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5DDB" w14:textId="77777777" w:rsidR="002436A6" w:rsidRPr="002436A6" w:rsidRDefault="002436A6" w:rsidP="002436A6">
      <w:pPr>
        <w:pStyle w:val="Default"/>
        <w:jc w:val="center"/>
        <w:rPr>
          <w:b/>
          <w:bCs/>
        </w:rPr>
      </w:pPr>
      <w:r w:rsidRPr="002436A6">
        <w:rPr>
          <w:b/>
          <w:bCs/>
          <w:noProof/>
        </w:rPr>
        <w:drawing>
          <wp:inline distT="0" distB="0" distL="0" distR="0" wp14:anchorId="0CD178E6" wp14:editId="5B17B4C1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688A3" w14:textId="77777777" w:rsidR="002436A6" w:rsidRPr="002436A6" w:rsidRDefault="002436A6" w:rsidP="002436A6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36A6">
        <w:rPr>
          <w:rFonts w:ascii="Times New Roman" w:hAnsi="Times New Roman" w:cs="Times New Roman"/>
          <w:b/>
          <w:sz w:val="24"/>
          <w:szCs w:val="24"/>
        </w:rPr>
        <w:t xml:space="preserve">NOBEL Women Resolution to Educate, Empower and Advocate around End-of-Life Care  </w:t>
      </w:r>
    </w:p>
    <w:bookmarkEnd w:id="0"/>
    <w:p w14:paraId="0122BA13" w14:textId="77777777" w:rsidR="002436A6" w:rsidRPr="002436A6" w:rsidRDefault="002436A6" w:rsidP="002436A6">
      <w:pPr>
        <w:pStyle w:val="Default"/>
      </w:pPr>
    </w:p>
    <w:p w14:paraId="00000002" w14:textId="4F696FEF" w:rsidR="00911B5D" w:rsidRPr="002436A6" w:rsidRDefault="002436A6" w:rsidP="002436A6">
      <w:pPr>
        <w:pStyle w:val="Default"/>
        <w:rPr>
          <w:b/>
          <w:bCs/>
        </w:rPr>
      </w:pPr>
      <w:r w:rsidRPr="002436A6">
        <w:rPr>
          <w:b/>
          <w:bCs/>
        </w:rPr>
        <w:t>COMMITTEE: Health (HEA)</w:t>
      </w:r>
      <w:r w:rsidRPr="002436A6">
        <w:rPr>
          <w:b/>
          <w:bCs/>
        </w:rPr>
        <w:tab/>
        <w:t xml:space="preserve"> </w:t>
      </w:r>
      <w:r w:rsidRPr="002436A6">
        <w:rPr>
          <w:b/>
          <w:bCs/>
        </w:rPr>
        <w:tab/>
      </w:r>
      <w:r w:rsidRPr="002436A6">
        <w:rPr>
          <w:b/>
          <w:bCs/>
        </w:rPr>
        <w:tab/>
      </w:r>
      <w:r w:rsidRPr="002436A6">
        <w:rPr>
          <w:b/>
          <w:bCs/>
        </w:rPr>
        <w:tab/>
      </w:r>
      <w:r>
        <w:rPr>
          <w:b/>
          <w:bCs/>
        </w:rPr>
        <w:tab/>
      </w:r>
      <w:r w:rsidRPr="002436A6">
        <w:rPr>
          <w:b/>
          <w:bCs/>
        </w:rPr>
        <w:t xml:space="preserve">RESOLUTION: </w:t>
      </w:r>
      <w:r w:rsidRPr="002436A6">
        <w:rPr>
          <w:rFonts w:eastAsia="Times New Roman"/>
        </w:rPr>
        <w:t>HEA-19-05</w:t>
      </w:r>
    </w:p>
    <w:p w14:paraId="00000004" w14:textId="0D5F477F" w:rsidR="00911B5D" w:rsidRPr="002436A6" w:rsidRDefault="00911B5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>, the National Organization of Black Elected Legislative Women</w:t>
      </w:r>
    </w:p>
    <w:p w14:paraId="00000006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(N.O.B.E.L.) is the foremost organization serving and representing the interests</w:t>
      </w:r>
    </w:p>
    <w:p w14:paraId="4CE70BE2" w14:textId="77777777" w:rsid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of current and former Black female state legislators from all states, commonwealths an</w:t>
      </w:r>
      <w:r w:rsidR="002436A6">
        <w:rPr>
          <w:rFonts w:ascii="Times New Roman" w:hAnsi="Times New Roman" w:cs="Times New Roman"/>
          <w:sz w:val="24"/>
          <w:szCs w:val="24"/>
        </w:rPr>
        <w:t>d</w:t>
      </w:r>
    </w:p>
    <w:p w14:paraId="003E7B64" w14:textId="77777777" w:rsid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territories of the United States and the Western Hemisphere and serves as a catalyst for</w:t>
      </w:r>
    </w:p>
    <w:p w14:paraId="5C7A6B71" w14:textId="77777777" w:rsid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joint action on issues of common concern to all segments of the community; and we are</w:t>
      </w:r>
    </w:p>
    <w:p w14:paraId="0000000C" w14:textId="28764679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committed to educating our communities to make informed end-of-life decisions</w:t>
      </w:r>
      <w:r w:rsidR="002436A6" w:rsidRPr="002436A6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 xml:space="preserve">, NOBEL recognizes that African American disparities extend to the </w:t>
      </w:r>
    </w:p>
    <w:p w14:paraId="0000000E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end-of-life process, and recommends that families educate themselves on all aspects of </w:t>
      </w:r>
    </w:p>
    <w:p w14:paraId="0000000F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end-of-life planning including advance healthcare directives, healthcare proxies, wills, </w:t>
      </w:r>
    </w:p>
    <w:p w14:paraId="00000011" w14:textId="7BD68BAD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trusts, powers of attorney, and end-of-life options.</w:t>
      </w:r>
    </w:p>
    <w:p w14:paraId="00000012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</w:t>
      </w: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 xml:space="preserve">, Duke Divinity School survey found that only 50% of African Americans </w:t>
      </w:r>
    </w:p>
    <w:p w14:paraId="00000013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have talked with family members about their end-of-life care and 20% have never </w:t>
      </w:r>
    </w:p>
    <w:p w14:paraId="00000015" w14:textId="2C4E0E8D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discussed end-of-life wishes with anyone; and  </w:t>
      </w:r>
    </w:p>
    <w:p w14:paraId="00000016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 xml:space="preserve">, it is imperative to empower our community with information to better make </w:t>
      </w:r>
    </w:p>
    <w:p w14:paraId="00000017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informed decisions when planning for the end of life and have candid conversations with </w:t>
      </w:r>
    </w:p>
    <w:p w14:paraId="00000018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friends, family, faith leaders and medical providers about end-of-life care before a time of </w:t>
      </w:r>
    </w:p>
    <w:p w14:paraId="0000001A" w14:textId="7BAF1842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crisis.</w:t>
      </w:r>
    </w:p>
    <w:p w14:paraId="0000001B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>, in 2011 the National Center for Health Statistics reported</w:t>
      </w:r>
      <w:r w:rsidRPr="002436A6">
        <w:rPr>
          <w:rFonts w:ascii="Times New Roman" w:hAnsi="Times New Roman" w:cs="Times New Roman"/>
          <w:sz w:val="24"/>
          <w:szCs w:val="24"/>
          <w:highlight w:val="white"/>
        </w:rPr>
        <w:t xml:space="preserve"> that only 35% of </w:t>
      </w:r>
    </w:p>
    <w:p w14:paraId="0000001C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  <w:highlight w:val="white"/>
        </w:rPr>
        <w:t>African Americans have completed advance directives and identified a power of attorney</w:t>
      </w:r>
    </w:p>
    <w:p w14:paraId="2EEBBA6C" w14:textId="77777777" w:rsidR="002436A6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compared with 70% of their white peers; and</w:t>
      </w:r>
    </w:p>
    <w:p w14:paraId="0000001F" w14:textId="5F78C5EF" w:rsidR="00911B5D" w:rsidRPr="002436A6" w:rsidRDefault="002436A6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A7628" w:rsidRPr="002436A6">
        <w:rPr>
          <w:rFonts w:ascii="Times New Roman" w:hAnsi="Times New Roman" w:cs="Times New Roman"/>
          <w:b/>
          <w:bCs/>
          <w:sz w:val="24"/>
          <w:szCs w:val="24"/>
        </w:rPr>
        <w:t>HEREAS</w:t>
      </w:r>
      <w:r w:rsidR="000A7628" w:rsidRPr="002436A6">
        <w:rPr>
          <w:rFonts w:ascii="Times New Roman" w:hAnsi="Times New Roman" w:cs="Times New Roman"/>
          <w:sz w:val="24"/>
          <w:szCs w:val="24"/>
        </w:rPr>
        <w:t xml:space="preserve">, advance healthcare directives are state-specific free legal documents to </w:t>
      </w:r>
    </w:p>
    <w:p w14:paraId="00000020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choose medical treatment options in case one is unable to make decisions because of </w:t>
      </w:r>
    </w:p>
    <w:p w14:paraId="00000022" w14:textId="36E445DD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illness or infirmity and to appoint a healthcare proxy to speak on one’s behalf.</w:t>
      </w:r>
    </w:p>
    <w:p w14:paraId="00000023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>, according to the National Hospice and Palliative Care Association, only 8%</w:t>
      </w:r>
    </w:p>
    <w:p w14:paraId="00000024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of hospice users are African American, and hospice care is a health service that </w:t>
      </w:r>
    </w:p>
    <w:p w14:paraId="00000025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provides comfort care to patients, in-home or at a facility, in their final phase of illness or</w:t>
      </w:r>
    </w:p>
    <w:p w14:paraId="00000026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within six months of death. Hospice care should be accessed as early as possible as </w:t>
      </w:r>
    </w:p>
    <w:p w14:paraId="00000027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there is an emphasis on patient support and the entire spectrum of improved quality of </w:t>
      </w:r>
    </w:p>
    <w:p w14:paraId="00000028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life. Hospice staff and caregivers provide holistic care rather than a curative emphasis;</w:t>
      </w:r>
    </w:p>
    <w:p w14:paraId="00000029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>, palliative care is a compassionate interdisciplinary approach (doctors,</w:t>
      </w:r>
    </w:p>
    <w:p w14:paraId="0000002A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nurses, faith leaders, other medical professionals) to specialized medical and nursing</w:t>
      </w:r>
    </w:p>
    <w:p w14:paraId="0000002B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care for people with chronic and terminal illnesses. The ultimate goal is improving the </w:t>
      </w:r>
    </w:p>
    <w:p w14:paraId="0000002C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quality of life for the patient and their support network by focusing on providing pain </w:t>
      </w:r>
    </w:p>
    <w:p w14:paraId="0000002E" w14:textId="695AFCFE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relief, and physical and mental stress support at any stage of illness, </w:t>
      </w:r>
    </w:p>
    <w:p w14:paraId="0000002F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2436A6">
        <w:rPr>
          <w:rFonts w:ascii="Times New Roman" w:hAnsi="Times New Roman" w:cs="Times New Roman"/>
          <w:sz w:val="24"/>
          <w:szCs w:val="24"/>
        </w:rPr>
        <w:t xml:space="preserve"> according to a 2006 study in the Journal of Palliative Medicine, as </w:t>
      </w:r>
    </w:p>
    <w:p w14:paraId="00000030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compared to white peers, African American patients are more likely to have their pain</w:t>
      </w:r>
    </w:p>
    <w:p w14:paraId="00000032" w14:textId="09D360C1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underestimated and undertreated; and</w:t>
      </w:r>
    </w:p>
    <w:p w14:paraId="00000033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 xml:space="preserve">, </w:t>
      </w:r>
      <w:r w:rsidRPr="002436A6">
        <w:rPr>
          <w:rFonts w:ascii="Times New Roman" w:hAnsi="Times New Roman" w:cs="Times New Roman"/>
          <w:sz w:val="24"/>
          <w:szCs w:val="24"/>
          <w:highlight w:val="white"/>
        </w:rPr>
        <w:t>according to the National Center for Health, just 13% of African Americans</w:t>
      </w:r>
    </w:p>
    <w:p w14:paraId="00000034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  <w:highlight w:val="white"/>
        </w:rPr>
        <w:t xml:space="preserve"> have a living will in place compared with 32% of whites. African Americans are less </w:t>
      </w:r>
    </w:p>
    <w:p w14:paraId="00000035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  <w:highlight w:val="white"/>
        </w:rPr>
        <w:t xml:space="preserve">likely to purchase long-term care insurance, term life insurance, </w:t>
      </w:r>
      <w:r w:rsidRPr="002436A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whole life insurance,</w:t>
      </w:r>
    </w:p>
    <w:p w14:paraId="00000037" w14:textId="1D6F4CA5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disability insurance, homeowners' insurance, or to complete </w:t>
      </w:r>
      <w:r w:rsidRPr="002436A6">
        <w:rPr>
          <w:rFonts w:ascii="Times New Roman" w:hAnsi="Times New Roman" w:cs="Times New Roman"/>
          <w:sz w:val="24"/>
          <w:szCs w:val="24"/>
          <w:highlight w:val="white"/>
        </w:rPr>
        <w:t>estate planning</w:t>
      </w:r>
      <w:r w:rsidRPr="002436A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38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2436A6">
        <w:rPr>
          <w:rFonts w:ascii="Times New Roman" w:hAnsi="Times New Roman" w:cs="Times New Roman"/>
          <w:sz w:val="24"/>
          <w:szCs w:val="24"/>
        </w:rPr>
        <w:t xml:space="preserve"> wills and trusts are vital components of estate planning and should be</w:t>
      </w:r>
    </w:p>
    <w:p w14:paraId="00000039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lastRenderedPageBreak/>
        <w:t>considered in end-of-life discussions. (Some documents should be completed with the</w:t>
      </w:r>
    </w:p>
    <w:p w14:paraId="0000003B" w14:textId="016574B3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assistance of an attorney or financial planning professional). </w:t>
      </w:r>
    </w:p>
    <w:p w14:paraId="0000003C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436A6">
        <w:rPr>
          <w:rFonts w:ascii="Times New Roman" w:hAnsi="Times New Roman" w:cs="Times New Roman"/>
          <w:sz w:val="24"/>
          <w:szCs w:val="24"/>
        </w:rPr>
        <w:t>, having an understanding of the entire spectrum of care options is critical in</w:t>
      </w:r>
    </w:p>
    <w:p w14:paraId="0000003D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order to make informed healthcare decisions, from the refusal of treatment to </w:t>
      </w:r>
    </w:p>
    <w:p w14:paraId="0000003E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aggressive treatment options.  NOBEL Women encourages charting one’s end of life </w:t>
      </w:r>
    </w:p>
    <w:p w14:paraId="0000003F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journey. consistent with one’s own wishes and values and having those very important</w:t>
      </w:r>
    </w:p>
    <w:p w14:paraId="00000041" w14:textId="2BBD0492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 discussions with loved ones.</w:t>
      </w:r>
    </w:p>
    <w:p w14:paraId="00000042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2436A6">
        <w:rPr>
          <w:rFonts w:ascii="Times New Roman" w:hAnsi="Times New Roman" w:cs="Times New Roman"/>
          <w:sz w:val="24"/>
          <w:szCs w:val="24"/>
        </w:rPr>
        <w:t xml:space="preserve"> being equipped with treatment-option information and illness-specific </w:t>
      </w:r>
    </w:p>
    <w:p w14:paraId="00000043" w14:textId="77777777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questions for medical professionals during appointments can empower our community to </w:t>
      </w:r>
    </w:p>
    <w:p w14:paraId="00000045" w14:textId="1781B87F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advocate for ourselves;</w:t>
      </w:r>
    </w:p>
    <w:p w14:paraId="34BE797F" w14:textId="77777777" w:rsid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b/>
          <w:bCs/>
          <w:sz w:val="24"/>
          <w:szCs w:val="24"/>
        </w:rPr>
        <w:t>THEREFORE, BE IT RESOLVED</w:t>
      </w:r>
      <w:r w:rsidRPr="002436A6">
        <w:rPr>
          <w:rFonts w:ascii="Times New Roman" w:hAnsi="Times New Roman" w:cs="Times New Roman"/>
          <w:sz w:val="24"/>
          <w:szCs w:val="24"/>
        </w:rPr>
        <w:t>, that NOBEL Women must be proactive in</w:t>
      </w:r>
    </w:p>
    <w:p w14:paraId="6667728E" w14:textId="77777777" w:rsid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educating,</w:t>
      </w:r>
      <w:r w:rsidR="002436A6">
        <w:rPr>
          <w:rFonts w:ascii="Times New Roman" w:hAnsi="Times New Roman" w:cs="Times New Roman"/>
          <w:sz w:val="24"/>
          <w:szCs w:val="24"/>
        </w:rPr>
        <w:t xml:space="preserve"> </w:t>
      </w:r>
      <w:r w:rsidRPr="002436A6">
        <w:rPr>
          <w:rFonts w:ascii="Times New Roman" w:hAnsi="Times New Roman" w:cs="Times New Roman"/>
          <w:sz w:val="24"/>
          <w:szCs w:val="24"/>
        </w:rPr>
        <w:t>empowering and advocating for our community at the end of life. We are</w:t>
      </w:r>
    </w:p>
    <w:p w14:paraId="00000046" w14:textId="7D37F2B8" w:rsidR="00911B5D" w:rsidRPr="002436A6" w:rsidRDefault="000A7628" w:rsidP="002436A6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committed to</w:t>
      </w:r>
      <w:r w:rsidR="002436A6">
        <w:rPr>
          <w:rFonts w:ascii="Times New Roman" w:hAnsi="Times New Roman" w:cs="Times New Roman"/>
          <w:sz w:val="24"/>
          <w:szCs w:val="24"/>
        </w:rPr>
        <w:t xml:space="preserve"> </w:t>
      </w:r>
      <w:r w:rsidRPr="002436A6">
        <w:rPr>
          <w:rFonts w:ascii="Times New Roman" w:hAnsi="Times New Roman" w:cs="Times New Roman"/>
          <w:sz w:val="24"/>
          <w:szCs w:val="24"/>
        </w:rPr>
        <w:t xml:space="preserve">developing an awareness campaign to share resources with our constituents. </w:t>
      </w:r>
    </w:p>
    <w:p w14:paraId="00000047" w14:textId="77777777" w:rsidR="00911B5D" w:rsidRPr="002436A6" w:rsidRDefault="00911B5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0000049" w14:textId="77777777" w:rsidR="00911B5D" w:rsidRPr="002436A6" w:rsidRDefault="000A762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Resources:</w:t>
      </w:r>
    </w:p>
    <w:p w14:paraId="0000004A" w14:textId="77777777" w:rsidR="00911B5D" w:rsidRPr="002436A6" w:rsidRDefault="000A762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State-specific advanced directive</w:t>
      </w:r>
    </w:p>
    <w:p w14:paraId="0000004B" w14:textId="77777777" w:rsidR="00911B5D" w:rsidRPr="002436A6" w:rsidRDefault="00107191">
      <w:pPr>
        <w:pStyle w:val="Normal1"/>
        <w:rPr>
          <w:rFonts w:ascii="Times New Roman" w:hAnsi="Times New Roman" w:cs="Times New Roman"/>
          <w:sz w:val="24"/>
          <w:szCs w:val="24"/>
        </w:rPr>
      </w:pPr>
      <w:hyperlink r:id="rId8">
        <w:r w:rsidR="000A7628" w:rsidRPr="002436A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https://www.aarp.org/caregiving/financial-legal/free-printable-advance-directives/</w:t>
        </w:r>
      </w:hyperlink>
      <w:r w:rsidR="000A7628" w:rsidRPr="00243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C" w14:textId="77777777" w:rsidR="00911B5D" w:rsidRPr="002436A6" w:rsidRDefault="000A762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Hospice and palliative care </w:t>
      </w:r>
    </w:p>
    <w:p w14:paraId="0000004D" w14:textId="77777777" w:rsidR="00911B5D" w:rsidRPr="002436A6" w:rsidRDefault="00107191">
      <w:pPr>
        <w:pStyle w:val="Normal1"/>
        <w:rPr>
          <w:rFonts w:ascii="Times New Roman" w:hAnsi="Times New Roman" w:cs="Times New Roman"/>
          <w:sz w:val="24"/>
          <w:szCs w:val="24"/>
        </w:rPr>
      </w:pPr>
      <w:hyperlink r:id="rId9">
        <w:r w:rsidR="000A7628" w:rsidRPr="002436A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https://getpalliativecare.org/</w:t>
        </w:r>
      </w:hyperlink>
      <w:r w:rsidR="000A7628" w:rsidRPr="002436A6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>
        <w:r w:rsidR="000A7628" w:rsidRPr="002436A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https://www.nhpco.org/resources</w:t>
        </w:r>
      </w:hyperlink>
    </w:p>
    <w:p w14:paraId="0000004E" w14:textId="77777777" w:rsidR="00911B5D" w:rsidRPr="002436A6" w:rsidRDefault="000A762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Financial planning</w:t>
      </w:r>
    </w:p>
    <w:p w14:paraId="0000004F" w14:textId="77777777" w:rsidR="00911B5D" w:rsidRPr="002436A6" w:rsidRDefault="00107191">
      <w:pPr>
        <w:pStyle w:val="Normal1"/>
        <w:rPr>
          <w:rFonts w:ascii="Times New Roman" w:hAnsi="Times New Roman" w:cs="Times New Roman"/>
          <w:color w:val="666666"/>
          <w:sz w:val="24"/>
          <w:szCs w:val="24"/>
        </w:rPr>
      </w:pPr>
      <w:hyperlink r:id="rId11" w:anchor="spec/All">
        <w:r w:rsidR="000A7628" w:rsidRPr="002436A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http://www.naepc.org/designations/estate-planners/search#spec/All</w:t>
        </w:r>
      </w:hyperlink>
      <w:r w:rsidR="000A7628" w:rsidRPr="002436A6">
        <w:rPr>
          <w:rFonts w:ascii="Times New Roman" w:hAnsi="Times New Roman" w:cs="Times New Roman"/>
          <w:color w:val="666666"/>
          <w:sz w:val="24"/>
          <w:szCs w:val="24"/>
        </w:rPr>
        <w:t xml:space="preserve">  </w:t>
      </w:r>
    </w:p>
    <w:p w14:paraId="00000050" w14:textId="77777777" w:rsidR="00911B5D" w:rsidRPr="002436A6" w:rsidRDefault="00107191">
      <w:pPr>
        <w:pStyle w:val="Normal1"/>
        <w:rPr>
          <w:rFonts w:ascii="Times New Roman" w:hAnsi="Times New Roman" w:cs="Times New Roman"/>
          <w:color w:val="666666"/>
          <w:sz w:val="24"/>
          <w:szCs w:val="24"/>
        </w:rPr>
      </w:pPr>
      <w:hyperlink r:id="rId12">
        <w:r w:rsidR="000A7628" w:rsidRPr="002436A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https://www.thebalancecareers.com/life-insurance-2386084?_ga=2.50888169.1359175412.1547248054-781776305.1547248054</w:t>
        </w:r>
      </w:hyperlink>
    </w:p>
    <w:p w14:paraId="00000051" w14:textId="77777777" w:rsidR="00911B5D" w:rsidRPr="002436A6" w:rsidRDefault="000A762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Sample questions for physicians</w:t>
      </w:r>
    </w:p>
    <w:p w14:paraId="00000052" w14:textId="77777777" w:rsidR="00911B5D" w:rsidRPr="002436A6" w:rsidRDefault="00107191">
      <w:pPr>
        <w:pStyle w:val="Normal1"/>
        <w:rPr>
          <w:rFonts w:ascii="Times New Roman" w:hAnsi="Times New Roman" w:cs="Times New Roman"/>
          <w:sz w:val="24"/>
          <w:szCs w:val="24"/>
        </w:rPr>
      </w:pPr>
      <w:hyperlink r:id="rId13">
        <w:r w:rsidR="000A7628" w:rsidRPr="002436A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https://compassionandchoices.org/end-of-life-planning/learn/truth-in-treatment/</w:t>
        </w:r>
      </w:hyperlink>
    </w:p>
    <w:p w14:paraId="00000053" w14:textId="77777777" w:rsidR="00911B5D" w:rsidRPr="002436A6" w:rsidRDefault="000A762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 xml:space="preserve">End of Life of Planning </w:t>
      </w:r>
    </w:p>
    <w:p w14:paraId="00000054" w14:textId="77777777" w:rsidR="00911B5D" w:rsidRPr="002436A6" w:rsidRDefault="00107191">
      <w:pPr>
        <w:pStyle w:val="Normal1"/>
        <w:rPr>
          <w:rFonts w:ascii="Times New Roman" w:hAnsi="Times New Roman" w:cs="Times New Roman"/>
          <w:sz w:val="24"/>
          <w:szCs w:val="24"/>
        </w:rPr>
      </w:pPr>
      <w:hyperlink r:id="rId14">
        <w:r w:rsidR="000A7628" w:rsidRPr="002436A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https://www.compassionandchoices.org/end-of-life-planning/</w:t>
        </w:r>
      </w:hyperlink>
    </w:p>
    <w:p w14:paraId="00000055" w14:textId="77777777" w:rsidR="00911B5D" w:rsidRPr="002436A6" w:rsidRDefault="00911B5D">
      <w:pPr>
        <w:pStyle w:val="Normal1"/>
        <w:rPr>
          <w:rFonts w:ascii="Times New Roman" w:hAnsi="Times New Roman" w:cs="Times New Roman"/>
          <w:color w:val="666666"/>
          <w:sz w:val="24"/>
          <w:szCs w:val="24"/>
        </w:rPr>
      </w:pPr>
    </w:p>
    <w:p w14:paraId="23BA8C4A" w14:textId="77777777" w:rsidR="002436A6" w:rsidRPr="002436A6" w:rsidRDefault="002436A6">
      <w:pPr>
        <w:pStyle w:val="Normal1"/>
        <w:ind w:left="4320"/>
        <w:rPr>
          <w:rFonts w:ascii="Times New Roman" w:hAnsi="Times New Roman" w:cs="Times New Roman"/>
          <w:sz w:val="24"/>
          <w:szCs w:val="24"/>
        </w:rPr>
      </w:pPr>
    </w:p>
    <w:p w14:paraId="00000056" w14:textId="46A4C3E1" w:rsidR="00911B5D" w:rsidRPr="002436A6" w:rsidRDefault="000A7628" w:rsidP="002436A6">
      <w:pPr>
        <w:pStyle w:val="Normal1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436A6">
        <w:rPr>
          <w:rFonts w:ascii="Times New Roman" w:hAnsi="Times New Roman" w:cs="Times New Roman"/>
          <w:sz w:val="24"/>
          <w:szCs w:val="24"/>
        </w:rPr>
        <w:t>Introduced by Representative Laura Hall Alabama</w:t>
      </w:r>
    </w:p>
    <w:sectPr w:rsidR="00911B5D" w:rsidRPr="002436A6">
      <w:footerReference w:type="default" r:id="rId15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A068" w14:textId="77777777" w:rsidR="00107191" w:rsidRDefault="00107191">
      <w:pPr>
        <w:spacing w:line="240" w:lineRule="auto"/>
      </w:pPr>
      <w:r>
        <w:separator/>
      </w:r>
    </w:p>
  </w:endnote>
  <w:endnote w:type="continuationSeparator" w:id="0">
    <w:p w14:paraId="306A66C6" w14:textId="77777777" w:rsidR="00107191" w:rsidRDefault="00107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911B5D" w:rsidRDefault="00911B5D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1860" w14:textId="77777777" w:rsidR="00107191" w:rsidRDefault="00107191">
      <w:pPr>
        <w:spacing w:line="240" w:lineRule="auto"/>
      </w:pPr>
      <w:r>
        <w:separator/>
      </w:r>
    </w:p>
  </w:footnote>
  <w:footnote w:type="continuationSeparator" w:id="0">
    <w:p w14:paraId="0AAB733A" w14:textId="77777777" w:rsidR="00107191" w:rsidRDefault="001071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30F"/>
    <w:multiLevelType w:val="multilevel"/>
    <w:tmpl w:val="4620C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5D"/>
    <w:rsid w:val="000A7628"/>
    <w:rsid w:val="00107191"/>
    <w:rsid w:val="002436A6"/>
    <w:rsid w:val="007D4432"/>
    <w:rsid w:val="009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E4437"/>
  <w15:docId w15:val="{A4C5E678-D0F7-4338-A91E-A1E3FCF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436A6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p.org/caregiving/financial-legal/free-printable-advance-directives/" TargetMode="External"/><Relationship Id="rId13" Type="http://schemas.openxmlformats.org/officeDocument/2006/relationships/hyperlink" Target="https://compassionandchoices.org/end-of-life-planning/learn/truth-in-treat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hebalancecareers.com/life-insurance-2386084?_ga=2.50888169.1359175412.1547248054-781776305.15472480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epc.org/designations/estate-planners/sear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hpco.org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palliativecare.org/" TargetMode="External"/><Relationship Id="rId14" Type="http://schemas.openxmlformats.org/officeDocument/2006/relationships/hyperlink" Target="https://www.compassionandchoices.org/end-of-life-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candc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NOBEL Women</dc:creator>
  <cp:lastModifiedBy>NOBEL Women</cp:lastModifiedBy>
  <cp:revision>2</cp:revision>
  <dcterms:created xsi:type="dcterms:W3CDTF">2019-08-20T20:34:00Z</dcterms:created>
  <dcterms:modified xsi:type="dcterms:W3CDTF">2019-08-20T20:34:00Z</dcterms:modified>
</cp:coreProperties>
</file>