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162" w:type="dxa"/>
        <w:tblLayout w:type="fixed"/>
        <w:tblLook w:val="04A0"/>
      </w:tblPr>
      <w:tblGrid>
        <w:gridCol w:w="6766"/>
        <w:gridCol w:w="4484"/>
      </w:tblGrid>
      <w:tr w:rsidR="007A1C98" w:rsidRPr="007E612D" w:rsidTr="00981BDE">
        <w:trPr>
          <w:trHeight w:val="1260"/>
        </w:trPr>
        <w:tc>
          <w:tcPr>
            <w:tcW w:w="6669" w:type="dxa"/>
            <w:shd w:val="clear" w:color="auto" w:fill="auto"/>
            <w:vAlign w:val="center"/>
          </w:tcPr>
          <w:p w:rsidR="007A1C98" w:rsidRPr="00CB10C3" w:rsidRDefault="007A1C98" w:rsidP="00981BDE">
            <w:pPr>
              <w:spacing w:after="0" w:line="240" w:lineRule="auto"/>
              <w:rPr>
                <w:rFonts w:ascii="Century Gothic" w:hAnsi="Century Gothic" w:cs="Lucida Sans Unicode"/>
                <w:b/>
                <w:sz w:val="52"/>
                <w:szCs w:val="52"/>
              </w:rPr>
            </w:pPr>
            <w:r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  <w:t>Travis J Morris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7A1C98" w:rsidRPr="009768F3" w:rsidRDefault="007A1C98" w:rsidP="00981BDE">
            <w:pPr>
              <w:spacing w:after="0" w:line="240" w:lineRule="auto"/>
              <w:jc w:val="right"/>
              <w:rPr>
                <w:b/>
                <w:caps/>
              </w:rPr>
            </w:pPr>
            <w:r w:rsidRPr="009768F3">
              <w:rPr>
                <w:b/>
                <w:caps/>
              </w:rPr>
              <w:t xml:space="preserve">4701 </w:t>
            </w:r>
            <w:r>
              <w:rPr>
                <w:b/>
                <w:caps/>
              </w:rPr>
              <w:t>N.</w:t>
            </w:r>
            <w:r w:rsidRPr="009768F3">
              <w:rPr>
                <w:b/>
                <w:caps/>
              </w:rPr>
              <w:t xml:space="preserve"> 68</w:t>
            </w:r>
            <w:r w:rsidRPr="009768F3">
              <w:rPr>
                <w:b/>
                <w:caps/>
                <w:vertAlign w:val="superscript"/>
              </w:rPr>
              <w:t>th</w:t>
            </w:r>
            <w:r w:rsidRPr="009768F3">
              <w:rPr>
                <w:b/>
                <w:caps/>
              </w:rPr>
              <w:t xml:space="preserve"> Street #113</w:t>
            </w:r>
          </w:p>
          <w:p w:rsidR="007A1C98" w:rsidRPr="009768F3" w:rsidRDefault="007A1C98" w:rsidP="00981BDE">
            <w:pPr>
              <w:spacing w:after="0" w:line="240" w:lineRule="auto"/>
              <w:jc w:val="right"/>
              <w:rPr>
                <w:b/>
                <w:caps/>
              </w:rPr>
            </w:pPr>
            <w:r w:rsidRPr="009768F3">
              <w:rPr>
                <w:b/>
                <w:caps/>
              </w:rPr>
              <w:t>Scottsdale, AZ 85251</w:t>
            </w:r>
          </w:p>
          <w:p w:rsidR="007A1C98" w:rsidRPr="00940404" w:rsidRDefault="007A1C98" w:rsidP="00981BDE">
            <w:pPr>
              <w:spacing w:after="0" w:line="240" w:lineRule="auto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tmorris@godaddy.com</w:t>
            </w:r>
          </w:p>
          <w:p w:rsidR="007A1C98" w:rsidRPr="0098295D" w:rsidRDefault="007A1C98" w:rsidP="007A1C98">
            <w:pPr>
              <w:spacing w:after="0" w:line="240" w:lineRule="auto"/>
              <w:jc w:val="right"/>
              <w:rPr>
                <w:caps/>
              </w:rPr>
            </w:pPr>
            <w:r w:rsidRPr="00940404">
              <w:rPr>
                <w:b/>
                <w:caps/>
              </w:rPr>
              <w:t>(</w:t>
            </w:r>
            <w:r>
              <w:rPr>
                <w:b/>
                <w:caps/>
              </w:rPr>
              <w:t>928) 671-1918</w:t>
            </w:r>
          </w:p>
        </w:tc>
      </w:tr>
    </w:tbl>
    <w:p w:rsidR="007A1C98" w:rsidRDefault="007A1C98"/>
    <w:p w:rsidR="00C312EA" w:rsidRPr="00C312EA" w:rsidRDefault="008F0C44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 Whom It May Concern</w:t>
      </w:r>
      <w:r w:rsidR="00C312EA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This letter is to express my interest in </w:t>
      </w:r>
      <w:r w:rsidR="00D22392">
        <w:rPr>
          <w:rFonts w:asciiTheme="minorHAnsi" w:eastAsia="Times New Roman" w:hAnsiTheme="minorHAnsi" w:cstheme="minorHAnsi"/>
          <w:color w:val="000000"/>
          <w:sz w:val="24"/>
          <w:szCs w:val="24"/>
        </w:rPr>
        <w:t>a position on a Product Sponsorship Team for My Account (MYA)</w:t>
      </w:r>
      <w:r w:rsidR="008F0C4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 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Based on my </w:t>
      </w:r>
      <w:r w:rsidR="00115C6C">
        <w:rPr>
          <w:rFonts w:asciiTheme="minorHAnsi" w:eastAsia="Times New Roman" w:hAnsiTheme="minorHAnsi" w:cstheme="minorHAnsi"/>
          <w:color w:val="000000"/>
          <w:sz w:val="24"/>
          <w:szCs w:val="24"/>
        </w:rPr>
        <w:t>c</w:t>
      </w:r>
      <w:r w:rsidR="00DF7255">
        <w:rPr>
          <w:rFonts w:asciiTheme="minorHAnsi" w:eastAsia="Times New Roman" w:hAnsiTheme="minorHAnsi" w:cstheme="minorHAnsi"/>
          <w:color w:val="000000"/>
          <w:sz w:val="24"/>
          <w:szCs w:val="24"/>
        </w:rPr>
        <w:t>ustomer-facing C3 experience combined with my QA experience with Website Tonight,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am confident I would be an excellent candidate for the position, as well as a great addition to </w:t>
      </w:r>
      <w:r w:rsidR="00EF264B">
        <w:rPr>
          <w:rFonts w:asciiTheme="minorHAnsi" w:eastAsia="Times New Roman" w:hAnsiTheme="minorHAnsi" w:cstheme="minorHAnsi"/>
          <w:color w:val="000000"/>
          <w:sz w:val="24"/>
          <w:szCs w:val="24"/>
        </w:rPr>
        <w:t>the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team.</w:t>
      </w: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312EA" w:rsidRDefault="00EF264B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MYA is the central point of our customers’ experience with us, and they must go through it to access any of our products.  </w:t>
      </w:r>
      <w:r w:rsidR="00C312EA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Being on the front lines with our customers' issues has made me see the importance of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having their experience be as streamlined and trouble free as possible</w:t>
      </w:r>
      <w:r w:rsidR="00C312EA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C312EA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F05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one take away from my time in </w:t>
      </w:r>
      <w:r w:rsidR="00F07EEC">
        <w:rPr>
          <w:rFonts w:asciiTheme="minorHAnsi" w:eastAsia="Times New Roman" w:hAnsiTheme="minorHAnsi" w:cstheme="minorHAnsi"/>
          <w:color w:val="000000"/>
          <w:sz w:val="24"/>
          <w:szCs w:val="24"/>
        </w:rPr>
        <w:t>C3 is that our customers love our support</w:t>
      </w:r>
      <w:r w:rsidR="000F05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they love our products, but </w:t>
      </w:r>
      <w:r w:rsidR="00587B6F">
        <w:rPr>
          <w:rFonts w:asciiTheme="minorHAnsi" w:eastAsia="Times New Roman" w:hAnsiTheme="minorHAnsi" w:cstheme="minorHAnsi"/>
          <w:color w:val="000000"/>
          <w:sz w:val="24"/>
          <w:szCs w:val="24"/>
        </w:rPr>
        <w:t>if they have a</w:t>
      </w:r>
      <w:r w:rsidR="000F05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complaint</w:t>
      </w:r>
      <w:r w:rsidR="00587B6F">
        <w:rPr>
          <w:rFonts w:asciiTheme="minorHAnsi" w:eastAsia="Times New Roman" w:hAnsiTheme="minorHAnsi" w:cstheme="minorHAnsi"/>
          <w:color w:val="000000"/>
          <w:sz w:val="24"/>
          <w:szCs w:val="24"/>
        </w:rPr>
        <w:t>, it’s</w:t>
      </w:r>
      <w:r w:rsidR="000F05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usually MYA</w:t>
      </w:r>
      <w:r w:rsidR="00C312EA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0F05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Cumbersome, convoluted, and disjointed are just some of the terms they use to describe it.  </w:t>
      </w:r>
      <w:r w:rsidR="00BF43B6">
        <w:rPr>
          <w:rFonts w:asciiTheme="minorHAnsi" w:eastAsia="Times New Roman" w:hAnsiTheme="minorHAnsi" w:cstheme="minorHAnsi"/>
          <w:color w:val="000000"/>
          <w:sz w:val="24"/>
          <w:szCs w:val="24"/>
        </w:rPr>
        <w:t>Working</w:t>
      </w:r>
      <w:r w:rsidR="00BF43B6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with our customers on a daily basis </w:t>
      </w:r>
      <w:r w:rsidR="00BF43B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has already given me a head start in identifying the root causes of those issues. </w:t>
      </w:r>
      <w:r w:rsidR="00BF43B6"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F43B6">
        <w:rPr>
          <w:rFonts w:asciiTheme="minorHAnsi" w:eastAsia="Times New Roman" w:hAnsiTheme="minorHAnsi" w:cstheme="minorHAnsi"/>
          <w:color w:val="000000"/>
          <w:sz w:val="24"/>
          <w:szCs w:val="24"/>
        </w:rPr>
        <w:t>Further, my recent QA experience has honed my skills in usability.  That combination is perfect to help me propose</w:t>
      </w:r>
      <w:r w:rsidR="00C23C3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more efficient solutions</w:t>
      </w:r>
      <w:r w:rsidR="00BF43B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while on the team.  </w:t>
      </w:r>
    </w:p>
    <w:p w:rsidR="00BF43B6" w:rsidRPr="00C312EA" w:rsidRDefault="00BF43B6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Below I have attached my resume which highlights my ability to work in teams as I </w:t>
      </w:r>
      <w:r w:rsidR="00486E8B">
        <w:rPr>
          <w:rFonts w:asciiTheme="minorHAnsi" w:eastAsia="Times New Roman" w:hAnsiTheme="minorHAnsi" w:cstheme="minorHAnsi"/>
          <w:color w:val="000000"/>
          <w:sz w:val="24"/>
          <w:szCs w:val="24"/>
        </w:rPr>
        <w:t>do in my current position and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 the completion of my degree. </w:t>
      </w:r>
      <w:r w:rsidR="00C23C3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The attention to detail I had to develop for my design studio models and projects, and coordinating my teammates' work</w:t>
      </w:r>
      <w:r w:rsidR="00486E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has benefited my QA team and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will </w:t>
      </w:r>
      <w:r w:rsidR="0073315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also 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benefit </w:t>
      </w:r>
      <w:r w:rsidR="00733157">
        <w:rPr>
          <w:rFonts w:asciiTheme="minorHAnsi" w:eastAsia="Times New Roman" w:hAnsiTheme="minorHAnsi" w:cstheme="minorHAnsi"/>
          <w:color w:val="000000"/>
          <w:sz w:val="24"/>
          <w:szCs w:val="24"/>
        </w:rPr>
        <w:t>the PST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 My resume also highlights my ability to learn, and to go above and beyond in my duties. </w:t>
      </w: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am excited about the prospects of the </w:t>
      </w:r>
      <w:r w:rsidR="008E3DB7">
        <w:rPr>
          <w:rFonts w:asciiTheme="minorHAnsi" w:eastAsia="Times New Roman" w:hAnsiTheme="minorHAnsi" w:cstheme="minorHAnsi"/>
          <w:color w:val="000000"/>
          <w:sz w:val="24"/>
          <w:szCs w:val="24"/>
        </w:rPr>
        <w:t>PST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position </w:t>
      </w:r>
      <w:r w:rsidR="001C1A7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for MYA 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and I thank you in advance for your time. Please do not hesitate to contact me if you have any questions.</w:t>
      </w:r>
      <w:r w:rsidR="00C23C3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would appreciate the opportunity to review my qualifications with you in more detail.</w:t>
      </w: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Sincerely,</w:t>
      </w:r>
    </w:p>
    <w:p w:rsid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312EA" w:rsidRPr="00C312EA" w:rsidRDefault="00C312EA" w:rsidP="00C312E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312EA" w:rsidRPr="00C312EA" w:rsidRDefault="00C312EA" w:rsidP="00C312EA">
      <w:p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312EA">
        <w:rPr>
          <w:rFonts w:asciiTheme="minorHAnsi" w:eastAsia="Times New Roman" w:hAnsiTheme="minorHAnsi" w:cstheme="minorHAnsi"/>
          <w:color w:val="000000"/>
          <w:sz w:val="24"/>
          <w:szCs w:val="24"/>
        </w:rPr>
        <w:t>Travis Morris</w:t>
      </w:r>
    </w:p>
    <w:p w:rsidR="007A1C98" w:rsidRDefault="007A1C98">
      <w:r>
        <w:br w:type="page"/>
      </w:r>
    </w:p>
    <w:tbl>
      <w:tblPr>
        <w:tblW w:w="11340" w:type="dxa"/>
        <w:tblInd w:w="-162" w:type="dxa"/>
        <w:tblLayout w:type="fixed"/>
        <w:tblLook w:val="04A0"/>
      </w:tblPr>
      <w:tblGrid>
        <w:gridCol w:w="11340"/>
      </w:tblGrid>
      <w:tr w:rsidR="00A074DB" w:rsidRPr="007E612D" w:rsidTr="00E74ECE">
        <w:trPr>
          <w:trHeight w:val="13050"/>
        </w:trPr>
        <w:tc>
          <w:tcPr>
            <w:tcW w:w="11340" w:type="dxa"/>
          </w:tcPr>
          <w:tbl>
            <w:tblPr>
              <w:tblW w:w="11052" w:type="dxa"/>
              <w:tblLayout w:type="fixed"/>
              <w:tblLook w:val="04A0"/>
            </w:tblPr>
            <w:tblGrid>
              <w:gridCol w:w="6462"/>
              <w:gridCol w:w="1800"/>
              <w:gridCol w:w="2790"/>
            </w:tblGrid>
            <w:tr w:rsidR="00A074DB" w:rsidRPr="007E612D" w:rsidTr="00B53CB5">
              <w:trPr>
                <w:trHeight w:val="1260"/>
              </w:trPr>
              <w:tc>
                <w:tcPr>
                  <w:tcW w:w="6462" w:type="dxa"/>
                  <w:shd w:val="clear" w:color="auto" w:fill="D99594"/>
                  <w:vAlign w:val="center"/>
                </w:tcPr>
                <w:p w:rsidR="00A074DB" w:rsidRPr="00CB10C3" w:rsidRDefault="00287DB0" w:rsidP="00FA4691">
                  <w:pPr>
                    <w:spacing w:after="0" w:line="240" w:lineRule="auto"/>
                    <w:rPr>
                      <w:rFonts w:ascii="Century Gothic" w:hAnsi="Century Gothic" w:cs="Lucida Sans Unicode"/>
                      <w:b/>
                      <w:sz w:val="52"/>
                      <w:szCs w:val="52"/>
                    </w:rPr>
                  </w:pPr>
                  <w:r>
                    <w:rPr>
                      <w:rFonts w:ascii="Century Gothic" w:hAnsi="Century Gothic" w:cs="Lucida Sans Unicode"/>
                      <w:b/>
                      <w:smallCaps/>
                      <w:sz w:val="52"/>
                      <w:szCs w:val="52"/>
                    </w:rPr>
                    <w:lastRenderedPageBreak/>
                    <w:t>Travis J Morris</w:t>
                  </w:r>
                </w:p>
              </w:tc>
              <w:tc>
                <w:tcPr>
                  <w:tcW w:w="4590" w:type="dxa"/>
                  <w:gridSpan w:val="2"/>
                  <w:shd w:val="clear" w:color="auto" w:fill="D99594"/>
                  <w:vAlign w:val="center"/>
                </w:tcPr>
                <w:p w:rsidR="00A074DB" w:rsidRPr="009768F3" w:rsidRDefault="007D687C" w:rsidP="008D104F">
                  <w:pPr>
                    <w:spacing w:after="0" w:line="240" w:lineRule="auto"/>
                    <w:ind w:left="-108"/>
                    <w:jc w:val="right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4701 N.</w:t>
                  </w:r>
                  <w:r w:rsidR="00066A0A" w:rsidRPr="009768F3">
                    <w:rPr>
                      <w:b/>
                      <w:caps/>
                    </w:rPr>
                    <w:t xml:space="preserve"> 68</w:t>
                  </w:r>
                  <w:r w:rsidR="00066A0A" w:rsidRPr="009768F3">
                    <w:rPr>
                      <w:b/>
                      <w:caps/>
                      <w:vertAlign w:val="superscript"/>
                    </w:rPr>
                    <w:t>th</w:t>
                  </w:r>
                  <w:r w:rsidR="00066A0A" w:rsidRPr="009768F3">
                    <w:rPr>
                      <w:b/>
                      <w:caps/>
                    </w:rPr>
                    <w:t xml:space="preserve"> Street #113   </w:t>
                  </w:r>
                </w:p>
                <w:p w:rsidR="00A074DB" w:rsidRPr="009768F3" w:rsidRDefault="00066A0A" w:rsidP="00FA4691">
                  <w:pPr>
                    <w:spacing w:after="0" w:line="240" w:lineRule="auto"/>
                    <w:jc w:val="right"/>
                    <w:rPr>
                      <w:b/>
                      <w:caps/>
                    </w:rPr>
                  </w:pPr>
                  <w:r w:rsidRPr="009768F3">
                    <w:rPr>
                      <w:b/>
                      <w:caps/>
                    </w:rPr>
                    <w:t xml:space="preserve">Scottsdale, Az </w:t>
                  </w:r>
                  <w:r w:rsidR="003567CA">
                    <w:rPr>
                      <w:b/>
                      <w:caps/>
                    </w:rPr>
                    <w:t xml:space="preserve"> </w:t>
                  </w:r>
                  <w:r w:rsidRPr="009768F3">
                    <w:rPr>
                      <w:b/>
                      <w:caps/>
                    </w:rPr>
                    <w:t>85251</w:t>
                  </w:r>
                </w:p>
                <w:p w:rsidR="00A074DB" w:rsidRPr="009768F3" w:rsidRDefault="007D687C" w:rsidP="00FA4691">
                  <w:pPr>
                    <w:spacing w:after="0" w:line="240" w:lineRule="auto"/>
                    <w:jc w:val="right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tmorris@godaddy.com</w:t>
                  </w:r>
                </w:p>
                <w:p w:rsidR="00A074DB" w:rsidRPr="0098295D" w:rsidRDefault="00066A0A" w:rsidP="007D687C">
                  <w:pPr>
                    <w:spacing w:after="0" w:line="240" w:lineRule="auto"/>
                    <w:jc w:val="right"/>
                    <w:rPr>
                      <w:caps/>
                    </w:rPr>
                  </w:pPr>
                  <w:r w:rsidRPr="00066A0A">
                    <w:rPr>
                      <w:b/>
                      <w:caps/>
                    </w:rPr>
                    <w:t>(</w:t>
                  </w:r>
                  <w:r w:rsidR="007D687C">
                    <w:rPr>
                      <w:b/>
                      <w:caps/>
                    </w:rPr>
                    <w:t>928</w:t>
                  </w:r>
                  <w:r w:rsidRPr="00066A0A">
                    <w:rPr>
                      <w:b/>
                      <w:caps/>
                    </w:rPr>
                    <w:t>)-</w:t>
                  </w:r>
                  <w:r w:rsidR="007D687C">
                    <w:rPr>
                      <w:b/>
                      <w:caps/>
                    </w:rPr>
                    <w:t>671-1918</w:t>
                  </w:r>
                </w:p>
              </w:tc>
            </w:tr>
            <w:tr w:rsidR="00A074DB" w:rsidRPr="007E612D" w:rsidTr="00B53CB5">
              <w:trPr>
                <w:trHeight w:val="13320"/>
              </w:trPr>
              <w:tc>
                <w:tcPr>
                  <w:tcW w:w="8262" w:type="dxa"/>
                  <w:gridSpan w:val="2"/>
                </w:tcPr>
                <w:p w:rsidR="00A074DB" w:rsidRPr="003567CA" w:rsidRDefault="00A074DB" w:rsidP="00FA4691">
                  <w:pPr>
                    <w:pBdr>
                      <w:bottom w:val="single" w:sz="4" w:space="1" w:color="808080"/>
                    </w:pBdr>
                    <w:spacing w:after="0" w:line="240" w:lineRule="auto"/>
                  </w:pPr>
                </w:p>
                <w:p w:rsidR="00A074DB" w:rsidRPr="007E612D" w:rsidRDefault="00A074DB" w:rsidP="00FA4691"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7E612D">
                    <w:rPr>
                      <w:b/>
                      <w:sz w:val="28"/>
                      <w:szCs w:val="28"/>
                    </w:rPr>
                    <w:t>OBJECTIVE</w:t>
                  </w:r>
                </w:p>
                <w:p w:rsidR="00287DB0" w:rsidRDefault="00423B69" w:rsidP="00E74ECE">
                  <w:pPr>
                    <w:spacing w:after="0" w:line="240" w:lineRule="auto"/>
                  </w:pPr>
                  <w:r w:rsidRPr="00423B69">
                    <w:t xml:space="preserve">To obtain a </w:t>
                  </w:r>
                  <w:r w:rsidR="00D22392">
                    <w:t xml:space="preserve">PST </w:t>
                  </w:r>
                  <w:r w:rsidRPr="00423B69">
                    <w:t>position where I can utilize my current knowledge and skill set</w:t>
                  </w:r>
                  <w:r>
                    <w:t xml:space="preserve"> to</w:t>
                  </w:r>
                  <w:r w:rsidR="0094661D">
                    <w:t xml:space="preserve"> improve upon our products so as to</w:t>
                  </w:r>
                  <w:r>
                    <w:t xml:space="preserve"> </w:t>
                  </w:r>
                  <w:r w:rsidRPr="00423B69">
                    <w:t xml:space="preserve">enhance </w:t>
                  </w:r>
                  <w:r>
                    <w:t>the overall image and prosperity of our company.</w:t>
                  </w:r>
                </w:p>
                <w:p w:rsidR="00423B69" w:rsidRDefault="00423B69" w:rsidP="00FA4691">
                  <w:pPr>
                    <w:spacing w:after="0" w:line="240" w:lineRule="auto"/>
                  </w:pPr>
                </w:p>
                <w:p w:rsidR="00A074DB" w:rsidRPr="007E612D" w:rsidRDefault="004C0CF6" w:rsidP="00FA4691"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EDUCATION</w:t>
                  </w:r>
                </w:p>
                <w:p w:rsidR="00B8765C" w:rsidRPr="00B8765C" w:rsidRDefault="00B8765C" w:rsidP="00E74ECE">
                  <w:pPr>
                    <w:tabs>
                      <w:tab w:val="right" w:pos="7920"/>
                    </w:tabs>
                    <w:spacing w:after="0" w:line="240" w:lineRule="auto"/>
                  </w:pPr>
                  <w:r w:rsidRPr="00B8765C">
                    <w:rPr>
                      <w:b/>
                      <w:u w:val="single"/>
                    </w:rPr>
                    <w:t>Bachelor of Science in Design in Housing and Community Development</w:t>
                  </w:r>
                  <w:r w:rsidRPr="00B8765C">
                    <w:rPr>
                      <w:b/>
                    </w:rPr>
                    <w:t xml:space="preserve"> </w:t>
                  </w:r>
                  <w:r w:rsidRPr="00B8765C">
                    <w:rPr>
                      <w:b/>
                    </w:rPr>
                    <w:tab/>
                  </w:r>
                  <w:r w:rsidRPr="00B8765C">
                    <w:t>May 2008</w:t>
                  </w:r>
                </w:p>
                <w:p w:rsidR="00B8765C" w:rsidRPr="00B8765C" w:rsidRDefault="00B8765C" w:rsidP="00B8765C">
                  <w:pPr>
                    <w:spacing w:after="0" w:line="240" w:lineRule="auto"/>
                  </w:pPr>
                  <w:smartTag w:uri="urn:schemas-microsoft-com:office:smarttags" w:element="PlaceName">
                    <w:r w:rsidRPr="00B8765C">
                      <w:t>Arizona</w:t>
                    </w:r>
                  </w:smartTag>
                  <w:r w:rsidRPr="00B8765C">
                    <w:t xml:space="preserve"> </w:t>
                  </w:r>
                  <w:smartTag w:uri="urn:schemas-microsoft-com:office:smarttags" w:element="PlaceType">
                    <w:r w:rsidRPr="00B8765C">
                      <w:t>State</w:t>
                    </w:r>
                  </w:smartTag>
                  <w:r w:rsidRPr="00B8765C">
                    <w:t xml:space="preserve"> </w:t>
                  </w:r>
                  <w:smartTag w:uri="urn:schemas-microsoft-com:office:smarttags" w:element="PlaceType">
                    <w:r w:rsidRPr="00B8765C">
                      <w:t>University</w:t>
                    </w:r>
                  </w:smartTag>
                  <w:r w:rsidRPr="00B8765C">
                    <w:t xml:space="preserve"> </w:t>
                  </w:r>
                  <w:smartTag w:uri="urn:schemas-microsoft-com:office:smarttags" w:element="PlaceType">
                    <w:r w:rsidRPr="00B8765C">
                      <w:t>College</w:t>
                    </w:r>
                  </w:smartTag>
                  <w:r w:rsidRPr="00B8765C">
                    <w:t xml:space="preserve"> of Design, </w:t>
                  </w:r>
                  <w:smartTag w:uri="urn:schemas-microsoft-com:office:smarttags" w:element="place">
                    <w:smartTag w:uri="urn:schemas-microsoft-com:office:smarttags" w:element="City">
                      <w:r w:rsidRPr="00B8765C">
                        <w:t>Tempe</w:t>
                      </w:r>
                    </w:smartTag>
                    <w:r w:rsidRPr="00B8765C">
                      <w:t xml:space="preserve">, </w:t>
                    </w:r>
                    <w:smartTag w:uri="urn:schemas-microsoft-com:office:smarttags" w:element="State">
                      <w:r w:rsidRPr="00B8765C">
                        <w:t>Arizona</w:t>
                      </w:r>
                    </w:smartTag>
                  </w:smartTag>
                </w:p>
                <w:p w:rsidR="00B8765C" w:rsidRPr="00B8765C" w:rsidRDefault="00B8765C" w:rsidP="00B8765C">
                  <w:pPr>
                    <w:spacing w:after="0" w:line="240" w:lineRule="auto"/>
                  </w:pPr>
                  <w:r w:rsidRPr="00B8765C">
                    <w:t>GPA: 3.6/4.0</w:t>
                  </w:r>
                </w:p>
                <w:p w:rsidR="00A074DB" w:rsidRDefault="00A074DB" w:rsidP="00FA4691">
                  <w:pPr>
                    <w:spacing w:after="0" w:line="240" w:lineRule="auto"/>
                  </w:pPr>
                </w:p>
                <w:p w:rsidR="009C29A2" w:rsidRDefault="009C29A2" w:rsidP="00FA4691">
                  <w:pPr>
                    <w:spacing w:after="0" w:line="240" w:lineRule="auto"/>
                  </w:pPr>
                  <w:r w:rsidRPr="009C29A2">
                    <w:t xml:space="preserve">Participated as a team member on numerous urban </w:t>
                  </w:r>
                  <w:proofErr w:type="gramStart"/>
                  <w:r w:rsidRPr="009C29A2">
                    <w:t>design</w:t>
                  </w:r>
                  <w:proofErr w:type="gramEnd"/>
                  <w:r>
                    <w:t xml:space="preserve"> and planning studio projects, which culminated in large digital and published presentations for College of Design faculty.</w:t>
                  </w:r>
                </w:p>
                <w:p w:rsidR="00A062EF" w:rsidRDefault="00A062EF" w:rsidP="00FA4691">
                  <w:pPr>
                    <w:spacing w:after="0" w:line="240" w:lineRule="auto"/>
                  </w:pPr>
                </w:p>
                <w:p w:rsidR="00A074DB" w:rsidRPr="007E612D" w:rsidRDefault="00A074DB" w:rsidP="00FA4691"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7E612D">
                    <w:rPr>
                      <w:b/>
                      <w:sz w:val="28"/>
                      <w:szCs w:val="28"/>
                    </w:rPr>
                    <w:t>EXPERIENCE</w:t>
                  </w:r>
                </w:p>
                <w:p w:rsidR="00B66058" w:rsidRPr="007E612D" w:rsidRDefault="00B66058" w:rsidP="00B66058">
                  <w:pPr>
                    <w:tabs>
                      <w:tab w:val="right" w:pos="7884"/>
                    </w:tabs>
                    <w:spacing w:after="0" w:line="240" w:lineRule="auto"/>
                    <w:ind w:right="-108"/>
                  </w:pPr>
                  <w:r>
                    <w:rPr>
                      <w:b/>
                      <w:sz w:val="26"/>
                      <w:szCs w:val="26"/>
                    </w:rPr>
                    <w:t>Jr. QA Engineer (Site Builders)</w:t>
                  </w:r>
                  <w:r>
                    <w:rPr>
                      <w:b/>
                      <w:sz w:val="26"/>
                      <w:szCs w:val="26"/>
                    </w:rPr>
                    <w:tab/>
                  </w:r>
                  <w:r>
                    <w:t>04/2011 - Present</w:t>
                  </w:r>
                </w:p>
                <w:p w:rsidR="00B66058" w:rsidRPr="007E612D" w:rsidRDefault="00B66058" w:rsidP="00B66058">
                  <w:pPr>
                    <w:spacing w:after="0" w:line="240" w:lineRule="auto"/>
                  </w:pPr>
                  <w:r>
                    <w:rPr>
                      <w:b/>
                    </w:rPr>
                    <w:t>Go Daddy Software, Inc</w:t>
                  </w:r>
                  <w:r w:rsidRPr="007E612D">
                    <w:t xml:space="preserve">, </w:t>
                  </w:r>
                  <w:r>
                    <w:t>Scottsdale, Arizona</w:t>
                  </w:r>
                </w:p>
                <w:p w:rsidR="00B66058" w:rsidRDefault="00420FAA" w:rsidP="00B6605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Working closely with other QA team members to c</w:t>
                  </w:r>
                  <w:r w:rsidR="00B66058">
                    <w:t>ontinually test the</w:t>
                  </w:r>
                  <w:r w:rsidR="00F07568">
                    <w:t xml:space="preserve"> quality,</w:t>
                  </w:r>
                  <w:r w:rsidR="00B66058">
                    <w:t xml:space="preserve"> usability</w:t>
                  </w:r>
                  <w:r w:rsidR="00F07568">
                    <w:t>,</w:t>
                  </w:r>
                  <w:r w:rsidR="00B66058">
                    <w:t xml:space="preserve"> and functionality of our Site Bu</w:t>
                  </w:r>
                  <w:r w:rsidR="00F07568">
                    <w:t>ilder products</w:t>
                  </w:r>
                  <w:r w:rsidR="00B66058">
                    <w:t>.</w:t>
                  </w:r>
                </w:p>
                <w:p w:rsidR="00B66058" w:rsidRDefault="00D22392" w:rsidP="00B6605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Use Mercury to log defects that are found.</w:t>
                  </w:r>
                </w:p>
                <w:p w:rsidR="00420FAA" w:rsidRDefault="00420FAA" w:rsidP="00420FA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 w:rsidRPr="00420FAA">
                    <w:t>As project lead, assign QA tasks to ensure testing is completed on time</w:t>
                  </w:r>
                  <w:r>
                    <w:t>.</w:t>
                  </w:r>
                </w:p>
                <w:p w:rsidR="00420FAA" w:rsidRDefault="00420FAA" w:rsidP="00420FAA">
                  <w:pPr>
                    <w:spacing w:after="0" w:line="240" w:lineRule="auto"/>
                  </w:pPr>
                </w:p>
                <w:p w:rsidR="00A074DB" w:rsidRPr="007E612D" w:rsidRDefault="000538FC" w:rsidP="00B53CB5">
                  <w:pPr>
                    <w:tabs>
                      <w:tab w:val="right" w:pos="7884"/>
                    </w:tabs>
                    <w:spacing w:after="0" w:line="240" w:lineRule="auto"/>
                    <w:ind w:right="-108"/>
                  </w:pPr>
                  <w:r>
                    <w:rPr>
                      <w:b/>
                      <w:sz w:val="26"/>
                      <w:szCs w:val="26"/>
                    </w:rPr>
                    <w:t xml:space="preserve">Technical Sales &amp; Support Specialist (C3) </w:t>
                  </w:r>
                  <w:r>
                    <w:rPr>
                      <w:b/>
                      <w:sz w:val="26"/>
                      <w:szCs w:val="26"/>
                    </w:rPr>
                    <w:tab/>
                  </w:r>
                  <w:r>
                    <w:t>05/2009</w:t>
                  </w:r>
                  <w:r w:rsidR="00B66058">
                    <w:t xml:space="preserve"> – 04/2011</w:t>
                  </w:r>
                </w:p>
                <w:p w:rsidR="00A074DB" w:rsidRPr="007E612D" w:rsidRDefault="000538FC" w:rsidP="00FA4691">
                  <w:pPr>
                    <w:spacing w:after="0" w:line="240" w:lineRule="auto"/>
                  </w:pPr>
                  <w:r>
                    <w:rPr>
                      <w:b/>
                    </w:rPr>
                    <w:t>Go Daddy Software, Inc</w:t>
                  </w:r>
                  <w:r w:rsidR="00A074DB" w:rsidRPr="007E612D">
                    <w:t xml:space="preserve">, </w:t>
                  </w:r>
                  <w:r w:rsidR="00A074DB">
                    <w:t>Scottsdale, Arizona</w:t>
                  </w:r>
                </w:p>
                <w:p w:rsidR="00DD2916" w:rsidRDefault="00DD2916" w:rsidP="00FA469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Assist customers with unresolved issues such as purchasing, billing, and technical support and setups with our products and services.</w:t>
                  </w:r>
                </w:p>
                <w:p w:rsidR="00A074DB" w:rsidRDefault="00DD2916" w:rsidP="00FA469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Consult with potential and existing customers about their needs to be able to offer solutions that will help them meet their online goals</w:t>
                  </w:r>
                  <w:r w:rsidR="00A074DB">
                    <w:t>.</w:t>
                  </w:r>
                </w:p>
                <w:p w:rsidR="00DD2916" w:rsidRDefault="00DD2916" w:rsidP="00FA469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 xml:space="preserve">Provide excellent </w:t>
                  </w:r>
                  <w:r w:rsidR="00757CBA">
                    <w:t>support and</w:t>
                  </w:r>
                  <w:r>
                    <w:t xml:space="preserve"> service </w:t>
                  </w:r>
                  <w:r w:rsidR="00757CBA">
                    <w:t>to ensure our customers receive a first-call resolution.</w:t>
                  </w:r>
                </w:p>
                <w:p w:rsidR="00A074DB" w:rsidRPr="007E612D" w:rsidRDefault="00A074DB" w:rsidP="00FA4691">
                  <w:pPr>
                    <w:spacing w:after="0" w:line="240" w:lineRule="auto"/>
                  </w:pPr>
                </w:p>
                <w:p w:rsidR="00A074DB" w:rsidRPr="007E612D" w:rsidRDefault="005668D4" w:rsidP="00B53CB5">
                  <w:pPr>
                    <w:tabs>
                      <w:tab w:val="right" w:pos="7884"/>
                    </w:tabs>
                    <w:spacing w:after="0" w:line="240" w:lineRule="auto"/>
                    <w:ind w:right="-108"/>
                  </w:pPr>
                  <w:r>
                    <w:rPr>
                      <w:b/>
                      <w:sz w:val="26"/>
                      <w:szCs w:val="26"/>
                    </w:rPr>
                    <w:t>Leasing Consultant</w:t>
                  </w:r>
                  <w:r>
                    <w:t xml:space="preserve"> </w:t>
                  </w:r>
                  <w:r>
                    <w:tab/>
                    <w:t>10/2008 – 01/2009</w:t>
                  </w:r>
                </w:p>
                <w:p w:rsidR="00A074DB" w:rsidRPr="007E612D" w:rsidRDefault="005668D4" w:rsidP="00FA4691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</w:rPr>
                    <w:t>Sares</w:t>
                  </w:r>
                  <w:proofErr w:type="spellEnd"/>
                  <w:r>
                    <w:rPr>
                      <w:b/>
                    </w:rPr>
                    <w:t>-Regis Group</w:t>
                  </w:r>
                  <w:r w:rsidR="00A074DB" w:rsidRPr="007E612D">
                    <w:t xml:space="preserve">, </w:t>
                  </w:r>
                  <w:r>
                    <w:t>The Lofts at Rio Salado, Tempe</w:t>
                  </w:r>
                  <w:r w:rsidR="00A074DB">
                    <w:t>, Arizona</w:t>
                  </w:r>
                </w:p>
                <w:p w:rsidR="002C759D" w:rsidRPr="00BB1083" w:rsidRDefault="002C759D" w:rsidP="002C759D">
                  <w:pPr>
                    <w:numPr>
                      <w:ilvl w:val="0"/>
                      <w:numId w:val="7"/>
                    </w:numPr>
                    <w:tabs>
                      <w:tab w:val="right" w:pos="9360"/>
                    </w:tabs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BB1083">
                    <w:rPr>
                      <w:rFonts w:asciiTheme="minorHAnsi" w:hAnsiTheme="minorHAnsi" w:cstheme="minorHAnsi"/>
                    </w:rPr>
                    <w:t>Managed leasing process from start to finish through showcasing the property, overcoming objections, building relationships with prospects, and guiding them through applying and signing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2C759D" w:rsidRDefault="002C759D" w:rsidP="002C759D">
                  <w:pPr>
                    <w:numPr>
                      <w:ilvl w:val="0"/>
                      <w:numId w:val="7"/>
                    </w:numPr>
                    <w:tabs>
                      <w:tab w:val="right" w:pos="9360"/>
                    </w:tabs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BB1083">
                    <w:rPr>
                      <w:rFonts w:asciiTheme="minorHAnsi" w:hAnsiTheme="minorHAnsi" w:cstheme="minorHAnsi"/>
                    </w:rPr>
                    <w:t>Maintained excellent relationships with residents by resolving needs with a positive attitude in a timely manner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2C759D" w:rsidRPr="00BB1083" w:rsidRDefault="002C759D" w:rsidP="002C759D">
                  <w:pPr>
                    <w:numPr>
                      <w:ilvl w:val="0"/>
                      <w:numId w:val="7"/>
                    </w:numPr>
                    <w:tabs>
                      <w:tab w:val="right" w:pos="9360"/>
                    </w:tabs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BB1083">
                    <w:rPr>
                      <w:rFonts w:asciiTheme="minorHAnsi" w:hAnsiTheme="minorHAnsi" w:cstheme="minorHAnsi"/>
                    </w:rPr>
                    <w:t>Proactive in increasing office efficiency with excellent organizational and multi-tasking skills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A074DB" w:rsidRPr="007E612D" w:rsidRDefault="00A074DB" w:rsidP="00FA4691">
                  <w:pPr>
                    <w:spacing w:after="0" w:line="240" w:lineRule="auto"/>
                  </w:pPr>
                </w:p>
                <w:p w:rsidR="00A074DB" w:rsidRPr="007E612D" w:rsidRDefault="00A074DB" w:rsidP="00FA4691">
                  <w:pPr>
                    <w:pBdr>
                      <w:bottom w:val="single" w:sz="4" w:space="1" w:color="808080"/>
                    </w:pBd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References</w:t>
                  </w:r>
                </w:p>
                <w:p w:rsidR="00A074DB" w:rsidRPr="007E612D" w:rsidRDefault="00A074DB" w:rsidP="00FA4691">
                  <w:pPr>
                    <w:spacing w:after="0" w:line="240" w:lineRule="auto"/>
                  </w:pPr>
                  <w:r>
                    <w:t>Available upon request.</w:t>
                  </w:r>
                </w:p>
              </w:tc>
              <w:tc>
                <w:tcPr>
                  <w:tcW w:w="2790" w:type="dxa"/>
                  <w:shd w:val="clear" w:color="auto" w:fill="DDD9C3"/>
                </w:tcPr>
                <w:p w:rsidR="000A3A0D" w:rsidRPr="000A3A0D" w:rsidRDefault="000A3A0D" w:rsidP="00733B09">
                  <w:pPr>
                    <w:spacing w:before="120" w:after="0" w:line="240" w:lineRule="auto"/>
                    <w:contextualSpacing/>
                  </w:pPr>
                </w:p>
                <w:p w:rsidR="000A3A0D" w:rsidRPr="00733B09" w:rsidRDefault="00075CE8" w:rsidP="00733B09">
                  <w:pPr>
                    <w:spacing w:before="120" w:after="0" w:line="240" w:lineRule="auto"/>
                    <w:contextualSpacing/>
                    <w:rPr>
                      <w:b/>
                      <w:sz w:val="26"/>
                      <w:szCs w:val="26"/>
                    </w:rPr>
                  </w:pPr>
                  <w:r w:rsidRPr="00733B09">
                    <w:rPr>
                      <w:b/>
                      <w:sz w:val="26"/>
                      <w:szCs w:val="26"/>
                    </w:rPr>
                    <w:t>SKILLS</w:t>
                  </w:r>
                </w:p>
                <w:p w:rsidR="000A3A0D" w:rsidRDefault="00C95DB7" w:rsidP="00733B09">
                  <w:pPr>
                    <w:spacing w:line="240" w:lineRule="auto"/>
                    <w:contextualSpacing/>
                  </w:pPr>
                  <w:r>
                    <w:t>Windows XP/Vista/7</w:t>
                  </w:r>
                </w:p>
                <w:p w:rsidR="00C95DB7" w:rsidRDefault="00C95DB7" w:rsidP="00733B09">
                  <w:pPr>
                    <w:spacing w:line="240" w:lineRule="auto"/>
                    <w:contextualSpacing/>
                  </w:pPr>
                  <w:r>
                    <w:t>Microsoft Word</w:t>
                  </w:r>
                </w:p>
                <w:p w:rsidR="00C95DB7" w:rsidRDefault="00C95DB7" w:rsidP="00733B09">
                  <w:pPr>
                    <w:spacing w:line="240" w:lineRule="auto"/>
                    <w:contextualSpacing/>
                  </w:pPr>
                  <w:r>
                    <w:t>Microsoft Excel</w:t>
                  </w:r>
                </w:p>
                <w:p w:rsidR="00D22392" w:rsidRDefault="00D22392" w:rsidP="00733B09">
                  <w:pPr>
                    <w:spacing w:line="240" w:lineRule="auto"/>
                    <w:contextualSpacing/>
                  </w:pPr>
                  <w:r w:rsidRPr="00D22392">
                    <w:t>Mercury</w:t>
                  </w:r>
                  <w:r>
                    <w:t xml:space="preserve"> Quality Center</w:t>
                  </w:r>
                </w:p>
                <w:p w:rsidR="000A3A0D" w:rsidRDefault="000A3A0D" w:rsidP="00733B09">
                  <w:pPr>
                    <w:spacing w:line="240" w:lineRule="auto"/>
                    <w:contextualSpacing/>
                  </w:pPr>
                </w:p>
                <w:p w:rsidR="000A3A0D" w:rsidRDefault="00E74ECE" w:rsidP="00733B09">
                  <w:pPr>
                    <w:spacing w:line="240" w:lineRule="auto"/>
                    <w:contextualSpacing/>
                  </w:pPr>
                  <w:r>
                    <w:t>World-class Customer Service</w:t>
                  </w:r>
                </w:p>
                <w:p w:rsidR="00E74ECE" w:rsidRDefault="00E74ECE" w:rsidP="00733B09">
                  <w:pPr>
                    <w:spacing w:line="240" w:lineRule="auto"/>
                    <w:contextualSpacing/>
                  </w:pPr>
                  <w:r>
                    <w:t>Troubleshooting/Problem Solving</w:t>
                  </w:r>
                </w:p>
                <w:p w:rsidR="00E74ECE" w:rsidRDefault="00E74ECE" w:rsidP="00733B09">
                  <w:pPr>
                    <w:spacing w:line="240" w:lineRule="auto"/>
                    <w:contextualSpacing/>
                  </w:pPr>
                  <w:r>
                    <w:t>Technical/User Support</w:t>
                  </w:r>
                </w:p>
                <w:p w:rsidR="00E74ECE" w:rsidRPr="00D22392" w:rsidRDefault="00E74ECE" w:rsidP="00733B09">
                  <w:pPr>
                    <w:spacing w:line="240" w:lineRule="auto"/>
                    <w:contextualSpacing/>
                  </w:pPr>
                  <w:r w:rsidRPr="00D22392">
                    <w:t>Bug Finding</w:t>
                  </w:r>
                </w:p>
                <w:p w:rsidR="00E74ECE" w:rsidRDefault="00E74ECE" w:rsidP="00733B09">
                  <w:pPr>
                    <w:spacing w:line="240" w:lineRule="auto"/>
                    <w:contextualSpacing/>
                  </w:pPr>
                  <w:r>
                    <w:t>User Training</w:t>
                  </w: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</w:p>
                <w:p w:rsidR="00E74ECE" w:rsidRDefault="00E74ECE" w:rsidP="00733B09">
                  <w:pPr>
                    <w:spacing w:line="240" w:lineRule="auto"/>
                    <w:contextualSpacing/>
                  </w:pPr>
                </w:p>
                <w:p w:rsidR="000A3A0D" w:rsidRDefault="00733B09" w:rsidP="00733B09">
                  <w:pPr>
                    <w:spacing w:line="240" w:lineRule="auto"/>
                    <w:contextualSpacing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AWARDS/HONORS</w:t>
                  </w:r>
                </w:p>
                <w:p w:rsidR="00733B09" w:rsidRPr="00733B09" w:rsidRDefault="00733B09" w:rsidP="00733B09">
                  <w:pPr>
                    <w:spacing w:line="240" w:lineRule="auto"/>
                    <w:rPr>
                      <w:b/>
                    </w:rPr>
                  </w:pPr>
                  <w:r w:rsidRPr="00733B09">
                    <w:t>Graduated with Honors Cum Laude</w:t>
                  </w:r>
                </w:p>
                <w:p w:rsidR="00733B09" w:rsidRPr="00733B09" w:rsidRDefault="00733B09" w:rsidP="00733B09">
                  <w:pPr>
                    <w:spacing w:line="240" w:lineRule="auto"/>
                    <w:rPr>
                      <w:b/>
                    </w:rPr>
                  </w:pPr>
                  <w:r w:rsidRPr="00733B09">
                    <w:t>Dean’s List last 4 semesters</w:t>
                  </w:r>
                </w:p>
                <w:p w:rsidR="00733B09" w:rsidRPr="00733B09" w:rsidRDefault="00733B09" w:rsidP="00733B09">
                  <w:pPr>
                    <w:spacing w:line="240" w:lineRule="auto"/>
                    <w:rPr>
                      <w:b/>
                    </w:rPr>
                  </w:pPr>
                  <w:r w:rsidRPr="00733B09">
                    <w:t xml:space="preserve">Recipient of Arizona Robert C. Byrd Scholarship </w:t>
                  </w:r>
                </w:p>
                <w:p w:rsidR="00733B09" w:rsidRPr="00733B09" w:rsidRDefault="00733B09" w:rsidP="00733B09">
                  <w:pPr>
                    <w:spacing w:line="240" w:lineRule="auto"/>
                    <w:rPr>
                      <w:b/>
                    </w:rPr>
                  </w:pPr>
                  <w:r w:rsidRPr="00733B09">
                    <w:t xml:space="preserve">Recipient of Presidential Award of Excellence scholarship </w:t>
                  </w:r>
                </w:p>
                <w:p w:rsidR="00897A34" w:rsidRDefault="00897A34" w:rsidP="00733B09">
                  <w:pPr>
                    <w:spacing w:line="240" w:lineRule="auto"/>
                    <w:contextualSpacing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GO DADDY </w:t>
                  </w: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  <w:r>
                    <w:t>H3 Certified</w:t>
                  </w: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  <w:r>
                    <w:t>Participate in various Round-table and product discussions</w:t>
                  </w: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  <w:r>
                    <w:t>The Go-To guy on my team for technical questions</w:t>
                  </w:r>
                </w:p>
                <w:p w:rsidR="00897A34" w:rsidRDefault="00897A34" w:rsidP="00733B09">
                  <w:pPr>
                    <w:spacing w:line="240" w:lineRule="auto"/>
                    <w:contextualSpacing/>
                  </w:pPr>
                </w:p>
                <w:p w:rsidR="00897A34" w:rsidRPr="00897A34" w:rsidRDefault="00897A34" w:rsidP="00733B09">
                  <w:pPr>
                    <w:spacing w:line="240" w:lineRule="auto"/>
                    <w:contextualSpacing/>
                  </w:pPr>
                  <w:r>
                    <w:t>Perform IAT duties as needed</w:t>
                  </w:r>
                </w:p>
                <w:p w:rsidR="00A074DB" w:rsidRPr="007E612D" w:rsidRDefault="00A074DB" w:rsidP="00733B09">
                  <w:pPr>
                    <w:spacing w:after="0" w:line="240" w:lineRule="auto"/>
                    <w:contextualSpacing/>
                  </w:pPr>
                </w:p>
              </w:tc>
            </w:tr>
          </w:tbl>
          <w:p w:rsidR="00A074DB" w:rsidRPr="007E612D" w:rsidRDefault="00A074DB" w:rsidP="00FA4691">
            <w:pPr>
              <w:spacing w:after="0" w:line="240" w:lineRule="auto"/>
            </w:pPr>
          </w:p>
        </w:tc>
      </w:tr>
    </w:tbl>
    <w:p w:rsidR="001D4ADC" w:rsidRDefault="001D4ADC" w:rsidP="00C443C6"/>
    <w:sectPr w:rsidR="001D4ADC" w:rsidSect="00155DAE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media.monster.com/jobview_standard/images/pixel.gif" style="width:.75pt;height:.75pt;visibility:visible" o:bullet="t">
        <v:imagedata r:id="rId1" o:title="pixel"/>
      </v:shape>
    </w:pict>
  </w:numPicBullet>
  <w:abstractNum w:abstractNumId="0">
    <w:nsid w:val="151337D7"/>
    <w:multiLevelType w:val="multilevel"/>
    <w:tmpl w:val="F31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978E3"/>
    <w:multiLevelType w:val="hybridMultilevel"/>
    <w:tmpl w:val="EC34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5346"/>
    <w:multiLevelType w:val="hybridMultilevel"/>
    <w:tmpl w:val="B5BA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C67B2"/>
    <w:multiLevelType w:val="hybridMultilevel"/>
    <w:tmpl w:val="E69ED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217FB"/>
    <w:multiLevelType w:val="hybridMultilevel"/>
    <w:tmpl w:val="6CC89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62033"/>
    <w:multiLevelType w:val="hybridMultilevel"/>
    <w:tmpl w:val="1998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A6033"/>
    <w:multiLevelType w:val="hybridMultilevel"/>
    <w:tmpl w:val="A7A8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76F78"/>
    <w:multiLevelType w:val="hybridMultilevel"/>
    <w:tmpl w:val="526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21D38"/>
    <w:multiLevelType w:val="hybridMultilevel"/>
    <w:tmpl w:val="39CA5E9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760563A3"/>
    <w:multiLevelType w:val="multilevel"/>
    <w:tmpl w:val="84F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074DB"/>
    <w:rsid w:val="00053403"/>
    <w:rsid w:val="000538FC"/>
    <w:rsid w:val="00066A0A"/>
    <w:rsid w:val="00075CE8"/>
    <w:rsid w:val="000A3A0D"/>
    <w:rsid w:val="000F0589"/>
    <w:rsid w:val="00115C6C"/>
    <w:rsid w:val="00127C6E"/>
    <w:rsid w:val="00155DAE"/>
    <w:rsid w:val="00160641"/>
    <w:rsid w:val="001C0B7B"/>
    <w:rsid w:val="001C1A7A"/>
    <w:rsid w:val="001C3693"/>
    <w:rsid w:val="001D4ADC"/>
    <w:rsid w:val="001F7991"/>
    <w:rsid w:val="00212CDD"/>
    <w:rsid w:val="00262C6F"/>
    <w:rsid w:val="00273C84"/>
    <w:rsid w:val="00287DB0"/>
    <w:rsid w:val="002A1BF1"/>
    <w:rsid w:val="002C759D"/>
    <w:rsid w:val="002E331B"/>
    <w:rsid w:val="003032B1"/>
    <w:rsid w:val="00306679"/>
    <w:rsid w:val="003077C8"/>
    <w:rsid w:val="003567CA"/>
    <w:rsid w:val="00393C7A"/>
    <w:rsid w:val="003E2D36"/>
    <w:rsid w:val="003E54BF"/>
    <w:rsid w:val="003F69D6"/>
    <w:rsid w:val="00420FAA"/>
    <w:rsid w:val="00421E2D"/>
    <w:rsid w:val="00423B69"/>
    <w:rsid w:val="00454271"/>
    <w:rsid w:val="00486E8B"/>
    <w:rsid w:val="00487137"/>
    <w:rsid w:val="004C0CF6"/>
    <w:rsid w:val="00505004"/>
    <w:rsid w:val="00516F5D"/>
    <w:rsid w:val="005668D4"/>
    <w:rsid w:val="00587B6F"/>
    <w:rsid w:val="005A79FE"/>
    <w:rsid w:val="0061248C"/>
    <w:rsid w:val="006234FC"/>
    <w:rsid w:val="00684367"/>
    <w:rsid w:val="00696F9D"/>
    <w:rsid w:val="00733157"/>
    <w:rsid w:val="00733B09"/>
    <w:rsid w:val="00757CBA"/>
    <w:rsid w:val="007832F0"/>
    <w:rsid w:val="007A1C98"/>
    <w:rsid w:val="007D687C"/>
    <w:rsid w:val="007E0DA3"/>
    <w:rsid w:val="00806578"/>
    <w:rsid w:val="00846CB8"/>
    <w:rsid w:val="00897A34"/>
    <w:rsid w:val="008D104F"/>
    <w:rsid w:val="008E3DB7"/>
    <w:rsid w:val="008F0C44"/>
    <w:rsid w:val="00903BE0"/>
    <w:rsid w:val="00910BDA"/>
    <w:rsid w:val="00940404"/>
    <w:rsid w:val="0094661D"/>
    <w:rsid w:val="00970B0E"/>
    <w:rsid w:val="009736DD"/>
    <w:rsid w:val="009768F3"/>
    <w:rsid w:val="00985EB6"/>
    <w:rsid w:val="009C29A2"/>
    <w:rsid w:val="009F3410"/>
    <w:rsid w:val="00A062EF"/>
    <w:rsid w:val="00A074DB"/>
    <w:rsid w:val="00A133B0"/>
    <w:rsid w:val="00A22F08"/>
    <w:rsid w:val="00A545E2"/>
    <w:rsid w:val="00A75678"/>
    <w:rsid w:val="00A91523"/>
    <w:rsid w:val="00AB08D2"/>
    <w:rsid w:val="00AC302F"/>
    <w:rsid w:val="00AC3A7F"/>
    <w:rsid w:val="00B00E8C"/>
    <w:rsid w:val="00B36B99"/>
    <w:rsid w:val="00B5130B"/>
    <w:rsid w:val="00B53CB5"/>
    <w:rsid w:val="00B66058"/>
    <w:rsid w:val="00B8765C"/>
    <w:rsid w:val="00B906AD"/>
    <w:rsid w:val="00BF43B6"/>
    <w:rsid w:val="00C23C39"/>
    <w:rsid w:val="00C23ED1"/>
    <w:rsid w:val="00C312EA"/>
    <w:rsid w:val="00C443C6"/>
    <w:rsid w:val="00C53373"/>
    <w:rsid w:val="00C92901"/>
    <w:rsid w:val="00C95DB7"/>
    <w:rsid w:val="00CB06A2"/>
    <w:rsid w:val="00D22392"/>
    <w:rsid w:val="00D758B8"/>
    <w:rsid w:val="00D873E6"/>
    <w:rsid w:val="00D94896"/>
    <w:rsid w:val="00DA5343"/>
    <w:rsid w:val="00DA5AC5"/>
    <w:rsid w:val="00DA63F8"/>
    <w:rsid w:val="00DC1B73"/>
    <w:rsid w:val="00DD2916"/>
    <w:rsid w:val="00DF7255"/>
    <w:rsid w:val="00E551D1"/>
    <w:rsid w:val="00E65430"/>
    <w:rsid w:val="00E74ECE"/>
    <w:rsid w:val="00E7789F"/>
    <w:rsid w:val="00EB31CD"/>
    <w:rsid w:val="00EC6788"/>
    <w:rsid w:val="00EF264B"/>
    <w:rsid w:val="00F07568"/>
    <w:rsid w:val="00F07EEC"/>
    <w:rsid w:val="00F566AF"/>
    <w:rsid w:val="00FA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074D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44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4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4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4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43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yfootersearchresults">
    <w:name w:val="applyfootersearchresults"/>
    <w:basedOn w:val="DefaultParagraphFont"/>
    <w:rsid w:val="00C443C6"/>
    <w:rPr>
      <w:rFonts w:ascii="Verdana" w:hAnsi="Verdana" w:hint="default"/>
      <w:strike w:val="0"/>
      <w:dstrike w:val="0"/>
      <w:color w:val="FFFFFF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443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rappable">
    <w:name w:val="wrappable"/>
    <w:basedOn w:val="DefaultParagraphFont"/>
    <w:rsid w:val="00C443C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43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43C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43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43C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39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4073">
                          <w:marLeft w:val="7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407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2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88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7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08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7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6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27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72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9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88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26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9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5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7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2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2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93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5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8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1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1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3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47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22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3828-DF13-4C14-B96C-BC9413F9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Links>
    <vt:vector size="12" baseType="variant"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http://autohire.careershop.com/fiiwarsaw/JobSearch/JobView.asp?JobAd_ID=935475</vt:lpwstr>
      </vt:variant>
      <vt:variant>
        <vt:lpwstr/>
      </vt:variant>
      <vt:variant>
        <vt:i4>1048680</vt:i4>
      </vt:variant>
      <vt:variant>
        <vt:i4>0</vt:i4>
      </vt:variant>
      <vt:variant>
        <vt:i4>0</vt:i4>
      </vt:variant>
      <vt:variant>
        <vt:i4>5</vt:i4>
      </vt:variant>
      <vt:variant>
        <vt:lpwstr>mailto:jjdavis1@asu.edu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Morris</dc:creator>
  <cp:lastModifiedBy>Travis Morris</cp:lastModifiedBy>
  <cp:revision>16</cp:revision>
  <cp:lastPrinted>2009-06-11T02:11:00Z</cp:lastPrinted>
  <dcterms:created xsi:type="dcterms:W3CDTF">2011-01-19T04:56:00Z</dcterms:created>
  <dcterms:modified xsi:type="dcterms:W3CDTF">2011-06-07T19:04:00Z</dcterms:modified>
</cp:coreProperties>
</file>