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96" w:rsidRPr="00B75496" w:rsidRDefault="00B75496" w:rsidP="00B75496">
      <w:pPr>
        <w:spacing w:after="120"/>
        <w:jc w:val="center"/>
        <w:rPr>
          <w:rFonts w:ascii="Bahnschrift SemiBold" w:hAnsi="Bahnschrift SemiBold"/>
          <w:color w:val="4472C4" w:themeColor="accent5"/>
          <w:sz w:val="24"/>
        </w:rPr>
      </w:pPr>
      <w:r w:rsidRPr="00B75496">
        <w:rPr>
          <w:rFonts w:ascii="Bahnschrift SemiBold" w:hAnsi="Bahnschrift SemiBold"/>
          <w:color w:val="4472C4" w:themeColor="accent5"/>
          <w:sz w:val="24"/>
        </w:rPr>
        <w:t>SEMANA 1</w:t>
      </w:r>
    </w:p>
    <w:p w:rsidR="00D96498" w:rsidRPr="00D96498" w:rsidRDefault="00D96498" w:rsidP="00D96498">
      <w:pPr>
        <w:jc w:val="center"/>
        <w:rPr>
          <w:rFonts w:ascii="Distant Galaxy" w:hAnsi="Distant Galaxy"/>
          <w:color w:val="5B9BD5" w:themeColor="accent1"/>
          <w:sz w:val="48"/>
        </w:rPr>
      </w:pPr>
      <w:r w:rsidRPr="00D96498">
        <w:rPr>
          <w:rFonts w:ascii="Distant Galaxy" w:hAnsi="Distant Galaxy"/>
          <w:color w:val="5B9BD5" w:themeColor="accent1"/>
          <w:sz w:val="48"/>
        </w:rPr>
        <w:t>R</w:t>
      </w:r>
      <w:r w:rsidRPr="00D96498">
        <w:rPr>
          <w:rFonts w:ascii="Distant Galaxy" w:hAnsi="Distant Galaxy"/>
          <w:color w:val="5B9BD5" w:themeColor="accent1"/>
          <w:sz w:val="48"/>
        </w:rPr>
        <w:t xml:space="preserve">econocemos el estado de nuestra </w:t>
      </w:r>
      <w:r w:rsidRPr="00D96498">
        <w:rPr>
          <w:rFonts w:ascii="Distant Galaxy" w:hAnsi="Distant Galaxy"/>
          <w:color w:val="5B9BD5" w:themeColor="accent1"/>
          <w:sz w:val="48"/>
        </w:rPr>
        <w:t>condición física</w:t>
      </w:r>
    </w:p>
    <w:p w:rsidR="00627B43" w:rsidRPr="00D96498" w:rsidRDefault="00B75496" w:rsidP="00D96498">
      <w:pPr>
        <w:rPr>
          <w:rFonts w:ascii="Homuntserrat" w:hAnsi="Homuntserrat"/>
          <w:color w:val="5B9BD5" w:themeColor="accent1"/>
          <w:sz w:val="40"/>
        </w:rPr>
      </w:pPr>
      <w:r w:rsidRPr="00B75496">
        <w:rPr>
          <w:rFonts w:ascii="Century Gothic" w:hAnsi="Century Gothic"/>
        </w:rPr>
        <w:t>¡Hola! Te saluda Bela, esta vez trabajaremos con el curso</w:t>
      </w:r>
      <w:r>
        <w:rPr>
          <w:rFonts w:ascii="Century Gothic" w:hAnsi="Century Gothic"/>
        </w:rPr>
        <w:t xml:space="preserve"> de Ed. Física para 3ro y 4to, te orientaré y resumiré todo cuanto pueda de los pdf en la web, exponiéndote lo más importante y las ideas principales, iremos paso a paso uwu</w:t>
      </w:r>
    </w:p>
    <w:p w:rsidR="00B75496" w:rsidRPr="00D96498" w:rsidRDefault="00B75496" w:rsidP="00D96498">
      <w:pPr>
        <w:pStyle w:val="Prrafodelista"/>
        <w:numPr>
          <w:ilvl w:val="0"/>
          <w:numId w:val="1"/>
        </w:numPr>
        <w:rPr>
          <w:rFonts w:ascii="Candara" w:hAnsi="Candara"/>
          <w:b/>
          <w:color w:val="4472C4" w:themeColor="accent5"/>
          <w:sz w:val="24"/>
        </w:rPr>
      </w:pPr>
      <w:r w:rsidRPr="00D96498">
        <w:rPr>
          <w:rFonts w:ascii="Candara" w:hAnsi="Candara"/>
          <w:b/>
          <w:color w:val="4472C4" w:themeColor="accent5"/>
          <w:sz w:val="24"/>
        </w:rPr>
        <w:t>¿Qué opinas de esta propuesta: Promover activi</w:t>
      </w:r>
      <w:r w:rsidRPr="00D96498">
        <w:rPr>
          <w:rFonts w:ascii="Candara" w:hAnsi="Candara"/>
          <w:b/>
          <w:color w:val="4472C4" w:themeColor="accent5"/>
          <w:sz w:val="24"/>
        </w:rPr>
        <w:t xml:space="preserve">dades físicas que favorezcan el </w:t>
      </w:r>
      <w:r w:rsidRPr="00D96498">
        <w:rPr>
          <w:rFonts w:ascii="Candara" w:hAnsi="Candara"/>
          <w:b/>
          <w:color w:val="4472C4" w:themeColor="accent5"/>
          <w:sz w:val="24"/>
        </w:rPr>
        <w:t>bienestar de nuestra familia?</w:t>
      </w:r>
      <w:r w:rsidR="00D96498" w:rsidRPr="00D96498">
        <w:rPr>
          <w:rFonts w:ascii="Candara" w:hAnsi="Candara"/>
          <w:b/>
          <w:color w:val="4472C4" w:themeColor="accent5"/>
          <w:sz w:val="24"/>
        </w:rPr>
        <w:t xml:space="preserve"> </w:t>
      </w:r>
      <w:r w:rsidR="00D96498" w:rsidRPr="00D96498">
        <w:rPr>
          <w:rFonts w:ascii="Candara" w:hAnsi="Candara"/>
          <w:color w:val="C00000"/>
          <w:sz w:val="24"/>
        </w:rPr>
        <w:t>(Esta respuesta es</w:t>
      </w:r>
      <w:r w:rsidR="00D96498" w:rsidRPr="00D96498">
        <w:rPr>
          <w:rFonts w:ascii="Candara" w:hAnsi="Candara"/>
          <w:sz w:val="24"/>
        </w:rPr>
        <w:t xml:space="preserve"> </w:t>
      </w:r>
      <w:r w:rsidR="00D96498" w:rsidRPr="00D96498">
        <w:rPr>
          <w:rFonts w:ascii="Candara" w:hAnsi="Candara"/>
          <w:color w:val="C00000"/>
          <w:sz w:val="24"/>
        </w:rPr>
        <w:t>libre, escribe lo que pienses)</w:t>
      </w:r>
    </w:p>
    <w:p w:rsidR="00D96498" w:rsidRPr="00D96498" w:rsidRDefault="00D96498" w:rsidP="00D96498">
      <w:pPr>
        <w:ind w:left="567"/>
        <w:rPr>
          <w:rFonts w:ascii="Candara" w:hAnsi="Candara"/>
          <w:sz w:val="24"/>
        </w:rPr>
      </w:pPr>
      <w:r w:rsidRPr="00D96498">
        <w:rPr>
          <w:rFonts w:ascii="Candara" w:hAnsi="Candara"/>
          <w:sz w:val="24"/>
        </w:rPr>
        <w:t xml:space="preserve">- </w:t>
      </w:r>
      <w:r>
        <w:rPr>
          <w:rFonts w:ascii="Candara" w:hAnsi="Candara"/>
          <w:sz w:val="24"/>
        </w:rPr>
        <w:t xml:space="preserve"> </w:t>
      </w:r>
    </w:p>
    <w:p w:rsidR="00B75496" w:rsidRPr="00D96498" w:rsidRDefault="00B75496" w:rsidP="00D96498">
      <w:pPr>
        <w:pStyle w:val="Prrafodelista"/>
        <w:numPr>
          <w:ilvl w:val="0"/>
          <w:numId w:val="1"/>
        </w:numPr>
        <w:rPr>
          <w:rFonts w:ascii="Candara" w:hAnsi="Candara"/>
          <w:b/>
          <w:color w:val="4472C4" w:themeColor="accent5"/>
          <w:sz w:val="24"/>
        </w:rPr>
      </w:pPr>
      <w:r w:rsidRPr="00D96498">
        <w:rPr>
          <w:rFonts w:ascii="Candara" w:hAnsi="Candara"/>
          <w:b/>
          <w:color w:val="4472C4" w:themeColor="accent5"/>
          <w:sz w:val="24"/>
        </w:rPr>
        <w:t>¿Qué necesitas conocer y hacer para promover estas actividades físicas?</w:t>
      </w:r>
    </w:p>
    <w:p w:rsidR="00B75496" w:rsidRDefault="00D96498" w:rsidP="00D96498">
      <w:pPr>
        <w:ind w:left="567"/>
        <w:rPr>
          <w:rFonts w:ascii="Candara" w:hAnsi="Candara"/>
          <w:sz w:val="24"/>
        </w:rPr>
      </w:pPr>
      <w:r>
        <w:rPr>
          <w:rFonts w:ascii="Candara" w:hAnsi="Candara"/>
          <w:sz w:val="24"/>
        </w:rPr>
        <w:t xml:space="preserve"> - Conocer qué actividades son adecuadas para la condición física de mi familia, y sugerirles que lo practiquen.</w:t>
      </w:r>
    </w:p>
    <w:p w:rsidR="00D96498" w:rsidRDefault="00D96498" w:rsidP="00D96498">
      <w:pPr>
        <w:rPr>
          <w:rFonts w:ascii="Candara" w:hAnsi="Candara"/>
          <w:sz w:val="24"/>
        </w:rPr>
      </w:pPr>
      <w:r>
        <w:rPr>
          <w:rFonts w:ascii="Candara" w:hAnsi="Candara"/>
          <w:sz w:val="24"/>
        </w:rPr>
        <w:t>Tendremos 3 pdf con actividades que realizar en 3 semanas, podemos organizarnos e ir con calma y hacer 1 pdf cada  semana, de ser el caso haremos un pdf cada semana uwu</w:t>
      </w:r>
    </w:p>
    <w:p w:rsidR="00D96498" w:rsidRDefault="00BE6BC0" w:rsidP="00BE6BC0">
      <w:pPr>
        <w:spacing w:after="360"/>
        <w:rPr>
          <w:rFonts w:ascii="Century Gothic" w:hAnsi="Century Gothic"/>
          <w:b/>
        </w:rPr>
      </w:pPr>
      <w:r>
        <w:rPr>
          <w:rFonts w:ascii="Century Gothic" w:hAnsi="Century Gothic"/>
          <w:b/>
          <w:noProof/>
          <w:lang w:eastAsia="es-PE"/>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247650</wp:posOffset>
                </wp:positionV>
                <wp:extent cx="6534150" cy="2781300"/>
                <wp:effectExtent l="0" t="0" r="19050" b="19050"/>
                <wp:wrapNone/>
                <wp:docPr id="2" name="Rectángulo redondeado 2"/>
                <wp:cNvGraphicFramePr/>
                <a:graphic xmlns:a="http://schemas.openxmlformats.org/drawingml/2006/main">
                  <a:graphicData uri="http://schemas.microsoft.com/office/word/2010/wordprocessingShape">
                    <wps:wsp>
                      <wps:cNvSpPr/>
                      <wps:spPr>
                        <a:xfrm>
                          <a:off x="0" y="0"/>
                          <a:ext cx="6534150" cy="2781300"/>
                        </a:xfrm>
                        <a:prstGeom prst="roundRect">
                          <a:avLst>
                            <a:gd name="adj" fmla="val 7078"/>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503367" id="Rectángulo redondeado 2" o:spid="_x0000_s1026" style="position:absolute;margin-left:0;margin-top:19.5pt;width:514.5pt;height:219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46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" fillcolor="#fff2cc [663]" strokecolor="#fff2cc [663]" strokeweight="1pt">
                <v:stroke joinstyle="miter"/>
              </v:roundrect>
            </w:pict>
          </mc:Fallback>
        </mc:AlternateContent>
      </w:r>
      <w:r w:rsidR="00D96498" w:rsidRPr="00D96498">
        <w:rPr>
          <w:rFonts w:ascii="Century Gothic" w:hAnsi="Century Gothic"/>
          <w:b/>
        </w:rPr>
        <w:t>Empezamos esta actividad leyendo lo siguiente:</w:t>
      </w:r>
    </w:p>
    <w:p w:rsidR="00D96498" w:rsidRPr="00A53D19" w:rsidRDefault="00D96498" w:rsidP="00A53D19">
      <w:pPr>
        <w:spacing w:after="0"/>
        <w:jc w:val="center"/>
        <w:rPr>
          <w:rFonts w:ascii="Century Gothic" w:hAnsi="Century Gothic"/>
          <w:b/>
          <w:color w:val="2F5496" w:themeColor="accent5" w:themeShade="BF"/>
          <w:sz w:val="24"/>
        </w:rPr>
      </w:pPr>
      <w:r w:rsidRPr="00A53D19">
        <w:rPr>
          <w:rFonts w:ascii="Century Gothic" w:hAnsi="Century Gothic"/>
          <w:b/>
          <w:color w:val="2F5496" w:themeColor="accent5" w:themeShade="BF"/>
          <w:sz w:val="24"/>
        </w:rPr>
        <w:t>Lectura N° 1</w:t>
      </w:r>
    </w:p>
    <w:p w:rsidR="00D96498" w:rsidRPr="00A53D19" w:rsidRDefault="00D96498" w:rsidP="00BE6BC0">
      <w:pPr>
        <w:spacing w:after="120"/>
        <w:jc w:val="center"/>
        <w:rPr>
          <w:rFonts w:ascii="Bahnschrift SemiBold" w:hAnsi="Bahnschrift SemiBold"/>
          <w:b/>
          <w:color w:val="4472C4" w:themeColor="accent5"/>
          <w:sz w:val="36"/>
        </w:rPr>
      </w:pPr>
      <w:r w:rsidRPr="00A53D19">
        <w:rPr>
          <w:rFonts w:ascii="Bahnschrift SemiBold" w:hAnsi="Bahnschrift SemiBold"/>
          <w:b/>
          <w:color w:val="4472C4" w:themeColor="accent5"/>
          <w:sz w:val="36"/>
        </w:rPr>
        <w:t>La condición física</w:t>
      </w:r>
    </w:p>
    <w:p w:rsidR="00D96498" w:rsidRDefault="00A53D19" w:rsidP="00A53D19">
      <w:pPr>
        <w:ind w:left="426" w:right="401"/>
        <w:rPr>
          <w:rFonts w:ascii="Candara" w:hAnsi="Candara"/>
          <w:sz w:val="24"/>
        </w:rPr>
      </w:pPr>
      <w:r w:rsidRPr="00A53D19">
        <w:rPr>
          <w:rFonts w:ascii="Candara" w:hAnsi="Candara"/>
          <w:sz w:val="24"/>
        </w:rPr>
        <w:t>Una pers</w:t>
      </w:r>
      <w:r w:rsidRPr="00A53D19">
        <w:rPr>
          <w:rFonts w:ascii="Candara" w:hAnsi="Candara"/>
          <w:sz w:val="24"/>
        </w:rPr>
        <w:t xml:space="preserve">ona con buena salud en general, </w:t>
      </w:r>
      <w:r w:rsidRPr="00A53D19">
        <w:rPr>
          <w:rFonts w:ascii="Candara" w:hAnsi="Candara"/>
          <w:sz w:val="24"/>
        </w:rPr>
        <w:t>es un eje</w:t>
      </w:r>
      <w:r w:rsidRPr="00A53D19">
        <w:rPr>
          <w:rFonts w:ascii="Candara" w:hAnsi="Candara"/>
          <w:sz w:val="24"/>
        </w:rPr>
        <w:t xml:space="preserve">mplo de buena condición física. </w:t>
      </w:r>
      <w:r w:rsidRPr="00A53D19">
        <w:rPr>
          <w:rFonts w:ascii="Candara" w:hAnsi="Candara"/>
          <w:sz w:val="24"/>
        </w:rPr>
        <w:t>Además</w:t>
      </w:r>
      <w:r w:rsidRPr="00A53D19">
        <w:rPr>
          <w:rFonts w:ascii="Candara" w:hAnsi="Candara"/>
          <w:sz w:val="24"/>
        </w:rPr>
        <w:t xml:space="preserve">, es alguien que puede realizar </w:t>
      </w:r>
      <w:r w:rsidRPr="00A53D19">
        <w:rPr>
          <w:rFonts w:ascii="Candara" w:hAnsi="Candara"/>
          <w:sz w:val="24"/>
        </w:rPr>
        <w:t>deportes, emp</w:t>
      </w:r>
      <w:r w:rsidRPr="00A53D19">
        <w:rPr>
          <w:rFonts w:ascii="Candara" w:hAnsi="Candara"/>
          <w:sz w:val="24"/>
        </w:rPr>
        <w:t xml:space="preserve">render largas caminatas o hacer </w:t>
      </w:r>
      <w:r w:rsidRPr="00A53D19">
        <w:rPr>
          <w:rFonts w:ascii="Candara" w:hAnsi="Candara"/>
          <w:sz w:val="24"/>
        </w:rPr>
        <w:t>esfuerzos físicos sin problemas.</w:t>
      </w:r>
      <w:r w:rsidRPr="00A53D19">
        <w:t xml:space="preserve"> </w:t>
      </w:r>
      <w:r w:rsidRPr="00A53D19">
        <w:rPr>
          <w:rFonts w:ascii="Candara" w:hAnsi="Candara"/>
          <w:sz w:val="24"/>
        </w:rPr>
        <w:t>En cambi</w:t>
      </w:r>
      <w:r>
        <w:rPr>
          <w:rFonts w:ascii="Candara" w:hAnsi="Candara"/>
          <w:sz w:val="24"/>
        </w:rPr>
        <w:t xml:space="preserve">o, </w:t>
      </w:r>
      <w:r w:rsidRPr="00A53D19">
        <w:rPr>
          <w:rFonts w:ascii="Candara" w:hAnsi="Candara"/>
          <w:sz w:val="24"/>
          <w:highlight w:val="yellow"/>
        </w:rPr>
        <w:t xml:space="preserve">las personas que tienen </w:t>
      </w:r>
      <w:r w:rsidRPr="00A53D19">
        <w:rPr>
          <w:rFonts w:ascii="Candara" w:hAnsi="Candara"/>
          <w:b/>
          <w:sz w:val="24"/>
          <w:highlight w:val="yellow"/>
        </w:rPr>
        <w:t>mala</w:t>
      </w:r>
      <w:r w:rsidRPr="00A53D19">
        <w:rPr>
          <w:rFonts w:ascii="Candara" w:hAnsi="Candara"/>
          <w:sz w:val="24"/>
          <w:highlight w:val="yellow"/>
        </w:rPr>
        <w:t xml:space="preserve"> </w:t>
      </w:r>
      <w:r w:rsidRPr="00A53D19">
        <w:rPr>
          <w:rFonts w:ascii="Candara" w:hAnsi="Candara"/>
          <w:b/>
          <w:sz w:val="24"/>
          <w:highlight w:val="yellow"/>
        </w:rPr>
        <w:t>condición</w:t>
      </w:r>
      <w:r w:rsidRPr="00A53D19">
        <w:rPr>
          <w:rFonts w:ascii="Candara" w:hAnsi="Candara"/>
          <w:sz w:val="24"/>
          <w:highlight w:val="yellow"/>
        </w:rPr>
        <w:t xml:space="preserve"> </w:t>
      </w:r>
      <w:r w:rsidRPr="00A53D19">
        <w:rPr>
          <w:rFonts w:ascii="Candara" w:hAnsi="Candara"/>
          <w:b/>
          <w:sz w:val="24"/>
          <w:highlight w:val="yellow"/>
        </w:rPr>
        <w:t>física</w:t>
      </w:r>
      <w:r w:rsidRPr="00A53D19">
        <w:rPr>
          <w:rFonts w:ascii="Candara" w:hAnsi="Candara"/>
          <w:sz w:val="24"/>
          <w:highlight w:val="yellow"/>
        </w:rPr>
        <w:t xml:space="preserve"> sienten ca</w:t>
      </w:r>
      <w:r w:rsidRPr="00A53D19">
        <w:rPr>
          <w:rFonts w:ascii="Candara" w:hAnsi="Candara"/>
          <w:sz w:val="24"/>
          <w:highlight w:val="yellow"/>
        </w:rPr>
        <w:t xml:space="preserve">nsancio al </w:t>
      </w:r>
      <w:r w:rsidRPr="00A53D19">
        <w:rPr>
          <w:rFonts w:ascii="Candara" w:hAnsi="Candara"/>
          <w:sz w:val="24"/>
          <w:highlight w:val="yellow"/>
        </w:rPr>
        <w:t>poco tiemp</w:t>
      </w:r>
      <w:r w:rsidRPr="00A53D19">
        <w:rPr>
          <w:rFonts w:ascii="Candara" w:hAnsi="Candara"/>
          <w:sz w:val="24"/>
          <w:highlight w:val="yellow"/>
        </w:rPr>
        <w:t>o de haber iniciado el trabajo</w:t>
      </w:r>
      <w:r w:rsidRPr="00A53D19">
        <w:rPr>
          <w:rFonts w:ascii="Candara" w:hAnsi="Candara"/>
          <w:sz w:val="24"/>
          <w:highlight w:val="yellow"/>
        </w:rPr>
        <w:t>.</w:t>
      </w:r>
      <w:r>
        <w:rPr>
          <w:rFonts w:ascii="Candara" w:hAnsi="Candara"/>
          <w:sz w:val="24"/>
        </w:rPr>
        <w:t xml:space="preserve"> </w:t>
      </w:r>
    </w:p>
    <w:p w:rsidR="00A53D19" w:rsidRPr="00A53D19" w:rsidRDefault="00A53D19" w:rsidP="00BE6BC0">
      <w:pPr>
        <w:spacing w:after="360"/>
        <w:ind w:left="426" w:right="401"/>
        <w:rPr>
          <w:rFonts w:ascii="Candara" w:hAnsi="Candara"/>
          <w:sz w:val="24"/>
        </w:rPr>
      </w:pPr>
      <w:r w:rsidRPr="005F0E21">
        <w:rPr>
          <w:rFonts w:ascii="Candara" w:hAnsi="Candara"/>
          <w:sz w:val="24"/>
          <w:highlight w:val="cyan"/>
        </w:rPr>
        <w:t>Para alcanzar este estado se requiere como mínimo de un cierto entrenamiento, una alimentación saludable y un buen descanso</w:t>
      </w:r>
      <w:r>
        <w:rPr>
          <w:rFonts w:ascii="Candara" w:hAnsi="Candara"/>
          <w:sz w:val="24"/>
        </w:rPr>
        <w:t>.</w:t>
      </w:r>
      <w:r w:rsidRPr="00A53D19">
        <w:t xml:space="preserve"> </w:t>
      </w:r>
      <w:r w:rsidRPr="00A53D19">
        <w:rPr>
          <w:rFonts w:ascii="Candara" w:hAnsi="Candara"/>
          <w:sz w:val="24"/>
        </w:rPr>
        <w:t>En consecuencia,</w:t>
      </w:r>
      <w:r>
        <w:rPr>
          <w:rFonts w:ascii="Candara" w:hAnsi="Candara"/>
          <w:sz w:val="24"/>
        </w:rPr>
        <w:t xml:space="preserve"> la condición física se refiere </w:t>
      </w:r>
      <w:r w:rsidRPr="00A53D19">
        <w:rPr>
          <w:rFonts w:ascii="Candara" w:hAnsi="Candara"/>
          <w:sz w:val="24"/>
        </w:rPr>
        <w:t>al estado de</w:t>
      </w:r>
      <w:r>
        <w:rPr>
          <w:rFonts w:ascii="Candara" w:hAnsi="Candara"/>
          <w:sz w:val="24"/>
        </w:rPr>
        <w:t xml:space="preserve">l cuerpo de un individuo. </w:t>
      </w:r>
      <w:r w:rsidRPr="00A53D19">
        <w:rPr>
          <w:rFonts w:ascii="Candara" w:hAnsi="Candara"/>
          <w:sz w:val="24"/>
          <w:highlight w:val="yellow"/>
        </w:rPr>
        <w:t xml:space="preserve">Quien </w:t>
      </w:r>
      <w:r w:rsidRPr="00A53D19">
        <w:rPr>
          <w:rFonts w:ascii="Candara" w:hAnsi="Candara"/>
          <w:sz w:val="24"/>
          <w:highlight w:val="yellow"/>
        </w:rPr>
        <w:t xml:space="preserve">tiene </w:t>
      </w:r>
      <w:r w:rsidRPr="00A53D19">
        <w:rPr>
          <w:rFonts w:ascii="Candara" w:hAnsi="Candara"/>
          <w:b/>
          <w:sz w:val="24"/>
          <w:highlight w:val="yellow"/>
        </w:rPr>
        <w:t>buena</w:t>
      </w:r>
      <w:r w:rsidRPr="00A53D19">
        <w:rPr>
          <w:rFonts w:ascii="Candara" w:hAnsi="Candara"/>
          <w:sz w:val="24"/>
          <w:highlight w:val="yellow"/>
        </w:rPr>
        <w:t xml:space="preserve"> </w:t>
      </w:r>
      <w:r w:rsidRPr="00A53D19">
        <w:rPr>
          <w:rFonts w:ascii="Candara" w:hAnsi="Candara"/>
          <w:b/>
          <w:sz w:val="24"/>
          <w:highlight w:val="yellow"/>
        </w:rPr>
        <w:t>c</w:t>
      </w:r>
      <w:r w:rsidRPr="00A53D19">
        <w:rPr>
          <w:rFonts w:ascii="Candara" w:hAnsi="Candara"/>
          <w:b/>
          <w:sz w:val="24"/>
          <w:highlight w:val="yellow"/>
        </w:rPr>
        <w:t>ondición</w:t>
      </w:r>
      <w:r w:rsidRPr="00A53D19">
        <w:rPr>
          <w:rFonts w:ascii="Candara" w:hAnsi="Candara"/>
          <w:sz w:val="24"/>
          <w:highlight w:val="yellow"/>
        </w:rPr>
        <w:t xml:space="preserve"> </w:t>
      </w:r>
      <w:r w:rsidRPr="00A53D19">
        <w:rPr>
          <w:rFonts w:ascii="Candara" w:hAnsi="Candara"/>
          <w:b/>
          <w:sz w:val="24"/>
          <w:highlight w:val="yellow"/>
        </w:rPr>
        <w:t>física</w:t>
      </w:r>
      <w:r w:rsidRPr="00A53D19">
        <w:rPr>
          <w:rFonts w:ascii="Candara" w:hAnsi="Candara"/>
          <w:sz w:val="24"/>
          <w:highlight w:val="yellow"/>
        </w:rPr>
        <w:t xml:space="preserve"> está capacitado </w:t>
      </w:r>
      <w:r w:rsidRPr="00A53D19">
        <w:rPr>
          <w:rFonts w:ascii="Candara" w:hAnsi="Candara"/>
          <w:sz w:val="24"/>
          <w:highlight w:val="yellow"/>
        </w:rPr>
        <w:t>para re</w:t>
      </w:r>
      <w:r w:rsidRPr="00A53D19">
        <w:rPr>
          <w:rFonts w:ascii="Candara" w:hAnsi="Candara"/>
          <w:sz w:val="24"/>
          <w:highlight w:val="yellow"/>
        </w:rPr>
        <w:t xml:space="preserve">alizar diversas actividades con </w:t>
      </w:r>
      <w:r w:rsidRPr="00A53D19">
        <w:rPr>
          <w:rFonts w:ascii="Candara" w:hAnsi="Candara"/>
          <w:sz w:val="24"/>
          <w:highlight w:val="yellow"/>
        </w:rPr>
        <w:t>efectividad y</w:t>
      </w:r>
      <w:r w:rsidRPr="00A53D19">
        <w:rPr>
          <w:rFonts w:ascii="Candara" w:hAnsi="Candara"/>
          <w:sz w:val="24"/>
          <w:highlight w:val="yellow"/>
        </w:rPr>
        <w:t xml:space="preserve"> vigor, evitando las lesiones y </w:t>
      </w:r>
      <w:r w:rsidRPr="00A53D19">
        <w:rPr>
          <w:rFonts w:ascii="Candara" w:hAnsi="Candara"/>
          <w:sz w:val="24"/>
          <w:highlight w:val="yellow"/>
        </w:rPr>
        <w:t>gastando menos energía.</w:t>
      </w:r>
    </w:p>
    <w:p w:rsidR="00A53D19" w:rsidRDefault="00A53D19" w:rsidP="00D96498">
      <w:pPr>
        <w:rPr>
          <w:rFonts w:ascii="Century Gothic" w:hAnsi="Century Gothic"/>
          <w:b/>
        </w:rPr>
      </w:pPr>
      <w:r w:rsidRPr="00A53D19">
        <w:rPr>
          <w:rFonts w:ascii="Century Gothic" w:hAnsi="Century Gothic"/>
          <w:b/>
        </w:rPr>
        <w:t>Reflexionamos</w:t>
      </w:r>
    </w:p>
    <w:p w:rsidR="00A53D19" w:rsidRPr="005F0E21" w:rsidRDefault="00A53D19" w:rsidP="00A53D19">
      <w:pPr>
        <w:pStyle w:val="Prrafodelista"/>
        <w:numPr>
          <w:ilvl w:val="0"/>
          <w:numId w:val="2"/>
        </w:numPr>
        <w:rPr>
          <w:rFonts w:ascii="Candara" w:hAnsi="Candara"/>
          <w:color w:val="C00000"/>
          <w:sz w:val="24"/>
        </w:rPr>
      </w:pPr>
      <w:r w:rsidRPr="00A53D19">
        <w:rPr>
          <w:rFonts w:ascii="Candara" w:hAnsi="Candara"/>
          <w:b/>
          <w:color w:val="4472C4" w:themeColor="accent5"/>
          <w:sz w:val="24"/>
        </w:rPr>
        <w:t>¿Por qué crees que es importante conocer nuestra condición física antes de practicar</w:t>
      </w:r>
      <w:r w:rsidRPr="00A53D19">
        <w:rPr>
          <w:rFonts w:ascii="Candara" w:hAnsi="Candara"/>
          <w:b/>
          <w:color w:val="4472C4" w:themeColor="accent5"/>
          <w:sz w:val="24"/>
        </w:rPr>
        <w:t xml:space="preserve"> </w:t>
      </w:r>
      <w:r w:rsidRPr="00A53D19">
        <w:rPr>
          <w:rFonts w:ascii="Candara" w:hAnsi="Candara"/>
          <w:b/>
          <w:color w:val="4472C4" w:themeColor="accent5"/>
          <w:sz w:val="24"/>
        </w:rPr>
        <w:t>actividades físicas regularmente?</w:t>
      </w:r>
      <w:r w:rsidR="005F0E21">
        <w:rPr>
          <w:rFonts w:ascii="Candara" w:hAnsi="Candara"/>
          <w:b/>
          <w:color w:val="4472C4" w:themeColor="accent5"/>
          <w:sz w:val="24"/>
        </w:rPr>
        <w:t xml:space="preserve"> </w:t>
      </w:r>
      <w:r w:rsidR="005F0E21" w:rsidRPr="005F0E21">
        <w:rPr>
          <w:rFonts w:ascii="Candara" w:hAnsi="Candara"/>
          <w:color w:val="C00000"/>
          <w:sz w:val="24"/>
        </w:rPr>
        <w:t>(Toma en cuenta lo que pasa cuando tienes o no tienes buena condición física, si</w:t>
      </w:r>
      <w:r w:rsidR="005F0E21">
        <w:rPr>
          <w:rFonts w:ascii="Candara" w:hAnsi="Candara"/>
          <w:color w:val="C00000"/>
          <w:sz w:val="24"/>
        </w:rPr>
        <w:t xml:space="preserve"> </w:t>
      </w:r>
      <w:r w:rsidR="005F0E21" w:rsidRPr="005F0E21">
        <w:rPr>
          <w:rFonts w:ascii="Candara" w:hAnsi="Candara"/>
          <w:color w:val="C00000"/>
          <w:sz w:val="24"/>
        </w:rPr>
        <w:t>no conoces tu condición física podrías tener una mala condición y lesionarte)</w:t>
      </w:r>
    </w:p>
    <w:p w:rsidR="00A53D19" w:rsidRPr="005F0E21" w:rsidRDefault="005F0E21" w:rsidP="005F0E21">
      <w:pPr>
        <w:ind w:left="567"/>
        <w:rPr>
          <w:rFonts w:ascii="Candara" w:hAnsi="Candara"/>
          <w:sz w:val="24"/>
        </w:rPr>
      </w:pPr>
      <w:r w:rsidRPr="005F0E21">
        <w:rPr>
          <w:rFonts w:ascii="Candara" w:hAnsi="Candara"/>
          <w:sz w:val="24"/>
        </w:rPr>
        <w:t>- Creo que es importante porque…</w:t>
      </w:r>
    </w:p>
    <w:p w:rsidR="00A53D19" w:rsidRDefault="00A53D19" w:rsidP="00A53D19">
      <w:pPr>
        <w:pStyle w:val="Prrafodelista"/>
        <w:numPr>
          <w:ilvl w:val="0"/>
          <w:numId w:val="2"/>
        </w:numPr>
        <w:rPr>
          <w:rFonts w:ascii="Candara" w:hAnsi="Candara"/>
          <w:b/>
          <w:color w:val="4472C4" w:themeColor="accent5"/>
          <w:sz w:val="24"/>
        </w:rPr>
      </w:pPr>
      <w:r w:rsidRPr="00A53D19">
        <w:rPr>
          <w:rFonts w:ascii="Candara" w:hAnsi="Candara"/>
          <w:b/>
          <w:color w:val="4472C4" w:themeColor="accent5"/>
          <w:sz w:val="24"/>
        </w:rPr>
        <w:t>¿Cómo puedes conocer tu condición física?</w:t>
      </w:r>
    </w:p>
    <w:p w:rsidR="005F0E21" w:rsidRPr="005F0E21" w:rsidRDefault="005F0E21" w:rsidP="005F0E21">
      <w:pPr>
        <w:ind w:left="567"/>
        <w:rPr>
          <w:rFonts w:ascii="Candara" w:hAnsi="Candara"/>
          <w:sz w:val="24"/>
        </w:rPr>
      </w:pPr>
      <w:r>
        <w:rPr>
          <w:rFonts w:ascii="Candara" w:hAnsi="Candara"/>
          <w:sz w:val="24"/>
        </w:rPr>
        <w:t xml:space="preserve">- </w:t>
      </w:r>
      <w:r w:rsidRPr="005F0E21">
        <w:rPr>
          <w:rFonts w:ascii="Candara" w:hAnsi="Candara"/>
          <w:sz w:val="24"/>
        </w:rPr>
        <w:t>Aplicando algún test donde pueda medir mi pulsación por minuto y ver las condiciones de mi corazón cuando hago ejercicio seguido.</w:t>
      </w:r>
    </w:p>
    <w:p w:rsidR="00A53D19" w:rsidRDefault="00A53D19" w:rsidP="00A53D19">
      <w:pPr>
        <w:pStyle w:val="Prrafodelista"/>
        <w:numPr>
          <w:ilvl w:val="0"/>
          <w:numId w:val="2"/>
        </w:numPr>
        <w:rPr>
          <w:rFonts w:ascii="Candara" w:hAnsi="Candara"/>
          <w:b/>
          <w:color w:val="4472C4" w:themeColor="accent5"/>
          <w:sz w:val="24"/>
        </w:rPr>
      </w:pPr>
      <w:r w:rsidRPr="00A53D19">
        <w:rPr>
          <w:rFonts w:ascii="Candara" w:hAnsi="Candara"/>
          <w:b/>
          <w:color w:val="4472C4" w:themeColor="accent5"/>
          <w:sz w:val="24"/>
        </w:rPr>
        <w:t>¿Qué podemos hacer para mantener en buen estado nuestra condición física?</w:t>
      </w:r>
      <w:r w:rsidR="005F0E21">
        <w:rPr>
          <w:rFonts w:ascii="Candara" w:hAnsi="Candara"/>
          <w:b/>
          <w:color w:val="4472C4" w:themeColor="accent5"/>
          <w:sz w:val="24"/>
        </w:rPr>
        <w:t xml:space="preserve"> </w:t>
      </w:r>
      <w:r w:rsidR="005F0E21" w:rsidRPr="005F0E21">
        <w:rPr>
          <w:rFonts w:ascii="Candara" w:hAnsi="Candara"/>
          <w:color w:val="C00000"/>
          <w:sz w:val="24"/>
        </w:rPr>
        <w:t>(Esto también lo mencionaron en la misma lectura)</w:t>
      </w:r>
    </w:p>
    <w:p w:rsidR="005F0E21" w:rsidRDefault="005F0E21" w:rsidP="005F0E21">
      <w:pPr>
        <w:ind w:left="567"/>
        <w:rPr>
          <w:rFonts w:ascii="Candara" w:hAnsi="Candara"/>
          <w:sz w:val="24"/>
        </w:rPr>
      </w:pPr>
      <w:r w:rsidRPr="005F0E21">
        <w:rPr>
          <w:rFonts w:ascii="Candara" w:hAnsi="Candara"/>
          <w:sz w:val="24"/>
        </w:rPr>
        <w:t>- …</w:t>
      </w:r>
    </w:p>
    <w:p w:rsidR="005F0E21" w:rsidRPr="005F0E21" w:rsidRDefault="00BB031F" w:rsidP="00BB031F">
      <w:pPr>
        <w:spacing w:after="360"/>
        <w:rPr>
          <w:rFonts w:ascii="Candara" w:hAnsi="Candara"/>
          <w:sz w:val="24"/>
        </w:rPr>
      </w:pPr>
      <w:r>
        <w:rPr>
          <w:rFonts w:ascii="Candara" w:hAnsi="Candara"/>
          <w:noProof/>
          <w:sz w:val="24"/>
          <w:lang w:eastAsia="es-PE"/>
        </w:rPr>
        <w:lastRenderedPageBreak/>
        <mc:AlternateContent>
          <mc:Choice Requires="wps">
            <w:drawing>
              <wp:anchor distT="0" distB="0" distL="114300" distR="114300" simplePos="0" relativeHeight="251659264" behindDoc="1" locked="0" layoutInCell="1" allowOverlap="1">
                <wp:simplePos x="0" y="0"/>
                <wp:positionH relativeFrom="column">
                  <wp:posOffset>28575</wp:posOffset>
                </wp:positionH>
                <wp:positionV relativeFrom="paragraph">
                  <wp:posOffset>666750</wp:posOffset>
                </wp:positionV>
                <wp:extent cx="6534150" cy="3219450"/>
                <wp:effectExtent l="0" t="0" r="19050" b="19050"/>
                <wp:wrapNone/>
                <wp:docPr id="1" name="Rectángulo redondeado 1"/>
                <wp:cNvGraphicFramePr/>
                <a:graphic xmlns:a="http://schemas.openxmlformats.org/drawingml/2006/main">
                  <a:graphicData uri="http://schemas.microsoft.com/office/word/2010/wordprocessingShape">
                    <wps:wsp>
                      <wps:cNvSpPr/>
                      <wps:spPr>
                        <a:xfrm>
                          <a:off x="0" y="0"/>
                          <a:ext cx="6534150" cy="3219450"/>
                        </a:xfrm>
                        <a:prstGeom prst="roundRect">
                          <a:avLst>
                            <a:gd name="adj" fmla="val 11452"/>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2119B6" id="Rectángulo redondeado 1" o:spid="_x0000_s1026" style="position:absolute;margin-left:2.25pt;margin-top:52.5pt;width:514.5pt;height:25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" fillcolor="#fff2cc [663]" strokecolor="#ffc000 [3207]" strokeweight="1pt">
                <v:stroke joinstyle="miter"/>
              </v:roundrect>
            </w:pict>
          </mc:Fallback>
        </mc:AlternateContent>
      </w:r>
      <w:r w:rsidR="005F0E21" w:rsidRPr="005F0E21">
        <w:rPr>
          <w:rFonts w:ascii="Candara" w:hAnsi="Candara"/>
          <w:sz w:val="24"/>
        </w:rPr>
        <w:t xml:space="preserve">A continuación, te invitamos a leer la lectura n.° 2, la </w:t>
      </w:r>
      <w:r w:rsidR="005F0E21">
        <w:rPr>
          <w:rFonts w:ascii="Candara" w:hAnsi="Candara"/>
          <w:sz w:val="24"/>
        </w:rPr>
        <w:t xml:space="preserve">cual explica cómo determinar la </w:t>
      </w:r>
      <w:r w:rsidR="005F0E21" w:rsidRPr="005F0E21">
        <w:rPr>
          <w:rFonts w:ascii="Candara" w:hAnsi="Candara"/>
          <w:sz w:val="24"/>
        </w:rPr>
        <w:t>condición física. Revisa el procedimiento las veces que sean nece</w:t>
      </w:r>
      <w:r w:rsidR="005F0E21">
        <w:rPr>
          <w:rFonts w:ascii="Candara" w:hAnsi="Candara"/>
          <w:sz w:val="24"/>
        </w:rPr>
        <w:t xml:space="preserve">sarias hasta que consideres que </w:t>
      </w:r>
      <w:r w:rsidR="005F0E21" w:rsidRPr="005F0E21">
        <w:rPr>
          <w:rFonts w:ascii="Candara" w:hAnsi="Candara"/>
          <w:sz w:val="24"/>
        </w:rPr>
        <w:t>estás listo para aplicarlo.</w:t>
      </w:r>
    </w:p>
    <w:p w:rsidR="005F0E21" w:rsidRPr="00A53D19" w:rsidRDefault="005F0E21" w:rsidP="005F0E21">
      <w:pPr>
        <w:spacing w:after="0"/>
        <w:jc w:val="center"/>
        <w:rPr>
          <w:rFonts w:ascii="Century Gothic" w:hAnsi="Century Gothic"/>
          <w:b/>
          <w:color w:val="2F5496" w:themeColor="accent5" w:themeShade="BF"/>
          <w:sz w:val="24"/>
        </w:rPr>
      </w:pPr>
      <w:r w:rsidRPr="00A53D19">
        <w:rPr>
          <w:rFonts w:ascii="Century Gothic" w:hAnsi="Century Gothic"/>
          <w:b/>
          <w:color w:val="2F5496" w:themeColor="accent5" w:themeShade="BF"/>
          <w:sz w:val="24"/>
        </w:rPr>
        <w:t xml:space="preserve">Lectura N° </w:t>
      </w:r>
      <w:r>
        <w:rPr>
          <w:rFonts w:ascii="Century Gothic" w:hAnsi="Century Gothic"/>
          <w:b/>
          <w:color w:val="2F5496" w:themeColor="accent5" w:themeShade="BF"/>
          <w:sz w:val="24"/>
        </w:rPr>
        <w:t>2</w:t>
      </w:r>
    </w:p>
    <w:p w:rsidR="005F0E21" w:rsidRDefault="005F0E21" w:rsidP="005F0E21">
      <w:pPr>
        <w:jc w:val="center"/>
        <w:rPr>
          <w:rFonts w:ascii="Bahnschrift SemiBold" w:hAnsi="Bahnschrift SemiBold"/>
          <w:b/>
          <w:color w:val="4472C4" w:themeColor="accent5"/>
          <w:sz w:val="36"/>
        </w:rPr>
      </w:pPr>
      <w:r w:rsidRPr="005F0E21">
        <w:rPr>
          <w:rFonts w:ascii="Bahnschrift SemiBold" w:hAnsi="Bahnschrift SemiBold"/>
          <w:b/>
          <w:color w:val="4472C4" w:themeColor="accent5"/>
          <w:sz w:val="36"/>
        </w:rPr>
        <w:t>Test de Ruffier-Dickson: protocolo y análisis</w:t>
      </w:r>
    </w:p>
    <w:p w:rsidR="00A53D19" w:rsidRDefault="00BB031F" w:rsidP="00BB031F">
      <w:pPr>
        <w:ind w:left="426" w:right="401"/>
        <w:rPr>
          <w:rFonts w:ascii="Candara" w:hAnsi="Candara"/>
          <w:sz w:val="24"/>
        </w:rPr>
      </w:pPr>
      <w:r>
        <w:rPr>
          <w:rFonts w:ascii="Candara" w:hAnsi="Candara"/>
          <w:sz w:val="24"/>
        </w:rPr>
        <w:t xml:space="preserve">El test </w:t>
      </w:r>
      <w:r w:rsidRPr="00BB031F">
        <w:rPr>
          <w:rFonts w:ascii="Candara" w:hAnsi="Candara"/>
          <w:sz w:val="24"/>
        </w:rPr>
        <w:t>consiste en medir las pulsaciones en tres momentos diferentes durante un minuto.</w:t>
      </w:r>
    </w:p>
    <w:p w:rsidR="00BB031F" w:rsidRPr="00BB031F" w:rsidRDefault="00BB031F" w:rsidP="00BB031F">
      <w:pPr>
        <w:pStyle w:val="Prrafodelista"/>
        <w:numPr>
          <w:ilvl w:val="0"/>
          <w:numId w:val="3"/>
        </w:numPr>
        <w:ind w:right="401"/>
        <w:rPr>
          <w:rFonts w:ascii="Candara" w:hAnsi="Candara"/>
          <w:sz w:val="24"/>
        </w:rPr>
      </w:pPr>
      <w:r w:rsidRPr="00BB031F">
        <w:rPr>
          <w:rFonts w:ascii="Candara" w:hAnsi="Candara"/>
          <w:b/>
          <w:color w:val="4472C4" w:themeColor="accent5"/>
          <w:sz w:val="24"/>
        </w:rPr>
        <w:t>P1 (Pulso 1).</w:t>
      </w:r>
      <w:r w:rsidRPr="00BB031F">
        <w:rPr>
          <w:rFonts w:ascii="Candara" w:hAnsi="Candara"/>
          <w:color w:val="4472C4" w:themeColor="accent5"/>
          <w:sz w:val="24"/>
        </w:rPr>
        <w:t xml:space="preserve"> </w:t>
      </w:r>
      <w:r w:rsidRPr="00BB031F">
        <w:rPr>
          <w:rFonts w:ascii="Candara" w:hAnsi="Candara"/>
          <w:sz w:val="24"/>
        </w:rPr>
        <w:t>Antes de iniciar la actividad física, con el org</w:t>
      </w:r>
      <w:r w:rsidRPr="00BB031F">
        <w:rPr>
          <w:rFonts w:ascii="Candara" w:hAnsi="Candara"/>
          <w:sz w:val="24"/>
        </w:rPr>
        <w:t xml:space="preserve">anismo aún en reposo. Puede ser </w:t>
      </w:r>
      <w:r w:rsidRPr="00BB031F">
        <w:rPr>
          <w:rFonts w:ascii="Candara" w:hAnsi="Candara"/>
          <w:sz w:val="24"/>
        </w:rPr>
        <w:t>de pie o sentado.</w:t>
      </w:r>
    </w:p>
    <w:p w:rsidR="00BB031F" w:rsidRPr="00BB031F" w:rsidRDefault="00BB031F" w:rsidP="00BB031F">
      <w:pPr>
        <w:pStyle w:val="Prrafodelista"/>
        <w:numPr>
          <w:ilvl w:val="0"/>
          <w:numId w:val="3"/>
        </w:numPr>
        <w:ind w:right="401"/>
        <w:rPr>
          <w:rFonts w:ascii="Candara" w:hAnsi="Candara"/>
          <w:sz w:val="24"/>
        </w:rPr>
      </w:pPr>
      <w:r w:rsidRPr="00BB031F">
        <w:rPr>
          <w:rFonts w:ascii="Candara" w:hAnsi="Candara"/>
          <w:b/>
          <w:color w:val="4472C4" w:themeColor="accent5"/>
          <w:sz w:val="24"/>
        </w:rPr>
        <w:t>P2 (Pulso 2).</w:t>
      </w:r>
      <w:r w:rsidRPr="00BB031F">
        <w:rPr>
          <w:rFonts w:ascii="Candara" w:hAnsi="Candara"/>
          <w:color w:val="4472C4" w:themeColor="accent5"/>
          <w:sz w:val="24"/>
        </w:rPr>
        <w:t xml:space="preserve"> </w:t>
      </w:r>
      <w:r w:rsidRPr="00BB031F">
        <w:rPr>
          <w:rFonts w:ascii="Candara" w:hAnsi="Candara"/>
          <w:sz w:val="24"/>
        </w:rPr>
        <w:t>Al finalizar la actividad física o inmedia</w:t>
      </w:r>
      <w:r>
        <w:rPr>
          <w:rFonts w:ascii="Candara" w:hAnsi="Candara"/>
          <w:sz w:val="24"/>
        </w:rPr>
        <w:t xml:space="preserve">tamente después de terminar los </w:t>
      </w:r>
      <w:r w:rsidRPr="00BB031F">
        <w:rPr>
          <w:rFonts w:ascii="Candara" w:hAnsi="Candara"/>
          <w:sz w:val="24"/>
        </w:rPr>
        <w:t>ejercicios.</w:t>
      </w:r>
      <w:r w:rsidRPr="00BB031F">
        <w:rPr>
          <w:rFonts w:ascii="Candara" w:hAnsi="Candara"/>
          <w:color w:val="C00000"/>
          <w:sz w:val="24"/>
        </w:rPr>
        <w:t xml:space="preserve"> (Los ejercicios que se deben realizar antes de tomar el pulso P2 son 30 sentadillas como mínimo en 45 segundos para hombres, si eres mujer debes hacer mínimo 20 sentadillas en 30 segundos, si haces más sentadillas durante el tiempo establecido, mucho mejor. Inmediatamente después de que termines, te tomas el pulso durante un minuto y lo anotas.)</w:t>
      </w:r>
    </w:p>
    <w:p w:rsidR="00BB031F" w:rsidRDefault="00BB031F" w:rsidP="00BB031F">
      <w:pPr>
        <w:pStyle w:val="Prrafodelista"/>
        <w:numPr>
          <w:ilvl w:val="0"/>
          <w:numId w:val="3"/>
        </w:numPr>
        <w:spacing w:after="480"/>
        <w:ind w:right="401"/>
        <w:rPr>
          <w:rFonts w:ascii="Candara" w:hAnsi="Candara"/>
          <w:sz w:val="24"/>
        </w:rPr>
      </w:pPr>
      <w:r w:rsidRPr="00BB031F">
        <w:rPr>
          <w:rFonts w:ascii="Candara" w:hAnsi="Candara"/>
          <w:b/>
          <w:color w:val="4472C4" w:themeColor="accent5"/>
          <w:sz w:val="24"/>
        </w:rPr>
        <w:t>P3 (Pulso 3).</w:t>
      </w:r>
      <w:r w:rsidRPr="00BB031F">
        <w:rPr>
          <w:rFonts w:ascii="Candara" w:hAnsi="Candara"/>
          <w:color w:val="4472C4" w:themeColor="accent5"/>
          <w:sz w:val="24"/>
        </w:rPr>
        <w:t xml:space="preserve"> </w:t>
      </w:r>
      <w:r w:rsidRPr="00BB031F">
        <w:rPr>
          <w:rFonts w:ascii="Candara" w:hAnsi="Candara"/>
          <w:sz w:val="24"/>
        </w:rPr>
        <w:t>Después de un minuto de recuperación, se des</w:t>
      </w:r>
      <w:r>
        <w:rPr>
          <w:rFonts w:ascii="Candara" w:hAnsi="Candara"/>
          <w:sz w:val="24"/>
        </w:rPr>
        <w:t xml:space="preserve">cansa un minuto a partir del P2 </w:t>
      </w:r>
      <w:r w:rsidRPr="00BB031F">
        <w:rPr>
          <w:rFonts w:ascii="Candara" w:hAnsi="Candara"/>
          <w:sz w:val="24"/>
        </w:rPr>
        <w:t xml:space="preserve">y se </w:t>
      </w:r>
      <w:r>
        <w:rPr>
          <w:rFonts w:ascii="Candara" w:hAnsi="Candara"/>
          <w:sz w:val="24"/>
        </w:rPr>
        <w:t>toma el pulso</w:t>
      </w:r>
      <w:r w:rsidRPr="00BB031F">
        <w:rPr>
          <w:rFonts w:ascii="Candara" w:hAnsi="Candara"/>
          <w:sz w:val="24"/>
        </w:rPr>
        <w:t xml:space="preserve"> nuevamente.</w:t>
      </w:r>
    </w:p>
    <w:p w:rsidR="00BB031F" w:rsidRDefault="00BB031F" w:rsidP="00BB031F">
      <w:pPr>
        <w:ind w:right="401"/>
        <w:rPr>
          <w:rFonts w:ascii="Candara" w:hAnsi="Candara"/>
          <w:b/>
          <w:sz w:val="24"/>
        </w:rPr>
      </w:pPr>
      <w:r w:rsidRPr="00BB031F">
        <w:rPr>
          <w:rFonts w:ascii="Candara" w:hAnsi="Candara"/>
          <w:b/>
          <w:sz w:val="24"/>
        </w:rPr>
        <w:t>Luego de obtener los datos, se utiliza la siguiente fórmula:</w:t>
      </w:r>
    </w:p>
    <w:p w:rsidR="00BB031F" w:rsidRDefault="00BB031F" w:rsidP="00BB031F">
      <w:pPr>
        <w:ind w:right="401"/>
        <w:jc w:val="center"/>
        <w:rPr>
          <w:rFonts w:ascii="Candara" w:eastAsiaTheme="minorEastAsia" w:hAnsi="Candara"/>
          <w:b/>
          <w:sz w:val="36"/>
        </w:rPr>
      </w:pPr>
      <w:r w:rsidRPr="00BB031F">
        <w:rPr>
          <w:rFonts w:ascii="Candara" w:eastAsiaTheme="minorEastAsia" w:hAnsi="Candara"/>
          <w:b/>
          <w:sz w:val="28"/>
        </w:rPr>
        <w:t xml:space="preserve">Índice (I) </w:t>
      </w:r>
      <w:r w:rsidRPr="00BB031F">
        <w:rPr>
          <w:rFonts w:ascii="Candara" w:eastAsiaTheme="minorEastAsia" w:hAnsi="Candara"/>
          <w:b/>
          <w:sz w:val="36"/>
        </w:rPr>
        <w:t xml:space="preserve">= </w:t>
      </w:r>
      <m:oMath>
        <m:f>
          <m:fPr>
            <m:ctrlPr>
              <w:rPr>
                <w:rFonts w:ascii="Cambria Math" w:hAnsi="Cambria Math"/>
                <w:b/>
                <w:i/>
                <w:sz w:val="36"/>
              </w:rPr>
            </m:ctrlPr>
          </m:fPr>
          <m:num>
            <m:r>
              <m:rPr>
                <m:sty m:val="bi"/>
              </m:rPr>
              <w:rPr>
                <w:rFonts w:ascii="Cambria Math" w:hAnsi="Cambria Math"/>
                <w:sz w:val="36"/>
              </w:rPr>
              <m:t>(P</m:t>
            </m:r>
            <m:r>
              <m:rPr>
                <m:sty m:val="bi"/>
              </m:rPr>
              <w:rPr>
                <w:rFonts w:ascii="Cambria Math" w:hAnsi="Cambria Math"/>
                <w:sz w:val="36"/>
              </w:rPr>
              <m:t>1 + P</m:t>
            </m:r>
            <m:r>
              <m:rPr>
                <m:sty m:val="bi"/>
              </m:rPr>
              <w:rPr>
                <w:rFonts w:ascii="Cambria Math" w:hAnsi="Cambria Math"/>
                <w:sz w:val="36"/>
              </w:rPr>
              <m:t>2 + P</m:t>
            </m:r>
            <m:r>
              <m:rPr>
                <m:sty m:val="bi"/>
              </m:rPr>
              <w:rPr>
                <w:rFonts w:ascii="Cambria Math" w:hAnsi="Cambria Math"/>
                <w:sz w:val="36"/>
              </w:rPr>
              <m:t>3) - 200</m:t>
            </m:r>
          </m:num>
          <m:den>
            <m:r>
              <m:rPr>
                <m:sty m:val="bi"/>
              </m:rPr>
              <w:rPr>
                <w:rFonts w:ascii="Cambria Math" w:hAnsi="Cambria Math"/>
                <w:sz w:val="36"/>
              </w:rPr>
              <m:t>10</m:t>
            </m:r>
          </m:den>
        </m:f>
      </m:oMath>
    </w:p>
    <w:p w:rsidR="00BE6BC0" w:rsidRDefault="00BE6BC0" w:rsidP="00BE6BC0">
      <w:pPr>
        <w:ind w:right="401"/>
        <w:rPr>
          <w:rFonts w:ascii="Candara" w:hAnsi="Candara"/>
          <w:b/>
          <w:sz w:val="24"/>
        </w:rPr>
      </w:pPr>
      <w:r w:rsidRPr="00BE6BC0">
        <w:rPr>
          <w:rFonts w:ascii="Candara" w:hAnsi="Candara"/>
          <w:b/>
          <w:sz w:val="24"/>
        </w:rPr>
        <w:t>A continuación, se evalúa los resultados.</w:t>
      </w:r>
    </w:p>
    <w:p w:rsidR="00BE6BC0" w:rsidRPr="00BE6BC0" w:rsidRDefault="00BE6BC0" w:rsidP="00BE6BC0">
      <w:pPr>
        <w:ind w:right="401"/>
        <w:rPr>
          <w:rFonts w:ascii="Century Gothic" w:hAnsi="Century Gothic"/>
          <w:b/>
          <w:color w:val="2F5496" w:themeColor="accent5" w:themeShade="BF"/>
          <w:sz w:val="24"/>
        </w:rPr>
      </w:pPr>
      <w:r w:rsidRPr="00BE6BC0">
        <w:rPr>
          <w:rFonts w:ascii="Century Gothic" w:hAnsi="Century Gothic"/>
          <w:b/>
          <w:color w:val="2F5496" w:themeColor="accent5" w:themeShade="BF"/>
          <w:sz w:val="24"/>
        </w:rPr>
        <w:t>Tabla de resultados</w:t>
      </w:r>
    </w:p>
    <w:p w:rsidR="00BE6BC0" w:rsidRPr="00BE6BC0" w:rsidRDefault="00BE6BC0" w:rsidP="00BE6BC0">
      <w:pPr>
        <w:pStyle w:val="Prrafodelista"/>
        <w:numPr>
          <w:ilvl w:val="0"/>
          <w:numId w:val="4"/>
        </w:numPr>
        <w:ind w:right="401"/>
        <w:rPr>
          <w:rFonts w:ascii="Candara" w:hAnsi="Candara"/>
          <w:b/>
          <w:sz w:val="24"/>
        </w:rPr>
      </w:pPr>
      <w:r w:rsidRPr="00BE6BC0">
        <w:rPr>
          <w:rFonts w:ascii="Century Gothic" w:hAnsi="Century Gothic"/>
          <w:b/>
          <w:color w:val="4472C4" w:themeColor="accent5"/>
          <w:sz w:val="24"/>
        </w:rPr>
        <w:t>0.</w:t>
      </w:r>
      <w:r w:rsidRPr="00BE6BC0">
        <w:rPr>
          <w:rFonts w:ascii="Candara" w:hAnsi="Candara"/>
          <w:b/>
          <w:sz w:val="24"/>
        </w:rPr>
        <w:t xml:space="preserve"> </w:t>
      </w:r>
      <w:r w:rsidRPr="00BE6BC0">
        <w:rPr>
          <w:rFonts w:ascii="Candara" w:hAnsi="Candara"/>
          <w:sz w:val="24"/>
        </w:rPr>
        <w:t>Se encuentra en óptimas condiciones para la realización de esfuerzos físicos de corto plazo (corazón de atleta).</w:t>
      </w:r>
    </w:p>
    <w:p w:rsidR="00BE6BC0" w:rsidRPr="00BE6BC0" w:rsidRDefault="00BE6BC0" w:rsidP="00BE6BC0">
      <w:pPr>
        <w:pStyle w:val="Prrafodelista"/>
        <w:ind w:right="401"/>
        <w:rPr>
          <w:rFonts w:ascii="Candara" w:hAnsi="Candara"/>
          <w:b/>
          <w:sz w:val="10"/>
        </w:rPr>
      </w:pPr>
    </w:p>
    <w:p w:rsidR="00BE6BC0" w:rsidRDefault="00BE6BC0" w:rsidP="00BE6BC0">
      <w:pPr>
        <w:pStyle w:val="Prrafodelista"/>
        <w:numPr>
          <w:ilvl w:val="0"/>
          <w:numId w:val="4"/>
        </w:numPr>
        <w:ind w:right="401"/>
        <w:rPr>
          <w:rFonts w:ascii="Candara" w:hAnsi="Candara"/>
          <w:sz w:val="24"/>
        </w:rPr>
      </w:pPr>
      <w:r w:rsidRPr="00BE6BC0">
        <w:rPr>
          <w:rFonts w:ascii="Century Gothic" w:hAnsi="Century Gothic"/>
          <w:b/>
          <w:color w:val="4472C4" w:themeColor="accent5"/>
          <w:sz w:val="24"/>
        </w:rPr>
        <w:t>0,1 a 5.</w:t>
      </w:r>
      <w:r w:rsidRPr="00BE6BC0">
        <w:rPr>
          <w:rFonts w:ascii="Candara" w:hAnsi="Candara"/>
          <w:b/>
          <w:sz w:val="24"/>
        </w:rPr>
        <w:t xml:space="preserve"> </w:t>
      </w:r>
      <w:r w:rsidRPr="00BE6BC0">
        <w:rPr>
          <w:rFonts w:ascii="Candara" w:hAnsi="Candara"/>
          <w:sz w:val="24"/>
        </w:rPr>
        <w:t>Tiene un corazón lo suficientemente apto para las actividades físicas.</w:t>
      </w:r>
    </w:p>
    <w:p w:rsidR="00BE6BC0" w:rsidRPr="00BE6BC0" w:rsidRDefault="00BE6BC0" w:rsidP="00BE6BC0">
      <w:pPr>
        <w:pStyle w:val="Prrafodelista"/>
        <w:ind w:right="401"/>
        <w:rPr>
          <w:rFonts w:ascii="Candara" w:hAnsi="Candara"/>
          <w:sz w:val="10"/>
        </w:rPr>
      </w:pPr>
    </w:p>
    <w:p w:rsidR="00BE6BC0" w:rsidRPr="00BE6BC0" w:rsidRDefault="00BE6BC0" w:rsidP="00BE6BC0">
      <w:pPr>
        <w:pStyle w:val="Prrafodelista"/>
        <w:numPr>
          <w:ilvl w:val="0"/>
          <w:numId w:val="4"/>
        </w:numPr>
        <w:ind w:right="401"/>
        <w:rPr>
          <w:rFonts w:ascii="Candara" w:hAnsi="Candara"/>
          <w:b/>
          <w:sz w:val="24"/>
        </w:rPr>
      </w:pPr>
      <w:r w:rsidRPr="00BE6BC0">
        <w:rPr>
          <w:rFonts w:ascii="Century Gothic" w:hAnsi="Century Gothic"/>
          <w:b/>
          <w:color w:val="4472C4" w:themeColor="accent5"/>
          <w:sz w:val="24"/>
        </w:rPr>
        <w:t>5,1 a 10.</w:t>
      </w:r>
      <w:r w:rsidRPr="00BE6BC0">
        <w:rPr>
          <w:rFonts w:ascii="Candara" w:hAnsi="Candara"/>
          <w:b/>
          <w:color w:val="4472C4" w:themeColor="accent5"/>
          <w:sz w:val="24"/>
        </w:rPr>
        <w:t xml:space="preserve"> </w:t>
      </w:r>
      <w:r w:rsidRPr="00BE6BC0">
        <w:rPr>
          <w:rFonts w:ascii="Candara" w:hAnsi="Candara"/>
          <w:sz w:val="24"/>
        </w:rPr>
        <w:t>Tiene un corazón medio. Debería realizar un plan para recuperar el estado físico adecuado.</w:t>
      </w:r>
    </w:p>
    <w:p w:rsidR="00BE6BC0" w:rsidRPr="00BE6BC0" w:rsidRDefault="00BE6BC0" w:rsidP="00BE6BC0">
      <w:pPr>
        <w:pStyle w:val="Prrafodelista"/>
        <w:ind w:right="401"/>
        <w:rPr>
          <w:rFonts w:ascii="Candara" w:hAnsi="Candara"/>
          <w:b/>
          <w:sz w:val="10"/>
        </w:rPr>
      </w:pPr>
    </w:p>
    <w:p w:rsidR="00BE6BC0" w:rsidRPr="00BE6BC0" w:rsidRDefault="00BE6BC0" w:rsidP="00BE6BC0">
      <w:pPr>
        <w:pStyle w:val="Prrafodelista"/>
        <w:numPr>
          <w:ilvl w:val="0"/>
          <w:numId w:val="4"/>
        </w:numPr>
        <w:ind w:right="401"/>
        <w:rPr>
          <w:rFonts w:ascii="Candara" w:hAnsi="Candara"/>
          <w:b/>
          <w:sz w:val="24"/>
        </w:rPr>
      </w:pPr>
      <w:r w:rsidRPr="00BE6BC0">
        <w:rPr>
          <w:rFonts w:ascii="Century Gothic" w:hAnsi="Century Gothic"/>
          <w:b/>
          <w:color w:val="4472C4" w:themeColor="accent5"/>
          <w:sz w:val="24"/>
        </w:rPr>
        <w:t>10,1 a 15.</w:t>
      </w:r>
      <w:r w:rsidRPr="00BE6BC0">
        <w:rPr>
          <w:rFonts w:ascii="Candara" w:hAnsi="Candara"/>
          <w:b/>
          <w:color w:val="4472C4" w:themeColor="accent5"/>
          <w:sz w:val="24"/>
        </w:rPr>
        <w:t xml:space="preserve"> </w:t>
      </w:r>
      <w:r w:rsidRPr="00BE6BC0">
        <w:rPr>
          <w:rFonts w:ascii="Candara" w:hAnsi="Candara"/>
          <w:sz w:val="24"/>
        </w:rPr>
        <w:t>Tiene un corazón medio a bajos. Es aconsejable hacer una visita a un profesional de la salud antes de iniciar la actividad física regular</w:t>
      </w:r>
      <w:r>
        <w:rPr>
          <w:rFonts w:ascii="Candara" w:hAnsi="Candara"/>
          <w:sz w:val="24"/>
        </w:rPr>
        <w:t>.</w:t>
      </w:r>
    </w:p>
    <w:p w:rsidR="00BE6BC0" w:rsidRPr="00BE6BC0" w:rsidRDefault="00BE6BC0" w:rsidP="00BE6BC0">
      <w:pPr>
        <w:pStyle w:val="Prrafodelista"/>
        <w:ind w:right="401"/>
        <w:rPr>
          <w:rFonts w:ascii="Candara" w:hAnsi="Candara"/>
          <w:b/>
          <w:sz w:val="10"/>
        </w:rPr>
      </w:pPr>
    </w:p>
    <w:p w:rsidR="00BE6BC0" w:rsidRPr="00BE6BC0" w:rsidRDefault="00BE6BC0" w:rsidP="00BE6BC0">
      <w:pPr>
        <w:pStyle w:val="Prrafodelista"/>
        <w:numPr>
          <w:ilvl w:val="0"/>
          <w:numId w:val="4"/>
        </w:numPr>
        <w:ind w:right="401"/>
        <w:rPr>
          <w:rFonts w:ascii="Candara" w:hAnsi="Candara"/>
          <w:b/>
          <w:sz w:val="24"/>
        </w:rPr>
      </w:pPr>
      <w:r w:rsidRPr="00BE6BC0">
        <w:rPr>
          <w:rFonts w:ascii="Century Gothic" w:hAnsi="Century Gothic"/>
          <w:b/>
          <w:color w:val="4472C4" w:themeColor="accent5"/>
          <w:sz w:val="24"/>
        </w:rPr>
        <w:t>Más de 15.</w:t>
      </w:r>
      <w:r w:rsidRPr="00BE6BC0">
        <w:rPr>
          <w:rFonts w:ascii="Candara" w:hAnsi="Candara"/>
          <w:b/>
          <w:color w:val="4472C4" w:themeColor="accent5"/>
          <w:sz w:val="24"/>
        </w:rPr>
        <w:t xml:space="preserve"> </w:t>
      </w:r>
      <w:r w:rsidRPr="00BE6BC0">
        <w:rPr>
          <w:rFonts w:ascii="Candara" w:hAnsi="Candara"/>
          <w:sz w:val="24"/>
        </w:rPr>
        <w:t>Es un índice que revela un corazón débil o en mal estado.</w:t>
      </w:r>
    </w:p>
    <w:p w:rsidR="00BE6BC0" w:rsidRDefault="00BE6BC0" w:rsidP="00BE6BC0">
      <w:pPr>
        <w:ind w:right="401"/>
        <w:rPr>
          <w:rFonts w:ascii="Candara" w:hAnsi="Candara"/>
          <w:b/>
          <w:sz w:val="24"/>
        </w:rPr>
      </w:pPr>
      <w:r w:rsidRPr="00BE6BC0">
        <w:rPr>
          <w:rFonts w:ascii="Candara" w:hAnsi="Candara"/>
          <w:b/>
          <w:sz w:val="24"/>
        </w:rPr>
        <w:t>¡Qué bien! Ahora ya puedes realizar el test de Ruffier-Dickson para conocer tu condición física.</w:t>
      </w:r>
    </w:p>
    <w:p w:rsidR="00BE6BC0" w:rsidRDefault="00BE6BC0" w:rsidP="00BE6BC0">
      <w:pPr>
        <w:ind w:right="401"/>
        <w:rPr>
          <w:rFonts w:ascii="Candara" w:hAnsi="Candara"/>
          <w:b/>
          <w:sz w:val="24"/>
        </w:rPr>
      </w:pPr>
      <w:r>
        <w:rPr>
          <w:rFonts w:ascii="Candara" w:hAnsi="Candara"/>
          <w:b/>
          <w:noProof/>
          <w:sz w:val="24"/>
          <w:lang w:eastAsia="es-PE"/>
        </w:rPr>
        <mc:AlternateContent>
          <mc:Choice Requires="wps">
            <w:drawing>
              <wp:anchor distT="0" distB="0" distL="114300" distR="114300" simplePos="0" relativeHeight="251661312" behindDoc="0" locked="0" layoutInCell="1" allowOverlap="1">
                <wp:simplePos x="0" y="0"/>
                <wp:positionH relativeFrom="column">
                  <wp:posOffset>513715</wp:posOffset>
                </wp:positionH>
                <wp:positionV relativeFrom="paragraph">
                  <wp:posOffset>27940</wp:posOffset>
                </wp:positionV>
                <wp:extent cx="5343525" cy="7048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5343525" cy="704850"/>
                        </a:xfrm>
                        <a:prstGeom prst="rect">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BE6BC0" w:rsidRPr="00BE6BC0" w:rsidRDefault="00BE6BC0" w:rsidP="00BE6BC0">
                            <w:pPr>
                              <w:spacing w:after="0"/>
                              <w:jc w:val="center"/>
                              <w:rPr>
                                <w:rFonts w:ascii="AvenirNext LT Pro Regular" w:hAnsi="AvenirNext LT Pro Regular"/>
                                <w:color w:val="FF0000"/>
                              </w:rPr>
                            </w:pPr>
                            <w:r w:rsidRPr="00BE6BC0">
                              <w:rPr>
                                <w:rFonts w:ascii="AvenirNext LT Pro Regular" w:hAnsi="AvenirNext LT Pro Regular"/>
                                <w:color w:val="FF0000"/>
                              </w:rPr>
                              <w:t xml:space="preserve">RECUERDA: </w:t>
                            </w:r>
                            <w:r w:rsidRPr="00BE6BC0">
                              <w:rPr>
                                <w:rFonts w:ascii="AvenirNext LT Pro Regular" w:hAnsi="AvenirNext LT Pro Regular"/>
                              </w:rPr>
                              <w:t>Practica calentamientos antes de iniciar la actividad física para evitar lesiones, prueba a estirar todo tu tronco, brazos, piernas, pies y cuello</w:t>
                            </w:r>
                            <w:r>
                              <w:rPr>
                                <w:rFonts w:ascii="AvenirNext LT Pro Regular" w:hAnsi="AvenirNext LT Pro Regular"/>
                              </w:rPr>
                              <w:t xml:space="preserve"> durante 5 o hasta 12 mins</w:t>
                            </w:r>
                            <w:r w:rsidRPr="00BE6BC0">
                              <w:rPr>
                                <w:rFonts w:ascii="AvenirNext LT Pro Regular" w:hAnsi="AvenirNext LT Pro Regular"/>
                              </w:rPr>
                              <w:t>. También realiza estiramiento al finalizar la actividad.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40.45pt;margin-top:2.2pt;width:420.7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" fillcolor="white [3201]" strokecolor="red" strokeweight="1.5pt">
                <v:textbox>
                  <w:txbxContent>
                    <w:p w:rsidR="00BE6BC0" w:rsidRPr="00BE6BC0" w:rsidRDefault="00BE6BC0" w:rsidP="00BE6BC0">
                      <w:pPr>
                        <w:spacing w:after="0"/>
                        <w:jc w:val="center"/>
                        <w:rPr>
                          <w:rFonts w:ascii="AvenirNext LT Pro Regular" w:hAnsi="AvenirNext LT Pro Regular"/>
                          <w:color w:val="FF0000"/>
                        </w:rPr>
                      </w:pPr>
                      <w:r w:rsidRPr="00BE6BC0">
                        <w:rPr>
                          <w:rFonts w:ascii="AvenirNext LT Pro Regular" w:hAnsi="AvenirNext LT Pro Regular"/>
                          <w:color w:val="FF0000"/>
                        </w:rPr>
                        <w:t xml:space="preserve">RECUERDA: </w:t>
                      </w:r>
                      <w:r w:rsidRPr="00BE6BC0">
                        <w:rPr>
                          <w:rFonts w:ascii="AvenirNext LT Pro Regular" w:hAnsi="AvenirNext LT Pro Regular"/>
                        </w:rPr>
                        <w:t>Practica calentamientos antes de iniciar la actividad física para evitar lesiones, prueba a estirar todo tu tronco, brazos, piernas, pies y cuello</w:t>
                      </w:r>
                      <w:r>
                        <w:rPr>
                          <w:rFonts w:ascii="AvenirNext LT Pro Regular" w:hAnsi="AvenirNext LT Pro Regular"/>
                        </w:rPr>
                        <w:t xml:space="preserve"> durante 5 o hasta 12 mins</w:t>
                      </w:r>
                      <w:r w:rsidRPr="00BE6BC0">
                        <w:rPr>
                          <w:rFonts w:ascii="AvenirNext LT Pro Regular" w:hAnsi="AvenirNext LT Pro Regular"/>
                        </w:rPr>
                        <w:t>. También realiza estiramiento al finalizar la actividad.</w:t>
                      </w:r>
                    </w:p>
                  </w:txbxContent>
                </v:textbox>
              </v:rect>
            </w:pict>
          </mc:Fallback>
        </mc:AlternateContent>
      </w:r>
    </w:p>
    <w:p w:rsidR="00BE6BC0" w:rsidRDefault="00BE6BC0" w:rsidP="00BE6BC0">
      <w:pPr>
        <w:ind w:right="401"/>
        <w:rPr>
          <w:rFonts w:ascii="Candara" w:hAnsi="Candara"/>
          <w:b/>
          <w:sz w:val="24"/>
        </w:rPr>
      </w:pPr>
    </w:p>
    <w:p w:rsidR="00BE6BC0" w:rsidRDefault="00BE6BC0" w:rsidP="00BE6BC0">
      <w:pPr>
        <w:ind w:right="401"/>
        <w:rPr>
          <w:rFonts w:ascii="Candara" w:hAnsi="Candara"/>
          <w:b/>
          <w:sz w:val="24"/>
        </w:rPr>
      </w:pPr>
    </w:p>
    <w:p w:rsidR="00BE6BC0" w:rsidRPr="00BE525B" w:rsidRDefault="00BE6BC0" w:rsidP="00BE6BC0">
      <w:pPr>
        <w:ind w:right="401"/>
        <w:rPr>
          <w:rFonts w:ascii="Century Gothic" w:hAnsi="Century Gothic"/>
          <w:b/>
          <w:color w:val="2F5496" w:themeColor="accent5" w:themeShade="BF"/>
          <w:sz w:val="24"/>
        </w:rPr>
      </w:pPr>
      <w:r w:rsidRPr="00BE525B">
        <w:rPr>
          <w:rFonts w:ascii="Century Gothic" w:hAnsi="Century Gothic"/>
          <w:b/>
          <w:color w:val="2F5496" w:themeColor="accent5" w:themeShade="BF"/>
          <w:sz w:val="24"/>
        </w:rPr>
        <w:t>Práctica individual</w:t>
      </w:r>
    </w:p>
    <w:p w:rsidR="00BE6BC0" w:rsidRDefault="00BE525B" w:rsidP="00BE6BC0">
      <w:pPr>
        <w:ind w:right="401"/>
        <w:rPr>
          <w:rFonts w:ascii="Candara" w:hAnsi="Candara"/>
          <w:sz w:val="24"/>
        </w:rPr>
      </w:pPr>
      <w:r w:rsidRPr="00BE525B">
        <w:rPr>
          <w:rFonts w:ascii="Candara" w:hAnsi="Candara"/>
          <w:sz w:val="24"/>
        </w:rPr>
        <w:t xml:space="preserve">Para registrar tus pulsos, puedes usar este cuadro, debes llenarlo como </w:t>
      </w:r>
      <w:r>
        <w:rPr>
          <w:rFonts w:ascii="Candara" w:hAnsi="Candara"/>
          <w:sz w:val="24"/>
        </w:rPr>
        <w:t>está el ejemplo de Juan.</w:t>
      </w:r>
    </w:p>
    <w:p w:rsidR="00BE525B" w:rsidRDefault="00BE525B" w:rsidP="00BE6BC0">
      <w:pPr>
        <w:ind w:right="401"/>
        <w:rPr>
          <w:rFonts w:ascii="Candara" w:hAnsi="Candara"/>
          <w:sz w:val="24"/>
        </w:rPr>
      </w:pPr>
    </w:p>
    <w:p w:rsidR="00BE525B" w:rsidRDefault="00BE525B" w:rsidP="00BE6BC0">
      <w:pPr>
        <w:ind w:right="401"/>
        <w:rPr>
          <w:rFonts w:ascii="Candara" w:hAnsi="Candara"/>
          <w:sz w:val="24"/>
        </w:rPr>
      </w:pPr>
    </w:p>
    <w:tbl>
      <w:tblPr>
        <w:tblStyle w:val="Tablaconcuadrcula"/>
        <w:tblW w:w="10468" w:type="dxa"/>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Layout w:type="fixed"/>
        <w:tblLook w:val="04A0" w:firstRow="1" w:lastRow="0" w:firstColumn="1" w:lastColumn="0" w:noHBand="0" w:noVBand="1"/>
      </w:tblPr>
      <w:tblGrid>
        <w:gridCol w:w="2830"/>
        <w:gridCol w:w="1843"/>
        <w:gridCol w:w="1276"/>
        <w:gridCol w:w="1276"/>
        <w:gridCol w:w="1134"/>
        <w:gridCol w:w="2109"/>
      </w:tblGrid>
      <w:tr w:rsidR="00BE525B" w:rsidTr="00357A88">
        <w:trPr>
          <w:trHeight w:val="630"/>
        </w:trPr>
        <w:tc>
          <w:tcPr>
            <w:tcW w:w="2830" w:type="dxa"/>
            <w:vMerge w:val="restart"/>
            <w:shd w:val="clear" w:color="auto" w:fill="DEEAF6" w:themeFill="accent1" w:themeFillTint="33"/>
            <w:vAlign w:val="center"/>
          </w:tcPr>
          <w:p w:rsidR="00BE525B" w:rsidRPr="00357A88" w:rsidRDefault="00BE525B" w:rsidP="00357A88">
            <w:pPr>
              <w:ind w:right="33"/>
              <w:jc w:val="center"/>
              <w:rPr>
                <w:rFonts w:ascii="Century Gothic" w:hAnsi="Century Gothic"/>
                <w:b/>
                <w:color w:val="3B3838" w:themeColor="background2" w:themeShade="40"/>
                <w:sz w:val="24"/>
              </w:rPr>
            </w:pPr>
            <w:r w:rsidRPr="00357A88">
              <w:rPr>
                <w:rFonts w:ascii="Century Gothic" w:hAnsi="Century Gothic"/>
                <w:b/>
                <w:color w:val="3B3838" w:themeColor="background2" w:themeShade="40"/>
                <w:sz w:val="24"/>
              </w:rPr>
              <w:lastRenderedPageBreak/>
              <w:t>Nombre</w:t>
            </w:r>
          </w:p>
        </w:tc>
        <w:tc>
          <w:tcPr>
            <w:tcW w:w="1843" w:type="dxa"/>
            <w:vMerge w:val="restart"/>
            <w:shd w:val="clear" w:color="auto" w:fill="DEEAF6" w:themeFill="accent1" w:themeFillTint="33"/>
            <w:vAlign w:val="center"/>
          </w:tcPr>
          <w:p w:rsidR="00BE525B" w:rsidRPr="00357A88" w:rsidRDefault="00BE525B" w:rsidP="00357A88">
            <w:pPr>
              <w:ind w:right="34"/>
              <w:jc w:val="center"/>
              <w:rPr>
                <w:rFonts w:ascii="Century Gothic" w:hAnsi="Century Gothic"/>
                <w:b/>
                <w:color w:val="3B3838" w:themeColor="background2" w:themeShade="40"/>
                <w:sz w:val="24"/>
              </w:rPr>
            </w:pPr>
            <w:r w:rsidRPr="00357A88">
              <w:rPr>
                <w:rFonts w:ascii="Century Gothic" w:hAnsi="Century Gothic"/>
                <w:b/>
                <w:color w:val="3B3838" w:themeColor="background2" w:themeShade="40"/>
                <w:sz w:val="24"/>
              </w:rPr>
              <w:t>Fecha</w:t>
            </w:r>
          </w:p>
        </w:tc>
        <w:tc>
          <w:tcPr>
            <w:tcW w:w="3686" w:type="dxa"/>
            <w:gridSpan w:val="3"/>
            <w:shd w:val="clear" w:color="auto" w:fill="DEEAF6" w:themeFill="accent1" w:themeFillTint="33"/>
            <w:vAlign w:val="center"/>
          </w:tcPr>
          <w:p w:rsidR="00BE525B" w:rsidRPr="00357A88" w:rsidRDefault="00BE525B" w:rsidP="00357A88">
            <w:pPr>
              <w:ind w:right="34"/>
              <w:jc w:val="center"/>
              <w:rPr>
                <w:rFonts w:ascii="Century Gothic" w:hAnsi="Century Gothic"/>
                <w:b/>
                <w:color w:val="3B3838" w:themeColor="background2" w:themeShade="40"/>
                <w:sz w:val="24"/>
              </w:rPr>
            </w:pPr>
            <w:r w:rsidRPr="00357A88">
              <w:rPr>
                <w:rFonts w:ascii="Century Gothic" w:hAnsi="Century Gothic"/>
                <w:b/>
                <w:color w:val="3B3838" w:themeColor="background2" w:themeShade="40"/>
                <w:sz w:val="24"/>
              </w:rPr>
              <w:t>Registro de pulsaciones</w:t>
            </w:r>
          </w:p>
        </w:tc>
        <w:tc>
          <w:tcPr>
            <w:tcW w:w="2109" w:type="dxa"/>
            <w:vMerge w:val="restart"/>
            <w:shd w:val="clear" w:color="auto" w:fill="DEEAF6" w:themeFill="accent1" w:themeFillTint="33"/>
            <w:vAlign w:val="center"/>
          </w:tcPr>
          <w:p w:rsidR="00BE525B" w:rsidRPr="00357A88" w:rsidRDefault="00BE525B" w:rsidP="00357A88">
            <w:pPr>
              <w:ind w:right="17"/>
              <w:jc w:val="center"/>
              <w:rPr>
                <w:rFonts w:ascii="Century Gothic" w:hAnsi="Century Gothic"/>
                <w:b/>
                <w:color w:val="3B3838" w:themeColor="background2" w:themeShade="40"/>
                <w:sz w:val="24"/>
              </w:rPr>
            </w:pPr>
            <w:r w:rsidRPr="00357A88">
              <w:rPr>
                <w:rFonts w:ascii="Century Gothic" w:hAnsi="Century Gothic"/>
                <w:b/>
                <w:color w:val="3B3838" w:themeColor="background2" w:themeShade="40"/>
                <w:sz w:val="24"/>
              </w:rPr>
              <w:t>Resultado</w:t>
            </w:r>
          </w:p>
        </w:tc>
      </w:tr>
      <w:tr w:rsidR="00BE525B" w:rsidTr="00357A88">
        <w:trPr>
          <w:trHeight w:val="625"/>
        </w:trPr>
        <w:tc>
          <w:tcPr>
            <w:tcW w:w="2830" w:type="dxa"/>
            <w:vMerge/>
            <w:vAlign w:val="center"/>
          </w:tcPr>
          <w:p w:rsidR="00BE525B" w:rsidRPr="00357A88" w:rsidRDefault="00BE525B" w:rsidP="00357A88">
            <w:pPr>
              <w:ind w:right="33"/>
              <w:jc w:val="center"/>
              <w:rPr>
                <w:rFonts w:ascii="Century Gothic" w:hAnsi="Century Gothic"/>
                <w:sz w:val="24"/>
              </w:rPr>
            </w:pPr>
          </w:p>
        </w:tc>
        <w:tc>
          <w:tcPr>
            <w:tcW w:w="1843" w:type="dxa"/>
            <w:vMerge/>
            <w:vAlign w:val="center"/>
          </w:tcPr>
          <w:p w:rsidR="00BE525B" w:rsidRPr="00357A88" w:rsidRDefault="00BE525B" w:rsidP="00357A88">
            <w:pPr>
              <w:ind w:right="34"/>
              <w:jc w:val="center"/>
              <w:rPr>
                <w:rFonts w:ascii="Century Gothic" w:hAnsi="Century Gothic"/>
                <w:sz w:val="24"/>
              </w:rPr>
            </w:pPr>
          </w:p>
        </w:tc>
        <w:tc>
          <w:tcPr>
            <w:tcW w:w="1276" w:type="dxa"/>
            <w:shd w:val="clear" w:color="auto" w:fill="DEEAF6" w:themeFill="accent1" w:themeFillTint="33"/>
            <w:vAlign w:val="center"/>
          </w:tcPr>
          <w:p w:rsidR="00BE525B" w:rsidRPr="00357A88" w:rsidRDefault="00357A88" w:rsidP="00357A88">
            <w:pPr>
              <w:jc w:val="center"/>
              <w:rPr>
                <w:rFonts w:ascii="Century Gothic" w:hAnsi="Century Gothic"/>
                <w:b/>
                <w:color w:val="3B3838" w:themeColor="background2" w:themeShade="40"/>
                <w:sz w:val="24"/>
              </w:rPr>
            </w:pPr>
            <w:r w:rsidRPr="00357A88">
              <w:rPr>
                <w:rFonts w:ascii="Century Gothic" w:hAnsi="Century Gothic"/>
                <w:b/>
                <w:color w:val="3B3838" w:themeColor="background2" w:themeShade="40"/>
                <w:sz w:val="24"/>
              </w:rPr>
              <w:t>P1</w:t>
            </w:r>
          </w:p>
        </w:tc>
        <w:tc>
          <w:tcPr>
            <w:tcW w:w="1276" w:type="dxa"/>
            <w:shd w:val="clear" w:color="auto" w:fill="DEEAF6" w:themeFill="accent1" w:themeFillTint="33"/>
            <w:vAlign w:val="center"/>
          </w:tcPr>
          <w:p w:rsidR="00BE525B" w:rsidRPr="00357A88" w:rsidRDefault="00357A88" w:rsidP="00357A88">
            <w:pPr>
              <w:jc w:val="center"/>
              <w:rPr>
                <w:rFonts w:ascii="Century Gothic" w:hAnsi="Century Gothic"/>
                <w:b/>
                <w:color w:val="3B3838" w:themeColor="background2" w:themeShade="40"/>
                <w:sz w:val="24"/>
              </w:rPr>
            </w:pPr>
            <w:r w:rsidRPr="00357A88">
              <w:rPr>
                <w:rFonts w:ascii="Century Gothic" w:hAnsi="Century Gothic"/>
                <w:b/>
                <w:color w:val="3B3838" w:themeColor="background2" w:themeShade="40"/>
                <w:sz w:val="24"/>
              </w:rPr>
              <w:t>P2</w:t>
            </w:r>
          </w:p>
        </w:tc>
        <w:tc>
          <w:tcPr>
            <w:tcW w:w="1134" w:type="dxa"/>
            <w:shd w:val="clear" w:color="auto" w:fill="DEEAF6" w:themeFill="accent1" w:themeFillTint="33"/>
            <w:vAlign w:val="center"/>
          </w:tcPr>
          <w:p w:rsidR="00BE525B" w:rsidRPr="00357A88" w:rsidRDefault="00357A88" w:rsidP="00357A88">
            <w:pPr>
              <w:jc w:val="center"/>
              <w:rPr>
                <w:rFonts w:ascii="Century Gothic" w:hAnsi="Century Gothic"/>
                <w:b/>
                <w:color w:val="3B3838" w:themeColor="background2" w:themeShade="40"/>
                <w:sz w:val="24"/>
              </w:rPr>
            </w:pPr>
            <w:r w:rsidRPr="00357A88">
              <w:rPr>
                <w:rFonts w:ascii="Century Gothic" w:hAnsi="Century Gothic"/>
                <w:b/>
                <w:color w:val="3B3838" w:themeColor="background2" w:themeShade="40"/>
                <w:sz w:val="24"/>
              </w:rPr>
              <w:t>P3</w:t>
            </w:r>
          </w:p>
        </w:tc>
        <w:tc>
          <w:tcPr>
            <w:tcW w:w="2109" w:type="dxa"/>
            <w:vMerge/>
            <w:vAlign w:val="center"/>
          </w:tcPr>
          <w:p w:rsidR="00BE525B" w:rsidRPr="00357A88" w:rsidRDefault="00BE525B" w:rsidP="00BE525B">
            <w:pPr>
              <w:ind w:right="401"/>
              <w:jc w:val="center"/>
              <w:rPr>
                <w:rFonts w:ascii="Century Gothic" w:hAnsi="Century Gothic"/>
                <w:sz w:val="24"/>
              </w:rPr>
            </w:pPr>
          </w:p>
        </w:tc>
      </w:tr>
      <w:tr w:rsidR="00BE525B" w:rsidTr="00357A88">
        <w:trPr>
          <w:trHeight w:val="837"/>
        </w:trPr>
        <w:tc>
          <w:tcPr>
            <w:tcW w:w="2830" w:type="dxa"/>
            <w:vAlign w:val="center"/>
          </w:tcPr>
          <w:p w:rsidR="00BE525B" w:rsidRPr="00357A88" w:rsidRDefault="00357A88" w:rsidP="00357A88">
            <w:pPr>
              <w:ind w:right="33"/>
              <w:jc w:val="center"/>
              <w:rPr>
                <w:rFonts w:ascii="Century Gothic" w:hAnsi="Century Gothic"/>
                <w:sz w:val="24"/>
              </w:rPr>
            </w:pPr>
            <w:r w:rsidRPr="00357A88">
              <w:rPr>
                <w:rFonts w:ascii="Century Gothic" w:hAnsi="Century Gothic"/>
                <w:sz w:val="24"/>
              </w:rPr>
              <w:t>Juan</w:t>
            </w:r>
          </w:p>
        </w:tc>
        <w:tc>
          <w:tcPr>
            <w:tcW w:w="1843" w:type="dxa"/>
            <w:vAlign w:val="center"/>
          </w:tcPr>
          <w:p w:rsidR="00BE525B" w:rsidRPr="00357A88" w:rsidRDefault="00357A88" w:rsidP="00357A88">
            <w:pPr>
              <w:ind w:right="34"/>
              <w:jc w:val="center"/>
              <w:rPr>
                <w:rFonts w:ascii="Century Gothic" w:hAnsi="Century Gothic"/>
                <w:sz w:val="24"/>
              </w:rPr>
            </w:pPr>
            <w:r>
              <w:rPr>
                <w:rFonts w:ascii="Century Gothic" w:hAnsi="Century Gothic"/>
                <w:sz w:val="24"/>
              </w:rPr>
              <w:t>18</w:t>
            </w:r>
            <w:r w:rsidRPr="00357A88">
              <w:rPr>
                <w:rFonts w:ascii="Century Gothic" w:hAnsi="Century Gothic"/>
                <w:sz w:val="24"/>
              </w:rPr>
              <w:t>/02/2021</w:t>
            </w:r>
          </w:p>
        </w:tc>
        <w:tc>
          <w:tcPr>
            <w:tcW w:w="1276" w:type="dxa"/>
            <w:vAlign w:val="center"/>
          </w:tcPr>
          <w:p w:rsidR="00BE525B" w:rsidRPr="00357A88" w:rsidRDefault="00357A88" w:rsidP="00357A88">
            <w:pPr>
              <w:jc w:val="center"/>
              <w:rPr>
                <w:rFonts w:ascii="Century Gothic" w:hAnsi="Century Gothic"/>
                <w:sz w:val="24"/>
              </w:rPr>
            </w:pPr>
            <w:r w:rsidRPr="00357A88">
              <w:rPr>
                <w:rFonts w:ascii="Century Gothic" w:hAnsi="Century Gothic"/>
                <w:sz w:val="24"/>
              </w:rPr>
              <w:t>80</w:t>
            </w:r>
          </w:p>
        </w:tc>
        <w:tc>
          <w:tcPr>
            <w:tcW w:w="1276" w:type="dxa"/>
            <w:vAlign w:val="center"/>
          </w:tcPr>
          <w:p w:rsidR="00BE525B" w:rsidRPr="00357A88" w:rsidRDefault="00357A88" w:rsidP="00357A88">
            <w:pPr>
              <w:jc w:val="center"/>
              <w:rPr>
                <w:rFonts w:ascii="Century Gothic" w:hAnsi="Century Gothic"/>
                <w:sz w:val="24"/>
              </w:rPr>
            </w:pPr>
            <w:r w:rsidRPr="00357A88">
              <w:rPr>
                <w:rFonts w:ascii="Century Gothic" w:hAnsi="Century Gothic"/>
                <w:sz w:val="24"/>
              </w:rPr>
              <w:t>125</w:t>
            </w:r>
          </w:p>
        </w:tc>
        <w:tc>
          <w:tcPr>
            <w:tcW w:w="1134" w:type="dxa"/>
            <w:vAlign w:val="center"/>
          </w:tcPr>
          <w:p w:rsidR="00BE525B" w:rsidRPr="00357A88" w:rsidRDefault="00357A88" w:rsidP="00357A88">
            <w:pPr>
              <w:jc w:val="center"/>
              <w:rPr>
                <w:rFonts w:ascii="Century Gothic" w:hAnsi="Century Gothic"/>
                <w:sz w:val="24"/>
              </w:rPr>
            </w:pPr>
            <w:r w:rsidRPr="00357A88">
              <w:rPr>
                <w:rFonts w:ascii="Century Gothic" w:hAnsi="Century Gothic"/>
                <w:sz w:val="24"/>
              </w:rPr>
              <w:t>90</w:t>
            </w:r>
          </w:p>
        </w:tc>
        <w:tc>
          <w:tcPr>
            <w:tcW w:w="2109" w:type="dxa"/>
            <w:vAlign w:val="center"/>
          </w:tcPr>
          <w:p w:rsidR="00BE525B" w:rsidRPr="00357A88" w:rsidRDefault="00357A88" w:rsidP="00357A88">
            <w:pPr>
              <w:jc w:val="center"/>
              <w:rPr>
                <w:rFonts w:ascii="Century Gothic" w:hAnsi="Century Gothic"/>
                <w:sz w:val="24"/>
              </w:rPr>
            </w:pPr>
            <w:r w:rsidRPr="00357A88">
              <w:rPr>
                <w:rFonts w:ascii="Century Gothic" w:hAnsi="Century Gothic"/>
                <w:sz w:val="24"/>
              </w:rPr>
              <w:t>9.5</w:t>
            </w:r>
          </w:p>
        </w:tc>
      </w:tr>
      <w:tr w:rsidR="00BE525B" w:rsidTr="00357A88">
        <w:trPr>
          <w:trHeight w:val="707"/>
        </w:trPr>
        <w:tc>
          <w:tcPr>
            <w:tcW w:w="2830" w:type="dxa"/>
            <w:vAlign w:val="center"/>
          </w:tcPr>
          <w:p w:rsidR="00BE525B" w:rsidRPr="00357A88" w:rsidRDefault="00BE525B" w:rsidP="00357A88">
            <w:pPr>
              <w:ind w:right="33"/>
              <w:jc w:val="center"/>
              <w:rPr>
                <w:rFonts w:ascii="Century Gothic" w:hAnsi="Century Gothic"/>
                <w:sz w:val="24"/>
              </w:rPr>
            </w:pPr>
          </w:p>
        </w:tc>
        <w:tc>
          <w:tcPr>
            <w:tcW w:w="1843" w:type="dxa"/>
            <w:vAlign w:val="center"/>
          </w:tcPr>
          <w:p w:rsidR="00BE525B" w:rsidRPr="00357A88" w:rsidRDefault="00BE525B" w:rsidP="00357A88">
            <w:pPr>
              <w:ind w:right="34"/>
              <w:jc w:val="center"/>
              <w:rPr>
                <w:rFonts w:ascii="Century Gothic" w:hAnsi="Century Gothic"/>
                <w:sz w:val="24"/>
              </w:rPr>
            </w:pPr>
          </w:p>
        </w:tc>
        <w:tc>
          <w:tcPr>
            <w:tcW w:w="1276" w:type="dxa"/>
            <w:vAlign w:val="center"/>
          </w:tcPr>
          <w:p w:rsidR="00BE525B" w:rsidRPr="00357A88" w:rsidRDefault="00BE525B" w:rsidP="00357A88">
            <w:pPr>
              <w:jc w:val="center"/>
              <w:rPr>
                <w:rFonts w:ascii="Century Gothic" w:hAnsi="Century Gothic"/>
                <w:sz w:val="24"/>
              </w:rPr>
            </w:pPr>
          </w:p>
        </w:tc>
        <w:tc>
          <w:tcPr>
            <w:tcW w:w="1276" w:type="dxa"/>
            <w:vAlign w:val="center"/>
          </w:tcPr>
          <w:p w:rsidR="00BE525B" w:rsidRPr="00357A88" w:rsidRDefault="00BE525B" w:rsidP="00357A88">
            <w:pPr>
              <w:jc w:val="center"/>
              <w:rPr>
                <w:rFonts w:ascii="Century Gothic" w:hAnsi="Century Gothic"/>
                <w:sz w:val="24"/>
              </w:rPr>
            </w:pPr>
          </w:p>
        </w:tc>
        <w:tc>
          <w:tcPr>
            <w:tcW w:w="1134" w:type="dxa"/>
            <w:vAlign w:val="center"/>
          </w:tcPr>
          <w:p w:rsidR="00BE525B" w:rsidRPr="00357A88" w:rsidRDefault="00BE525B" w:rsidP="00357A88">
            <w:pPr>
              <w:jc w:val="center"/>
              <w:rPr>
                <w:rFonts w:ascii="Century Gothic" w:hAnsi="Century Gothic"/>
                <w:sz w:val="24"/>
              </w:rPr>
            </w:pPr>
          </w:p>
        </w:tc>
        <w:tc>
          <w:tcPr>
            <w:tcW w:w="2109" w:type="dxa"/>
            <w:vAlign w:val="center"/>
          </w:tcPr>
          <w:p w:rsidR="00BE525B" w:rsidRPr="00357A88" w:rsidRDefault="00BE525B" w:rsidP="00357A88">
            <w:pPr>
              <w:jc w:val="center"/>
              <w:rPr>
                <w:rFonts w:ascii="Century Gothic" w:hAnsi="Century Gothic"/>
                <w:sz w:val="24"/>
              </w:rPr>
            </w:pPr>
          </w:p>
        </w:tc>
      </w:tr>
      <w:tr w:rsidR="00BE525B" w:rsidTr="00357A88">
        <w:trPr>
          <w:trHeight w:val="703"/>
        </w:trPr>
        <w:tc>
          <w:tcPr>
            <w:tcW w:w="2830" w:type="dxa"/>
            <w:vAlign w:val="center"/>
          </w:tcPr>
          <w:p w:rsidR="00BE525B" w:rsidRPr="00357A88" w:rsidRDefault="00BE525B" w:rsidP="00357A88">
            <w:pPr>
              <w:ind w:right="33"/>
              <w:jc w:val="center"/>
              <w:rPr>
                <w:rFonts w:ascii="Century Gothic" w:hAnsi="Century Gothic"/>
                <w:sz w:val="24"/>
              </w:rPr>
            </w:pPr>
          </w:p>
        </w:tc>
        <w:tc>
          <w:tcPr>
            <w:tcW w:w="1843" w:type="dxa"/>
            <w:vAlign w:val="center"/>
          </w:tcPr>
          <w:p w:rsidR="00BE525B" w:rsidRPr="00357A88" w:rsidRDefault="00BE525B" w:rsidP="00357A88">
            <w:pPr>
              <w:ind w:right="34"/>
              <w:jc w:val="center"/>
              <w:rPr>
                <w:rFonts w:ascii="Century Gothic" w:hAnsi="Century Gothic"/>
                <w:sz w:val="24"/>
              </w:rPr>
            </w:pPr>
          </w:p>
        </w:tc>
        <w:tc>
          <w:tcPr>
            <w:tcW w:w="1276" w:type="dxa"/>
            <w:vAlign w:val="center"/>
          </w:tcPr>
          <w:p w:rsidR="00BE525B" w:rsidRPr="00357A88" w:rsidRDefault="00BE525B" w:rsidP="00357A88">
            <w:pPr>
              <w:jc w:val="center"/>
              <w:rPr>
                <w:rFonts w:ascii="Century Gothic" w:hAnsi="Century Gothic"/>
                <w:sz w:val="24"/>
              </w:rPr>
            </w:pPr>
          </w:p>
        </w:tc>
        <w:tc>
          <w:tcPr>
            <w:tcW w:w="1276" w:type="dxa"/>
            <w:vAlign w:val="center"/>
          </w:tcPr>
          <w:p w:rsidR="00BE525B" w:rsidRPr="00357A88" w:rsidRDefault="00BE525B" w:rsidP="00357A88">
            <w:pPr>
              <w:jc w:val="center"/>
              <w:rPr>
                <w:rFonts w:ascii="Century Gothic" w:hAnsi="Century Gothic"/>
                <w:sz w:val="24"/>
              </w:rPr>
            </w:pPr>
          </w:p>
        </w:tc>
        <w:tc>
          <w:tcPr>
            <w:tcW w:w="1134" w:type="dxa"/>
            <w:vAlign w:val="center"/>
          </w:tcPr>
          <w:p w:rsidR="00BE525B" w:rsidRPr="00357A88" w:rsidRDefault="00BE525B" w:rsidP="00357A88">
            <w:pPr>
              <w:jc w:val="center"/>
              <w:rPr>
                <w:rFonts w:ascii="Century Gothic" w:hAnsi="Century Gothic"/>
                <w:sz w:val="24"/>
              </w:rPr>
            </w:pPr>
          </w:p>
        </w:tc>
        <w:tc>
          <w:tcPr>
            <w:tcW w:w="2109" w:type="dxa"/>
            <w:vAlign w:val="center"/>
          </w:tcPr>
          <w:p w:rsidR="00BE525B" w:rsidRPr="00357A88" w:rsidRDefault="00BE525B" w:rsidP="00357A88">
            <w:pPr>
              <w:jc w:val="center"/>
              <w:rPr>
                <w:rFonts w:ascii="Century Gothic" w:hAnsi="Century Gothic"/>
                <w:sz w:val="24"/>
              </w:rPr>
            </w:pPr>
          </w:p>
        </w:tc>
      </w:tr>
      <w:tr w:rsidR="00357A88" w:rsidTr="00357A88">
        <w:trPr>
          <w:trHeight w:val="703"/>
        </w:trPr>
        <w:tc>
          <w:tcPr>
            <w:tcW w:w="2830" w:type="dxa"/>
            <w:vAlign w:val="center"/>
          </w:tcPr>
          <w:p w:rsidR="00357A88" w:rsidRPr="00357A88" w:rsidRDefault="00357A88" w:rsidP="00357A88">
            <w:pPr>
              <w:ind w:right="33"/>
              <w:jc w:val="center"/>
              <w:rPr>
                <w:rFonts w:ascii="Century Gothic" w:hAnsi="Century Gothic"/>
                <w:sz w:val="24"/>
              </w:rPr>
            </w:pPr>
          </w:p>
        </w:tc>
        <w:tc>
          <w:tcPr>
            <w:tcW w:w="1843" w:type="dxa"/>
            <w:vAlign w:val="center"/>
          </w:tcPr>
          <w:p w:rsidR="00357A88" w:rsidRPr="00357A88" w:rsidRDefault="00357A88" w:rsidP="00357A88">
            <w:pPr>
              <w:ind w:right="34"/>
              <w:jc w:val="center"/>
              <w:rPr>
                <w:rFonts w:ascii="Century Gothic" w:hAnsi="Century Gothic"/>
                <w:sz w:val="24"/>
              </w:rPr>
            </w:pPr>
          </w:p>
        </w:tc>
        <w:tc>
          <w:tcPr>
            <w:tcW w:w="1276" w:type="dxa"/>
            <w:vAlign w:val="center"/>
          </w:tcPr>
          <w:p w:rsidR="00357A88" w:rsidRPr="00357A88" w:rsidRDefault="00357A88" w:rsidP="00357A88">
            <w:pPr>
              <w:jc w:val="center"/>
              <w:rPr>
                <w:rFonts w:ascii="Century Gothic" w:hAnsi="Century Gothic"/>
                <w:sz w:val="24"/>
              </w:rPr>
            </w:pPr>
          </w:p>
        </w:tc>
        <w:tc>
          <w:tcPr>
            <w:tcW w:w="1276" w:type="dxa"/>
            <w:vAlign w:val="center"/>
          </w:tcPr>
          <w:p w:rsidR="00357A88" w:rsidRPr="00357A88" w:rsidRDefault="00357A88" w:rsidP="00357A88">
            <w:pPr>
              <w:jc w:val="center"/>
              <w:rPr>
                <w:rFonts w:ascii="Century Gothic" w:hAnsi="Century Gothic"/>
                <w:sz w:val="24"/>
              </w:rPr>
            </w:pPr>
          </w:p>
        </w:tc>
        <w:tc>
          <w:tcPr>
            <w:tcW w:w="1134" w:type="dxa"/>
            <w:vAlign w:val="center"/>
          </w:tcPr>
          <w:p w:rsidR="00357A88" w:rsidRPr="00357A88" w:rsidRDefault="00357A88" w:rsidP="00357A88">
            <w:pPr>
              <w:jc w:val="center"/>
              <w:rPr>
                <w:rFonts w:ascii="Century Gothic" w:hAnsi="Century Gothic"/>
                <w:sz w:val="24"/>
              </w:rPr>
            </w:pPr>
          </w:p>
        </w:tc>
        <w:tc>
          <w:tcPr>
            <w:tcW w:w="2109" w:type="dxa"/>
            <w:vAlign w:val="center"/>
          </w:tcPr>
          <w:p w:rsidR="00357A88" w:rsidRPr="00357A88" w:rsidRDefault="00357A88" w:rsidP="00357A88">
            <w:pPr>
              <w:jc w:val="center"/>
              <w:rPr>
                <w:rFonts w:ascii="Century Gothic" w:hAnsi="Century Gothic"/>
                <w:sz w:val="24"/>
              </w:rPr>
            </w:pPr>
          </w:p>
        </w:tc>
      </w:tr>
    </w:tbl>
    <w:p w:rsidR="00BE525B" w:rsidRDefault="00BE525B" w:rsidP="00357A88">
      <w:pPr>
        <w:spacing w:after="0"/>
        <w:ind w:right="401"/>
        <w:rPr>
          <w:rFonts w:ascii="Candara" w:hAnsi="Candara"/>
          <w:sz w:val="24"/>
        </w:rPr>
      </w:pPr>
    </w:p>
    <w:p w:rsidR="00357A88" w:rsidRPr="00BE525B" w:rsidRDefault="00357A88" w:rsidP="00BE6BC0">
      <w:pPr>
        <w:ind w:right="401"/>
        <w:rPr>
          <w:rFonts w:ascii="Candara" w:hAnsi="Candara"/>
          <w:sz w:val="24"/>
        </w:rPr>
      </w:pPr>
      <w:r>
        <w:rPr>
          <w:rFonts w:ascii="Candara" w:hAnsi="Candara"/>
          <w:sz w:val="24"/>
        </w:rPr>
        <w:t>Invita a los miembros de tu familia a que se realicen este test y anotas sus resultados, recuerda decirles que inicien con un calentamiento y que terminen con estiramientos suaves. No apliques el test a quienes tienen problemas de salud o son muy mayores.</w:t>
      </w:r>
    </w:p>
    <w:p w:rsidR="00BE525B" w:rsidRPr="00357A88" w:rsidRDefault="00357A88" w:rsidP="00BE6BC0">
      <w:pPr>
        <w:ind w:right="401"/>
        <w:rPr>
          <w:rFonts w:ascii="AvenirNext LT Pro Regular" w:hAnsi="AvenirNext LT Pro Regular"/>
          <w:b/>
          <w:color w:val="4472C4" w:themeColor="accent5"/>
          <w:sz w:val="24"/>
        </w:rPr>
      </w:pPr>
      <w:r w:rsidRPr="00357A88">
        <w:rPr>
          <w:rFonts w:ascii="AvenirNext LT Pro Regular" w:hAnsi="AvenirNext LT Pro Regular"/>
          <w:b/>
          <w:color w:val="4472C4" w:themeColor="accent5"/>
          <w:sz w:val="24"/>
        </w:rPr>
        <w:t>Reflexionamos</w:t>
      </w:r>
    </w:p>
    <w:p w:rsidR="00357A88" w:rsidRDefault="00357A88" w:rsidP="00357A88">
      <w:pPr>
        <w:pStyle w:val="Prrafodelista"/>
        <w:numPr>
          <w:ilvl w:val="0"/>
          <w:numId w:val="6"/>
        </w:numPr>
        <w:ind w:right="401"/>
        <w:rPr>
          <w:rFonts w:ascii="Candara" w:hAnsi="Candara"/>
          <w:b/>
          <w:color w:val="4472C4" w:themeColor="accent5"/>
          <w:sz w:val="24"/>
        </w:rPr>
      </w:pPr>
      <w:r w:rsidRPr="00357A88">
        <w:rPr>
          <w:rFonts w:ascii="Candara" w:hAnsi="Candara"/>
          <w:b/>
          <w:color w:val="4472C4" w:themeColor="accent5"/>
          <w:sz w:val="24"/>
        </w:rPr>
        <w:t>Según los resultados de la aplicación del test de Ruffier-Dickson, ¿cuál es tu condición física y la de tu familia?, ¿Qué puedes decir acer</w:t>
      </w:r>
      <w:r>
        <w:rPr>
          <w:rFonts w:ascii="Candara" w:hAnsi="Candara"/>
          <w:b/>
          <w:color w:val="4472C4" w:themeColor="accent5"/>
          <w:sz w:val="24"/>
        </w:rPr>
        <w:t>ca de los resultados del test?</w:t>
      </w:r>
      <w:r w:rsidRPr="00226A83">
        <w:rPr>
          <w:rFonts w:ascii="Candara" w:hAnsi="Candara"/>
          <w:color w:val="C00000"/>
          <w:sz w:val="24"/>
        </w:rPr>
        <w:t xml:space="preserve"> </w:t>
      </w:r>
      <w:r w:rsidR="00806B3C" w:rsidRPr="00226A83">
        <w:rPr>
          <w:rFonts w:ascii="Candara" w:hAnsi="Candara"/>
          <w:color w:val="C00000"/>
          <w:sz w:val="24"/>
        </w:rPr>
        <w:t xml:space="preserve">(Revisa tus resultados y </w:t>
      </w:r>
      <w:r w:rsidR="00226A83" w:rsidRPr="00226A83">
        <w:rPr>
          <w:rFonts w:ascii="Candara" w:hAnsi="Candara"/>
          <w:color w:val="C00000"/>
          <w:sz w:val="24"/>
        </w:rPr>
        <w:t>encuentra tu posición en la tabla de resultados, recuerda que a menor número mejor condición hay)</w:t>
      </w:r>
    </w:p>
    <w:p w:rsidR="00357A88" w:rsidRPr="00806B3C" w:rsidRDefault="00806B3C" w:rsidP="00357A88">
      <w:pPr>
        <w:ind w:left="360" w:right="401"/>
        <w:rPr>
          <w:rFonts w:ascii="Candara" w:hAnsi="Candara"/>
          <w:sz w:val="24"/>
        </w:rPr>
      </w:pPr>
      <w:r w:rsidRPr="00806B3C">
        <w:rPr>
          <w:rFonts w:ascii="Candara" w:hAnsi="Candara"/>
          <w:sz w:val="24"/>
        </w:rPr>
        <w:t>Mi resultado de condición física es…</w:t>
      </w:r>
      <w:r>
        <w:rPr>
          <w:rFonts w:ascii="Candara" w:hAnsi="Candara"/>
          <w:sz w:val="24"/>
        </w:rPr>
        <w:t>Puedo decir que</w:t>
      </w:r>
      <w:r w:rsidR="00226A83">
        <w:rPr>
          <w:rFonts w:ascii="Candara" w:hAnsi="Candara"/>
          <w:sz w:val="24"/>
        </w:rPr>
        <w:t>…</w:t>
      </w:r>
    </w:p>
    <w:p w:rsidR="00BE525B" w:rsidRDefault="00357A88" w:rsidP="00357A88">
      <w:pPr>
        <w:pStyle w:val="Prrafodelista"/>
        <w:numPr>
          <w:ilvl w:val="0"/>
          <w:numId w:val="6"/>
        </w:numPr>
        <w:ind w:right="401"/>
        <w:rPr>
          <w:rFonts w:ascii="Candara" w:hAnsi="Candara"/>
          <w:b/>
          <w:color w:val="4472C4" w:themeColor="accent5"/>
          <w:sz w:val="24"/>
        </w:rPr>
      </w:pPr>
      <w:r w:rsidRPr="00357A88">
        <w:rPr>
          <w:rFonts w:ascii="Candara" w:hAnsi="Candara"/>
          <w:b/>
          <w:color w:val="4472C4" w:themeColor="accent5"/>
          <w:sz w:val="24"/>
        </w:rPr>
        <w:t>¿Qué logros y dificultades has tenido en la práctica de las actividades físicas a nivel personal y familiar?, ¿qué favoreció estos logros?, ¿cómo superaste las dificultades?</w:t>
      </w:r>
      <w:r w:rsidR="00226A83">
        <w:rPr>
          <w:rFonts w:ascii="Candara" w:hAnsi="Candara"/>
          <w:b/>
          <w:color w:val="4472C4" w:themeColor="accent5"/>
          <w:sz w:val="24"/>
        </w:rPr>
        <w:t xml:space="preserve"> </w:t>
      </w:r>
      <w:r w:rsidR="00226A83" w:rsidRPr="00226A83">
        <w:rPr>
          <w:rFonts w:ascii="Candara" w:hAnsi="Candara"/>
          <w:color w:val="C00000"/>
          <w:sz w:val="24"/>
        </w:rPr>
        <w:t>(estas son preguntas personales, responde libremente)</w:t>
      </w:r>
    </w:p>
    <w:p w:rsidR="00357A88" w:rsidRPr="00357A88" w:rsidRDefault="00226A83" w:rsidP="00357A88">
      <w:pPr>
        <w:ind w:left="360" w:right="401"/>
        <w:rPr>
          <w:rFonts w:ascii="Candara" w:hAnsi="Candara"/>
          <w:b/>
          <w:color w:val="4472C4" w:themeColor="accent5"/>
          <w:sz w:val="24"/>
        </w:rPr>
      </w:pPr>
      <w:r>
        <w:rPr>
          <w:rFonts w:ascii="Candara" w:hAnsi="Candara"/>
          <w:b/>
          <w:color w:val="4472C4" w:themeColor="accent5"/>
          <w:sz w:val="24"/>
        </w:rPr>
        <w:t xml:space="preserve">- </w:t>
      </w:r>
    </w:p>
    <w:p w:rsidR="00357A88" w:rsidRDefault="00357A88" w:rsidP="00357A88">
      <w:pPr>
        <w:pStyle w:val="Prrafodelista"/>
        <w:numPr>
          <w:ilvl w:val="0"/>
          <w:numId w:val="6"/>
        </w:numPr>
        <w:ind w:right="401"/>
        <w:rPr>
          <w:rFonts w:ascii="Candara" w:hAnsi="Candara"/>
          <w:b/>
          <w:color w:val="4472C4" w:themeColor="accent5"/>
          <w:sz w:val="24"/>
        </w:rPr>
      </w:pPr>
      <w:r w:rsidRPr="00357A88">
        <w:rPr>
          <w:rFonts w:ascii="Candara" w:hAnsi="Candara"/>
          <w:b/>
          <w:color w:val="4472C4" w:themeColor="accent5"/>
          <w:sz w:val="24"/>
        </w:rPr>
        <w:t>Recoge la opinión de algunos de tus familiares sobre sus resultados: ¿qué proponen para mejorar o mantener una buena condición física?</w:t>
      </w:r>
      <w:r w:rsidR="00226A83">
        <w:rPr>
          <w:rFonts w:ascii="Candara" w:hAnsi="Candara"/>
          <w:b/>
          <w:color w:val="4472C4" w:themeColor="accent5"/>
          <w:sz w:val="24"/>
        </w:rPr>
        <w:t xml:space="preserve"> </w:t>
      </w:r>
      <w:r w:rsidR="00226A83" w:rsidRPr="00226A83">
        <w:rPr>
          <w:rFonts w:ascii="Candara" w:hAnsi="Candara"/>
          <w:color w:val="000000" w:themeColor="text1"/>
          <w:sz w:val="24"/>
        </w:rPr>
        <w:t>(pregunta a tus familiares y anota aquí sus respuestas).</w:t>
      </w:r>
    </w:p>
    <w:p w:rsidR="00357A88" w:rsidRDefault="00226A83" w:rsidP="00357A88">
      <w:pPr>
        <w:ind w:left="360" w:right="401"/>
        <w:rPr>
          <w:rFonts w:ascii="Candara" w:hAnsi="Candara"/>
          <w:b/>
          <w:color w:val="4472C4" w:themeColor="accent5"/>
          <w:sz w:val="24"/>
        </w:rPr>
      </w:pPr>
      <w:r>
        <w:rPr>
          <w:rFonts w:ascii="Candara" w:hAnsi="Candara"/>
          <w:b/>
          <w:color w:val="4472C4" w:themeColor="accent5"/>
          <w:sz w:val="24"/>
        </w:rPr>
        <w:t xml:space="preserve">- </w:t>
      </w:r>
    </w:p>
    <w:p w:rsidR="00226A83" w:rsidRDefault="00226A83" w:rsidP="00226A83">
      <w:pPr>
        <w:ind w:right="401"/>
        <w:rPr>
          <w:rFonts w:ascii="Candara" w:hAnsi="Candara"/>
          <w:b/>
          <w:color w:val="4472C4" w:themeColor="accent5"/>
          <w:sz w:val="24"/>
        </w:rPr>
      </w:pPr>
    </w:p>
    <w:p w:rsidR="00226A83" w:rsidRPr="00226A83" w:rsidRDefault="00226A83" w:rsidP="00226A83">
      <w:pPr>
        <w:ind w:right="401"/>
        <w:rPr>
          <w:rFonts w:ascii="Candara" w:hAnsi="Candara"/>
          <w:color w:val="C00000"/>
          <w:sz w:val="24"/>
        </w:rPr>
      </w:pPr>
      <w:r w:rsidRPr="00226A83">
        <w:rPr>
          <w:rFonts w:ascii="Candara" w:hAnsi="Candara"/>
          <w:color w:val="C00000"/>
          <w:sz w:val="24"/>
        </w:rPr>
        <w:t>Ya habríamos terminado esta se</w:t>
      </w:r>
      <w:bookmarkStart w:id="0" w:name="_GoBack"/>
      <w:bookmarkEnd w:id="0"/>
      <w:r w:rsidRPr="00226A83">
        <w:rPr>
          <w:rFonts w:ascii="Candara" w:hAnsi="Candara"/>
          <w:color w:val="C00000"/>
          <w:sz w:val="24"/>
        </w:rPr>
        <w:t xml:space="preserve">mana, nos estamos la viendo la próxima con la actividad 2, suerte en </w:t>
      </w:r>
      <w:proofErr w:type="gramStart"/>
      <w:r w:rsidRPr="00226A83">
        <w:rPr>
          <w:rFonts w:ascii="Candara" w:hAnsi="Candara"/>
          <w:color w:val="C00000"/>
          <w:sz w:val="24"/>
        </w:rPr>
        <w:t>todo :3</w:t>
      </w:r>
      <w:proofErr w:type="gramEnd"/>
    </w:p>
    <w:p w:rsidR="00226A83" w:rsidRPr="00226A83" w:rsidRDefault="00226A83" w:rsidP="00226A83">
      <w:pPr>
        <w:ind w:right="401"/>
        <w:jc w:val="right"/>
        <w:rPr>
          <w:rFonts w:ascii="Candara" w:hAnsi="Candara"/>
          <w:color w:val="C00000"/>
          <w:sz w:val="32"/>
          <w:u w:val="single"/>
        </w:rPr>
      </w:pPr>
      <w:r w:rsidRPr="00226A83">
        <w:rPr>
          <w:rFonts w:ascii="Candara" w:hAnsi="Candara"/>
          <w:color w:val="C00000"/>
          <w:sz w:val="32"/>
          <w:u w:val="single"/>
        </w:rPr>
        <w:t>Bela Konrad</w:t>
      </w:r>
    </w:p>
    <w:p w:rsidR="00BE6BC0" w:rsidRPr="00BE6BC0" w:rsidRDefault="00BE6BC0" w:rsidP="00BE6BC0">
      <w:pPr>
        <w:ind w:right="401"/>
        <w:rPr>
          <w:rFonts w:ascii="Candara" w:hAnsi="Candara"/>
          <w:b/>
          <w:sz w:val="24"/>
        </w:rPr>
      </w:pPr>
    </w:p>
    <w:sectPr w:rsidR="00BE6BC0" w:rsidRPr="00BE6BC0" w:rsidSect="00BE6BC0">
      <w:headerReference w:type="default" r:id="rId7"/>
      <w:pgSz w:w="11906" w:h="16838"/>
      <w:pgMar w:top="720" w:right="720" w:bottom="426"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AA" w:rsidRDefault="00A701AA" w:rsidP="00B75496">
      <w:pPr>
        <w:spacing w:after="0" w:line="240" w:lineRule="auto"/>
      </w:pPr>
      <w:r>
        <w:separator/>
      </w:r>
    </w:p>
  </w:endnote>
  <w:endnote w:type="continuationSeparator" w:id="0">
    <w:p w:rsidR="00A701AA" w:rsidRDefault="00A701AA" w:rsidP="00B7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Distant Galaxy">
    <w:panose1 w:val="000004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omuntserrat">
    <w:panose1 w:val="00000000000000000000"/>
    <w:charset w:val="00"/>
    <w:family w:val="modern"/>
    <w:notTrueType/>
    <w:pitch w:val="variable"/>
    <w:sig w:usb0="8000002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venirNext LT Pro Regular">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AA" w:rsidRDefault="00A701AA" w:rsidP="00B75496">
      <w:pPr>
        <w:spacing w:after="0" w:line="240" w:lineRule="auto"/>
      </w:pPr>
      <w:r>
        <w:separator/>
      </w:r>
    </w:p>
  </w:footnote>
  <w:footnote w:type="continuationSeparator" w:id="0">
    <w:p w:rsidR="00A701AA" w:rsidRDefault="00A701AA" w:rsidP="00B75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496" w:rsidRPr="00B75496" w:rsidRDefault="00B75496">
    <w:pPr>
      <w:pStyle w:val="Encabezado"/>
      <w:rPr>
        <w:rFonts w:ascii="Century Gothic" w:hAnsi="Century Gothic"/>
      </w:rPr>
    </w:pPr>
    <w:r w:rsidRPr="00853D1D">
      <w:rPr>
        <w:rFonts w:ascii="Century Gothic" w:hAnsi="Century Gothic"/>
      </w:rPr>
      <w:t xml:space="preserve">Bela Konrad                                                        </w:t>
    </w:r>
    <w:r>
      <w:rPr>
        <w:rFonts w:ascii="Century Gothic" w:hAnsi="Century Gothic"/>
      </w:rPr>
      <w:t xml:space="preserve">  </w:t>
    </w:r>
    <w:r>
      <w:rPr>
        <w:rFonts w:ascii="Century Gothic" w:hAnsi="Century Gothic"/>
      </w:rPr>
      <w:t xml:space="preserve">                                  3ro y 4to grado</w:t>
    </w:r>
    <w:r w:rsidRPr="00853D1D">
      <w:rPr>
        <w:rFonts w:ascii="Century Gothic" w:hAnsi="Century Gothic"/>
      </w:rPr>
      <w:t xml:space="preserve">: </w:t>
    </w:r>
    <w:r w:rsidRPr="00B75496">
      <w:rPr>
        <w:rFonts w:ascii="Century Gothic" w:hAnsi="Century Gothic"/>
      </w:rPr>
      <w:t>Educación Física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1571F"/>
    <w:multiLevelType w:val="hybridMultilevel"/>
    <w:tmpl w:val="0F9C4F0E"/>
    <w:lvl w:ilvl="0" w:tplc="1D2C7DC6">
      <w:start w:val="1"/>
      <w:numFmt w:val="bullet"/>
      <w:lvlText w:val=""/>
      <w:lvlJc w:val="left"/>
      <w:pPr>
        <w:ind w:left="1146" w:hanging="360"/>
      </w:pPr>
      <w:rPr>
        <w:rFonts w:ascii="Symbol" w:hAnsi="Symbol" w:hint="default"/>
        <w:b/>
        <w:color w:val="4472C4" w:themeColor="accent5"/>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 w15:restartNumberingAfterBreak="0">
    <w:nsid w:val="241F7732"/>
    <w:multiLevelType w:val="hybridMultilevel"/>
    <w:tmpl w:val="ACF0E7D4"/>
    <w:lvl w:ilvl="0" w:tplc="4CD88E32">
      <w:numFmt w:val="bullet"/>
      <w:lvlText w:val="•"/>
      <w:lvlJc w:val="left"/>
      <w:pPr>
        <w:ind w:left="720" w:hanging="360"/>
      </w:pPr>
      <w:rPr>
        <w:rFonts w:ascii="Candara" w:eastAsiaTheme="minorHAnsi" w:hAnsi="Candara" w:cstheme="minorBidi" w:hint="default"/>
        <w:color w:val="4472C4" w:themeColor="accent5"/>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AC92BD5"/>
    <w:multiLevelType w:val="hybridMultilevel"/>
    <w:tmpl w:val="3D3A2A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3981A2D"/>
    <w:multiLevelType w:val="hybridMultilevel"/>
    <w:tmpl w:val="FD928AA0"/>
    <w:lvl w:ilvl="0" w:tplc="280A0019">
      <w:start w:val="1"/>
      <w:numFmt w:val="lowerLetter"/>
      <w:lvlText w:val="%1."/>
      <w:lvlJc w:val="left"/>
      <w:pPr>
        <w:ind w:left="720" w:hanging="360"/>
      </w:pPr>
      <w:rPr>
        <w:rFonts w:hint="default"/>
        <w:color w:val="4472C4" w:themeColor="accent5"/>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B5277BA"/>
    <w:multiLevelType w:val="hybridMultilevel"/>
    <w:tmpl w:val="25CA3FDA"/>
    <w:lvl w:ilvl="0" w:tplc="F68E32DA">
      <w:start w:val="1"/>
      <w:numFmt w:val="lowerLetter"/>
      <w:lvlText w:val="%1."/>
      <w:lvlJc w:val="left"/>
      <w:pPr>
        <w:ind w:left="720" w:hanging="360"/>
      </w:pPr>
      <w:rPr>
        <w:rFonts w:hint="default"/>
        <w:b/>
        <w:color w:val="4472C4" w:themeColor="accent5"/>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6F67EA7"/>
    <w:multiLevelType w:val="hybridMultilevel"/>
    <w:tmpl w:val="A24A7FF6"/>
    <w:lvl w:ilvl="0" w:tplc="69566CFA">
      <w:start w:val="1"/>
      <w:numFmt w:val="bullet"/>
      <w:lvlText w:val=""/>
      <w:lvlJc w:val="left"/>
      <w:pPr>
        <w:ind w:left="720" w:hanging="360"/>
      </w:pPr>
      <w:rPr>
        <w:rFonts w:ascii="Symbol" w:hAnsi="Symbol" w:hint="default"/>
        <w:color w:val="4472C4" w:themeColor="accent5"/>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96"/>
    <w:rsid w:val="00226A83"/>
    <w:rsid w:val="00357A88"/>
    <w:rsid w:val="005F0E21"/>
    <w:rsid w:val="007809E0"/>
    <w:rsid w:val="00806B3C"/>
    <w:rsid w:val="00876843"/>
    <w:rsid w:val="00A53D19"/>
    <w:rsid w:val="00A701AA"/>
    <w:rsid w:val="00B75496"/>
    <w:rsid w:val="00BB031F"/>
    <w:rsid w:val="00BE525B"/>
    <w:rsid w:val="00BE6BC0"/>
    <w:rsid w:val="00D964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85B3E-3CEE-4BB4-9875-A65C50C9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49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54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496"/>
  </w:style>
  <w:style w:type="paragraph" w:styleId="Piedepgina">
    <w:name w:val="footer"/>
    <w:basedOn w:val="Normal"/>
    <w:link w:val="PiedepginaCar"/>
    <w:uiPriority w:val="99"/>
    <w:unhideWhenUsed/>
    <w:rsid w:val="00B754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496"/>
  </w:style>
  <w:style w:type="paragraph" w:styleId="Prrafodelista">
    <w:name w:val="List Paragraph"/>
    <w:basedOn w:val="Normal"/>
    <w:uiPriority w:val="34"/>
    <w:qFormat/>
    <w:rsid w:val="00D96498"/>
    <w:pPr>
      <w:ind w:left="720"/>
      <w:contextualSpacing/>
    </w:pPr>
  </w:style>
  <w:style w:type="character" w:styleId="Textodelmarcadordeposicin">
    <w:name w:val="Placeholder Text"/>
    <w:basedOn w:val="Fuentedeprrafopredeter"/>
    <w:uiPriority w:val="99"/>
    <w:semiHidden/>
    <w:rsid w:val="00BB031F"/>
    <w:rPr>
      <w:color w:val="808080"/>
    </w:rPr>
  </w:style>
  <w:style w:type="table" w:styleId="Tablaconcuadrcula">
    <w:name w:val="Table Grid"/>
    <w:basedOn w:val="Tablanormal"/>
    <w:uiPriority w:val="39"/>
    <w:rsid w:val="00BE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836</Words>
  <Characters>4600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Espericueta</dc:creator>
  <cp:keywords/>
  <dc:description/>
  <cp:lastModifiedBy>Julio Espericueta</cp:lastModifiedBy>
  <cp:revision>2</cp:revision>
  <dcterms:created xsi:type="dcterms:W3CDTF">2021-03-19T10:37:00Z</dcterms:created>
  <dcterms:modified xsi:type="dcterms:W3CDTF">2021-03-19T12:15:00Z</dcterms:modified>
</cp:coreProperties>
</file>