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25" w:type="dxa"/>
        <w:tblInd w:w="531" w:type="dxa"/>
        <w:tblLayout w:type="fixed"/>
        <w:tblLook w:val="04A0" w:firstRow="1" w:lastRow="0" w:firstColumn="1" w:lastColumn="0" w:noHBand="0" w:noVBand="1"/>
      </w:tblPr>
      <w:tblGrid>
        <w:gridCol w:w="2538"/>
        <w:gridCol w:w="954"/>
        <w:gridCol w:w="4833"/>
      </w:tblGrid>
      <w:tr w:rsidR="009D2B8D" w14:paraId="21F018FA" w14:textId="77777777">
        <w:tc>
          <w:tcPr>
            <w:tcW w:w="8325" w:type="dxa"/>
            <w:gridSpan w:val="3"/>
          </w:tcPr>
          <w:p w14:paraId="6C6F3543" w14:textId="77777777" w:rsidR="009D2B8D" w:rsidRDefault="0034791D">
            <w:pPr>
              <w:pStyle w:val="Heading1"/>
              <w:spacing w:before="0"/>
              <w:jc w:val="center"/>
              <w:rPr>
                <w:rFonts w:eastAsia="Times New Roman" w:cs="Arial"/>
                <w:sz w:val="28"/>
                <w:szCs w:val="28"/>
              </w:rPr>
            </w:pPr>
            <w:r>
              <w:rPr>
                <w:rFonts w:eastAsia="Times New Roman" w:cs="Arial"/>
                <w:sz w:val="28"/>
                <w:szCs w:val="28"/>
              </w:rPr>
              <w:t>Paris to Normandy Land and Cruise</w:t>
            </w:r>
          </w:p>
          <w:p w14:paraId="015B2D93" w14:textId="77777777" w:rsidR="009D2B8D" w:rsidRDefault="0034791D">
            <w:pPr>
              <w:pStyle w:val="Heading1"/>
              <w:spacing w:before="0"/>
              <w:jc w:val="center"/>
              <w:rPr>
                <w:rFonts w:eastAsia="Times New Roman" w:cs="Arial"/>
                <w:sz w:val="28"/>
                <w:szCs w:val="28"/>
              </w:rPr>
            </w:pPr>
            <w:r>
              <w:rPr>
                <w:rFonts w:eastAsia="Times New Roman" w:cs="Arial"/>
                <w:sz w:val="28"/>
                <w:szCs w:val="28"/>
              </w:rPr>
              <w:t>M</w:t>
            </w:r>
            <w:r>
              <w:rPr>
                <w:rFonts w:eastAsia="Times New Roman" w:cs="Arial"/>
                <w:sz w:val="28"/>
                <w:szCs w:val="28"/>
              </w:rPr>
              <w:t>ay 5-14, 2024</w:t>
            </w:r>
          </w:p>
        </w:tc>
      </w:tr>
      <w:tr w:rsidR="009D2B8D" w14:paraId="53D1E216" w14:textId="77777777">
        <w:trPr>
          <w:trHeight w:val="11492"/>
        </w:trPr>
        <w:tc>
          <w:tcPr>
            <w:tcW w:w="3492" w:type="dxa"/>
            <w:gridSpan w:val="2"/>
            <w:shd w:val="clear" w:color="auto" w:fill="CCECFF"/>
          </w:tcPr>
          <w:p w14:paraId="12FAE79F" w14:textId="77777777" w:rsidR="009D2B8D" w:rsidRDefault="0034791D">
            <w:pPr>
              <w:pStyle w:val="Heading3"/>
              <w:rPr>
                <w:rFonts w:eastAsia="Times New Roman" w:cs="Arial"/>
                <w:color w:val="000000"/>
                <w:szCs w:val="28"/>
              </w:rPr>
            </w:pPr>
            <w:r>
              <w:rPr>
                <w:rFonts w:eastAsia="Times New Roman" w:cs="Arial"/>
                <w:color w:val="0000FF"/>
                <w:szCs w:val="28"/>
              </w:rPr>
              <w:t>Cost</w:t>
            </w:r>
          </w:p>
          <w:p w14:paraId="3E94719A" w14:textId="77777777" w:rsidR="009D2B8D" w:rsidRDefault="0034791D">
            <w:pPr>
              <w:rPr>
                <w:rFonts w:ascii="Arial" w:hAnsi="Arial" w:cs="Arial"/>
                <w:sz w:val="24"/>
              </w:rPr>
            </w:pPr>
            <w:r>
              <w:rPr>
                <w:rFonts w:ascii="Arial" w:hAnsi="Arial" w:cs="Arial"/>
                <w:sz w:val="24"/>
              </w:rPr>
              <w:t>$</w:t>
            </w:r>
            <w:r>
              <w:rPr>
                <w:rFonts w:ascii="Arial" w:hAnsi="Arial" w:cs="Arial"/>
                <w:sz w:val="24"/>
              </w:rPr>
              <w:t>5696 w/o air</w:t>
            </w:r>
            <w:r>
              <w:rPr>
                <w:rFonts w:ascii="Arial" w:hAnsi="Arial" w:cs="Arial"/>
                <w:sz w:val="24"/>
              </w:rPr>
              <w:t> </w:t>
            </w:r>
            <w:r>
              <w:rPr>
                <w:rFonts w:ascii="Arial" w:hAnsi="Arial" w:cs="Arial"/>
                <w:sz w:val="24"/>
              </w:rPr>
              <w:t>French Balcony</w:t>
            </w:r>
          </w:p>
          <w:p w14:paraId="5FD6F0EE" w14:textId="77777777" w:rsidR="009D2B8D" w:rsidRDefault="0034791D">
            <w:pPr>
              <w:rPr>
                <w:rFonts w:ascii="Arial" w:hAnsi="Arial" w:cs="Arial"/>
                <w:sz w:val="24"/>
              </w:rPr>
            </w:pPr>
            <w:r>
              <w:rPr>
                <w:rFonts w:ascii="Arial" w:hAnsi="Arial" w:cs="Arial"/>
                <w:sz w:val="24"/>
              </w:rPr>
              <w:t>$4446 D category on waterline</w:t>
            </w:r>
          </w:p>
          <w:p w14:paraId="53E5C3A9" w14:textId="77777777" w:rsidR="009D2B8D" w:rsidRDefault="0034791D">
            <w:pPr>
              <w:rPr>
                <w:rFonts w:ascii="Arial" w:hAnsi="Arial" w:cs="Arial"/>
                <w:sz w:val="24"/>
              </w:rPr>
            </w:pPr>
            <w:r>
              <w:rPr>
                <w:rFonts w:ascii="Arial" w:hAnsi="Arial" w:cs="Arial"/>
                <w:sz w:val="24"/>
              </w:rPr>
              <w:t>$4247 E category on waterline</w:t>
            </w:r>
          </w:p>
          <w:p w14:paraId="30900522" w14:textId="77777777" w:rsidR="009D2B8D" w:rsidRDefault="0034791D">
            <w:pPr>
              <w:rPr>
                <w:rFonts w:ascii="Arial" w:hAnsi="Arial" w:cs="Arial"/>
                <w:sz w:val="24"/>
              </w:rPr>
            </w:pPr>
            <w:r>
              <w:rPr>
                <w:rFonts w:ascii="Arial" w:hAnsi="Arial" w:cs="Arial"/>
                <w:sz w:val="24"/>
              </w:rPr>
              <w:t>All prices without air</w:t>
            </w:r>
          </w:p>
          <w:p w14:paraId="2021C1EB" w14:textId="77777777" w:rsidR="009D2B8D" w:rsidRDefault="0034791D">
            <w:pPr>
              <w:rPr>
                <w:rFonts w:ascii="Arial" w:hAnsi="Arial" w:cs="Arial"/>
                <w:b/>
                <w:color w:val="0000FF"/>
                <w:sz w:val="24"/>
              </w:rPr>
            </w:pPr>
            <w:r>
              <w:rPr>
                <w:rFonts w:ascii="Arial" w:hAnsi="Arial" w:cs="Arial"/>
                <w:b/>
                <w:color w:val="0000FF"/>
                <w:sz w:val="24"/>
              </w:rPr>
              <w:t>Number of People</w:t>
            </w:r>
          </w:p>
          <w:p w14:paraId="4A1922AC" w14:textId="77777777" w:rsidR="009D2B8D" w:rsidRDefault="0034791D">
            <w:pPr>
              <w:rPr>
                <w:rFonts w:ascii="Arial" w:hAnsi="Arial" w:cs="Arial"/>
                <w:sz w:val="24"/>
              </w:rPr>
            </w:pPr>
            <w:r>
              <w:rPr>
                <w:rFonts w:ascii="Arial" w:hAnsi="Arial" w:cs="Arial"/>
                <w:sz w:val="24"/>
              </w:rPr>
              <w:t xml:space="preserve">         </w:t>
            </w:r>
            <w:r>
              <w:rPr>
                <w:rFonts w:ascii="Arial" w:hAnsi="Arial" w:cs="Arial"/>
                <w:sz w:val="24"/>
              </w:rPr>
              <w:t>3</w:t>
            </w:r>
            <w:r>
              <w:rPr>
                <w:rFonts w:ascii="Arial" w:hAnsi="Arial" w:cs="Arial"/>
                <w:sz w:val="24"/>
              </w:rPr>
              <w:t>0</w:t>
            </w:r>
          </w:p>
          <w:p w14:paraId="4153F335" w14:textId="77777777" w:rsidR="009D2B8D" w:rsidRDefault="0034791D">
            <w:pPr>
              <w:rPr>
                <w:rFonts w:ascii="Arial" w:hAnsi="Arial" w:cs="Arial"/>
                <w:b/>
                <w:color w:val="0000FF"/>
                <w:sz w:val="24"/>
                <w:szCs w:val="28"/>
              </w:rPr>
            </w:pPr>
            <w:r>
              <w:rPr>
                <w:rFonts w:ascii="Arial" w:hAnsi="Arial" w:cs="Arial"/>
                <w:sz w:val="24"/>
              </w:rPr>
              <w:t> </w:t>
            </w:r>
            <w:r>
              <w:rPr>
                <w:rFonts w:ascii="Arial" w:hAnsi="Arial" w:cs="Arial"/>
                <w:b/>
                <w:color w:val="0000FF"/>
                <w:sz w:val="24"/>
                <w:szCs w:val="28"/>
              </w:rPr>
              <w:t>Lodging</w:t>
            </w:r>
          </w:p>
          <w:p w14:paraId="4CA6001C" w14:textId="77777777" w:rsidR="009D2B8D" w:rsidRDefault="0034791D">
            <w:pPr>
              <w:rPr>
                <w:rFonts w:ascii="Arial" w:hAnsi="Arial" w:cs="Arial"/>
                <w:sz w:val="24"/>
                <w:szCs w:val="24"/>
              </w:rPr>
            </w:pPr>
            <w:r>
              <w:rPr>
                <w:rFonts w:ascii="Arial" w:hAnsi="Arial" w:cs="Arial"/>
                <w:sz w:val="24"/>
                <w:szCs w:val="24"/>
              </w:rPr>
              <w:t>Pullman Eiffel Tower in Paris for 2 Nights</w:t>
            </w:r>
          </w:p>
          <w:p w14:paraId="175F136E" w14:textId="77777777" w:rsidR="009D2B8D" w:rsidRDefault="0034791D">
            <w:pPr>
              <w:rPr>
                <w:rFonts w:ascii="Arial" w:hAnsi="Arial" w:cs="Arial"/>
                <w:sz w:val="24"/>
                <w:szCs w:val="24"/>
              </w:rPr>
            </w:pPr>
            <w:r>
              <w:rPr>
                <w:rFonts w:ascii="Arial" w:hAnsi="Arial" w:cs="Arial"/>
                <w:sz w:val="24"/>
                <w:szCs w:val="24"/>
              </w:rPr>
              <w:t>Avalon River Cruise</w:t>
            </w:r>
          </w:p>
          <w:p w14:paraId="357933F6" w14:textId="77777777" w:rsidR="009D2B8D" w:rsidRDefault="0034791D">
            <w:pPr>
              <w:rPr>
                <w:rFonts w:ascii="Arial" w:hAnsi="Arial" w:cs="Arial"/>
                <w:sz w:val="24"/>
                <w:szCs w:val="24"/>
              </w:rPr>
            </w:pPr>
            <w:r>
              <w:rPr>
                <w:rFonts w:ascii="Arial" w:hAnsi="Arial" w:cs="Arial"/>
                <w:sz w:val="24"/>
                <w:szCs w:val="24"/>
              </w:rPr>
              <w:t>For 8 nights</w:t>
            </w:r>
          </w:p>
          <w:p w14:paraId="05CB2569" w14:textId="77777777" w:rsidR="009D2B8D" w:rsidRDefault="0034791D">
            <w:pPr>
              <w:rPr>
                <w:rFonts w:ascii="Arial" w:hAnsi="Arial" w:cs="Arial"/>
                <w:sz w:val="24"/>
              </w:rPr>
            </w:pPr>
            <w:r>
              <w:rPr>
                <w:rFonts w:ascii="Arial" w:hAnsi="Arial" w:cs="Arial"/>
                <w:sz w:val="24"/>
              </w:rPr>
              <w:t>  </w:t>
            </w:r>
          </w:p>
          <w:p w14:paraId="5D66D3BB" w14:textId="77777777" w:rsidR="009D2B8D" w:rsidRDefault="0034791D">
            <w:pPr>
              <w:rPr>
                <w:rFonts w:ascii="Arial" w:hAnsi="Arial" w:cs="Arial"/>
                <w:b/>
                <w:color w:val="0000FF"/>
                <w:sz w:val="24"/>
                <w:szCs w:val="28"/>
              </w:rPr>
            </w:pPr>
            <w:r>
              <w:rPr>
                <w:rFonts w:ascii="Arial" w:hAnsi="Arial" w:cs="Arial"/>
                <w:b/>
                <w:color w:val="0000FF"/>
                <w:sz w:val="24"/>
                <w:szCs w:val="28"/>
              </w:rPr>
              <w:t>Accommodations</w:t>
            </w:r>
          </w:p>
          <w:p w14:paraId="4CD59BAD" w14:textId="77777777" w:rsidR="009D2B8D" w:rsidRDefault="0034791D">
            <w:pPr>
              <w:rPr>
                <w:rFonts w:ascii="Arial" w:hAnsi="Arial" w:cs="Arial"/>
                <w:b/>
                <w:color w:val="0000FF"/>
                <w:sz w:val="24"/>
                <w:szCs w:val="28"/>
              </w:rPr>
            </w:pPr>
            <w:r>
              <w:rPr>
                <w:rFonts w:ascii="Arial" w:hAnsi="Arial" w:cs="Arial"/>
                <w:b/>
                <w:color w:val="0000FF"/>
                <w:sz w:val="24"/>
                <w:szCs w:val="28"/>
              </w:rPr>
              <w:t>Double Occupancy</w:t>
            </w:r>
          </w:p>
          <w:p w14:paraId="39C22785" w14:textId="77777777" w:rsidR="009D2B8D" w:rsidRDefault="0034791D">
            <w:pPr>
              <w:rPr>
                <w:rFonts w:ascii="Arial" w:hAnsi="Arial" w:cs="Arial"/>
                <w:color w:val="000000"/>
                <w:sz w:val="24"/>
              </w:rPr>
            </w:pPr>
            <w:r>
              <w:rPr>
                <w:rFonts w:ascii="Arial" w:hAnsi="Arial" w:cs="Arial"/>
                <w:color w:val="000000"/>
                <w:sz w:val="24"/>
              </w:rPr>
              <w:t> </w:t>
            </w:r>
          </w:p>
          <w:p w14:paraId="6872F3D4" w14:textId="77777777" w:rsidR="009D2B8D" w:rsidRDefault="0034791D">
            <w:pPr>
              <w:rPr>
                <w:rFonts w:ascii="Arial" w:hAnsi="Arial" w:cs="Arial"/>
                <w:b/>
                <w:color w:val="0000FF"/>
                <w:sz w:val="24"/>
                <w:szCs w:val="28"/>
              </w:rPr>
            </w:pPr>
            <w:r>
              <w:rPr>
                <w:rFonts w:ascii="Arial" w:hAnsi="Arial" w:cs="Arial"/>
                <w:b/>
                <w:color w:val="0000FF"/>
                <w:sz w:val="24"/>
                <w:szCs w:val="28"/>
              </w:rPr>
              <w:t>Trip Leader</w:t>
            </w:r>
          </w:p>
          <w:p w14:paraId="1D00F60B" w14:textId="77777777" w:rsidR="009D2B8D" w:rsidRDefault="0034791D">
            <w:pPr>
              <w:rPr>
                <w:rFonts w:ascii="Arial" w:hAnsi="Arial" w:cs="Arial"/>
                <w:bCs/>
                <w:color w:val="000000"/>
                <w:sz w:val="24"/>
                <w:szCs w:val="24"/>
              </w:rPr>
            </w:pPr>
            <w:r>
              <w:rPr>
                <w:rFonts w:ascii="Arial" w:hAnsi="Arial" w:cs="Arial"/>
                <w:bCs/>
                <w:color w:val="000000"/>
                <w:sz w:val="24"/>
                <w:szCs w:val="24"/>
              </w:rPr>
              <w:t>Pam Ryland</w:t>
            </w:r>
          </w:p>
          <w:p w14:paraId="48EBB84C" w14:textId="77777777" w:rsidR="009D2B8D" w:rsidRDefault="0034791D">
            <w:pPr>
              <w:rPr>
                <w:rFonts w:ascii="Arial" w:hAnsi="Arial" w:cs="Arial"/>
                <w:b/>
                <w:color w:val="0000FF"/>
                <w:sz w:val="24"/>
                <w:szCs w:val="28"/>
              </w:rPr>
            </w:pPr>
            <w:r>
              <w:rPr>
                <w:rFonts w:ascii="Arial" w:hAnsi="Arial" w:cs="Arial"/>
                <w:b/>
                <w:color w:val="0000FF"/>
                <w:sz w:val="24"/>
                <w:szCs w:val="28"/>
              </w:rPr>
              <w:t>Leader Address</w:t>
            </w:r>
          </w:p>
          <w:p w14:paraId="160A0D36" w14:textId="77777777" w:rsidR="009D2B8D" w:rsidRDefault="0034791D">
            <w:pPr>
              <w:rPr>
                <w:rFonts w:ascii="Arial" w:hAnsi="Arial" w:cs="Arial"/>
                <w:sz w:val="24"/>
              </w:rPr>
            </w:pPr>
            <w:r>
              <w:rPr>
                <w:rFonts w:ascii="Arial" w:hAnsi="Arial" w:cs="Arial"/>
                <w:sz w:val="24"/>
              </w:rPr>
              <w:t>500 Ft. Pickens Road</w:t>
            </w:r>
          </w:p>
          <w:p w14:paraId="1AA97CAD" w14:textId="77777777" w:rsidR="009D2B8D" w:rsidRDefault="0034791D">
            <w:pPr>
              <w:rPr>
                <w:rFonts w:ascii="Arial" w:hAnsi="Arial" w:cs="Arial"/>
                <w:sz w:val="24"/>
                <w:szCs w:val="24"/>
              </w:rPr>
            </w:pPr>
            <w:proofErr w:type="spellStart"/>
            <w:r>
              <w:rPr>
                <w:rFonts w:ascii="Arial" w:hAnsi="Arial" w:cs="Arial"/>
                <w:sz w:val="24"/>
              </w:rPr>
              <w:t>Pensacolak</w:t>
            </w:r>
            <w:proofErr w:type="spellEnd"/>
            <w:r>
              <w:rPr>
                <w:rFonts w:ascii="Arial" w:hAnsi="Arial" w:cs="Arial"/>
                <w:sz w:val="24"/>
              </w:rPr>
              <w:t xml:space="preserve"> Beach, FL 32561</w:t>
            </w:r>
            <w:r>
              <w:rPr>
                <w:rFonts w:ascii="Arial" w:hAnsi="Arial" w:cs="Arial"/>
                <w:sz w:val="24"/>
              </w:rPr>
              <w:t>.</w:t>
            </w:r>
          </w:p>
          <w:p w14:paraId="7320CB31" w14:textId="77777777" w:rsidR="009D2B8D" w:rsidRDefault="0034791D">
            <w:pPr>
              <w:rPr>
                <w:rFonts w:ascii="Arial" w:hAnsi="Arial" w:cs="Arial"/>
                <w:sz w:val="24"/>
              </w:rPr>
            </w:pPr>
            <w:r>
              <w:rPr>
                <w:rFonts w:ascii="Arial" w:hAnsi="Arial" w:cs="Arial"/>
                <w:sz w:val="24"/>
              </w:rPr>
              <w:t> </w:t>
            </w:r>
          </w:p>
          <w:p w14:paraId="4C20088B" w14:textId="77777777" w:rsidR="009D2B8D" w:rsidRDefault="0034791D">
            <w:pPr>
              <w:rPr>
                <w:rFonts w:ascii="Arial" w:hAnsi="Arial" w:cs="Arial"/>
                <w:b/>
                <w:color w:val="0000FF"/>
                <w:sz w:val="24"/>
                <w:szCs w:val="28"/>
              </w:rPr>
            </w:pPr>
            <w:r>
              <w:rPr>
                <w:rFonts w:ascii="Arial" w:hAnsi="Arial" w:cs="Arial"/>
                <w:b/>
                <w:color w:val="0000FF"/>
                <w:sz w:val="24"/>
                <w:szCs w:val="28"/>
              </w:rPr>
              <w:t>Leader E-mail</w:t>
            </w:r>
          </w:p>
          <w:p w14:paraId="03F48C26" w14:textId="77777777" w:rsidR="009D2B8D" w:rsidRDefault="0034791D">
            <w:pPr>
              <w:rPr>
                <w:rFonts w:ascii="Arial" w:hAnsi="Arial" w:cs="Arial"/>
                <w:color w:val="000000"/>
                <w:sz w:val="24"/>
                <w:szCs w:val="24"/>
              </w:rPr>
            </w:pPr>
            <w:r>
              <w:rPr>
                <w:rFonts w:ascii="Arial" w:hAnsi="Arial" w:cs="Arial"/>
                <w:color w:val="000000"/>
                <w:sz w:val="24"/>
                <w:szCs w:val="24"/>
              </w:rPr>
              <w:t>pryland@bellsouth.net</w:t>
            </w:r>
          </w:p>
          <w:p w14:paraId="57B14480" w14:textId="77777777" w:rsidR="009D2B8D" w:rsidRDefault="0034791D">
            <w:pPr>
              <w:pStyle w:val="Heading3"/>
              <w:rPr>
                <w:rFonts w:cs="Arial"/>
              </w:rPr>
            </w:pPr>
            <w:r>
              <w:rPr>
                <w:rFonts w:eastAsia="Times New Roman" w:cs="Arial"/>
                <w:color w:val="0000FF"/>
                <w:szCs w:val="28"/>
              </w:rPr>
              <w:t>Leader phone #</w:t>
            </w:r>
          </w:p>
          <w:p w14:paraId="469DD344" w14:textId="77777777" w:rsidR="009D2B8D" w:rsidRDefault="0034791D">
            <w:pPr>
              <w:numPr>
                <w:ilvl w:val="0"/>
                <w:numId w:val="1"/>
              </w:numPr>
              <w:rPr>
                <w:rFonts w:ascii="Arial" w:hAnsi="Arial" w:cs="Arial"/>
                <w:sz w:val="24"/>
              </w:rPr>
            </w:pPr>
            <w:r>
              <w:rPr>
                <w:rFonts w:ascii="Arial" w:hAnsi="Arial" w:cs="Arial"/>
                <w:sz w:val="24"/>
              </w:rPr>
              <w:t>982-0960</w:t>
            </w:r>
          </w:p>
          <w:p w14:paraId="2FBEBFB4" w14:textId="77777777" w:rsidR="009D2B8D" w:rsidRDefault="0034791D">
            <w:pPr>
              <w:rPr>
                <w:rFonts w:ascii="Arial" w:hAnsi="Arial" w:cs="Arial"/>
                <w:sz w:val="24"/>
              </w:rPr>
            </w:pPr>
            <w:r>
              <w:rPr>
                <w:rFonts w:ascii="Arial" w:hAnsi="Arial" w:cs="Arial"/>
                <w:sz w:val="24"/>
              </w:rPr>
              <w:t> </w:t>
            </w:r>
          </w:p>
          <w:p w14:paraId="43CD3ABA" w14:textId="77777777" w:rsidR="009D2B8D" w:rsidRDefault="0034791D">
            <w:pPr>
              <w:rPr>
                <w:rFonts w:ascii="Arial" w:hAnsi="Arial" w:cs="Arial"/>
                <w:b/>
                <w:color w:val="0000FF"/>
                <w:sz w:val="24"/>
                <w:szCs w:val="28"/>
              </w:rPr>
            </w:pPr>
            <w:r>
              <w:rPr>
                <w:rFonts w:ascii="Arial" w:hAnsi="Arial" w:cs="Arial"/>
                <w:b/>
                <w:color w:val="0000FF"/>
                <w:sz w:val="24"/>
                <w:szCs w:val="28"/>
              </w:rPr>
              <w:t>Travel Agent</w:t>
            </w:r>
          </w:p>
          <w:p w14:paraId="3352BF59" w14:textId="77777777" w:rsidR="009D2B8D" w:rsidRDefault="0034791D">
            <w:pPr>
              <w:rPr>
                <w:rFonts w:ascii="Arial" w:hAnsi="Arial" w:cs="Arial"/>
                <w:sz w:val="24"/>
                <w:szCs w:val="24"/>
              </w:rPr>
            </w:pPr>
            <w:r>
              <w:rPr>
                <w:rFonts w:ascii="Arial" w:hAnsi="Arial" w:cs="Arial"/>
                <w:sz w:val="24"/>
                <w:szCs w:val="24"/>
              </w:rPr>
              <w:t>Bunny Muter with</w:t>
            </w:r>
          </w:p>
          <w:p w14:paraId="088381A4" w14:textId="77777777" w:rsidR="009D2B8D" w:rsidRDefault="0034791D">
            <w:pPr>
              <w:rPr>
                <w:rFonts w:ascii="Arial" w:hAnsi="Arial" w:cs="Arial"/>
                <w:sz w:val="24"/>
              </w:rPr>
            </w:pPr>
            <w:proofErr w:type="spellStart"/>
            <w:r>
              <w:rPr>
                <w:rFonts w:ascii="Arial" w:hAnsi="Arial" w:cs="Arial"/>
                <w:sz w:val="24"/>
              </w:rPr>
              <w:t>Cruiseplanners</w:t>
            </w:r>
            <w:proofErr w:type="spellEnd"/>
          </w:p>
          <w:p w14:paraId="38112EEB" w14:textId="77777777" w:rsidR="009D2B8D" w:rsidRDefault="0034791D">
            <w:pPr>
              <w:rPr>
                <w:rFonts w:ascii="Arial" w:hAnsi="Arial" w:cs="Arial"/>
                <w:sz w:val="24"/>
              </w:rPr>
            </w:pPr>
            <w:r>
              <w:rPr>
                <w:rFonts w:ascii="Arial" w:hAnsi="Arial" w:cs="Arial"/>
                <w:sz w:val="24"/>
              </w:rPr>
              <w:t> </w:t>
            </w:r>
          </w:p>
          <w:p w14:paraId="0641CC02" w14:textId="77777777" w:rsidR="009D2B8D" w:rsidRDefault="0034791D">
            <w:pPr>
              <w:numPr>
                <w:ilvl w:val="0"/>
                <w:numId w:val="2"/>
              </w:numPr>
              <w:rPr>
                <w:rFonts w:ascii="Arial" w:hAnsi="Arial" w:cs="Arial"/>
                <w:b/>
                <w:color w:val="0000FF"/>
                <w:sz w:val="24"/>
                <w:szCs w:val="28"/>
              </w:rPr>
            </w:pPr>
            <w:r>
              <w:rPr>
                <w:rFonts w:ascii="Arial" w:hAnsi="Arial" w:cs="Arial"/>
                <w:b/>
                <w:color w:val="0000FF"/>
                <w:sz w:val="24"/>
                <w:szCs w:val="28"/>
              </w:rPr>
              <w:t>Ma</w:t>
            </w:r>
            <w:r>
              <w:rPr>
                <w:rFonts w:ascii="Arial" w:hAnsi="Arial" w:cs="Arial"/>
                <w:b/>
                <w:color w:val="0000FF"/>
                <w:sz w:val="24"/>
                <w:szCs w:val="28"/>
              </w:rPr>
              <w:t>il</w:t>
            </w:r>
          </w:p>
          <w:p w14:paraId="253C2C04" w14:textId="77777777" w:rsidR="009D2B8D" w:rsidRDefault="0034791D">
            <w:pPr>
              <w:rPr>
                <w:rFonts w:ascii="Arial" w:hAnsi="Arial" w:cs="Arial"/>
                <w:color w:val="000000"/>
                <w:sz w:val="24"/>
              </w:rPr>
            </w:pPr>
            <w:r>
              <w:rPr>
                <w:rFonts w:ascii="Arial" w:hAnsi="Arial" w:cs="Arial"/>
                <w:color w:val="000000"/>
                <w:sz w:val="24"/>
              </w:rPr>
              <w:t>bmuter@cruiseplanners.com</w:t>
            </w:r>
            <w:r>
              <w:rPr>
                <w:rFonts w:ascii="Arial" w:hAnsi="Arial" w:cs="Arial"/>
                <w:color w:val="000000"/>
                <w:sz w:val="24"/>
              </w:rPr>
              <w:t xml:space="preserve"> </w:t>
            </w:r>
          </w:p>
          <w:p w14:paraId="10714D47" w14:textId="77777777" w:rsidR="009D2B8D" w:rsidRDefault="0034791D">
            <w:pPr>
              <w:rPr>
                <w:rFonts w:ascii="Arial" w:hAnsi="Arial" w:cs="Arial"/>
                <w:color w:val="000000"/>
                <w:sz w:val="24"/>
              </w:rPr>
            </w:pPr>
            <w:r>
              <w:rPr>
                <w:rFonts w:ascii="Arial" w:hAnsi="Arial" w:cs="Arial"/>
                <w:color w:val="000000"/>
                <w:sz w:val="24"/>
              </w:rPr>
              <w:t>Office: (954)351-7070</w:t>
            </w:r>
          </w:p>
          <w:p w14:paraId="65AE5CA1" w14:textId="77777777" w:rsidR="009D2B8D" w:rsidRDefault="0034791D">
            <w:pPr>
              <w:rPr>
                <w:rFonts w:ascii="Arial" w:hAnsi="Arial" w:cs="Arial"/>
                <w:sz w:val="24"/>
              </w:rPr>
            </w:pPr>
            <w:r>
              <w:rPr>
                <w:rFonts w:ascii="Arial" w:hAnsi="Arial" w:cs="Arial"/>
                <w:color w:val="000000"/>
                <w:sz w:val="24"/>
              </w:rPr>
              <w:t xml:space="preserve">Cell: (727)642-4188 </w:t>
            </w:r>
            <w:r>
              <w:rPr>
                <w:rFonts w:ascii="Arial" w:hAnsi="Arial" w:cs="Arial"/>
                <w:sz w:val="24"/>
              </w:rPr>
              <w:t> </w:t>
            </w:r>
          </w:p>
          <w:p w14:paraId="6D248366" w14:textId="77777777" w:rsidR="009D2B8D" w:rsidRDefault="009D2B8D">
            <w:pPr>
              <w:rPr>
                <w:rFonts w:ascii="Arial" w:hAnsi="Arial" w:cs="Arial"/>
                <w:sz w:val="24"/>
              </w:rPr>
            </w:pPr>
          </w:p>
          <w:p w14:paraId="2CD1C403" w14:textId="77777777" w:rsidR="009D2B8D" w:rsidRDefault="0034791D">
            <w:pPr>
              <w:rPr>
                <w:rFonts w:ascii="Arial" w:hAnsi="Arial" w:cs="Arial"/>
                <w:b/>
                <w:bCs/>
                <w:sz w:val="24"/>
              </w:rPr>
            </w:pPr>
            <w:r>
              <w:rPr>
                <w:rFonts w:ascii="Arial" w:hAnsi="Arial" w:cs="Arial"/>
                <w:sz w:val="24"/>
              </w:rPr>
              <w:t> </w:t>
            </w:r>
            <w:r>
              <w:rPr>
                <w:rFonts w:ascii="Arial" w:hAnsi="Arial" w:cs="Arial"/>
                <w:b/>
                <w:bCs/>
                <w:sz w:val="24"/>
              </w:rPr>
              <w:t xml:space="preserve">Deposits are $250 per person. Call Bunny Muter </w:t>
            </w:r>
            <w:proofErr w:type="gramStart"/>
            <w:r>
              <w:rPr>
                <w:rFonts w:ascii="Arial" w:hAnsi="Arial" w:cs="Arial"/>
                <w:b/>
                <w:bCs/>
                <w:sz w:val="24"/>
              </w:rPr>
              <w:t>to  hold</w:t>
            </w:r>
            <w:proofErr w:type="gramEnd"/>
            <w:r>
              <w:rPr>
                <w:rFonts w:ascii="Arial" w:hAnsi="Arial" w:cs="Arial"/>
                <w:b/>
                <w:bCs/>
                <w:sz w:val="24"/>
              </w:rPr>
              <w:t xml:space="preserve"> cabin.</w:t>
            </w:r>
          </w:p>
          <w:p w14:paraId="0659668F" w14:textId="77777777" w:rsidR="009D2B8D" w:rsidRDefault="0034791D">
            <w:pPr>
              <w:rPr>
                <w:rFonts w:ascii="Arial" w:hAnsi="Arial" w:cs="Arial"/>
                <w:b/>
                <w:bCs/>
                <w:sz w:val="24"/>
              </w:rPr>
            </w:pPr>
            <w:r>
              <w:rPr>
                <w:rFonts w:ascii="Arial" w:hAnsi="Arial" w:cs="Arial"/>
                <w:b/>
                <w:bCs/>
                <w:sz w:val="24"/>
              </w:rPr>
              <w:t>Deposits are nonrefundable after June 2023.</w:t>
            </w:r>
          </w:p>
          <w:p w14:paraId="2EC029A8" w14:textId="77777777" w:rsidR="009D2B8D" w:rsidRDefault="009D2B8D">
            <w:pPr>
              <w:rPr>
                <w:rFonts w:ascii="Arial" w:hAnsi="Arial" w:cs="Arial"/>
                <w:b/>
                <w:bCs/>
                <w:sz w:val="24"/>
              </w:rPr>
            </w:pPr>
          </w:p>
          <w:p w14:paraId="1D0AE43B" w14:textId="77777777" w:rsidR="009D2B8D" w:rsidRDefault="009D2B8D">
            <w:pPr>
              <w:rPr>
                <w:rFonts w:ascii="Arial" w:hAnsi="Arial" w:cs="Arial"/>
                <w:sz w:val="24"/>
              </w:rPr>
            </w:pPr>
          </w:p>
          <w:p w14:paraId="45E268E0" w14:textId="77777777" w:rsidR="009D2B8D" w:rsidRDefault="009D2B8D">
            <w:pPr>
              <w:rPr>
                <w:rFonts w:ascii="Arial" w:hAnsi="Arial" w:cs="Arial"/>
                <w:sz w:val="24"/>
              </w:rPr>
            </w:pPr>
          </w:p>
          <w:p w14:paraId="19DE311E" w14:textId="77777777" w:rsidR="009D2B8D" w:rsidRDefault="009D2B8D">
            <w:pPr>
              <w:rPr>
                <w:rFonts w:ascii="Arial" w:hAnsi="Arial" w:cs="Arial"/>
                <w:sz w:val="24"/>
              </w:rPr>
            </w:pPr>
          </w:p>
          <w:p w14:paraId="7C0F1A45" w14:textId="77777777" w:rsidR="009D2B8D" w:rsidRDefault="009D2B8D">
            <w:pPr>
              <w:rPr>
                <w:rFonts w:ascii="Arial" w:hAnsi="Arial" w:cs="Arial"/>
                <w:sz w:val="24"/>
              </w:rPr>
            </w:pPr>
          </w:p>
          <w:p w14:paraId="6A6FC91E" w14:textId="77777777" w:rsidR="009D2B8D" w:rsidRDefault="009D2B8D">
            <w:pPr>
              <w:rPr>
                <w:rFonts w:ascii="Arial" w:hAnsi="Arial" w:cs="Arial"/>
                <w:sz w:val="24"/>
                <w14:textFill>
                  <w14:gradFill>
                    <w14:gsLst>
                      <w14:gs w14:pos="0">
                        <w14:srgbClr w14:val="012D86"/>
                      </w14:gs>
                      <w14:gs w14:pos="100000">
                        <w14:srgbClr w14:val="0E2557"/>
                      </w14:gs>
                    </w14:gsLst>
                    <w14:lin w14:ang="0" w14:scaled="0"/>
                  </w14:gradFill>
                </w14:textFill>
              </w:rPr>
            </w:pPr>
          </w:p>
          <w:p w14:paraId="5D836E12" w14:textId="77777777" w:rsidR="009D2B8D" w:rsidRDefault="009D2B8D">
            <w:pPr>
              <w:rPr>
                <w:rFonts w:ascii="Arial" w:hAnsi="Arial" w:cs="Arial"/>
                <w:sz w:val="24"/>
                <w14:textFill>
                  <w14:gradFill>
                    <w14:gsLst>
                      <w14:gs w14:pos="0">
                        <w14:srgbClr w14:val="012D86"/>
                      </w14:gs>
                      <w14:gs w14:pos="100000">
                        <w14:srgbClr w14:val="0E2557"/>
                      </w14:gs>
                    </w14:gsLst>
                    <w14:lin w14:ang="0" w14:scaled="0"/>
                  </w14:gradFill>
                </w14:textFill>
              </w:rPr>
            </w:pPr>
          </w:p>
          <w:p w14:paraId="16229124" w14:textId="77777777" w:rsidR="009D2B8D" w:rsidRDefault="009D2B8D">
            <w:pPr>
              <w:rPr>
                <w:rFonts w:ascii="Arial" w:hAnsi="Arial" w:cs="Arial"/>
                <w:sz w:val="24"/>
                <w14:textFill>
                  <w14:gradFill>
                    <w14:gsLst>
                      <w14:gs w14:pos="0">
                        <w14:srgbClr w14:val="012D86"/>
                      </w14:gs>
                      <w14:gs w14:pos="100000">
                        <w14:srgbClr w14:val="0E2557"/>
                      </w14:gs>
                    </w14:gsLst>
                    <w14:lin w14:ang="0" w14:scaled="0"/>
                  </w14:gradFill>
                </w14:textFill>
              </w:rPr>
            </w:pPr>
          </w:p>
          <w:p w14:paraId="4726DB6F" w14:textId="77777777" w:rsidR="009D2B8D" w:rsidRDefault="0034791D">
            <w:pPr>
              <w:rPr>
                <w:rFonts w:ascii="Arial" w:hAnsi="Arial" w:cs="Arial"/>
                <w:sz w:val="24"/>
                <w:u w:val="single"/>
                <w14:textFill>
                  <w14:gradFill>
                    <w14:gsLst>
                      <w14:gs w14:pos="0">
                        <w14:srgbClr w14:val="012D86"/>
                      </w14:gs>
                      <w14:gs w14:pos="100000">
                        <w14:srgbClr w14:val="0E2557"/>
                      </w14:gs>
                    </w14:gsLst>
                    <w14:lin w14:ang="0" w14:scaled="0"/>
                  </w14:gradFill>
                </w14:textFill>
              </w:rPr>
            </w:pPr>
            <w:r>
              <w:rPr>
                <w:rFonts w:ascii="Arial" w:hAnsi="Arial" w:cs="Arial"/>
                <w:sz w:val="24"/>
                <w:u w:val="single"/>
                <w14:textFill>
                  <w14:gradFill>
                    <w14:gsLst>
                      <w14:gs w14:pos="0">
                        <w14:srgbClr w14:val="012D86"/>
                      </w14:gs>
                      <w14:gs w14:pos="100000">
                        <w14:srgbClr w14:val="0E2557"/>
                      </w14:gs>
                    </w14:gsLst>
                    <w14:lin w14:ang="0" w14:scaled="0"/>
                  </w14:gradFill>
                </w14:textFill>
              </w:rPr>
              <w:t>Payments</w:t>
            </w:r>
          </w:p>
          <w:p w14:paraId="38BD047F" w14:textId="77777777" w:rsidR="009D2B8D" w:rsidRDefault="0034791D">
            <w:pPr>
              <w:rPr>
                <w:rFonts w:ascii="Arial" w:hAnsi="Arial" w:cs="Arial"/>
                <w:sz w:val="24"/>
                <w14:textFill>
                  <w14:gradFill>
                    <w14:gsLst>
                      <w14:gs w14:pos="0">
                        <w14:srgbClr w14:val="012D86"/>
                      </w14:gs>
                      <w14:gs w14:pos="100000">
                        <w14:srgbClr w14:val="0E2557"/>
                      </w14:gs>
                    </w14:gsLst>
                    <w14:lin w14:ang="0" w14:scaled="0"/>
                  </w14:gradFill>
                </w14:textFill>
              </w:rPr>
            </w:pPr>
            <w:r>
              <w:rPr>
                <w:rFonts w:ascii="Arial" w:hAnsi="Arial" w:cs="Arial"/>
                <w:sz w:val="24"/>
                <w14:textFill>
                  <w14:gradFill>
                    <w14:gsLst>
                      <w14:gs w14:pos="0">
                        <w14:srgbClr w14:val="012D86"/>
                      </w14:gs>
                      <w14:gs w14:pos="100000">
                        <w14:srgbClr w14:val="0E2557"/>
                      </w14:gs>
                    </w14:gsLst>
                    <w14:lin w14:ang="0" w14:scaled="0"/>
                  </w14:gradFill>
                </w14:textFill>
              </w:rPr>
              <w:t xml:space="preserve">Make out </w:t>
            </w:r>
            <w:proofErr w:type="spellStart"/>
            <w:r>
              <w:rPr>
                <w:rFonts w:ascii="Arial" w:hAnsi="Arial" w:cs="Arial"/>
                <w:sz w:val="24"/>
                <w14:textFill>
                  <w14:gradFill>
                    <w14:gsLst>
                      <w14:gs w14:pos="0">
                        <w14:srgbClr w14:val="012D86"/>
                      </w14:gs>
                      <w14:gs w14:pos="100000">
                        <w14:srgbClr w14:val="0E2557"/>
                      </w14:gs>
                    </w14:gsLst>
                    <w14:lin w14:ang="0" w14:scaled="0"/>
                  </w14:gradFill>
                </w14:textFill>
              </w:rPr>
              <w:t>ck</w:t>
            </w:r>
            <w:r>
              <w:rPr>
                <w:rFonts w:ascii="Arial" w:hAnsi="Arial" w:cs="Arial"/>
                <w:sz w:val="24"/>
                <w14:textFill>
                  <w14:gradFill>
                    <w14:gsLst>
                      <w14:gs w14:pos="0">
                        <w14:srgbClr w14:val="012D86"/>
                      </w14:gs>
                      <w14:gs w14:pos="100000">
                        <w14:srgbClr w14:val="0E2557"/>
                      </w14:gs>
                    </w14:gsLst>
                    <w14:lin w14:ang="0" w14:scaled="0"/>
                  </w14:gradFill>
                </w14:textFill>
              </w:rPr>
              <w:t>s</w:t>
            </w:r>
            <w:proofErr w:type="spellEnd"/>
            <w:r>
              <w:rPr>
                <w:rFonts w:ascii="Arial" w:hAnsi="Arial" w:cs="Arial"/>
                <w:sz w:val="24"/>
                <w14:textFill>
                  <w14:gradFill>
                    <w14:gsLst>
                      <w14:gs w14:pos="0">
                        <w14:srgbClr w14:val="012D86"/>
                      </w14:gs>
                      <w14:gs w14:pos="100000">
                        <w14:srgbClr w14:val="0E2557"/>
                      </w14:gs>
                    </w14:gsLst>
                    <w14:lin w14:ang="0" w14:scaled="0"/>
                  </w14:gradFill>
                </w14:textFill>
              </w:rPr>
              <w:t xml:space="preserve"> to Pensacola Ski and Travel Club.</w:t>
            </w:r>
          </w:p>
          <w:p w14:paraId="46624771" w14:textId="77777777" w:rsidR="009D2B8D" w:rsidRDefault="009D2B8D">
            <w:pPr>
              <w:rPr>
                <w:rFonts w:ascii="Arial" w:hAnsi="Arial" w:cs="Arial"/>
                <w:sz w:val="24"/>
                <w14:textFill>
                  <w14:gradFill>
                    <w14:gsLst>
                      <w14:gs w14:pos="0">
                        <w14:srgbClr w14:val="012D86"/>
                      </w14:gs>
                      <w14:gs w14:pos="100000">
                        <w14:srgbClr w14:val="0E2557"/>
                      </w14:gs>
                    </w14:gsLst>
                    <w14:lin w14:ang="0" w14:scaled="0"/>
                  </w14:gradFill>
                </w14:textFill>
              </w:rPr>
            </w:pPr>
          </w:p>
          <w:p w14:paraId="435B8295" w14:textId="77777777" w:rsidR="009D2B8D" w:rsidRDefault="0034791D">
            <w:pPr>
              <w:rPr>
                <w:rFonts w:ascii="Arial" w:hAnsi="Arial" w:cs="Arial"/>
                <w:sz w:val="24"/>
                <w14:textFill>
                  <w14:gradFill>
                    <w14:gsLst>
                      <w14:gs w14:pos="0">
                        <w14:srgbClr w14:val="012D86"/>
                      </w14:gs>
                      <w14:gs w14:pos="100000">
                        <w14:srgbClr w14:val="0E2557"/>
                      </w14:gs>
                    </w14:gsLst>
                    <w14:lin w14:ang="0" w14:scaled="0"/>
                  </w14:gradFill>
                </w14:textFill>
              </w:rPr>
            </w:pPr>
            <w:r>
              <w:rPr>
                <w:rFonts w:ascii="Arial" w:hAnsi="Arial" w:cs="Arial"/>
                <w:sz w:val="24"/>
                <w14:textFill>
                  <w14:gradFill>
                    <w14:gsLst>
                      <w14:gs w14:pos="0">
                        <w14:srgbClr w14:val="012D86"/>
                      </w14:gs>
                      <w14:gs w14:pos="100000">
                        <w14:srgbClr w14:val="0E2557"/>
                      </w14:gs>
                    </w14:gsLst>
                    <w14:lin w14:ang="0" w14:scaled="0"/>
                  </w14:gradFill>
                </w14:textFill>
              </w:rPr>
              <w:t xml:space="preserve">You can Send $350 each month to Pam Ryland at above address or if you wish to pay for trip on a charge </w:t>
            </w:r>
            <w:r>
              <w:rPr>
                <w:rFonts w:ascii="Arial" w:hAnsi="Arial" w:cs="Arial"/>
                <w:sz w:val="24"/>
                <w14:textFill>
                  <w14:gradFill>
                    <w14:gsLst>
                      <w14:gs w14:pos="0">
                        <w14:srgbClr w14:val="012D86"/>
                      </w14:gs>
                      <w14:gs w14:pos="100000">
                        <w14:srgbClr w14:val="0E2557"/>
                      </w14:gs>
                    </w14:gsLst>
                    <w14:lin w14:ang="0" w14:scaled="0"/>
                  </w14:gradFill>
                </w14:textFill>
              </w:rPr>
              <w:t>card, contact Pam Ryland or Bunny Muter for details. I must have your trip application before any money exchanges.</w:t>
            </w:r>
          </w:p>
        </w:tc>
        <w:tc>
          <w:tcPr>
            <w:tcW w:w="4833" w:type="dxa"/>
          </w:tcPr>
          <w:p w14:paraId="28AD6160" w14:textId="77777777" w:rsidR="009D2B8D" w:rsidRDefault="009D2B8D">
            <w:pPr>
              <w:ind w:left="155"/>
              <w:jc w:val="both"/>
              <w:rPr>
                <w:rFonts w:ascii="Arial" w:hAnsi="Arial" w:cs="Arial"/>
                <w:sz w:val="24"/>
              </w:rPr>
            </w:pPr>
          </w:p>
          <w:p w14:paraId="1E7D7226" w14:textId="77777777" w:rsidR="009D2B8D" w:rsidRDefault="0034791D">
            <w:pPr>
              <w:ind w:left="155"/>
              <w:jc w:val="both"/>
              <w:rPr>
                <w:rFonts w:ascii="Arial" w:hAnsi="Arial" w:cs="Arial"/>
                <w:b/>
                <w:i/>
                <w:color w:val="0000FF"/>
                <w:sz w:val="24"/>
                <w:szCs w:val="28"/>
              </w:rPr>
            </w:pPr>
            <w:r>
              <w:rPr>
                <w:rFonts w:ascii="Arial" w:hAnsi="Arial" w:cs="Arial"/>
                <w:b/>
                <w:i/>
                <w:color w:val="0000FF"/>
                <w:sz w:val="24"/>
                <w:szCs w:val="28"/>
              </w:rPr>
              <w:t>Descri</w:t>
            </w:r>
            <w:r>
              <w:rPr>
                <w:rFonts w:ascii="Arial" w:hAnsi="Arial" w:cs="Arial"/>
                <w:b/>
                <w:i/>
                <w:color w:val="0000FF"/>
                <w:sz w:val="24"/>
                <w:szCs w:val="28"/>
              </w:rPr>
              <w:t>ption of Trip</w:t>
            </w:r>
          </w:p>
          <w:p w14:paraId="4D90E037" w14:textId="77777777" w:rsidR="009D2B8D" w:rsidRDefault="009D2B8D">
            <w:pPr>
              <w:ind w:left="155"/>
              <w:jc w:val="both"/>
              <w:rPr>
                <w:rFonts w:ascii="Arial" w:hAnsi="Arial" w:cs="Arial"/>
                <w:b/>
                <w:i/>
                <w:color w:val="0000FF"/>
                <w:sz w:val="24"/>
                <w:szCs w:val="28"/>
              </w:rPr>
            </w:pPr>
          </w:p>
          <w:p w14:paraId="49F6719A" w14:textId="77777777" w:rsidR="009D2B8D" w:rsidRDefault="0034791D">
            <w:pPr>
              <w:ind w:left="155"/>
              <w:jc w:val="both"/>
              <w:rPr>
                <w:rFonts w:ascii="Arial" w:hAnsi="Arial" w:cs="Arial"/>
                <w:sz w:val="24"/>
              </w:rPr>
            </w:pPr>
            <w:r>
              <w:rPr>
                <w:rFonts w:ascii="Arial" w:hAnsi="Arial" w:cs="Arial"/>
                <w:b/>
                <w:i/>
                <w:color w:val="0000FF"/>
                <w:sz w:val="24"/>
                <w:szCs w:val="28"/>
              </w:rPr>
              <w:t xml:space="preserve">Join us on a </w:t>
            </w:r>
            <w:r>
              <w:rPr>
                <w:rFonts w:ascii="Arial" w:hAnsi="Arial" w:cs="Arial"/>
                <w:b/>
                <w:i/>
                <w:color w:val="0000FF"/>
                <w:sz w:val="24"/>
                <w:szCs w:val="28"/>
              </w:rPr>
              <w:t xml:space="preserve">fabulous river cruise that begins with two </w:t>
            </w:r>
            <w:r>
              <w:rPr>
                <w:rFonts w:ascii="Arial" w:hAnsi="Arial" w:cs="Arial"/>
                <w:b/>
                <w:i/>
                <w:color w:val="0000FF"/>
                <w:sz w:val="24"/>
                <w:szCs w:val="28"/>
              </w:rPr>
              <w:t xml:space="preserve">nights in Paris at the Pullman Eiffel Tower hotel and then begin an </w:t>
            </w:r>
            <w:proofErr w:type="gramStart"/>
            <w:r>
              <w:rPr>
                <w:rFonts w:ascii="Arial" w:hAnsi="Arial" w:cs="Arial"/>
                <w:b/>
                <w:i/>
                <w:color w:val="0000FF"/>
                <w:sz w:val="24"/>
                <w:szCs w:val="28"/>
              </w:rPr>
              <w:t>eight night</w:t>
            </w:r>
            <w:proofErr w:type="gramEnd"/>
            <w:r>
              <w:rPr>
                <w:rFonts w:ascii="Arial" w:hAnsi="Arial" w:cs="Arial"/>
                <w:b/>
                <w:i/>
                <w:color w:val="0000FF"/>
                <w:sz w:val="24"/>
                <w:szCs w:val="28"/>
              </w:rPr>
              <w:t xml:space="preserve"> journey, with beautiful scenery along the Seine River and the picturesque and historical region of Normandy. In Paris take a guided tour of the iconic sites of the Louvre Museu</w:t>
            </w:r>
            <w:r>
              <w:rPr>
                <w:rFonts w:ascii="Arial" w:hAnsi="Arial" w:cs="Arial"/>
                <w:b/>
                <w:i/>
                <w:color w:val="0000FF"/>
                <w:sz w:val="24"/>
                <w:szCs w:val="28"/>
              </w:rPr>
              <w:t>m, Are de Triomphe, Eiffel Tower and more. Along the Seine River, enjoy wine, cheese, beautiful scenery and stops in charming and historical parts of France.</w:t>
            </w:r>
            <w:r>
              <w:rPr>
                <w:rFonts w:ascii="Arial" w:hAnsi="Arial" w:cs="Arial"/>
                <w:sz w:val="24"/>
              </w:rPr>
              <w:t> </w:t>
            </w:r>
          </w:p>
          <w:p w14:paraId="0E70EFB3" w14:textId="77777777" w:rsidR="009D2B8D" w:rsidRDefault="0034791D">
            <w:pPr>
              <w:ind w:left="155"/>
              <w:jc w:val="both"/>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pP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Our first stop along the Seine is V</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ernon, where you will choose between exciting visits-Claude Monet’s stunning gardens, the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Bizy</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Castle or go on an excursion to the town of Les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Andelys</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and hike up to the castle ruins of Chateau Gaillard-historic home of King Richard the Lionheart. On days </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three and four of the cruise, we will visit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Caudebec</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where you will have the option to visit historic Normandy Landing Beaches, including Omaha Beach, the Point du Hoc monument and the American Cemetery. You may choose to visit the British and Canadian co</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mmemorative sites or go to a local distillery. Day five, we will be In Rouen, known as the home of Joan of Arc, where you </w:t>
            </w:r>
            <w:proofErr w:type="gram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can  visit</w:t>
            </w:r>
            <w:proofErr w:type="gram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Rouen Cathedral, take a guided bike tour, or a guided walking tour and see the site of Saint Joan of Arc’s martyrdom, and s</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ee the 16</w:t>
            </w:r>
            <w:r>
              <w:rPr>
                <w:rFonts w:ascii="Arial" w:hAnsi="Arial" w:cs="Arial"/>
                <w:color w:val="1F497D" w:themeColor="text2"/>
                <w:sz w:val="24"/>
                <w:vertAlign w:val="superscript"/>
                <w14:textFill>
                  <w14:gradFill>
                    <w14:gsLst>
                      <w14:gs w14:pos="0">
                        <w14:srgbClr w14:val="012D86"/>
                      </w14:gs>
                      <w14:gs w14:pos="100000">
                        <w14:srgbClr w14:val="0E2557"/>
                      </w14:gs>
                    </w14:gsLst>
                    <w14:lin w14:ang="0" w14:scaled="0"/>
                  </w14:gradFill>
                </w14:textFill>
              </w:rPr>
              <w:t>th</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Century Astronomical clock. From Conflans on day </w:t>
            </w:r>
            <w:proofErr w:type="gram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six,,</w:t>
            </w:r>
            <w:proofErr w:type="gram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go on an excursion to the quaint town of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Auver</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-Sur-Oise, asso</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ciated with famous artists, including Vincent Van Gogh  or visit Napoleon and Josephine’s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Malmasion</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Another option is to visit the Palace of </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lastRenderedPageBreak/>
              <w:t xml:space="preserve">Versailles, home to a succession of French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Kings.Day</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seven we are back in Paris </w:t>
            </w:r>
            <w:proofErr w:type="gram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where  you</w:t>
            </w:r>
            <w:proofErr w:type="gram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have optional tours to</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take. Day eight, we will disembark in Paris after breakfast aboard the ship.</w:t>
            </w:r>
          </w:p>
          <w:p w14:paraId="1DA855D6" w14:textId="77777777" w:rsidR="009D2B8D" w:rsidRDefault="009D2B8D">
            <w:pPr>
              <w:ind w:left="155"/>
              <w:jc w:val="both"/>
              <w:rPr>
                <w:rFonts w:ascii="Arial" w:hAnsi="Arial" w:cs="Arial"/>
                <w:sz w:val="24"/>
              </w:rPr>
            </w:pPr>
          </w:p>
          <w:p w14:paraId="5DF1A1DF" w14:textId="77777777" w:rsidR="009D2B8D" w:rsidRDefault="0034791D">
            <w:pPr>
              <w:ind w:firstLineChars="150" w:firstLine="361"/>
              <w:jc w:val="both"/>
              <w:rPr>
                <w:rFonts w:ascii="Arial" w:hAnsi="Arial" w:cs="Arial"/>
                <w:b/>
                <w:i/>
                <w:color w:val="0000FF"/>
                <w:sz w:val="24"/>
                <w:szCs w:val="28"/>
              </w:rPr>
            </w:pPr>
            <w:r>
              <w:rPr>
                <w:rFonts w:ascii="Arial" w:hAnsi="Arial" w:cs="Arial"/>
                <w:b/>
                <w:i/>
                <w:color w:val="0000FF"/>
                <w:sz w:val="24"/>
                <w:szCs w:val="28"/>
              </w:rPr>
              <w:t>PACKAGE INCLUDES:</w:t>
            </w:r>
          </w:p>
          <w:p w14:paraId="19DBCB85" w14:textId="77777777" w:rsidR="009D2B8D" w:rsidRDefault="009D2B8D">
            <w:pPr>
              <w:ind w:firstLineChars="150" w:firstLine="361"/>
              <w:jc w:val="both"/>
              <w:rPr>
                <w:rFonts w:ascii="Arial" w:hAnsi="Arial" w:cs="Arial"/>
                <w:b/>
                <w:i/>
                <w:color w:val="0000FF"/>
                <w:sz w:val="24"/>
                <w:szCs w:val="28"/>
              </w:rPr>
            </w:pPr>
          </w:p>
          <w:p w14:paraId="201B6930" w14:textId="77777777" w:rsidR="009D2B8D" w:rsidRDefault="0034791D">
            <w:pPr>
              <w:numPr>
                <w:ilvl w:val="0"/>
                <w:numId w:val="3"/>
              </w:numPr>
              <w:tabs>
                <w:tab w:val="clear" w:pos="420"/>
              </w:tabs>
              <w:jc w:val="both"/>
              <w:rPr>
                <w:rFonts w:ascii="Arial" w:hAnsi="Arial" w:cs="Arial"/>
                <w:b/>
                <w:i/>
                <w:color w:val="0000FF"/>
                <w:sz w:val="24"/>
                <w:szCs w:val="28"/>
              </w:rPr>
            </w:pPr>
            <w:r>
              <w:rPr>
                <w:rFonts w:ascii="Arial" w:hAnsi="Arial" w:cs="Arial"/>
                <w:b/>
                <w:i/>
                <w:color w:val="0000FF"/>
                <w:sz w:val="24"/>
                <w:szCs w:val="28"/>
              </w:rPr>
              <w:t xml:space="preserve">Mimosas </w:t>
            </w:r>
            <w:proofErr w:type="gramStart"/>
            <w:r>
              <w:rPr>
                <w:rFonts w:ascii="Arial" w:hAnsi="Arial" w:cs="Arial"/>
                <w:b/>
                <w:i/>
                <w:color w:val="0000FF"/>
                <w:sz w:val="24"/>
                <w:szCs w:val="28"/>
              </w:rPr>
              <w:t>served</w:t>
            </w:r>
            <w:proofErr w:type="gramEnd"/>
            <w:r>
              <w:rPr>
                <w:rFonts w:ascii="Arial" w:hAnsi="Arial" w:cs="Arial"/>
                <w:b/>
                <w:i/>
                <w:color w:val="0000FF"/>
                <w:sz w:val="24"/>
                <w:szCs w:val="28"/>
              </w:rPr>
              <w:t xml:space="preserve"> at breakfast and unlimited beer and wine at lunch and dinner. Happy Hour beverag</w:t>
            </w:r>
            <w:r>
              <w:rPr>
                <w:rFonts w:ascii="Arial" w:hAnsi="Arial" w:cs="Arial"/>
                <w:b/>
                <w:i/>
                <w:color w:val="0000FF"/>
                <w:sz w:val="24"/>
                <w:szCs w:val="28"/>
              </w:rPr>
              <w:t>es are complimentary prior to dinner at 7PM.</w:t>
            </w:r>
          </w:p>
          <w:p w14:paraId="569F0EEF" w14:textId="77777777" w:rsidR="009D2B8D" w:rsidRDefault="0034791D">
            <w:pPr>
              <w:numPr>
                <w:ilvl w:val="0"/>
                <w:numId w:val="3"/>
              </w:numPr>
              <w:tabs>
                <w:tab w:val="clear" w:pos="420"/>
              </w:tabs>
              <w:jc w:val="both"/>
              <w:rPr>
                <w:rFonts w:ascii="Arial" w:hAnsi="Arial" w:cs="Arial"/>
                <w:b/>
                <w:i/>
                <w:color w:val="0000FF"/>
                <w:sz w:val="24"/>
                <w:szCs w:val="28"/>
              </w:rPr>
            </w:pPr>
            <w:r>
              <w:rPr>
                <w:rFonts w:ascii="Arial" w:hAnsi="Arial" w:cs="Arial"/>
                <w:b/>
                <w:i/>
                <w:color w:val="0000FF"/>
                <w:sz w:val="24"/>
                <w:szCs w:val="28"/>
              </w:rPr>
              <w:t xml:space="preserve">Tours and guides </w:t>
            </w:r>
            <w:proofErr w:type="gramStart"/>
            <w:r>
              <w:rPr>
                <w:rFonts w:ascii="Arial" w:hAnsi="Arial" w:cs="Arial"/>
                <w:b/>
                <w:i/>
                <w:color w:val="0000FF"/>
                <w:sz w:val="24"/>
                <w:szCs w:val="28"/>
              </w:rPr>
              <w:t>provided</w:t>
            </w:r>
            <w:proofErr w:type="gramEnd"/>
            <w:r>
              <w:rPr>
                <w:rFonts w:ascii="Arial" w:hAnsi="Arial" w:cs="Arial"/>
                <w:b/>
                <w:i/>
                <w:color w:val="0000FF"/>
                <w:sz w:val="24"/>
                <w:szCs w:val="28"/>
              </w:rPr>
              <w:t xml:space="preserve"> at each port.</w:t>
            </w:r>
          </w:p>
          <w:p w14:paraId="2F0CBF04" w14:textId="77777777" w:rsidR="009D2B8D" w:rsidRDefault="0034791D">
            <w:pPr>
              <w:numPr>
                <w:ilvl w:val="0"/>
                <w:numId w:val="3"/>
              </w:numPr>
              <w:tabs>
                <w:tab w:val="clear" w:pos="420"/>
              </w:tabs>
              <w:jc w:val="both"/>
              <w:rPr>
                <w:rFonts w:ascii="Arial" w:hAnsi="Arial" w:cs="Arial"/>
                <w:b/>
                <w:i/>
                <w:color w:val="0000FF"/>
                <w:sz w:val="24"/>
                <w:szCs w:val="28"/>
              </w:rPr>
            </w:pPr>
            <w:r>
              <w:rPr>
                <w:rFonts w:ascii="Arial" w:hAnsi="Arial" w:cs="Arial"/>
                <w:b/>
                <w:i/>
                <w:color w:val="0000FF"/>
                <w:sz w:val="24"/>
                <w:szCs w:val="28"/>
              </w:rPr>
              <w:t xml:space="preserve">Pre-paid gratuities </w:t>
            </w:r>
          </w:p>
          <w:p w14:paraId="1708CE47" w14:textId="77777777" w:rsidR="009D2B8D" w:rsidRDefault="0034791D">
            <w:pPr>
              <w:ind w:left="155"/>
              <w:jc w:val="both"/>
              <w:rPr>
                <w:rFonts w:ascii="Arial" w:hAnsi="Arial" w:cs="Arial"/>
                <w:sz w:val="24"/>
              </w:rPr>
            </w:pPr>
            <w:r>
              <w:rPr>
                <w:rFonts w:ascii="Arial" w:hAnsi="Arial" w:cs="Arial"/>
                <w:sz w:val="24"/>
              </w:rPr>
              <w:t> </w:t>
            </w:r>
          </w:p>
          <w:p w14:paraId="47DE3AC1" w14:textId="77777777" w:rsidR="009D2B8D" w:rsidRDefault="0034791D">
            <w:pPr>
              <w:ind w:left="155"/>
              <w:jc w:val="both"/>
              <w:rPr>
                <w:rFonts w:ascii="Arial" w:hAnsi="Arial" w:cs="Arial"/>
                <w:b/>
                <w:i/>
                <w:color w:val="0000FF"/>
                <w:sz w:val="24"/>
                <w:szCs w:val="28"/>
              </w:rPr>
            </w:pPr>
            <w:r>
              <w:rPr>
                <w:rFonts w:ascii="Arial" w:hAnsi="Arial" w:cs="Arial"/>
                <w:b/>
                <w:i/>
                <w:color w:val="0000FF"/>
                <w:sz w:val="24"/>
                <w:szCs w:val="28"/>
              </w:rPr>
              <w:t>OPTIONS:</w:t>
            </w:r>
          </w:p>
          <w:p w14:paraId="3380EA76" w14:textId="77777777" w:rsidR="009D2B8D" w:rsidRDefault="0034791D">
            <w:pPr>
              <w:numPr>
                <w:ilvl w:val="0"/>
                <w:numId w:val="3"/>
              </w:numPr>
              <w:tabs>
                <w:tab w:val="clear" w:pos="420"/>
              </w:tabs>
              <w:jc w:val="both"/>
              <w:rPr>
                <w:rFonts w:ascii="Arial" w:hAnsi="Arial" w:cs="Arial"/>
                <w:i/>
                <w:color w:val="0F243E" w:themeColor="text2" w:themeShade="80"/>
                <w:sz w:val="24"/>
                <w:szCs w:val="24"/>
                <w:u w:val="single"/>
              </w:rPr>
            </w:pPr>
            <w:r>
              <w:rPr>
                <w:rFonts w:ascii="Arial" w:hAnsi="Arial" w:cs="Arial"/>
                <w:i/>
                <w:color w:val="0F243E" w:themeColor="text2" w:themeShade="80"/>
                <w:sz w:val="24"/>
                <w:szCs w:val="24"/>
                <w:u w:val="single"/>
              </w:rPr>
              <w:t>Cancellation</w:t>
            </w:r>
            <w:r>
              <w:rPr>
                <w:rFonts w:ascii="Arial" w:hAnsi="Arial" w:cs="Arial"/>
                <w:i/>
                <w:color w:val="0F243E" w:themeColor="text2" w:themeShade="80"/>
                <w:sz w:val="24"/>
                <w:szCs w:val="24"/>
                <w:u w:val="single"/>
              </w:rPr>
              <w:t xml:space="preserve"> Insurance </w:t>
            </w:r>
            <w:r>
              <w:rPr>
                <w:rFonts w:ascii="Arial" w:hAnsi="Arial" w:cs="Arial"/>
                <w:i/>
                <w:color w:val="0F243E" w:themeColor="text2" w:themeShade="80"/>
                <w:sz w:val="24"/>
                <w:szCs w:val="24"/>
                <w:u w:val="single"/>
              </w:rPr>
              <w:t>is available. Contact Bunny Muter for information and costs.</w:t>
            </w:r>
          </w:p>
          <w:p w14:paraId="73AF7D5E" w14:textId="77777777" w:rsidR="009D2B8D" w:rsidRDefault="0034791D">
            <w:pPr>
              <w:numPr>
                <w:ilvl w:val="0"/>
                <w:numId w:val="3"/>
              </w:numPr>
              <w:jc w:val="both"/>
              <w:rPr>
                <w:rFonts w:ascii="Arial" w:hAnsi="Arial" w:cs="Arial"/>
                <w:i/>
                <w:color w:val="0F243E" w:themeColor="text2" w:themeShade="80"/>
                <w:sz w:val="24"/>
              </w:rPr>
            </w:pPr>
            <w:r>
              <w:rPr>
                <w:rFonts w:ascii="Arial" w:hAnsi="Arial" w:cs="Arial"/>
                <w:i/>
                <w:color w:val="0F243E" w:themeColor="text2" w:themeShade="80"/>
                <w:sz w:val="24"/>
              </w:rPr>
              <w:t xml:space="preserve"> Additional tours at a low cost</w:t>
            </w:r>
          </w:p>
          <w:p w14:paraId="2E696A72" w14:textId="77777777" w:rsidR="009D2B8D" w:rsidRDefault="009D2B8D">
            <w:pPr>
              <w:ind w:left="511"/>
              <w:jc w:val="both"/>
              <w:rPr>
                <w:rFonts w:ascii="Arial" w:hAnsi="Arial" w:cs="Arial"/>
                <w:b/>
                <w:bCs/>
                <w:i/>
                <w:sz w:val="24"/>
                <w:u w:val="single"/>
              </w:rPr>
            </w:pPr>
          </w:p>
          <w:p w14:paraId="1D257574" w14:textId="77777777" w:rsidR="009D2B8D" w:rsidRDefault="0034791D">
            <w:pPr>
              <w:jc w:val="both"/>
              <w:rPr>
                <w:rFonts w:ascii="Arial" w:hAnsi="Arial" w:cs="Arial"/>
                <w:b/>
                <w:bCs/>
                <w:i/>
                <w:sz w:val="24"/>
                <w:u w:val="single"/>
              </w:rPr>
            </w:pPr>
            <w:r>
              <w:rPr>
                <w:rFonts w:ascii="Arial" w:hAnsi="Arial" w:cs="Arial"/>
                <w:b/>
                <w:bCs/>
                <w:i/>
                <w:sz w:val="24"/>
                <w:u w:val="single"/>
              </w:rPr>
              <w:t>We will have a pre-trip get together.</w:t>
            </w:r>
          </w:p>
          <w:p w14:paraId="4117950B" w14:textId="77777777" w:rsidR="009D2B8D" w:rsidRDefault="0034791D">
            <w:pPr>
              <w:ind w:left="155"/>
              <w:jc w:val="both"/>
              <w:rPr>
                <w:rFonts w:ascii="Arial" w:hAnsi="Arial" w:cs="Arial"/>
                <w:sz w:val="24"/>
              </w:rPr>
            </w:pPr>
            <w:r>
              <w:rPr>
                <w:rFonts w:ascii="Arial" w:hAnsi="Arial" w:cs="Arial"/>
                <w:sz w:val="24"/>
              </w:rPr>
              <w:t> </w:t>
            </w:r>
          </w:p>
          <w:p w14:paraId="40BD9FC9" w14:textId="77777777" w:rsidR="009D2B8D" w:rsidRDefault="0034791D">
            <w:pPr>
              <w:ind w:left="155"/>
              <w:jc w:val="both"/>
              <w:rPr>
                <w:rFonts w:ascii="Arial" w:hAnsi="Arial" w:cs="Arial"/>
                <w:sz w:val="24"/>
              </w:rPr>
            </w:pPr>
            <w:r>
              <w:rPr>
                <w:rFonts w:ascii="Arial" w:hAnsi="Arial" w:cs="Arial"/>
                <w:sz w:val="24"/>
              </w:rPr>
              <w:t xml:space="preserve">Note: </w:t>
            </w:r>
            <w:r>
              <w:rPr>
                <w:rFonts w:ascii="Arial" w:hAnsi="Arial" w:cs="Arial"/>
                <w:sz w:val="24"/>
              </w:rPr>
              <w:t>All pricing is based on double occupancy.</w:t>
            </w:r>
          </w:p>
          <w:p w14:paraId="45A7C539" w14:textId="77777777" w:rsidR="009D2B8D" w:rsidRDefault="0034791D">
            <w:pPr>
              <w:ind w:left="155"/>
              <w:jc w:val="both"/>
              <w:rPr>
                <w:rFonts w:ascii="Arial" w:hAnsi="Arial" w:cs="Arial"/>
                <w:i/>
                <w:color w:val="0000FF"/>
                <w:sz w:val="24"/>
                <w:szCs w:val="28"/>
              </w:rPr>
            </w:pPr>
            <w:r>
              <w:rPr>
                <w:rFonts w:ascii="Arial" w:hAnsi="Arial" w:cs="Arial"/>
                <w:i/>
                <w:color w:val="0000FF"/>
                <w:sz w:val="24"/>
                <w:szCs w:val="28"/>
              </w:rPr>
              <w:t> </w:t>
            </w:r>
          </w:p>
          <w:p w14:paraId="5046086D" w14:textId="77777777" w:rsidR="009D2B8D" w:rsidRDefault="0034791D">
            <w:pPr>
              <w:ind w:left="155"/>
              <w:jc w:val="both"/>
              <w:rPr>
                <w:rFonts w:ascii="Arial" w:hAnsi="Arial" w:cs="Arial"/>
                <w:b/>
                <w:i/>
                <w:color w:val="0000FF"/>
                <w:sz w:val="24"/>
                <w:szCs w:val="28"/>
              </w:rPr>
            </w:pPr>
            <w:r>
              <w:rPr>
                <w:rFonts w:ascii="Arial" w:hAnsi="Arial" w:cs="Arial"/>
                <w:b/>
                <w:i/>
                <w:color w:val="0000FF"/>
                <w:sz w:val="24"/>
                <w:szCs w:val="28"/>
              </w:rPr>
              <w:t>SPECIAL REQUIREMENTS:</w:t>
            </w:r>
          </w:p>
          <w:p w14:paraId="29BE2CF1" w14:textId="77777777" w:rsidR="009D2B8D" w:rsidRDefault="0034791D">
            <w:pPr>
              <w:numPr>
                <w:ilvl w:val="0"/>
                <w:numId w:val="4"/>
              </w:numPr>
              <w:jc w:val="both"/>
              <w:rPr>
                <w:rFonts w:ascii="Arial" w:hAnsi="Arial" w:cs="Arial"/>
                <w:i/>
                <w:sz w:val="24"/>
                <w:szCs w:val="28"/>
                <w:u w:val="single"/>
              </w:rPr>
            </w:pPr>
            <w:r>
              <w:rPr>
                <w:rFonts w:ascii="Arial" w:hAnsi="Arial" w:cs="Arial"/>
                <w:i/>
                <w:sz w:val="24"/>
                <w:szCs w:val="28"/>
                <w:u w:val="single"/>
              </w:rPr>
              <w:t>Passports required. Must be valid at least 6 months after end of trip.</w:t>
            </w:r>
            <w:r>
              <w:rPr>
                <w:rFonts w:ascii="Arial" w:hAnsi="Arial" w:cs="Arial"/>
                <w:i/>
                <w:sz w:val="24"/>
                <w:szCs w:val="28"/>
                <w:u w:val="single"/>
              </w:rPr>
              <w:t xml:space="preserve">   </w:t>
            </w:r>
          </w:p>
          <w:p w14:paraId="7FCEF03D" w14:textId="77777777" w:rsidR="009D2B8D" w:rsidRDefault="0034791D">
            <w:pPr>
              <w:numPr>
                <w:ilvl w:val="0"/>
                <w:numId w:val="5"/>
              </w:numPr>
              <w:tabs>
                <w:tab w:val="left" w:pos="760"/>
              </w:tabs>
              <w:jc w:val="both"/>
              <w:rPr>
                <w:rFonts w:ascii="Arial" w:hAnsi="Arial" w:cs="Arial"/>
                <w:i/>
                <w:sz w:val="24"/>
                <w:szCs w:val="28"/>
                <w:u w:val="single"/>
              </w:rPr>
            </w:pPr>
            <w:r>
              <w:rPr>
                <w:rFonts w:ascii="Arial" w:hAnsi="Arial" w:cs="Arial"/>
                <w:i/>
                <w:sz w:val="24"/>
                <w:szCs w:val="28"/>
                <w:u w:val="single"/>
              </w:rPr>
              <w:t xml:space="preserve">   </w:t>
            </w:r>
            <w:r>
              <w:rPr>
                <w:rFonts w:ascii="Arial" w:hAnsi="Arial" w:cs="Arial"/>
                <w:i/>
                <w:sz w:val="24"/>
                <w:szCs w:val="28"/>
                <w:u w:val="single"/>
              </w:rPr>
              <w:t xml:space="preserve">Please take a picture of </w:t>
            </w:r>
            <w:r>
              <w:rPr>
                <w:rFonts w:ascii="Arial" w:hAnsi="Arial" w:cs="Arial"/>
                <w:i/>
                <w:sz w:val="24"/>
                <w:szCs w:val="28"/>
                <w:u w:val="single"/>
              </w:rPr>
              <w:t>passports and keep with you and someone at home.</w:t>
            </w:r>
            <w:r>
              <w:rPr>
                <w:rFonts w:ascii="Arial" w:hAnsi="Arial" w:cs="Arial"/>
                <w:i/>
                <w:sz w:val="24"/>
                <w:szCs w:val="28"/>
                <w:u w:val="single"/>
              </w:rPr>
              <w:t xml:space="preserve"> Send </w:t>
            </w:r>
            <w:proofErr w:type="gramStart"/>
            <w:r>
              <w:rPr>
                <w:rFonts w:ascii="Arial" w:hAnsi="Arial" w:cs="Arial"/>
                <w:i/>
                <w:sz w:val="24"/>
                <w:szCs w:val="28"/>
                <w:u w:val="single"/>
              </w:rPr>
              <w:t>copy</w:t>
            </w:r>
            <w:proofErr w:type="gramEnd"/>
            <w:r>
              <w:rPr>
                <w:rFonts w:ascii="Arial" w:hAnsi="Arial" w:cs="Arial"/>
                <w:i/>
                <w:sz w:val="24"/>
                <w:szCs w:val="28"/>
                <w:u w:val="single"/>
              </w:rPr>
              <w:t xml:space="preserve"> to Pam Ryland.</w:t>
            </w:r>
          </w:p>
          <w:p w14:paraId="40E35A6F" w14:textId="77777777" w:rsidR="009D2B8D" w:rsidRDefault="0034791D">
            <w:pPr>
              <w:tabs>
                <w:tab w:val="left" w:pos="760"/>
              </w:tabs>
              <w:ind w:left="155"/>
              <w:jc w:val="both"/>
              <w:rPr>
                <w:rFonts w:ascii="Arial" w:hAnsi="Arial" w:cs="Arial"/>
                <w:b/>
                <w:i/>
                <w:color w:val="0000FF"/>
                <w:sz w:val="24"/>
                <w:szCs w:val="28"/>
              </w:rPr>
            </w:pPr>
            <w:r>
              <w:rPr>
                <w:rFonts w:ascii="Arial" w:hAnsi="Arial" w:cs="Arial"/>
                <w:b/>
                <w:i/>
                <w:color w:val="0000FF"/>
                <w:sz w:val="24"/>
                <w:szCs w:val="28"/>
              </w:rPr>
              <w:t>  </w:t>
            </w:r>
          </w:p>
          <w:p w14:paraId="6D111AFB" w14:textId="77777777" w:rsidR="009D2B8D" w:rsidRDefault="0034791D">
            <w:pPr>
              <w:ind w:left="155"/>
              <w:jc w:val="both"/>
              <w:rPr>
                <w:rFonts w:ascii="Arial" w:hAnsi="Arial" w:cs="Arial"/>
                <w:i/>
                <w:color w:val="000000"/>
                <w:sz w:val="24"/>
                <w:szCs w:val="28"/>
              </w:rPr>
            </w:pPr>
            <w:r>
              <w:rPr>
                <w:rFonts w:ascii="Arial" w:hAnsi="Arial" w:cs="Arial"/>
                <w:b/>
                <w:i/>
                <w:color w:val="0000FF"/>
                <w:sz w:val="24"/>
                <w:szCs w:val="28"/>
              </w:rPr>
              <w:t>Send payments to</w:t>
            </w:r>
            <w:r>
              <w:rPr>
                <w:rFonts w:ascii="Arial" w:hAnsi="Arial" w:cs="Arial"/>
                <w:i/>
                <w:color w:val="0000FF"/>
                <w:sz w:val="24"/>
                <w:szCs w:val="28"/>
              </w:rPr>
              <w:t xml:space="preserve">:   </w:t>
            </w:r>
          </w:p>
          <w:p w14:paraId="4444F40A" w14:textId="77777777" w:rsidR="009D2B8D" w:rsidRDefault="0034791D">
            <w:pPr>
              <w:ind w:left="155"/>
              <w:jc w:val="both"/>
              <w:rPr>
                <w:rFonts w:ascii="Arial" w:hAnsi="Arial" w:cs="Arial"/>
                <w:i/>
                <w:color w:val="000000"/>
                <w:sz w:val="24"/>
                <w:szCs w:val="28"/>
              </w:rPr>
            </w:pPr>
            <w:r>
              <w:rPr>
                <w:rFonts w:ascii="Arial" w:hAnsi="Arial" w:cs="Arial"/>
                <w:i/>
                <w:color w:val="000000"/>
                <w:sz w:val="24"/>
                <w:szCs w:val="28"/>
              </w:rPr>
              <w:t>Pam Ryland</w:t>
            </w:r>
          </w:p>
          <w:p w14:paraId="2452E9FE" w14:textId="77777777" w:rsidR="009D2B8D" w:rsidRDefault="0034791D">
            <w:pPr>
              <w:ind w:left="155"/>
              <w:jc w:val="both"/>
              <w:rPr>
                <w:rFonts w:ascii="Arial" w:hAnsi="Arial" w:cs="Arial"/>
                <w:i/>
                <w:color w:val="000000"/>
                <w:sz w:val="24"/>
                <w:szCs w:val="28"/>
              </w:rPr>
            </w:pPr>
            <w:r>
              <w:rPr>
                <w:rFonts w:ascii="Arial" w:hAnsi="Arial" w:cs="Arial"/>
                <w:i/>
                <w:color w:val="000000"/>
                <w:sz w:val="24"/>
                <w:szCs w:val="28"/>
              </w:rPr>
              <w:t>500 Ft. Pickens Road</w:t>
            </w:r>
          </w:p>
          <w:p w14:paraId="1BE77E42" w14:textId="77777777" w:rsidR="009D2B8D" w:rsidRDefault="0034791D">
            <w:pPr>
              <w:ind w:left="155"/>
              <w:jc w:val="both"/>
              <w:rPr>
                <w:rFonts w:ascii="Arial" w:hAnsi="Arial" w:cs="Arial"/>
                <w:i/>
                <w:color w:val="000000"/>
                <w:sz w:val="24"/>
                <w:szCs w:val="28"/>
              </w:rPr>
            </w:pPr>
            <w:r>
              <w:rPr>
                <w:rFonts w:ascii="Arial" w:hAnsi="Arial" w:cs="Arial"/>
                <w:i/>
                <w:color w:val="000000"/>
                <w:sz w:val="24"/>
                <w:szCs w:val="28"/>
              </w:rPr>
              <w:t>Pensacola Beach, FL 32561</w:t>
            </w:r>
          </w:p>
          <w:p w14:paraId="1AE35A4F" w14:textId="77777777" w:rsidR="009D2B8D" w:rsidRDefault="0034791D">
            <w:pPr>
              <w:ind w:left="155"/>
              <w:jc w:val="both"/>
              <w:rPr>
                <w:rFonts w:ascii="Arial" w:hAnsi="Arial" w:cs="Arial"/>
                <w:i/>
                <w:color w:val="000000"/>
                <w:sz w:val="24"/>
                <w:szCs w:val="28"/>
              </w:rPr>
            </w:pPr>
            <w:r>
              <w:rPr>
                <w:rFonts w:ascii="Arial" w:hAnsi="Arial" w:cs="Arial"/>
                <w:i/>
                <w:color w:val="000000"/>
                <w:sz w:val="24"/>
                <w:szCs w:val="28"/>
              </w:rPr>
              <w:t>Please make out checks to</w:t>
            </w:r>
          </w:p>
          <w:p w14:paraId="1F0C423F" w14:textId="77777777" w:rsidR="009D2B8D" w:rsidRDefault="0034791D">
            <w:pPr>
              <w:ind w:left="155"/>
              <w:jc w:val="both"/>
              <w:rPr>
                <w:rFonts w:ascii="Arial" w:hAnsi="Arial" w:cs="Arial"/>
                <w:i/>
                <w:color w:val="000000"/>
                <w:sz w:val="24"/>
                <w:szCs w:val="28"/>
              </w:rPr>
            </w:pPr>
            <w:r>
              <w:rPr>
                <w:rFonts w:ascii="Arial" w:hAnsi="Arial" w:cs="Arial"/>
                <w:i/>
                <w:color w:val="000000"/>
                <w:sz w:val="24"/>
                <w:szCs w:val="28"/>
              </w:rPr>
              <w:t>Pensacola Ski and Travel Club</w:t>
            </w:r>
          </w:p>
          <w:p w14:paraId="3456318C" w14:textId="77777777" w:rsidR="009D2B8D" w:rsidRDefault="009D2B8D">
            <w:pPr>
              <w:ind w:left="155"/>
              <w:jc w:val="both"/>
              <w:rPr>
                <w:rFonts w:ascii="Arial" w:hAnsi="Arial" w:cs="Arial"/>
                <w:i/>
                <w:color w:val="0000FF"/>
                <w:sz w:val="24"/>
                <w:szCs w:val="28"/>
              </w:rPr>
            </w:pPr>
          </w:p>
          <w:p w14:paraId="69B78659" w14:textId="77777777" w:rsidR="009D2B8D" w:rsidRDefault="009D2B8D">
            <w:pPr>
              <w:jc w:val="both"/>
              <w:rPr>
                <w:rFonts w:ascii="Arial" w:hAnsi="Arial" w:cs="Arial"/>
                <w:i/>
                <w:color w:val="000000"/>
                <w:sz w:val="24"/>
                <w:szCs w:val="28"/>
              </w:rPr>
            </w:pPr>
          </w:p>
          <w:p w14:paraId="40A9F0E7" w14:textId="77777777" w:rsidR="009D2B8D" w:rsidRDefault="009D2B8D">
            <w:pPr>
              <w:ind w:left="155"/>
              <w:jc w:val="both"/>
              <w:rPr>
                <w:rFonts w:ascii="Arial" w:hAnsi="Arial" w:cs="Arial"/>
                <w:i/>
                <w:color w:val="000000"/>
                <w:sz w:val="24"/>
                <w:szCs w:val="28"/>
              </w:rPr>
            </w:pPr>
          </w:p>
          <w:p w14:paraId="528BAF53" w14:textId="77777777" w:rsidR="009D2B8D" w:rsidRDefault="009D2B8D">
            <w:pPr>
              <w:ind w:left="155"/>
              <w:jc w:val="both"/>
              <w:rPr>
                <w:rFonts w:ascii="Arial" w:hAnsi="Arial" w:cs="Arial"/>
                <w:sz w:val="24"/>
              </w:rPr>
            </w:pPr>
          </w:p>
        </w:tc>
      </w:tr>
      <w:tr w:rsidR="009D2B8D" w14:paraId="5B8C4A59" w14:textId="77777777">
        <w:tc>
          <w:tcPr>
            <w:tcW w:w="2538" w:type="dxa"/>
          </w:tcPr>
          <w:p w14:paraId="35DB4527" w14:textId="77777777" w:rsidR="009D2B8D" w:rsidRDefault="0034791D">
            <w:pPr>
              <w:pStyle w:val="Heading3"/>
              <w:rPr>
                <w:rFonts w:eastAsia="Times New Roman" w:cs="Arial"/>
              </w:rPr>
            </w:pPr>
            <w:r>
              <w:rPr>
                <w:rFonts w:eastAsia="Times New Roman" w:cs="Arial"/>
              </w:rPr>
              <w:lastRenderedPageBreak/>
              <w:t xml:space="preserve"> </w:t>
            </w:r>
          </w:p>
        </w:tc>
        <w:tc>
          <w:tcPr>
            <w:tcW w:w="5787" w:type="dxa"/>
            <w:gridSpan w:val="2"/>
          </w:tcPr>
          <w:p w14:paraId="37F8B6DF" w14:textId="77777777" w:rsidR="009D2B8D" w:rsidRDefault="0034791D">
            <w:pPr>
              <w:pStyle w:val="Heading3"/>
              <w:rPr>
                <w:rFonts w:eastAsia="Times New Roman" w:cs="Arial"/>
              </w:rPr>
            </w:pPr>
            <w:r>
              <w:rPr>
                <w:rFonts w:eastAsia="Times New Roman" w:cs="Arial"/>
              </w:rPr>
              <w:t> </w:t>
            </w:r>
          </w:p>
        </w:tc>
      </w:tr>
    </w:tbl>
    <w:p w14:paraId="300D2128" w14:textId="77777777" w:rsidR="009D2B8D" w:rsidRDefault="0034791D">
      <w:pPr>
        <w:rPr>
          <w:rFonts w:ascii="Arial" w:hAnsi="Arial" w:cs="Arial"/>
          <w:sz w:val="24"/>
          <w:szCs w:val="24"/>
        </w:rPr>
      </w:pPr>
      <w:r>
        <w:rPr>
          <w:rFonts w:ascii="Arial" w:hAnsi="Arial" w:cs="Arial"/>
        </w:rPr>
        <w:t> </w:t>
      </w:r>
    </w:p>
    <w:p w14:paraId="02BDD9CC" w14:textId="77777777" w:rsidR="009D2B8D" w:rsidRDefault="0034791D">
      <w:pPr>
        <w:rPr>
          <w:rFonts w:ascii="Arial" w:hAnsi="Arial" w:cs="Arial"/>
        </w:rPr>
      </w:pPr>
      <w:r>
        <w:rPr>
          <w:rFonts w:ascii="Arial" w:hAnsi="Arial" w:cs="Arial"/>
          <w:noProof/>
        </w:rPr>
        <w:drawing>
          <wp:inline distT="0" distB="0" distL="0" distR="0" wp14:anchorId="4859078E" wp14:editId="1A839F05">
            <wp:extent cx="9525" cy="9525"/>
            <wp:effectExtent l="0" t="0" r="0" b="0"/>
            <wp:docPr id="3" name="Picture 3" descr="http://visit.geocities.com/visit.gif?&amp;r=&amp;b=Microsoft%20Internet%20Explorer%204.0%20%28compatible%3B%20MSIE%207.0%3B%20Windows%20NT%205.1%3B%20DigExt%3B%20Q312461%29&amp;s=1024x768&amp;o=Win32&amp;c=32&amp;j=true&amp;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visit.geocities.com/visit.gif?&amp;r=&amp;b=Microsoft%20Internet%20Explorer%204.0%20%28compatible%3B%20MSIE%207.0%3B%20Windows%20NT%205.1%3B%20DigExt%3B%20Q312461%29&amp;s=1024x768&amp;o=Win32&amp;c=32&amp;j=true&amp;v=1.2"/>
                    <pic:cNvPicPr>
                      <a:picLocks noChangeAspect="1" noChangeArrowheads="1"/>
                    </pic:cNvPicPr>
                  </pic:nvPicPr>
                  <pic:blipFill>
                    <a:blip r:embed="rId5"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14:anchorId="4678316C" wp14:editId="0C0CD554">
            <wp:extent cx="9525" cy="9525"/>
            <wp:effectExtent l="0" t="0" r="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
                    <pic:cNvPicPr>
                      <a:picLocks noChangeAspect="1" noChangeArrowheads="1"/>
                    </pic:cNvPicPr>
                  </pic:nvPicPr>
                  <pic:blipFill>
                    <a:blip r:embed="rId5"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rPr>
        <w:t>-</w:t>
      </w:r>
      <w:r>
        <w:rPr>
          <w:rFonts w:ascii="Arial" w:hAnsi="Arial" w:cs="Arial"/>
          <w:noProof/>
        </w:rPr>
        <w:drawing>
          <wp:inline distT="0" distB="0" distL="0" distR="0" wp14:anchorId="6360A9DE" wp14:editId="0E6185E3">
            <wp:extent cx="9525" cy="9525"/>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
                    <pic:cNvPicPr>
                      <a:picLocks noChangeAspect="1" noChangeArrowheads="1"/>
                    </pic:cNvPicPr>
                  </pic:nvPicPr>
                  <pic:blipFill>
                    <a:blip r:embed="rId5" cstate="print"/>
                    <a:srcRect/>
                    <a:stretch>
                      <a:fillRect/>
                    </a:stretch>
                  </pic:blipFill>
                  <pic:spPr>
                    <a:xfrm>
                      <a:off x="0" y="0"/>
                      <a:ext cx="9525" cy="9525"/>
                    </a:xfrm>
                    <a:prstGeom prst="rect">
                      <a:avLst/>
                    </a:prstGeom>
                    <a:noFill/>
                    <a:ln w="9525">
                      <a:noFill/>
                      <a:miter lim="800000"/>
                      <a:headEnd/>
                      <a:tailEnd/>
                    </a:ln>
                  </pic:spPr>
                </pic:pic>
              </a:graphicData>
            </a:graphic>
          </wp:inline>
        </w:drawing>
      </w:r>
    </w:p>
    <w:sectPr w:rsidR="009D2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2A077"/>
    <w:multiLevelType w:val="singleLevel"/>
    <w:tmpl w:val="8D32A077"/>
    <w:lvl w:ilvl="0">
      <w:start w:val="5"/>
      <w:numFmt w:val="upperLetter"/>
      <w:suff w:val="nothing"/>
      <w:lvlText w:val="%1-"/>
      <w:lvlJc w:val="left"/>
    </w:lvl>
  </w:abstractNum>
  <w:abstractNum w:abstractNumId="1" w15:restartNumberingAfterBreak="0">
    <w:nsid w:val="A85C231F"/>
    <w:multiLevelType w:val="singleLevel"/>
    <w:tmpl w:val="A85C231F"/>
    <w:lvl w:ilvl="0">
      <w:start w:val="850"/>
      <w:numFmt w:val="decimal"/>
      <w:suff w:val="space"/>
      <w:lvlText w:val="(%1)"/>
      <w:lvlJc w:val="left"/>
    </w:lvl>
  </w:abstractNum>
  <w:abstractNum w:abstractNumId="2" w15:restartNumberingAfterBreak="0">
    <w:nsid w:val="EF6F1643"/>
    <w:multiLevelType w:val="singleLevel"/>
    <w:tmpl w:val="EF6F164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5FC5EE1"/>
    <w:multiLevelType w:val="multilevel"/>
    <w:tmpl w:val="55FC5EE1"/>
    <w:lvl w:ilvl="0">
      <w:start w:val="1"/>
      <w:numFmt w:val="bullet"/>
      <w:lvlText w:val=""/>
      <w:lvlJc w:val="left"/>
      <w:pPr>
        <w:tabs>
          <w:tab w:val="left" w:pos="971"/>
        </w:tabs>
        <w:ind w:left="960" w:hanging="360"/>
      </w:pPr>
      <w:rPr>
        <w:rFonts w:ascii="Symbol" w:hAnsi="Symbol" w:hint="default"/>
      </w:rPr>
    </w:lvl>
    <w:lvl w:ilvl="1">
      <w:start w:val="1"/>
      <w:numFmt w:val="decimal"/>
      <w:lvlText w:val="%2."/>
      <w:lvlJc w:val="left"/>
      <w:pPr>
        <w:tabs>
          <w:tab w:val="left" w:pos="1440"/>
        </w:tabs>
        <w:ind w:left="1429" w:hanging="360"/>
      </w:pPr>
    </w:lvl>
    <w:lvl w:ilvl="2">
      <w:start w:val="1"/>
      <w:numFmt w:val="decimal"/>
      <w:lvlText w:val="%3."/>
      <w:lvlJc w:val="left"/>
      <w:pPr>
        <w:tabs>
          <w:tab w:val="left" w:pos="2160"/>
        </w:tabs>
        <w:ind w:left="2149" w:hanging="360"/>
      </w:pPr>
    </w:lvl>
    <w:lvl w:ilvl="3">
      <w:start w:val="1"/>
      <w:numFmt w:val="decimal"/>
      <w:lvlText w:val="%4."/>
      <w:lvlJc w:val="left"/>
      <w:pPr>
        <w:tabs>
          <w:tab w:val="left" w:pos="2880"/>
        </w:tabs>
        <w:ind w:left="2869" w:hanging="360"/>
      </w:pPr>
    </w:lvl>
    <w:lvl w:ilvl="4">
      <w:start w:val="1"/>
      <w:numFmt w:val="decimal"/>
      <w:lvlText w:val="%5."/>
      <w:lvlJc w:val="left"/>
      <w:pPr>
        <w:tabs>
          <w:tab w:val="left" w:pos="3600"/>
        </w:tabs>
        <w:ind w:left="3589" w:hanging="360"/>
      </w:pPr>
    </w:lvl>
    <w:lvl w:ilvl="5">
      <w:start w:val="1"/>
      <w:numFmt w:val="decimal"/>
      <w:lvlText w:val="%6."/>
      <w:lvlJc w:val="left"/>
      <w:pPr>
        <w:tabs>
          <w:tab w:val="left" w:pos="4320"/>
        </w:tabs>
        <w:ind w:left="4309" w:hanging="360"/>
      </w:pPr>
    </w:lvl>
    <w:lvl w:ilvl="6">
      <w:start w:val="1"/>
      <w:numFmt w:val="decimal"/>
      <w:lvlText w:val="%7."/>
      <w:lvlJc w:val="left"/>
      <w:pPr>
        <w:tabs>
          <w:tab w:val="left" w:pos="5040"/>
        </w:tabs>
        <w:ind w:left="5029" w:hanging="360"/>
      </w:pPr>
    </w:lvl>
    <w:lvl w:ilvl="7">
      <w:start w:val="1"/>
      <w:numFmt w:val="decimal"/>
      <w:lvlText w:val="%8."/>
      <w:lvlJc w:val="left"/>
      <w:pPr>
        <w:tabs>
          <w:tab w:val="left" w:pos="5760"/>
        </w:tabs>
        <w:ind w:left="5749" w:hanging="360"/>
      </w:pPr>
    </w:lvl>
    <w:lvl w:ilvl="8">
      <w:start w:val="1"/>
      <w:numFmt w:val="decimal"/>
      <w:lvlText w:val="%9."/>
      <w:lvlJc w:val="left"/>
      <w:pPr>
        <w:tabs>
          <w:tab w:val="left" w:pos="6480"/>
        </w:tabs>
        <w:ind w:left="6469" w:hanging="360"/>
      </w:pPr>
    </w:lvl>
  </w:abstractNum>
  <w:abstractNum w:abstractNumId="4" w15:restartNumberingAfterBreak="0">
    <w:nsid w:val="73F543F4"/>
    <w:multiLevelType w:val="multilevel"/>
    <w:tmpl w:val="73F543F4"/>
    <w:lvl w:ilvl="0">
      <w:start w:val="1"/>
      <w:numFmt w:val="bullet"/>
      <w:lvlText w:val=""/>
      <w:lvlJc w:val="left"/>
      <w:pPr>
        <w:tabs>
          <w:tab w:val="left" w:pos="971"/>
        </w:tabs>
        <w:ind w:left="971"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344942375">
    <w:abstractNumId w:val="1"/>
  </w:num>
  <w:num w:numId="2" w16cid:durableId="732703507">
    <w:abstractNumId w:val="0"/>
  </w:num>
  <w:num w:numId="3" w16cid:durableId="2019189556">
    <w:abstractNumId w:val="2"/>
  </w:num>
  <w:num w:numId="4" w16cid:durableId="868180575">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5" w16cid:durableId="55766511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984"/>
    <w:rsid w:val="0034791D"/>
    <w:rsid w:val="004370DE"/>
    <w:rsid w:val="00512984"/>
    <w:rsid w:val="00852784"/>
    <w:rsid w:val="009C238C"/>
    <w:rsid w:val="009D2B8D"/>
    <w:rsid w:val="00B95BF6"/>
    <w:rsid w:val="018321E2"/>
    <w:rsid w:val="02E80F14"/>
    <w:rsid w:val="137958F9"/>
    <w:rsid w:val="19CC6201"/>
    <w:rsid w:val="3C882A13"/>
    <w:rsid w:val="443B646B"/>
    <w:rsid w:val="50E33CC5"/>
    <w:rsid w:val="51E819EC"/>
    <w:rsid w:val="52024248"/>
    <w:rsid w:val="5FDF6352"/>
    <w:rsid w:val="694D2244"/>
    <w:rsid w:val="73701340"/>
    <w:rsid w:val="762A787A"/>
    <w:rsid w:val="7D4C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84F84"/>
  <w15:docId w15:val="{54AFE6A4-E9E7-4F8A-8132-4515CA8F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eastAsiaTheme="minorEastAsia" w:hAnsi="Arial"/>
      <w:b/>
      <w:bCs/>
      <w:kern w:val="32"/>
      <w:sz w:val="36"/>
      <w:szCs w:val="32"/>
    </w:rPr>
  </w:style>
  <w:style w:type="paragraph" w:styleId="Heading3">
    <w:name w:val="heading 3"/>
    <w:basedOn w:val="Normal"/>
    <w:next w:val="Normal"/>
    <w:link w:val="Heading3Char"/>
    <w:qFormat/>
    <w:pPr>
      <w:keepNext/>
      <w:spacing w:before="240" w:after="60"/>
      <w:outlineLvl w:val="2"/>
    </w:pPr>
    <w:rPr>
      <w:rFonts w:ascii="Arial" w:eastAsiaTheme="minorEastAsia"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Indent">
    <w:name w:val="Body Text Indent"/>
    <w:basedOn w:val="Normal"/>
    <w:link w:val="BodyTextIndentChar"/>
    <w:qFormat/>
    <w:pPr>
      <w:ind w:left="155"/>
      <w:jc w:val="both"/>
    </w:pPr>
    <w:rPr>
      <w:rFonts w:ascii="Arial" w:hAnsi="Arial" w:cs="Arial"/>
      <w:sz w:val="22"/>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BodyTextIndentChar">
    <w:name w:val="Body Text Indent Char"/>
    <w:basedOn w:val="DefaultParagraphFont"/>
    <w:link w:val="BodyTextIndent"/>
    <w:qFormat/>
  </w:style>
  <w:style w:type="character" w:customStyle="1" w:styleId="BalloonTextChar">
    <w:name w:val="Balloon Text Char"/>
    <w:basedOn w:val="DefaultParagraphFont"/>
    <w:link w:val="BalloonText"/>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Company>Micron Electronics, Inc.</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trip</dc:title>
  <dc:creator>Preferred Customer</dc:creator>
  <cp:lastModifiedBy>321mdlee@gmail.com</cp:lastModifiedBy>
  <cp:revision>2</cp:revision>
  <cp:lastPrinted>2023-01-14T21:55:00Z</cp:lastPrinted>
  <dcterms:created xsi:type="dcterms:W3CDTF">2023-05-04T22:53:00Z</dcterms:created>
  <dcterms:modified xsi:type="dcterms:W3CDTF">2023-05-04T22:53:00Z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1125837703</vt:i4>
  </property>
  <property fmtid="{D5CDD505-2E9C-101B-9397-08002B2CF9AE}" pid="3" name="_EmailSubject">
    <vt:lpwstr>template</vt:lpwstr>
  </property>
  <property fmtid="{D5CDD505-2E9C-101B-9397-08002B2CF9AE}" pid="4" name="_AuthorEmail">
    <vt:lpwstr>almaddux@cox.net</vt:lpwstr>
  </property>
  <property fmtid="{D5CDD505-2E9C-101B-9397-08002B2CF9AE}" pid="5" name="_AuthorEmailDisplayName">
    <vt:lpwstr>Al Maddux</vt:lpwstr>
  </property>
  <property fmtid="{D5CDD505-2E9C-101B-9397-08002B2CF9AE}" pid="6" name="_ReviewingToolsShownOnce">
    <vt:lpwstr/>
  </property>
  <property fmtid="{D5CDD505-2E9C-101B-9397-08002B2CF9AE}" pid="7" name="KSOProductBuildVer">
    <vt:lpwstr>1033-11.2.0.11536</vt:lpwstr>
  </property>
  <property fmtid="{D5CDD505-2E9C-101B-9397-08002B2CF9AE}" pid="8" name="ICV">
    <vt:lpwstr>9F06DAE6B50443169BEA7175CF102959</vt:lpwstr>
  </property>
</Properties>
</file>