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B01D5" w:rsidP="0000279C" w:rsidRDefault="006B01D5" w14:paraId="2DA44336" w14:textId="77777777">
      <w:pPr>
        <w:spacing w:after="0" w:line="240" w:lineRule="auto"/>
        <w:textAlignment w:val="baseline"/>
        <w:rPr>
          <w:rFonts w:ascii="Arial" w:hAnsi="Arial" w:eastAsia="Times New Roman" w:cs="Arial"/>
          <w:b/>
          <w:bCs/>
          <w:sz w:val="24"/>
          <w:szCs w:val="24"/>
          <w:lang w:eastAsia="en-GB"/>
        </w:rPr>
      </w:pPr>
    </w:p>
    <w:p w:rsidR="006B01D5" w:rsidP="0000279C" w:rsidRDefault="006B01D5" w14:paraId="2194345B" w14:textId="77777777">
      <w:pPr>
        <w:spacing w:after="0" w:line="240" w:lineRule="auto"/>
        <w:textAlignment w:val="baseline"/>
        <w:rPr>
          <w:rFonts w:ascii="Arial" w:hAnsi="Arial" w:eastAsia="Times New Roman" w:cs="Arial"/>
          <w:b/>
          <w:bCs/>
          <w:sz w:val="24"/>
          <w:szCs w:val="24"/>
          <w:lang w:eastAsia="en-GB"/>
        </w:rPr>
      </w:pPr>
    </w:p>
    <w:p w:rsidR="006B01D5" w:rsidP="0000279C" w:rsidRDefault="006B01D5" w14:paraId="740E7F36" w14:textId="77777777">
      <w:pPr>
        <w:spacing w:after="0" w:line="240" w:lineRule="auto"/>
        <w:textAlignment w:val="baseline"/>
        <w:rPr>
          <w:rFonts w:ascii="Arial" w:hAnsi="Arial" w:eastAsia="Times New Roman" w:cs="Arial"/>
          <w:b/>
          <w:bCs/>
          <w:sz w:val="24"/>
          <w:szCs w:val="24"/>
          <w:lang w:eastAsia="en-GB"/>
        </w:rPr>
      </w:pPr>
    </w:p>
    <w:p w:rsidR="006B01D5" w:rsidP="0000279C" w:rsidRDefault="006B01D5" w14:paraId="23148DB3" w14:textId="77777777">
      <w:pPr>
        <w:spacing w:after="0" w:line="240" w:lineRule="auto"/>
        <w:textAlignment w:val="baseline"/>
        <w:rPr>
          <w:rFonts w:ascii="Arial" w:hAnsi="Arial" w:eastAsia="Times New Roman" w:cs="Arial"/>
          <w:b/>
          <w:bCs/>
          <w:sz w:val="24"/>
          <w:szCs w:val="24"/>
          <w:lang w:eastAsia="en-GB"/>
        </w:rPr>
      </w:pPr>
    </w:p>
    <w:p w:rsidR="006B01D5" w:rsidP="0000279C" w:rsidRDefault="006B01D5" w14:paraId="43086D9A" w14:textId="77777777">
      <w:pPr>
        <w:spacing w:after="0" w:line="240" w:lineRule="auto"/>
        <w:textAlignment w:val="baseline"/>
        <w:rPr>
          <w:rFonts w:ascii="Arial" w:hAnsi="Arial" w:eastAsia="Times New Roman" w:cs="Arial"/>
          <w:b/>
          <w:bCs/>
          <w:sz w:val="24"/>
          <w:szCs w:val="24"/>
          <w:lang w:eastAsia="en-GB"/>
        </w:rPr>
      </w:pPr>
    </w:p>
    <w:p w:rsidR="006B01D5" w:rsidP="006B01D5" w:rsidRDefault="006B01D5" w14:paraId="5E62C0EB" w14:textId="77777777">
      <w:pPr>
        <w:rPr>
          <w:rFonts w:ascii="Segoe UI" w:hAnsi="Segoe UI" w:cs="Segoe UI"/>
          <w:b/>
        </w:rPr>
      </w:pPr>
    </w:p>
    <w:p w:rsidR="006B01D5" w:rsidP="006B01D5" w:rsidRDefault="006B01D5" w14:paraId="0D8FE046" w14:textId="77777777">
      <w:pPr>
        <w:rPr>
          <w:rFonts w:ascii="Segoe UI" w:hAnsi="Segoe UI" w:cs="Segoe UI"/>
          <w:b/>
        </w:rPr>
      </w:pPr>
    </w:p>
    <w:p w:rsidR="006B01D5" w:rsidP="006B01D5" w:rsidRDefault="006B01D5" w14:paraId="639B9C4B" w14:textId="77777777">
      <w:pPr>
        <w:pStyle w:val="Heading1"/>
        <w:numPr>
          <w:ilvl w:val="0"/>
          <w:numId w:val="0"/>
        </w:numPr>
        <w:rPr>
          <w:rFonts w:ascii="Segoe UI" w:hAnsi="Segoe UI" w:cs="Segoe UI"/>
          <w:sz w:val="20"/>
          <w:lang w:val="en-GB"/>
        </w:rPr>
      </w:pPr>
    </w:p>
    <w:p w:rsidR="006B01D5" w:rsidP="006B01D5" w:rsidRDefault="006B01D5" w14:paraId="63C7D24B" w14:textId="3E9E8435">
      <w:pPr>
        <w:pStyle w:val="3Policytitle"/>
        <w:jc w:val="center"/>
        <w:rPr>
          <w:rFonts w:ascii="Segoe UI" w:hAnsi="Segoe UI" w:cs="Segoe UI"/>
          <w:i/>
          <w:iCs/>
          <w:color w:val="A95434"/>
          <w:sz w:val="60"/>
          <w:szCs w:val="60"/>
        </w:rPr>
      </w:pPr>
      <w:r w:rsidRPr="00DF72A8">
        <w:rPr>
          <w:rFonts w:ascii="Segoe UI" w:hAnsi="Segoe UI" w:cs="Segoe UI"/>
          <w:noProof/>
          <w:color w:val="000000"/>
          <w:lang w:eastAsia="en-GB"/>
        </w:rPr>
        <w:drawing>
          <wp:inline distT="0" distB="0" distL="0" distR="0" wp14:anchorId="43102B87" wp14:editId="44B7149C">
            <wp:extent cx="5731510" cy="2526030"/>
            <wp:effectExtent l="0" t="0" r="2540" b="7620"/>
            <wp:docPr id="116279746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1053150"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526030"/>
                    </a:xfrm>
                    <a:prstGeom prst="rect">
                      <a:avLst/>
                    </a:prstGeom>
                    <a:noFill/>
                    <a:ln>
                      <a:noFill/>
                    </a:ln>
                  </pic:spPr>
                </pic:pic>
              </a:graphicData>
            </a:graphic>
          </wp:inline>
        </w:drawing>
      </w:r>
    </w:p>
    <w:p w:rsidR="006B01D5" w:rsidP="006B01D5" w:rsidRDefault="006B01D5" w14:paraId="03DB7A6A" w14:textId="77777777">
      <w:pPr>
        <w:pStyle w:val="3Policytitle"/>
        <w:rPr>
          <w:rFonts w:ascii="Segoe UI" w:hAnsi="Segoe UI" w:cs="Segoe UI"/>
          <w:i/>
          <w:iCs/>
          <w:color w:val="A95434"/>
          <w:sz w:val="56"/>
          <w:szCs w:val="56"/>
        </w:rPr>
      </w:pPr>
    </w:p>
    <w:p w:rsidR="006B01D5" w:rsidP="006B01D5" w:rsidRDefault="006B01D5" w14:paraId="15F3EEF4" w14:textId="77777777">
      <w:pPr>
        <w:pStyle w:val="3Policytitle"/>
        <w:rPr>
          <w:rFonts w:ascii="Segoe UI" w:hAnsi="Segoe UI" w:cs="Segoe UI"/>
          <w:i/>
          <w:iCs/>
          <w:color w:val="A95434"/>
          <w:sz w:val="56"/>
          <w:szCs w:val="56"/>
        </w:rPr>
      </w:pPr>
    </w:p>
    <w:p w:rsidR="006B01D5" w:rsidP="006B01D5" w:rsidRDefault="006B01D5" w14:paraId="35333591" w14:textId="253A7FD1">
      <w:pPr>
        <w:pStyle w:val="3Policytitle"/>
        <w:rPr>
          <w:rFonts w:ascii="Segoe UI" w:hAnsi="Segoe UI" w:cs="Segoe UI"/>
          <w:i/>
          <w:iCs/>
          <w:color w:val="A95434"/>
          <w:sz w:val="56"/>
          <w:szCs w:val="56"/>
        </w:rPr>
      </w:pPr>
      <w:r>
        <w:rPr>
          <w:rFonts w:ascii="Segoe UI" w:hAnsi="Segoe UI" w:cs="Segoe UI"/>
          <w:i/>
          <w:iCs/>
          <w:color w:val="A95434"/>
          <w:sz w:val="56"/>
          <w:szCs w:val="56"/>
        </w:rPr>
        <w:t>Policy on Distribution of Certificates</w:t>
      </w:r>
    </w:p>
    <w:p w:rsidR="006B01D5" w:rsidP="006B01D5" w:rsidRDefault="006B01D5" w14:paraId="6BA16F1F" w14:textId="77777777">
      <w:pPr>
        <w:pStyle w:val="3Policytitle"/>
        <w:rPr>
          <w:rFonts w:ascii="Segoe UI" w:hAnsi="Segoe UI" w:cs="Segoe UI"/>
          <w:color w:val="A95434"/>
          <w:sz w:val="48"/>
          <w:szCs w:val="48"/>
        </w:rPr>
      </w:pPr>
    </w:p>
    <w:p w:rsidRPr="00110BE3" w:rsidR="006B01D5" w:rsidP="30190AC5" w:rsidRDefault="006B01D5" w14:paraId="089AC662" w14:textId="6A549CAA">
      <w:pPr>
        <w:pStyle w:val="3Policytitle"/>
        <w:rPr>
          <w:rFonts w:ascii="Segoe UI" w:hAnsi="Segoe UI" w:cs="Segoe UI"/>
          <w:b w:val="0"/>
          <w:bCs w:val="0"/>
          <w:color w:val="A95434"/>
          <w:sz w:val="24"/>
          <w:szCs w:val="24"/>
        </w:rPr>
      </w:pPr>
      <w:r w:rsidRPr="30190AC5" w:rsidR="006B01D5">
        <w:rPr>
          <w:rFonts w:ascii="Segoe UI" w:hAnsi="Segoe UI" w:cs="Segoe UI"/>
          <w:b w:val="0"/>
          <w:bCs w:val="0"/>
          <w:color w:val="A95434"/>
          <w:sz w:val="24"/>
          <w:szCs w:val="24"/>
        </w:rPr>
        <w:t xml:space="preserve">       Date of issue: </w:t>
      </w:r>
      <w:r w:rsidRPr="30190AC5" w:rsidR="2680BF6B">
        <w:rPr>
          <w:rFonts w:ascii="Segoe UI" w:hAnsi="Segoe UI" w:cs="Segoe UI"/>
          <w:b w:val="0"/>
          <w:bCs w:val="0"/>
          <w:color w:val="A95434"/>
          <w:sz w:val="24"/>
          <w:szCs w:val="24"/>
        </w:rPr>
        <w:t>September 2024</w:t>
      </w:r>
    </w:p>
    <w:p w:rsidRPr="00110BE3" w:rsidR="006B01D5" w:rsidP="30190AC5" w:rsidRDefault="006B01D5" w14:paraId="34B954C0" w14:textId="0091B7B7">
      <w:pPr>
        <w:pStyle w:val="3Policytitle"/>
        <w:rPr>
          <w:rFonts w:ascii="Segoe UI" w:hAnsi="Segoe UI" w:cs="Segoe UI"/>
          <w:b w:val="0"/>
          <w:bCs w:val="0"/>
          <w:color w:val="A95434"/>
          <w:sz w:val="24"/>
          <w:szCs w:val="24"/>
        </w:rPr>
      </w:pPr>
      <w:r w:rsidRPr="30190AC5" w:rsidR="006B01D5">
        <w:rPr>
          <w:rFonts w:ascii="Segoe UI" w:hAnsi="Segoe UI" w:cs="Segoe UI"/>
          <w:b w:val="0"/>
          <w:bCs w:val="0"/>
          <w:color w:val="A95434"/>
          <w:sz w:val="24"/>
          <w:szCs w:val="24"/>
        </w:rPr>
        <w:t xml:space="preserve">       Date for renewal: </w:t>
      </w:r>
      <w:r w:rsidRPr="30190AC5" w:rsidR="7A7D1B8E">
        <w:rPr>
          <w:rFonts w:ascii="Segoe UI" w:hAnsi="Segoe UI" w:cs="Segoe UI"/>
          <w:b w:val="0"/>
          <w:bCs w:val="0"/>
          <w:color w:val="A95434"/>
          <w:sz w:val="24"/>
          <w:szCs w:val="24"/>
        </w:rPr>
        <w:t>September 2026</w:t>
      </w:r>
    </w:p>
    <w:p w:rsidRPr="00110BE3" w:rsidR="006B01D5" w:rsidP="006B01D5" w:rsidRDefault="006B01D5" w14:paraId="44F5179A" w14:textId="77777777">
      <w:pPr>
        <w:pStyle w:val="3Policytitle"/>
        <w:rPr>
          <w:rFonts w:ascii="Segoe UI" w:hAnsi="Segoe UI" w:cs="Segoe UI"/>
          <w:b w:val="0"/>
          <w:bCs/>
          <w:color w:val="A95434"/>
          <w:sz w:val="24"/>
        </w:rPr>
      </w:pPr>
      <w:r w:rsidRPr="00110BE3">
        <w:rPr>
          <w:rFonts w:ascii="Segoe UI" w:hAnsi="Segoe UI" w:cs="Segoe UI"/>
          <w:b w:val="0"/>
          <w:bCs/>
          <w:color w:val="A95434"/>
          <w:sz w:val="24"/>
        </w:rPr>
        <w:t xml:space="preserve">      </w:t>
      </w:r>
      <w:r>
        <w:rPr>
          <w:rFonts w:ascii="Segoe UI" w:hAnsi="Segoe UI" w:cs="Segoe UI"/>
          <w:b w:val="0"/>
          <w:bCs/>
          <w:color w:val="A95434"/>
          <w:sz w:val="24"/>
        </w:rPr>
        <w:t xml:space="preserve"> </w:t>
      </w:r>
      <w:r w:rsidRPr="00110BE3">
        <w:rPr>
          <w:rFonts w:ascii="Segoe UI" w:hAnsi="Segoe UI" w:cs="Segoe UI"/>
          <w:b w:val="0"/>
          <w:bCs/>
          <w:color w:val="A95434"/>
          <w:sz w:val="24"/>
        </w:rPr>
        <w:t>Author: Philip Parker</w:t>
      </w:r>
    </w:p>
    <w:p w:rsidR="006B01D5" w:rsidP="0000279C" w:rsidRDefault="006B01D5" w14:paraId="78406CEA" w14:textId="77777777">
      <w:pPr>
        <w:spacing w:after="0" w:line="240" w:lineRule="auto"/>
        <w:textAlignment w:val="baseline"/>
        <w:rPr>
          <w:rFonts w:ascii="Arial" w:hAnsi="Arial" w:eastAsia="Times New Roman" w:cs="Arial"/>
          <w:b/>
          <w:bCs/>
          <w:sz w:val="24"/>
          <w:szCs w:val="24"/>
          <w:lang w:eastAsia="en-GB"/>
        </w:rPr>
      </w:pPr>
    </w:p>
    <w:p w:rsidR="006B01D5" w:rsidP="0000279C" w:rsidRDefault="006B01D5" w14:paraId="2B426F4C" w14:textId="77777777">
      <w:pPr>
        <w:spacing w:after="0" w:line="240" w:lineRule="auto"/>
        <w:textAlignment w:val="baseline"/>
        <w:rPr>
          <w:rFonts w:ascii="Arial" w:hAnsi="Arial" w:eastAsia="Times New Roman" w:cs="Arial"/>
          <w:b/>
          <w:bCs/>
          <w:sz w:val="24"/>
          <w:szCs w:val="24"/>
          <w:lang w:eastAsia="en-GB"/>
        </w:rPr>
      </w:pPr>
    </w:p>
    <w:p w:rsidR="006B01D5" w:rsidP="0000279C" w:rsidRDefault="006B01D5" w14:paraId="5F950344" w14:textId="77777777">
      <w:pPr>
        <w:spacing w:after="0" w:line="240" w:lineRule="auto"/>
        <w:textAlignment w:val="baseline"/>
        <w:rPr>
          <w:rFonts w:ascii="Arial" w:hAnsi="Arial" w:eastAsia="Times New Roman" w:cs="Arial"/>
          <w:b/>
          <w:bCs/>
          <w:sz w:val="24"/>
          <w:szCs w:val="24"/>
          <w:lang w:eastAsia="en-GB"/>
        </w:rPr>
      </w:pPr>
    </w:p>
    <w:p w:rsidR="006B01D5" w:rsidP="0000279C" w:rsidRDefault="006B01D5" w14:paraId="69CBC876" w14:textId="77777777">
      <w:pPr>
        <w:spacing w:after="0" w:line="240" w:lineRule="auto"/>
        <w:textAlignment w:val="baseline"/>
        <w:rPr>
          <w:rFonts w:ascii="Arial" w:hAnsi="Arial" w:eastAsia="Times New Roman" w:cs="Arial"/>
          <w:b/>
          <w:bCs/>
          <w:sz w:val="24"/>
          <w:szCs w:val="24"/>
          <w:lang w:eastAsia="en-GB"/>
        </w:rPr>
      </w:pPr>
    </w:p>
    <w:p w:rsidR="006B01D5" w:rsidP="0000279C" w:rsidRDefault="006B01D5" w14:paraId="3C2DDDDD" w14:textId="77777777">
      <w:pPr>
        <w:spacing w:after="0" w:line="240" w:lineRule="auto"/>
        <w:textAlignment w:val="baseline"/>
        <w:rPr>
          <w:rFonts w:ascii="Arial" w:hAnsi="Arial" w:eastAsia="Times New Roman" w:cs="Arial"/>
          <w:b/>
          <w:bCs/>
          <w:sz w:val="24"/>
          <w:szCs w:val="24"/>
          <w:lang w:eastAsia="en-GB"/>
        </w:rPr>
      </w:pPr>
    </w:p>
    <w:p w:rsidRPr="0000279C" w:rsidR="0000279C" w:rsidP="0000279C" w:rsidRDefault="0000279C" w14:paraId="347D2AE8" w14:textId="1E8826AF">
      <w:pPr>
        <w:spacing w:after="0" w:line="240" w:lineRule="auto"/>
        <w:textAlignment w:val="baseline"/>
        <w:rPr>
          <w:rFonts w:ascii="Segoe UI" w:hAnsi="Segoe UI" w:eastAsia="Times New Roman" w:cs="Segoe UI"/>
          <w:sz w:val="18"/>
          <w:szCs w:val="18"/>
          <w:lang w:eastAsia="en-GB"/>
        </w:rPr>
      </w:pPr>
    </w:p>
    <w:p w:rsidRPr="0000279C" w:rsidR="0000279C" w:rsidP="0000279C" w:rsidRDefault="0000279C" w14:paraId="40E3CBD1" w14:textId="77777777">
      <w:pPr>
        <w:spacing w:after="0" w:line="240" w:lineRule="auto"/>
        <w:textAlignment w:val="baseline"/>
        <w:rPr>
          <w:rFonts w:ascii="Segoe UI" w:hAnsi="Segoe UI" w:eastAsia="Times New Roman" w:cs="Segoe UI"/>
          <w:sz w:val="18"/>
          <w:szCs w:val="18"/>
          <w:lang w:eastAsia="en-GB"/>
        </w:rPr>
      </w:pPr>
      <w:r w:rsidRPr="0000279C">
        <w:rPr>
          <w:rFonts w:ascii="Arial" w:hAnsi="Arial" w:eastAsia="Times New Roman" w:cs="Arial"/>
          <w:sz w:val="24"/>
          <w:szCs w:val="24"/>
          <w:lang w:eastAsia="en-GB"/>
        </w:rPr>
        <w:lastRenderedPageBreak/>
        <w:t> </w:t>
      </w:r>
    </w:p>
    <w:p w:rsidRPr="006B01D5" w:rsidR="0000279C" w:rsidP="0000279C" w:rsidRDefault="0000279C" w14:paraId="7E0ED9FA" w14:textId="77777777">
      <w:pPr>
        <w:spacing w:after="0" w:line="240" w:lineRule="auto"/>
        <w:textAlignment w:val="baseline"/>
        <w:rPr>
          <w:rFonts w:ascii="Segoe UI" w:hAnsi="Segoe UI" w:eastAsia="Times New Roman" w:cs="Segoe UI"/>
          <w:lang w:eastAsia="en-GB"/>
        </w:rPr>
      </w:pPr>
      <w:r w:rsidRPr="006B01D5">
        <w:rPr>
          <w:rFonts w:ascii="Segoe UI" w:hAnsi="Segoe UI" w:eastAsia="Times New Roman" w:cs="Segoe UI"/>
          <w:lang w:eastAsia="en-GB"/>
        </w:rPr>
        <w:t>Open Awards will issue certificates for learners who have successfully completed unit(s), within 20 working days of receipt of verified results.  </w:t>
      </w:r>
    </w:p>
    <w:p w:rsidRPr="006B01D5" w:rsidR="0000279C" w:rsidP="0000279C" w:rsidRDefault="0000279C" w14:paraId="1ACD4FD9" w14:textId="77777777">
      <w:pPr>
        <w:spacing w:after="0" w:line="240" w:lineRule="auto"/>
        <w:textAlignment w:val="baseline"/>
        <w:rPr>
          <w:rFonts w:ascii="Segoe UI" w:hAnsi="Segoe UI" w:eastAsia="Times New Roman" w:cs="Segoe UI"/>
          <w:lang w:eastAsia="en-GB"/>
        </w:rPr>
      </w:pPr>
      <w:r w:rsidRPr="006B01D5">
        <w:rPr>
          <w:rFonts w:ascii="Segoe UI" w:hAnsi="Segoe UI" w:eastAsia="Times New Roman" w:cs="Segoe UI"/>
          <w:lang w:eastAsia="en-GB"/>
        </w:rPr>
        <w:t> </w:t>
      </w:r>
    </w:p>
    <w:p w:rsidRPr="006B01D5" w:rsidR="0000279C" w:rsidP="0000279C" w:rsidRDefault="0000279C" w14:paraId="517CED68" w14:textId="77777777">
      <w:pPr>
        <w:spacing w:after="0" w:line="240" w:lineRule="auto"/>
        <w:textAlignment w:val="baseline"/>
        <w:rPr>
          <w:rFonts w:ascii="Segoe UI" w:hAnsi="Segoe UI" w:eastAsia="Times New Roman" w:cs="Segoe UI"/>
          <w:lang w:eastAsia="en-GB"/>
        </w:rPr>
      </w:pPr>
      <w:r w:rsidRPr="006B01D5">
        <w:rPr>
          <w:rFonts w:ascii="Segoe UI" w:hAnsi="Segoe UI" w:eastAsia="Times New Roman" w:cs="Segoe UI"/>
          <w:lang w:eastAsia="en-GB"/>
        </w:rPr>
        <w:t>All certificates will be forwarded to your Centre, via recorded delivery, for the attention of the Administration Contact.  </w:t>
      </w:r>
    </w:p>
    <w:p w:rsidRPr="006B01D5" w:rsidR="0000279C" w:rsidP="0000279C" w:rsidRDefault="0000279C" w14:paraId="40AC83C0" w14:textId="77777777">
      <w:pPr>
        <w:spacing w:after="0" w:line="240" w:lineRule="auto"/>
        <w:textAlignment w:val="baseline"/>
        <w:rPr>
          <w:rFonts w:ascii="Segoe UI" w:hAnsi="Segoe UI" w:eastAsia="Times New Roman" w:cs="Segoe UI"/>
          <w:lang w:eastAsia="en-GB"/>
        </w:rPr>
      </w:pPr>
      <w:r w:rsidRPr="006B01D5">
        <w:rPr>
          <w:rFonts w:ascii="Segoe UI" w:hAnsi="Segoe UI" w:eastAsia="Times New Roman" w:cs="Segoe UI"/>
          <w:lang w:eastAsia="en-GB"/>
        </w:rPr>
        <w:t> </w:t>
      </w:r>
    </w:p>
    <w:p w:rsidRPr="006B01D5" w:rsidR="0000279C" w:rsidP="0000279C" w:rsidRDefault="0000279C" w14:paraId="354735D7" w14:textId="77777777">
      <w:pPr>
        <w:spacing w:after="0" w:line="240" w:lineRule="auto"/>
        <w:textAlignment w:val="baseline"/>
        <w:rPr>
          <w:rFonts w:ascii="Segoe UI" w:hAnsi="Segoe UI" w:eastAsia="Times New Roman" w:cs="Segoe UI"/>
          <w:lang w:eastAsia="en-GB"/>
        </w:rPr>
      </w:pPr>
      <w:r w:rsidRPr="006B01D5">
        <w:rPr>
          <w:rFonts w:ascii="Segoe UI" w:hAnsi="Segoe UI" w:eastAsia="Times New Roman" w:cs="Segoe UI"/>
          <w:lang w:eastAsia="en-GB"/>
        </w:rPr>
        <w:t>This Centre will notify Open Awards within 5 working days of any identified problems with the certificates received. Once we have checked that all certificates are present and correct, we will confirm receipt within 10 working days via the Secure Portal. </w:t>
      </w:r>
    </w:p>
    <w:p w:rsidRPr="006B01D5" w:rsidR="0000279C" w:rsidP="0000279C" w:rsidRDefault="0000279C" w14:paraId="07E951D3" w14:textId="77777777">
      <w:pPr>
        <w:spacing w:after="0" w:line="240" w:lineRule="auto"/>
        <w:textAlignment w:val="baseline"/>
        <w:rPr>
          <w:rFonts w:ascii="Segoe UI" w:hAnsi="Segoe UI" w:eastAsia="Times New Roman" w:cs="Segoe UI"/>
          <w:lang w:eastAsia="en-GB"/>
        </w:rPr>
      </w:pPr>
      <w:r w:rsidRPr="006B01D5">
        <w:rPr>
          <w:rFonts w:ascii="Segoe UI" w:hAnsi="Segoe UI" w:eastAsia="Times New Roman" w:cs="Segoe UI"/>
          <w:lang w:eastAsia="en-GB"/>
        </w:rPr>
        <w:t> </w:t>
      </w:r>
    </w:p>
    <w:p w:rsidRPr="006B01D5" w:rsidR="0000279C" w:rsidP="0000279C" w:rsidRDefault="00DE2D02" w14:paraId="1CF4C187" w14:textId="3BD12856">
      <w:pPr>
        <w:spacing w:after="0" w:line="240" w:lineRule="auto"/>
        <w:textAlignment w:val="baseline"/>
        <w:rPr>
          <w:rFonts w:ascii="Segoe UI" w:hAnsi="Segoe UI" w:eastAsia="Times New Roman" w:cs="Segoe UI"/>
          <w:lang w:eastAsia="en-GB"/>
        </w:rPr>
      </w:pPr>
      <w:r w:rsidRPr="006B01D5">
        <w:rPr>
          <w:rFonts w:ascii="Segoe UI" w:hAnsi="Segoe UI" w:eastAsia="Times New Roman" w:cs="Segoe UI"/>
          <w:bCs/>
          <w:iCs/>
          <w:lang w:eastAsia="en-GB"/>
        </w:rPr>
        <w:t xml:space="preserve">InspirED </w:t>
      </w:r>
      <w:r w:rsidRPr="006B01D5" w:rsidR="006B01D5">
        <w:rPr>
          <w:rFonts w:ascii="Segoe UI" w:hAnsi="Segoe UI" w:eastAsia="Times New Roman" w:cs="Segoe UI"/>
          <w:bCs/>
          <w:iCs/>
          <w:lang w:eastAsia="en-GB"/>
        </w:rPr>
        <w:t xml:space="preserve">PD </w:t>
      </w:r>
      <w:r w:rsidRPr="006B01D5" w:rsidR="006B01D5">
        <w:rPr>
          <w:rFonts w:ascii="Segoe UI" w:hAnsi="Segoe UI" w:eastAsia="Times New Roman" w:cs="Segoe UI"/>
          <w:lang w:eastAsia="en-GB"/>
        </w:rPr>
        <w:t>will</w:t>
      </w:r>
      <w:r w:rsidRPr="006B01D5" w:rsidR="0000279C">
        <w:rPr>
          <w:rFonts w:ascii="Segoe UI" w:hAnsi="Segoe UI" w:eastAsia="Times New Roman" w:cs="Segoe UI"/>
          <w:lang w:eastAsia="en-GB"/>
        </w:rPr>
        <w:t xml:space="preserve"> issue learner certificates within </w:t>
      </w:r>
      <w:r w:rsidRPr="006B01D5">
        <w:rPr>
          <w:rFonts w:ascii="Segoe UI" w:hAnsi="Segoe UI" w:eastAsia="Times New Roman" w:cs="Segoe UI"/>
          <w:bCs/>
          <w:iCs/>
          <w:lang w:eastAsia="en-GB"/>
        </w:rPr>
        <w:t xml:space="preserve">10 working days </w:t>
      </w:r>
      <w:r w:rsidRPr="006B01D5" w:rsidR="0000279C">
        <w:rPr>
          <w:rFonts w:ascii="Segoe UI" w:hAnsi="Segoe UI" w:eastAsia="Times New Roman" w:cs="Segoe UI"/>
          <w:lang w:eastAsia="en-GB"/>
        </w:rPr>
        <w:t>of receipt from Open Awards. Unless it has been agreed otherwise, certificates will be issued directly to the employer/learner</w:t>
      </w:r>
      <w:r w:rsidRPr="006B01D5" w:rsidR="0000279C">
        <w:rPr>
          <w:rFonts w:ascii="Segoe UI" w:hAnsi="Segoe UI" w:eastAsia="Times New Roman" w:cs="Segoe UI"/>
          <w:b/>
          <w:bCs/>
          <w:lang w:eastAsia="en-GB"/>
        </w:rPr>
        <w:t xml:space="preserve">.  </w:t>
      </w:r>
      <w:r w:rsidRPr="006B01D5" w:rsidR="0000279C">
        <w:rPr>
          <w:rFonts w:ascii="Segoe UI" w:hAnsi="Segoe UI" w:eastAsia="Times New Roman" w:cs="Segoe UI"/>
          <w:lang w:eastAsia="en-GB"/>
        </w:rPr>
        <w:t>Records of results/photocopies of certificates will be kept by the Quality Manager on a group database and/or in the personal files of the learners. </w:t>
      </w:r>
    </w:p>
    <w:p w:rsidRPr="006B01D5" w:rsidR="0000279C" w:rsidP="0000279C" w:rsidRDefault="0000279C" w14:paraId="74B12285" w14:textId="77777777">
      <w:pPr>
        <w:spacing w:after="0" w:line="240" w:lineRule="auto"/>
        <w:textAlignment w:val="baseline"/>
        <w:rPr>
          <w:rFonts w:ascii="Segoe UI" w:hAnsi="Segoe UI" w:eastAsia="Times New Roman" w:cs="Segoe UI"/>
          <w:lang w:eastAsia="en-GB"/>
        </w:rPr>
      </w:pPr>
      <w:r w:rsidRPr="006B01D5">
        <w:rPr>
          <w:rFonts w:ascii="Segoe UI" w:hAnsi="Segoe UI" w:eastAsia="Times New Roman" w:cs="Segoe UI"/>
          <w:lang w:eastAsia="en-GB"/>
        </w:rPr>
        <w:t>  </w:t>
      </w:r>
    </w:p>
    <w:p w:rsidRPr="006B01D5" w:rsidR="0000279C" w:rsidP="0000279C" w:rsidRDefault="0000279C" w14:paraId="4A863749" w14:textId="77777777">
      <w:pPr>
        <w:spacing w:after="0" w:line="240" w:lineRule="auto"/>
        <w:textAlignment w:val="baseline"/>
        <w:rPr>
          <w:rFonts w:ascii="Segoe UI" w:hAnsi="Segoe UI" w:eastAsia="Times New Roman" w:cs="Segoe UI"/>
          <w:lang w:eastAsia="en-GB"/>
        </w:rPr>
      </w:pPr>
      <w:r w:rsidRPr="006B01D5">
        <w:rPr>
          <w:rFonts w:ascii="Segoe UI" w:hAnsi="Segoe UI" w:eastAsia="Times New Roman" w:cs="Segoe UI"/>
          <w:lang w:eastAsia="en-GB"/>
        </w:rPr>
        <w:t>Certificates will then be posted/collected/delivered to the learner, who will acknowledge receipt of each certificate gained.  </w:t>
      </w:r>
    </w:p>
    <w:p w:rsidRPr="006B01D5" w:rsidR="0000279C" w:rsidP="0000279C" w:rsidRDefault="0000279C" w14:paraId="1A03C5D0" w14:textId="77777777">
      <w:pPr>
        <w:spacing w:after="0" w:line="240" w:lineRule="auto"/>
        <w:textAlignment w:val="baseline"/>
        <w:rPr>
          <w:rFonts w:ascii="Segoe UI" w:hAnsi="Segoe UI" w:eastAsia="Times New Roman" w:cs="Segoe UI"/>
          <w:lang w:eastAsia="en-GB"/>
        </w:rPr>
      </w:pPr>
      <w:r w:rsidRPr="006B01D5">
        <w:rPr>
          <w:rFonts w:ascii="Segoe UI" w:hAnsi="Segoe UI" w:eastAsia="Times New Roman" w:cs="Segoe UI"/>
          <w:lang w:eastAsia="en-GB"/>
        </w:rPr>
        <w:t> </w:t>
      </w:r>
    </w:p>
    <w:p w:rsidRPr="006B01D5" w:rsidR="0000279C" w:rsidP="0000279C" w:rsidRDefault="0000279C" w14:paraId="1DC86B52" w14:textId="77777777">
      <w:pPr>
        <w:spacing w:after="0" w:line="240" w:lineRule="auto"/>
        <w:textAlignment w:val="baseline"/>
        <w:rPr>
          <w:rFonts w:ascii="Segoe UI" w:hAnsi="Segoe UI" w:eastAsia="Times New Roman" w:cs="Segoe UI"/>
          <w:lang w:eastAsia="en-GB"/>
        </w:rPr>
      </w:pPr>
      <w:r w:rsidRPr="006B01D5">
        <w:rPr>
          <w:rFonts w:ascii="Segoe UI" w:hAnsi="Segoe UI" w:eastAsia="Times New Roman" w:cs="Segoe UI"/>
          <w:lang w:eastAsia="en-GB"/>
        </w:rPr>
        <w:t> </w:t>
      </w:r>
    </w:p>
    <w:p w:rsidR="00BE6589" w:rsidRDefault="00BE6589" w14:paraId="0835AE9C" w14:textId="77777777"/>
    <w:sectPr w:rsidR="00BE6589">
      <w:headerReference w:type="default"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78AC" w:rsidP="00DE2D02" w:rsidRDefault="000B78AC" w14:paraId="7B0AB22C" w14:textId="77777777">
      <w:pPr>
        <w:spacing w:after="0" w:line="240" w:lineRule="auto"/>
      </w:pPr>
      <w:r>
        <w:separator/>
      </w:r>
    </w:p>
  </w:endnote>
  <w:endnote w:type="continuationSeparator" w:id="0">
    <w:p w:rsidR="000B78AC" w:rsidP="00DE2D02" w:rsidRDefault="000B78AC" w14:paraId="299A71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E2D02" w:rsidR="00DE2D02" w:rsidP="00DE2D02" w:rsidRDefault="00DE2D02" w14:paraId="75750716" w14:textId="564FFFCD">
    <w:pPr>
      <w:pStyle w:val="Footer"/>
      <w:jc w:val="cen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78AC" w:rsidP="00DE2D02" w:rsidRDefault="000B78AC" w14:paraId="1DDCEFC7" w14:textId="77777777">
      <w:pPr>
        <w:spacing w:after="0" w:line="240" w:lineRule="auto"/>
      </w:pPr>
      <w:r>
        <w:separator/>
      </w:r>
    </w:p>
  </w:footnote>
  <w:footnote w:type="continuationSeparator" w:id="0">
    <w:p w:rsidR="000B78AC" w:rsidP="00DE2D02" w:rsidRDefault="000B78AC" w14:paraId="2DDA1A7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2D02" w:rsidP="00DE2D02" w:rsidRDefault="00DE2D02" w14:paraId="04F3117C" w14:textId="0DBAB5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87DC7"/>
    <w:multiLevelType w:val="multilevel"/>
    <w:tmpl w:val="0F86EC6E"/>
    <w:lvl w:ilvl="0">
      <w:start w:val="1"/>
      <w:numFmt w:val="decimal"/>
      <w:pStyle w:val="Heading1"/>
      <w:lvlText w:val="%1."/>
      <w:lvlJc w:val="left"/>
      <w:pPr>
        <w:tabs>
          <w:tab w:val="num" w:pos="709"/>
        </w:tabs>
        <w:ind w:left="709" w:hanging="709"/>
      </w:pPr>
      <w:rPr>
        <w:rFonts w:hint="default" w:ascii="Arial" w:hAnsi="Arial"/>
        <w:b/>
        <w:i w:val="0"/>
        <w:sz w:val="22"/>
      </w:rPr>
    </w:lvl>
    <w:lvl w:ilvl="1">
      <w:start w:val="1"/>
      <w:numFmt w:val="decimal"/>
      <w:pStyle w:val="Heading2"/>
      <w:lvlText w:val="%1.%2"/>
      <w:lvlJc w:val="left"/>
      <w:pPr>
        <w:tabs>
          <w:tab w:val="num" w:pos="709"/>
        </w:tabs>
        <w:ind w:left="709" w:hanging="709"/>
      </w:pPr>
      <w:rPr>
        <w:rFonts w:hint="default" w:ascii="Arial" w:hAnsi="Arial"/>
        <w:b/>
        <w:i w:val="0"/>
        <w:sz w:val="22"/>
      </w:rPr>
    </w:lvl>
    <w:lvl w:ilvl="2">
      <w:start w:val="1"/>
      <w:numFmt w:val="decimal"/>
      <w:lvlRestart w:val="1"/>
      <w:pStyle w:val="Heading2NotBold"/>
      <w:lvlText w:val="%1.%3"/>
      <w:lvlJc w:val="left"/>
      <w:pPr>
        <w:tabs>
          <w:tab w:val="num" w:pos="709"/>
        </w:tabs>
        <w:ind w:left="709" w:hanging="709"/>
      </w:pPr>
      <w:rPr>
        <w:rFonts w:hint="default" w:ascii="Arial" w:hAnsi="Arial"/>
        <w:b w:val="0"/>
        <w:i w:val="0"/>
        <w:sz w:val="22"/>
      </w:rPr>
    </w:lvl>
    <w:lvl w:ilvl="3">
      <w:start w:val="1"/>
      <w:numFmt w:val="decimal"/>
      <w:lvlRestart w:val="2"/>
      <w:lvlText w:val="%1.%2.%4"/>
      <w:lvlJc w:val="left"/>
      <w:pPr>
        <w:tabs>
          <w:tab w:val="num" w:pos="2126"/>
        </w:tabs>
        <w:ind w:left="2126" w:hanging="708"/>
      </w:pPr>
      <w:rPr>
        <w:rFonts w:hint="default" w:ascii="Arial" w:hAnsi="Arial"/>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6089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79C"/>
    <w:rsid w:val="0000279C"/>
    <w:rsid w:val="000B78AC"/>
    <w:rsid w:val="006B01D5"/>
    <w:rsid w:val="00BE6589"/>
    <w:rsid w:val="00DE2D02"/>
    <w:rsid w:val="00FB4734"/>
    <w:rsid w:val="2680BF6B"/>
    <w:rsid w:val="30190AC5"/>
    <w:rsid w:val="7A7D1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3A39C"/>
  <w15:chartTrackingRefBased/>
  <w15:docId w15:val="{16EFEA6F-9BFF-4AAA-8D9C-82CFAC65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6B01D5"/>
    <w:pPr>
      <w:keepNext/>
      <w:keepLines/>
      <w:numPr>
        <w:numId w:val="1"/>
      </w:numPr>
      <w:overflowPunct w:val="0"/>
      <w:autoSpaceDE w:val="0"/>
      <w:autoSpaceDN w:val="0"/>
      <w:adjustRightInd w:val="0"/>
      <w:spacing w:before="180" w:after="0" w:line="288" w:lineRule="auto"/>
      <w:textAlignment w:val="baseline"/>
      <w:outlineLvl w:val="0"/>
    </w:pPr>
    <w:rPr>
      <w:rFonts w:ascii="Arial" w:hAnsi="Arial" w:eastAsia="Times New Roman" w:cs="Times New Roman"/>
      <w:b/>
      <w:bCs/>
      <w:szCs w:val="20"/>
      <w:u w:val="single"/>
      <w:lang w:val="en-US"/>
    </w:rPr>
  </w:style>
  <w:style w:type="paragraph" w:styleId="Heading2">
    <w:name w:val="heading 2"/>
    <w:basedOn w:val="Normal"/>
    <w:next w:val="Normal"/>
    <w:link w:val="Heading2Char"/>
    <w:qFormat/>
    <w:rsid w:val="006B01D5"/>
    <w:pPr>
      <w:keepNext/>
      <w:keepLines/>
      <w:numPr>
        <w:ilvl w:val="1"/>
        <w:numId w:val="1"/>
      </w:numPr>
      <w:spacing w:before="180" w:after="0" w:line="288" w:lineRule="auto"/>
      <w:jc w:val="both"/>
      <w:outlineLvl w:val="1"/>
    </w:pPr>
    <w:rPr>
      <w:rFonts w:ascii="Arial" w:hAnsi="Arial" w:eastAsia="Times New Roman" w:cs="Arial"/>
      <w:b/>
      <w:snapToGrid w:val="0"/>
      <w:color w:val="00000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E2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DE2D02"/>
  </w:style>
  <w:style w:type="paragraph" w:styleId="Footer">
    <w:name w:val="footer"/>
    <w:basedOn w:val="Normal"/>
    <w:link w:val="FooterChar"/>
    <w:uiPriority w:val="99"/>
    <w:unhideWhenUsed/>
    <w:rsid w:val="00DE2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DE2D02"/>
  </w:style>
  <w:style w:type="character" w:styleId="Heading1Char" w:customStyle="1">
    <w:name w:val="Heading 1 Char"/>
    <w:basedOn w:val="DefaultParagraphFont"/>
    <w:link w:val="Heading1"/>
    <w:rsid w:val="006B01D5"/>
    <w:rPr>
      <w:rFonts w:ascii="Arial" w:hAnsi="Arial" w:eastAsia="Times New Roman" w:cs="Times New Roman"/>
      <w:b/>
      <w:bCs/>
      <w:szCs w:val="20"/>
      <w:u w:val="single"/>
      <w:lang w:val="en-US"/>
    </w:rPr>
  </w:style>
  <w:style w:type="character" w:styleId="Heading2Char" w:customStyle="1">
    <w:name w:val="Heading 2 Char"/>
    <w:basedOn w:val="DefaultParagraphFont"/>
    <w:link w:val="Heading2"/>
    <w:rsid w:val="006B01D5"/>
    <w:rPr>
      <w:rFonts w:ascii="Arial" w:hAnsi="Arial" w:eastAsia="Times New Roman" w:cs="Arial"/>
      <w:b/>
      <w:snapToGrid w:val="0"/>
      <w:color w:val="000000"/>
      <w:szCs w:val="20"/>
    </w:rPr>
  </w:style>
  <w:style w:type="paragraph" w:styleId="Heading2NotBold" w:customStyle="1">
    <w:name w:val="Heading 2 NotBold"/>
    <w:basedOn w:val="Heading2"/>
    <w:rsid w:val="006B01D5"/>
    <w:pPr>
      <w:keepNext w:val="0"/>
      <w:keepLines w:val="0"/>
      <w:widowControl w:val="0"/>
      <w:numPr>
        <w:ilvl w:val="2"/>
      </w:numPr>
    </w:pPr>
    <w:rPr>
      <w:b w:val="0"/>
      <w:bCs/>
    </w:rPr>
  </w:style>
  <w:style w:type="paragraph" w:styleId="3Policytitle" w:customStyle="1">
    <w:name w:val="3 Policy title"/>
    <w:basedOn w:val="Normal"/>
    <w:rsid w:val="006B01D5"/>
    <w:pPr>
      <w:suppressAutoHyphens/>
      <w:autoSpaceDN w:val="0"/>
      <w:spacing w:after="120" w:line="240" w:lineRule="auto"/>
      <w:textAlignment w:val="baseline"/>
    </w:pPr>
    <w:rPr>
      <w:rFonts w:ascii="Arial" w:hAnsi="Arial" w:eastAsia="MS Mincho" w:cs="Times New Roman"/>
      <w:b/>
      <w:kern w:val="3"/>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52394">
      <w:bodyDiv w:val="1"/>
      <w:marLeft w:val="0"/>
      <w:marRight w:val="0"/>
      <w:marTop w:val="0"/>
      <w:marBottom w:val="0"/>
      <w:divBdr>
        <w:top w:val="none" w:sz="0" w:space="0" w:color="auto"/>
        <w:left w:val="none" w:sz="0" w:space="0" w:color="auto"/>
        <w:bottom w:val="none" w:sz="0" w:space="0" w:color="auto"/>
        <w:right w:val="none" w:sz="0" w:space="0" w:color="auto"/>
      </w:divBdr>
      <w:divsChild>
        <w:div w:id="587036271">
          <w:marLeft w:val="0"/>
          <w:marRight w:val="0"/>
          <w:marTop w:val="0"/>
          <w:marBottom w:val="0"/>
          <w:divBdr>
            <w:top w:val="none" w:sz="0" w:space="0" w:color="auto"/>
            <w:left w:val="none" w:sz="0" w:space="0" w:color="auto"/>
            <w:bottom w:val="none" w:sz="0" w:space="0" w:color="auto"/>
            <w:right w:val="none" w:sz="0" w:space="0" w:color="auto"/>
          </w:divBdr>
        </w:div>
        <w:div w:id="581913721">
          <w:marLeft w:val="0"/>
          <w:marRight w:val="0"/>
          <w:marTop w:val="0"/>
          <w:marBottom w:val="0"/>
          <w:divBdr>
            <w:top w:val="none" w:sz="0" w:space="0" w:color="auto"/>
            <w:left w:val="none" w:sz="0" w:space="0" w:color="auto"/>
            <w:bottom w:val="none" w:sz="0" w:space="0" w:color="auto"/>
            <w:right w:val="none" w:sz="0" w:space="0" w:color="auto"/>
          </w:divBdr>
        </w:div>
        <w:div w:id="1852530613">
          <w:marLeft w:val="0"/>
          <w:marRight w:val="0"/>
          <w:marTop w:val="0"/>
          <w:marBottom w:val="0"/>
          <w:divBdr>
            <w:top w:val="none" w:sz="0" w:space="0" w:color="auto"/>
            <w:left w:val="none" w:sz="0" w:space="0" w:color="auto"/>
            <w:bottom w:val="none" w:sz="0" w:space="0" w:color="auto"/>
            <w:right w:val="none" w:sz="0" w:space="0" w:color="auto"/>
          </w:divBdr>
        </w:div>
        <w:div w:id="1305741434">
          <w:marLeft w:val="0"/>
          <w:marRight w:val="0"/>
          <w:marTop w:val="0"/>
          <w:marBottom w:val="0"/>
          <w:divBdr>
            <w:top w:val="none" w:sz="0" w:space="0" w:color="auto"/>
            <w:left w:val="none" w:sz="0" w:space="0" w:color="auto"/>
            <w:bottom w:val="none" w:sz="0" w:space="0" w:color="auto"/>
            <w:right w:val="none" w:sz="0" w:space="0" w:color="auto"/>
          </w:divBdr>
        </w:div>
        <w:div w:id="747773245">
          <w:marLeft w:val="0"/>
          <w:marRight w:val="0"/>
          <w:marTop w:val="0"/>
          <w:marBottom w:val="0"/>
          <w:divBdr>
            <w:top w:val="none" w:sz="0" w:space="0" w:color="auto"/>
            <w:left w:val="none" w:sz="0" w:space="0" w:color="auto"/>
            <w:bottom w:val="none" w:sz="0" w:space="0" w:color="auto"/>
            <w:right w:val="none" w:sz="0" w:space="0" w:color="auto"/>
          </w:divBdr>
        </w:div>
        <w:div w:id="1156528530">
          <w:marLeft w:val="0"/>
          <w:marRight w:val="0"/>
          <w:marTop w:val="0"/>
          <w:marBottom w:val="0"/>
          <w:divBdr>
            <w:top w:val="none" w:sz="0" w:space="0" w:color="auto"/>
            <w:left w:val="none" w:sz="0" w:space="0" w:color="auto"/>
            <w:bottom w:val="none" w:sz="0" w:space="0" w:color="auto"/>
            <w:right w:val="none" w:sz="0" w:space="0" w:color="auto"/>
          </w:divBdr>
        </w:div>
        <w:div w:id="705720615">
          <w:marLeft w:val="0"/>
          <w:marRight w:val="0"/>
          <w:marTop w:val="0"/>
          <w:marBottom w:val="0"/>
          <w:divBdr>
            <w:top w:val="none" w:sz="0" w:space="0" w:color="auto"/>
            <w:left w:val="none" w:sz="0" w:space="0" w:color="auto"/>
            <w:bottom w:val="none" w:sz="0" w:space="0" w:color="auto"/>
            <w:right w:val="none" w:sz="0" w:space="0" w:color="auto"/>
          </w:divBdr>
        </w:div>
        <w:div w:id="387077449">
          <w:marLeft w:val="0"/>
          <w:marRight w:val="0"/>
          <w:marTop w:val="0"/>
          <w:marBottom w:val="0"/>
          <w:divBdr>
            <w:top w:val="none" w:sz="0" w:space="0" w:color="auto"/>
            <w:left w:val="none" w:sz="0" w:space="0" w:color="auto"/>
            <w:bottom w:val="none" w:sz="0" w:space="0" w:color="auto"/>
            <w:right w:val="none" w:sz="0" w:space="0" w:color="auto"/>
          </w:divBdr>
        </w:div>
        <w:div w:id="2001423986">
          <w:marLeft w:val="0"/>
          <w:marRight w:val="0"/>
          <w:marTop w:val="0"/>
          <w:marBottom w:val="0"/>
          <w:divBdr>
            <w:top w:val="none" w:sz="0" w:space="0" w:color="auto"/>
            <w:left w:val="none" w:sz="0" w:space="0" w:color="auto"/>
            <w:bottom w:val="none" w:sz="0" w:space="0" w:color="auto"/>
            <w:right w:val="none" w:sz="0" w:space="0" w:color="auto"/>
          </w:divBdr>
        </w:div>
        <w:div w:id="88893539">
          <w:marLeft w:val="0"/>
          <w:marRight w:val="0"/>
          <w:marTop w:val="0"/>
          <w:marBottom w:val="0"/>
          <w:divBdr>
            <w:top w:val="none" w:sz="0" w:space="0" w:color="auto"/>
            <w:left w:val="none" w:sz="0" w:space="0" w:color="auto"/>
            <w:bottom w:val="none" w:sz="0" w:space="0" w:color="auto"/>
            <w:right w:val="none" w:sz="0" w:space="0" w:color="auto"/>
          </w:divBdr>
        </w:div>
        <w:div w:id="1003511382">
          <w:marLeft w:val="0"/>
          <w:marRight w:val="0"/>
          <w:marTop w:val="0"/>
          <w:marBottom w:val="0"/>
          <w:divBdr>
            <w:top w:val="none" w:sz="0" w:space="0" w:color="auto"/>
            <w:left w:val="none" w:sz="0" w:space="0" w:color="auto"/>
            <w:bottom w:val="none" w:sz="0" w:space="0" w:color="auto"/>
            <w:right w:val="none" w:sz="0" w:space="0" w:color="auto"/>
          </w:divBdr>
        </w:div>
        <w:div w:id="749230975">
          <w:marLeft w:val="0"/>
          <w:marRight w:val="0"/>
          <w:marTop w:val="0"/>
          <w:marBottom w:val="0"/>
          <w:divBdr>
            <w:top w:val="none" w:sz="0" w:space="0" w:color="auto"/>
            <w:left w:val="none" w:sz="0" w:space="0" w:color="auto"/>
            <w:bottom w:val="none" w:sz="0" w:space="0" w:color="auto"/>
            <w:right w:val="none" w:sz="0" w:space="0" w:color="auto"/>
          </w:divBdr>
        </w:div>
        <w:div w:id="972909238">
          <w:marLeft w:val="0"/>
          <w:marRight w:val="0"/>
          <w:marTop w:val="0"/>
          <w:marBottom w:val="0"/>
          <w:divBdr>
            <w:top w:val="none" w:sz="0" w:space="0" w:color="auto"/>
            <w:left w:val="none" w:sz="0" w:space="0" w:color="auto"/>
            <w:bottom w:val="none" w:sz="0" w:space="0" w:color="auto"/>
            <w:right w:val="none" w:sz="0" w:space="0" w:color="auto"/>
          </w:divBdr>
        </w:div>
        <w:div w:id="788939140">
          <w:marLeft w:val="0"/>
          <w:marRight w:val="0"/>
          <w:marTop w:val="0"/>
          <w:marBottom w:val="0"/>
          <w:divBdr>
            <w:top w:val="none" w:sz="0" w:space="0" w:color="auto"/>
            <w:left w:val="none" w:sz="0" w:space="0" w:color="auto"/>
            <w:bottom w:val="none" w:sz="0" w:space="0" w:color="auto"/>
            <w:right w:val="none" w:sz="0" w:space="0" w:color="auto"/>
          </w:divBdr>
          <w:divsChild>
            <w:div w:id="561872229">
              <w:marLeft w:val="-75"/>
              <w:marRight w:val="0"/>
              <w:marTop w:val="30"/>
              <w:marBottom w:val="30"/>
              <w:divBdr>
                <w:top w:val="none" w:sz="0" w:space="0" w:color="auto"/>
                <w:left w:val="none" w:sz="0" w:space="0" w:color="auto"/>
                <w:bottom w:val="none" w:sz="0" w:space="0" w:color="auto"/>
                <w:right w:val="none" w:sz="0" w:space="0" w:color="auto"/>
              </w:divBdr>
              <w:divsChild>
                <w:div w:id="1521118650">
                  <w:marLeft w:val="0"/>
                  <w:marRight w:val="0"/>
                  <w:marTop w:val="0"/>
                  <w:marBottom w:val="0"/>
                  <w:divBdr>
                    <w:top w:val="none" w:sz="0" w:space="0" w:color="auto"/>
                    <w:left w:val="none" w:sz="0" w:space="0" w:color="auto"/>
                    <w:bottom w:val="none" w:sz="0" w:space="0" w:color="auto"/>
                    <w:right w:val="none" w:sz="0" w:space="0" w:color="auto"/>
                  </w:divBdr>
                  <w:divsChild>
                    <w:div w:id="1893417234">
                      <w:marLeft w:val="0"/>
                      <w:marRight w:val="0"/>
                      <w:marTop w:val="0"/>
                      <w:marBottom w:val="0"/>
                      <w:divBdr>
                        <w:top w:val="none" w:sz="0" w:space="0" w:color="auto"/>
                        <w:left w:val="none" w:sz="0" w:space="0" w:color="auto"/>
                        <w:bottom w:val="none" w:sz="0" w:space="0" w:color="auto"/>
                        <w:right w:val="none" w:sz="0" w:space="0" w:color="auto"/>
                      </w:divBdr>
                    </w:div>
                  </w:divsChild>
                </w:div>
                <w:div w:id="311182514">
                  <w:marLeft w:val="0"/>
                  <w:marRight w:val="0"/>
                  <w:marTop w:val="0"/>
                  <w:marBottom w:val="0"/>
                  <w:divBdr>
                    <w:top w:val="none" w:sz="0" w:space="0" w:color="auto"/>
                    <w:left w:val="none" w:sz="0" w:space="0" w:color="auto"/>
                    <w:bottom w:val="none" w:sz="0" w:space="0" w:color="auto"/>
                    <w:right w:val="none" w:sz="0" w:space="0" w:color="auto"/>
                  </w:divBdr>
                  <w:divsChild>
                    <w:div w:id="808476038">
                      <w:marLeft w:val="0"/>
                      <w:marRight w:val="0"/>
                      <w:marTop w:val="0"/>
                      <w:marBottom w:val="0"/>
                      <w:divBdr>
                        <w:top w:val="none" w:sz="0" w:space="0" w:color="auto"/>
                        <w:left w:val="none" w:sz="0" w:space="0" w:color="auto"/>
                        <w:bottom w:val="none" w:sz="0" w:space="0" w:color="auto"/>
                        <w:right w:val="none" w:sz="0" w:space="0" w:color="auto"/>
                      </w:divBdr>
                    </w:div>
                  </w:divsChild>
                </w:div>
                <w:div w:id="1358309624">
                  <w:marLeft w:val="0"/>
                  <w:marRight w:val="0"/>
                  <w:marTop w:val="0"/>
                  <w:marBottom w:val="0"/>
                  <w:divBdr>
                    <w:top w:val="none" w:sz="0" w:space="0" w:color="auto"/>
                    <w:left w:val="none" w:sz="0" w:space="0" w:color="auto"/>
                    <w:bottom w:val="none" w:sz="0" w:space="0" w:color="auto"/>
                    <w:right w:val="none" w:sz="0" w:space="0" w:color="auto"/>
                  </w:divBdr>
                  <w:divsChild>
                    <w:div w:id="1901671263">
                      <w:marLeft w:val="0"/>
                      <w:marRight w:val="0"/>
                      <w:marTop w:val="0"/>
                      <w:marBottom w:val="0"/>
                      <w:divBdr>
                        <w:top w:val="none" w:sz="0" w:space="0" w:color="auto"/>
                        <w:left w:val="none" w:sz="0" w:space="0" w:color="auto"/>
                        <w:bottom w:val="none" w:sz="0" w:space="0" w:color="auto"/>
                        <w:right w:val="none" w:sz="0" w:space="0" w:color="auto"/>
                      </w:divBdr>
                    </w:div>
                  </w:divsChild>
                </w:div>
                <w:div w:id="2085252931">
                  <w:marLeft w:val="0"/>
                  <w:marRight w:val="0"/>
                  <w:marTop w:val="0"/>
                  <w:marBottom w:val="0"/>
                  <w:divBdr>
                    <w:top w:val="none" w:sz="0" w:space="0" w:color="auto"/>
                    <w:left w:val="none" w:sz="0" w:space="0" w:color="auto"/>
                    <w:bottom w:val="none" w:sz="0" w:space="0" w:color="auto"/>
                    <w:right w:val="none" w:sz="0" w:space="0" w:color="auto"/>
                  </w:divBdr>
                  <w:divsChild>
                    <w:div w:id="1496338574">
                      <w:marLeft w:val="0"/>
                      <w:marRight w:val="0"/>
                      <w:marTop w:val="0"/>
                      <w:marBottom w:val="0"/>
                      <w:divBdr>
                        <w:top w:val="none" w:sz="0" w:space="0" w:color="auto"/>
                        <w:left w:val="none" w:sz="0" w:space="0" w:color="auto"/>
                        <w:bottom w:val="none" w:sz="0" w:space="0" w:color="auto"/>
                        <w:right w:val="none" w:sz="0" w:space="0" w:color="auto"/>
                      </w:divBdr>
                    </w:div>
                  </w:divsChild>
                </w:div>
                <w:div w:id="1874726230">
                  <w:marLeft w:val="0"/>
                  <w:marRight w:val="0"/>
                  <w:marTop w:val="0"/>
                  <w:marBottom w:val="0"/>
                  <w:divBdr>
                    <w:top w:val="none" w:sz="0" w:space="0" w:color="auto"/>
                    <w:left w:val="none" w:sz="0" w:space="0" w:color="auto"/>
                    <w:bottom w:val="none" w:sz="0" w:space="0" w:color="auto"/>
                    <w:right w:val="none" w:sz="0" w:space="0" w:color="auto"/>
                  </w:divBdr>
                  <w:divsChild>
                    <w:div w:id="6911047">
                      <w:marLeft w:val="0"/>
                      <w:marRight w:val="0"/>
                      <w:marTop w:val="0"/>
                      <w:marBottom w:val="0"/>
                      <w:divBdr>
                        <w:top w:val="none" w:sz="0" w:space="0" w:color="auto"/>
                        <w:left w:val="none" w:sz="0" w:space="0" w:color="auto"/>
                        <w:bottom w:val="none" w:sz="0" w:space="0" w:color="auto"/>
                        <w:right w:val="none" w:sz="0" w:space="0" w:color="auto"/>
                      </w:divBdr>
                    </w:div>
                  </w:divsChild>
                </w:div>
                <w:div w:id="1933664899">
                  <w:marLeft w:val="0"/>
                  <w:marRight w:val="0"/>
                  <w:marTop w:val="0"/>
                  <w:marBottom w:val="0"/>
                  <w:divBdr>
                    <w:top w:val="none" w:sz="0" w:space="0" w:color="auto"/>
                    <w:left w:val="none" w:sz="0" w:space="0" w:color="auto"/>
                    <w:bottom w:val="none" w:sz="0" w:space="0" w:color="auto"/>
                    <w:right w:val="none" w:sz="0" w:space="0" w:color="auto"/>
                  </w:divBdr>
                  <w:divsChild>
                    <w:div w:id="5004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6a49e7-a96b-49c8-8bd8-1156ddb69e8e" xsi:nil="true"/>
    <lcf76f155ced4ddcb4097134ff3c332f xmlns="9095a3b7-0b71-40ad-9271-ed812448dd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4C0744-3441-4E37-95EF-E38A4806F82F}"/>
</file>

<file path=customXml/itemProps2.xml><?xml version="1.0" encoding="utf-8"?>
<ds:datastoreItem xmlns:ds="http://schemas.openxmlformats.org/officeDocument/2006/customXml" ds:itemID="{B39612C7-22A0-4862-80F4-4254044678C5}"/>
</file>

<file path=customXml/itemProps3.xml><?xml version="1.0" encoding="utf-8"?>
<ds:datastoreItem xmlns:ds="http://schemas.openxmlformats.org/officeDocument/2006/customXml" ds:itemID="{35E8597D-FF0A-4D02-8295-C19CA8009F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Greaves</dc:creator>
  <cp:keywords/>
  <dc:description/>
  <cp:lastModifiedBy>InspirED</cp:lastModifiedBy>
  <cp:revision>4</cp:revision>
  <dcterms:created xsi:type="dcterms:W3CDTF">2023-07-03T12:54:00Z</dcterms:created>
  <dcterms:modified xsi:type="dcterms:W3CDTF">2024-09-10T10:54:53Z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0x010100A5DF69486291A240AF4195880F65DDD8</vt:lpwstr>
  </property>
  <property fmtid="{D5CDD505-2E9C-101B-9397-08002B2CF9AE}" pid="3" name="MediaServiceImageTags">
    <vt:lpwstr/>
  </property>
</Properties>
</file>