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DEB" w:rsidRPr="00364DEB" w:rsidRDefault="00080583" w:rsidP="00364DEB">
      <w:pPr>
        <w:spacing w:line="280" w:lineRule="exact"/>
        <w:rPr>
          <w:rFonts w:ascii="Microsoft JhengHei" w:eastAsia="Microsoft JhengHei" w:hAnsi="Microsoft JhengHei" w:cs="Microsoft JhengHei"/>
          <w:color w:val="333333"/>
          <w:sz w:val="28"/>
          <w:szCs w:val="19"/>
          <w:shd w:val="clear" w:color="auto" w:fill="FFFFFF"/>
        </w:rPr>
      </w:pPr>
      <w:r w:rsidRPr="00364DEB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主日信息「聖誕意義</w:t>
      </w:r>
      <w:r w:rsidR="00364DEB" w:rsidRPr="00364DEB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二</w:t>
      </w:r>
      <w:r w:rsidRPr="00364DEB">
        <w:rPr>
          <w:rFonts w:ascii="Microsoft JhengHei" w:eastAsia="Microsoft JhengHei" w:hAnsi="Microsoft JhengHei" w:cs="Microsoft JhengHei" w:hint="eastAsia"/>
          <w:color w:val="333333"/>
          <w:sz w:val="28"/>
          <w:szCs w:val="19"/>
          <w:shd w:val="clear" w:color="auto" w:fill="FFFFFF"/>
        </w:rPr>
        <w:t>」</w:t>
      </w:r>
      <w:r w:rsidR="008D2C3A">
        <w:rPr>
          <w:rFonts w:ascii="Microsoft JhengHei" w:eastAsia="Microsoft JhengHei" w:hAnsi="Microsoft JhengHei" w:cs="Microsoft JhengHei" w:hint="eastAsia"/>
          <w:color w:val="333333"/>
          <w:sz w:val="28"/>
          <w:szCs w:val="19"/>
          <w:shd w:val="clear" w:color="auto" w:fill="FFFFFF"/>
        </w:rPr>
        <w:t xml:space="preserve"> </w:t>
      </w:r>
      <w:r w:rsidR="008D2C3A">
        <w:rPr>
          <w:rFonts w:ascii="Microsoft JhengHei" w:eastAsia="Microsoft JhengHei" w:hAnsi="Microsoft JhengHei" w:cs="Microsoft JhengHei"/>
          <w:color w:val="333333"/>
          <w:sz w:val="28"/>
          <w:szCs w:val="19"/>
          <w:shd w:val="clear" w:color="auto" w:fill="FFFFFF"/>
        </w:rPr>
        <w:t xml:space="preserve">                        </w:t>
      </w:r>
      <w:r w:rsidR="008D2C3A">
        <w:rPr>
          <w:rFonts w:ascii="Microsoft JhengHei" w:eastAsia="Microsoft JhengHei" w:hAnsi="Microsoft JhengHei" w:cs="Microsoft JhengHei" w:hint="eastAsia"/>
          <w:color w:val="333333"/>
          <w:sz w:val="28"/>
          <w:szCs w:val="19"/>
          <w:shd w:val="clear" w:color="auto" w:fill="FFFFFF"/>
        </w:rPr>
        <w:t>日期：1</w:t>
      </w:r>
      <w:r w:rsidR="008D2C3A">
        <w:rPr>
          <w:rFonts w:ascii="Microsoft JhengHei" w:eastAsia="Microsoft JhengHei" w:hAnsi="Microsoft JhengHei" w:cs="Microsoft JhengHei"/>
          <w:color w:val="333333"/>
          <w:sz w:val="28"/>
          <w:szCs w:val="19"/>
          <w:shd w:val="clear" w:color="auto" w:fill="FFFFFF"/>
        </w:rPr>
        <w:t>2/</w:t>
      </w:r>
      <w:r w:rsidR="00EB446A">
        <w:rPr>
          <w:rFonts w:ascii="Microsoft JhengHei" w:eastAsia="Microsoft JhengHei" w:hAnsi="Microsoft JhengHei" w:cs="Microsoft JhengHei" w:hint="eastAsia"/>
          <w:color w:val="333333"/>
          <w:sz w:val="28"/>
          <w:szCs w:val="19"/>
          <w:shd w:val="clear" w:color="auto" w:fill="FFFFFF"/>
        </w:rPr>
        <w:t>9</w:t>
      </w:r>
      <w:bookmarkStart w:id="0" w:name="_GoBack"/>
      <w:bookmarkEnd w:id="0"/>
      <w:r w:rsidR="008D2C3A">
        <w:rPr>
          <w:rFonts w:ascii="Microsoft JhengHei" w:eastAsia="Microsoft JhengHei" w:hAnsi="Microsoft JhengHei" w:cs="Microsoft JhengHei"/>
          <w:color w:val="333333"/>
          <w:sz w:val="28"/>
          <w:szCs w:val="19"/>
          <w:shd w:val="clear" w:color="auto" w:fill="FFFFFF"/>
        </w:rPr>
        <w:t>/201</w:t>
      </w:r>
      <w:r w:rsidR="00BD0B04">
        <w:rPr>
          <w:rFonts w:ascii="Microsoft JhengHei" w:eastAsia="Microsoft JhengHei" w:hAnsi="Microsoft JhengHei" w:cs="Microsoft JhengHei" w:hint="eastAsia"/>
          <w:color w:val="333333"/>
          <w:sz w:val="28"/>
          <w:szCs w:val="19"/>
          <w:shd w:val="clear" w:color="auto" w:fill="FFFFFF"/>
        </w:rPr>
        <w:t>8</w:t>
      </w:r>
    </w:p>
    <w:p w:rsidR="00364DEB" w:rsidRPr="00364DEB" w:rsidRDefault="00364DEB" w:rsidP="00364DEB">
      <w:pPr>
        <w:spacing w:line="280" w:lineRule="exact"/>
        <w:rPr>
          <w:rFonts w:ascii="Verdana" w:hAnsi="Verdana"/>
          <w:color w:val="333333"/>
          <w:sz w:val="28"/>
          <w:szCs w:val="19"/>
          <w:shd w:val="clear" w:color="auto" w:fill="FFFFFF"/>
        </w:rPr>
      </w:pPr>
      <w:r w:rsidRPr="00364DEB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經文：</w:t>
      </w:r>
      <w:r w:rsidR="00C9604B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以賽亞書</w:t>
      </w:r>
      <w:r w:rsidR="00C9604B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5</w:t>
      </w:r>
      <w:r w:rsidR="00C9604B">
        <w:rPr>
          <w:rFonts w:ascii="Verdana" w:hAnsi="Verdana"/>
          <w:color w:val="333333"/>
          <w:sz w:val="28"/>
          <w:szCs w:val="19"/>
          <w:shd w:val="clear" w:color="auto" w:fill="FFFFFF"/>
        </w:rPr>
        <w:t>3:1-9</w:t>
      </w:r>
    </w:p>
    <w:p w:rsidR="00364DEB" w:rsidRDefault="00364DEB" w:rsidP="00364DEB">
      <w:pPr>
        <w:spacing w:line="280" w:lineRule="exact"/>
        <w:rPr>
          <w:rFonts w:ascii="Verdana" w:hAnsi="Verdana"/>
          <w:color w:val="333333"/>
          <w:sz w:val="28"/>
          <w:szCs w:val="19"/>
          <w:shd w:val="clear" w:color="auto" w:fill="FFFFFF"/>
        </w:rPr>
      </w:pPr>
    </w:p>
    <w:p w:rsidR="00364DEB" w:rsidRDefault="00364DEB" w:rsidP="00364DEB">
      <w:pPr>
        <w:spacing w:line="280" w:lineRule="exact"/>
        <w:rPr>
          <w:rFonts w:ascii="Verdana" w:hAnsi="Verdana"/>
          <w:color w:val="333333"/>
          <w:sz w:val="28"/>
          <w:szCs w:val="19"/>
          <w:shd w:val="clear" w:color="auto" w:fill="FFFFFF"/>
        </w:rPr>
      </w:pPr>
      <w:r>
        <w:rPr>
          <w:rFonts w:ascii="Verdana" w:hAnsi="Verdana"/>
          <w:color w:val="333333"/>
          <w:sz w:val="28"/>
          <w:szCs w:val="19"/>
          <w:shd w:val="clear" w:color="auto" w:fill="FFFFFF"/>
        </w:rPr>
        <w:tab/>
      </w:r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各位弟兄姊妹平安，歡迎大家再一次到聖殿。</w:t>
      </w:r>
      <w:r w:rsidR="00CA350B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本周已經進入</w:t>
      </w:r>
      <w:r w:rsidR="00E623CA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十二月。請問你有覺得時間在過一年</w:t>
      </w:r>
      <w:proofErr w:type="gramStart"/>
      <w:r w:rsidR="00E623CA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一年</w:t>
      </w:r>
      <w:proofErr w:type="gramEnd"/>
      <w:r w:rsidR="00E623CA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速度是越來越快。看孩子在大最有感覺、</w:t>
      </w:r>
      <w:r w:rsidR="003C46A0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還有甚麼有感覺？</w:t>
      </w:r>
      <w:r w:rsidR="00E623CA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你的身體一年</w:t>
      </w:r>
      <w:proofErr w:type="gramStart"/>
      <w:r w:rsidR="00E623CA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一年</w:t>
      </w:r>
      <w:proofErr w:type="gramEnd"/>
      <w:r w:rsidR="00E623CA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也有感覺、</w:t>
      </w:r>
      <w:proofErr w:type="gramStart"/>
      <w:r w:rsidR="00E623CA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願主賜福</w:t>
      </w:r>
      <w:proofErr w:type="gramEnd"/>
      <w:r w:rsidR="00E623CA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我們弟兄姊妹在</w:t>
      </w:r>
      <w:r w:rsidR="00DC458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舊的</w:t>
      </w:r>
      <w:r w:rsidR="00E623CA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一年</w:t>
      </w:r>
      <w:r w:rsidR="00DC458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結束新的一年開始，</w:t>
      </w:r>
      <w:r w:rsidR="003C46A0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舊事已過一切都變成新的。新的一年，越來越</w:t>
      </w:r>
      <w:proofErr w:type="gramStart"/>
      <w:r w:rsidR="00DC458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明白主</w:t>
      </w:r>
      <w:proofErr w:type="gramEnd"/>
      <w:r w:rsidR="00DC458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的心意</w:t>
      </w:r>
      <w:r w:rsidR="00E623CA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。</w:t>
      </w:r>
      <w:r w:rsidR="001E1E16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本主日進入</w:t>
      </w:r>
      <w:proofErr w:type="gramStart"/>
      <w:r w:rsidR="001E1E16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待降節</w:t>
      </w:r>
      <w:proofErr w:type="gramEnd"/>
      <w:r w:rsidR="001E1E16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第二周，我們要</w:t>
      </w:r>
      <w:proofErr w:type="gramStart"/>
      <w:r w:rsidR="001E1E16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一</w:t>
      </w:r>
      <w:proofErr w:type="gramEnd"/>
      <w:r w:rsidR="001E1E16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起來思想聖誕的意義。第二周信息是準備與信心。</w:t>
      </w:r>
    </w:p>
    <w:p w:rsidR="00DC458F" w:rsidRDefault="00DC458F" w:rsidP="00364DEB">
      <w:pPr>
        <w:spacing w:line="280" w:lineRule="exact"/>
        <w:rPr>
          <w:rFonts w:ascii="Verdana" w:hAnsi="Verdana"/>
          <w:color w:val="333333"/>
          <w:sz w:val="28"/>
          <w:szCs w:val="19"/>
          <w:shd w:val="clear" w:color="auto" w:fill="FFFFFF"/>
        </w:rPr>
      </w:pPr>
    </w:p>
    <w:p w:rsidR="00DC458F" w:rsidRDefault="008D2C3A" w:rsidP="009B3CBF">
      <w:pPr>
        <w:spacing w:line="280" w:lineRule="exact"/>
        <w:ind w:firstLine="480"/>
        <w:rPr>
          <w:rFonts w:ascii="Verdana" w:hAnsi="Verdana"/>
          <w:color w:val="333333"/>
          <w:sz w:val="28"/>
          <w:szCs w:val="19"/>
          <w:shd w:val="clear" w:color="auto" w:fill="FFFFFF"/>
        </w:rPr>
      </w:pPr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每一年到聖誕節，家家戶戶</w:t>
      </w:r>
      <w:r w:rsidR="003C46A0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充滿著歡樂氣氛、</w:t>
      </w:r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大街道商店百貨的氣氛</w:t>
      </w:r>
      <w:r w:rsidR="003C46A0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也和平常</w:t>
      </w:r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不一樣，一種歡欣準備慶祝聖誕</w:t>
      </w:r>
      <w:r w:rsidR="00DC458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氣氛。</w:t>
      </w:r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家庭媽媽</w:t>
      </w:r>
      <w:r w:rsidR="003C46A0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開始</w:t>
      </w:r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準備好吃東西，等家庭成員</w:t>
      </w:r>
      <w:proofErr w:type="gramStart"/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一</w:t>
      </w:r>
      <w:proofErr w:type="gramEnd"/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起來享用，這也可能是</w:t>
      </w:r>
      <w:r w:rsidR="00C01544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一整年來，</w:t>
      </w:r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成年的孩子唯一一次回家庭的時間，所以祖父母</w:t>
      </w:r>
      <w:r w:rsidR="007314A4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、父母</w:t>
      </w:r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覺得很</w:t>
      </w:r>
      <w:r w:rsidR="007314A4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珍惜</w:t>
      </w:r>
      <w:r w:rsidR="00DC458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聖誕假期</w:t>
      </w:r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。</w:t>
      </w:r>
      <w:r w:rsidR="007314A4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所以，</w:t>
      </w:r>
      <w:r w:rsidR="00C01544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媽媽都很用心準備，以前我記得</w:t>
      </w:r>
      <w:r w:rsidR="00EB084B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讀書時候聖誕</w:t>
      </w:r>
      <w:r w:rsidR="00C01544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放假回家，</w:t>
      </w:r>
      <w:r w:rsidR="00EB084B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媽媽一周前就燉補藥、</w:t>
      </w:r>
      <w:r w:rsidR="00DC458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要給我回家後好好的補一下。</w:t>
      </w:r>
      <w:r w:rsidR="00C01544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我爸爸一個禮拜前就買</w:t>
      </w:r>
      <w:r w:rsidR="00EB084B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甜甜</w:t>
      </w:r>
      <w:r w:rsidR="00C01544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c</w:t>
      </w:r>
      <w:r w:rsidR="00C01544">
        <w:rPr>
          <w:rFonts w:ascii="Verdana" w:hAnsi="Verdana"/>
          <w:color w:val="333333"/>
          <w:sz w:val="28"/>
          <w:szCs w:val="19"/>
          <w:shd w:val="clear" w:color="auto" w:fill="FFFFFF"/>
        </w:rPr>
        <w:t>offee</w:t>
      </w:r>
      <w:r w:rsidR="00C01544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 xml:space="preserve"> c</w:t>
      </w:r>
      <w:r w:rsidR="00C01544">
        <w:rPr>
          <w:rFonts w:ascii="Verdana" w:hAnsi="Verdana"/>
          <w:color w:val="333333"/>
          <w:sz w:val="28"/>
          <w:szCs w:val="19"/>
          <w:shd w:val="clear" w:color="auto" w:fill="FFFFFF"/>
        </w:rPr>
        <w:t>reamer</w:t>
      </w:r>
      <w:r w:rsidR="00C01544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有不同口味，一買就買三瓶，</w:t>
      </w:r>
      <w:proofErr w:type="gramStart"/>
      <w:r w:rsidR="00C01544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我媽問怎麼</w:t>
      </w:r>
      <w:proofErr w:type="gramEnd"/>
      <w:r w:rsidR="00C01544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買這麼多瓶，我爸</w:t>
      </w:r>
      <w:proofErr w:type="gramStart"/>
      <w:r w:rsidR="00C01544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說阿中</w:t>
      </w:r>
      <w:proofErr w:type="gramEnd"/>
      <w:r w:rsidR="00C01544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要回家過節了，他喜歡喝咖啡。想到孩子要回家</w:t>
      </w:r>
      <w:r w:rsidR="00DC458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過節</w:t>
      </w:r>
      <w:r w:rsidR="00C01544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，</w:t>
      </w:r>
      <w:r w:rsidR="00DC458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父母</w:t>
      </w:r>
      <w:r w:rsidR="00EB084B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心裡</w:t>
      </w:r>
      <w:r w:rsidR="00C01544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高興！</w:t>
      </w:r>
      <w:r w:rsidR="00DC458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各位父母</w:t>
      </w:r>
      <w:r w:rsidR="00C01544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你是不是也</w:t>
      </w:r>
      <w:r w:rsidR="00DC458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是</w:t>
      </w:r>
      <w:r w:rsidR="00C01544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這</w:t>
      </w:r>
      <w:r w:rsidR="00DC458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心情</w:t>
      </w:r>
      <w:r w:rsidR="00C01544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？當大家都忙著慶祝聖誕時，</w:t>
      </w:r>
      <w:r w:rsidR="00DC458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讓我們再一次思想聖誕的意義。禱告</w:t>
      </w:r>
    </w:p>
    <w:p w:rsidR="00DC458F" w:rsidRPr="00DC458F" w:rsidRDefault="00DC458F" w:rsidP="00EB084B">
      <w:pPr>
        <w:spacing w:line="280" w:lineRule="exact"/>
        <w:rPr>
          <w:rFonts w:ascii="Verdana" w:hAnsi="Verdana"/>
          <w:color w:val="333333"/>
          <w:sz w:val="28"/>
          <w:szCs w:val="19"/>
          <w:shd w:val="clear" w:color="auto" w:fill="FFFFFF"/>
        </w:rPr>
      </w:pPr>
    </w:p>
    <w:p w:rsidR="00DC458F" w:rsidRDefault="00DC458F" w:rsidP="009B3CBF">
      <w:pPr>
        <w:spacing w:line="280" w:lineRule="exact"/>
        <w:ind w:firstLine="480"/>
        <w:rPr>
          <w:rFonts w:ascii="Verdana" w:hAnsi="Verdana"/>
          <w:color w:val="333333"/>
          <w:sz w:val="28"/>
          <w:szCs w:val="19"/>
          <w:shd w:val="clear" w:color="auto" w:fill="FFFFFF"/>
        </w:rPr>
      </w:pPr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最近我在</w:t>
      </w:r>
      <w:r>
        <w:rPr>
          <w:rFonts w:ascii="Verdana" w:hAnsi="Verdana"/>
          <w:color w:val="333333"/>
          <w:sz w:val="28"/>
          <w:szCs w:val="19"/>
          <w:shd w:val="clear" w:color="auto" w:fill="FFFFFF"/>
        </w:rPr>
        <w:t xml:space="preserve">History </w:t>
      </w:r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c</w:t>
      </w:r>
      <w:r>
        <w:rPr>
          <w:rFonts w:ascii="Verdana" w:hAnsi="Verdana"/>
          <w:color w:val="333333"/>
          <w:sz w:val="28"/>
          <w:szCs w:val="19"/>
          <w:shd w:val="clear" w:color="auto" w:fill="FFFFFF"/>
        </w:rPr>
        <w:t>hannel</w:t>
      </w:r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看了一個節目</w:t>
      </w:r>
      <w:r w:rsidR="00C01544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，</w:t>
      </w:r>
      <w:r w:rsidR="009B3CB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這節目提到</w:t>
      </w:r>
      <w:r w:rsidR="00C01544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聖誕節</w:t>
      </w:r>
      <w:r w:rsidR="009B3CB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其實並不是耶穌出生的日子</w:t>
      </w:r>
      <w:r w:rsidR="00C01544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。</w:t>
      </w:r>
      <w:r w:rsidR="009B3CB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西元三世紀君士坦丁堡信主，把基督教定為國教，他用了一個當時很盛行的節日，用這日子最成為耶穌出生的日子。有</w:t>
      </w:r>
      <w:proofErr w:type="gramStart"/>
      <w:r w:rsidR="009B3CB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沒有很冤</w:t>
      </w:r>
      <w:proofErr w:type="gramEnd"/>
      <w:r w:rsidR="009B3CB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！這幾十年來我們都慶祝錯了。</w:t>
      </w:r>
      <w:r w:rsidR="009B3CB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Hi</w:t>
      </w:r>
      <w:r w:rsidR="009B3CBF">
        <w:rPr>
          <w:rFonts w:ascii="Verdana" w:hAnsi="Verdana"/>
          <w:color w:val="333333"/>
          <w:sz w:val="28"/>
          <w:szCs w:val="19"/>
          <w:shd w:val="clear" w:color="auto" w:fill="FFFFFF"/>
        </w:rPr>
        <w:t xml:space="preserve">story channel </w:t>
      </w:r>
      <w:proofErr w:type="gramStart"/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說</w:t>
      </w:r>
      <w:r w:rsidR="00C01544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路加</w:t>
      </w:r>
      <w:proofErr w:type="gramEnd"/>
      <w:r w:rsidR="00C01544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福音</w:t>
      </w:r>
      <w:r w:rsidR="009B3CB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提及</w:t>
      </w:r>
      <w:r w:rsidR="00C01544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耶穌出生時，有天使報佳音，牧羊人在曠野聽</w:t>
      </w:r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到</w:t>
      </w:r>
      <w:r w:rsidR="00C01544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普天同慶天使</w:t>
      </w:r>
      <w:r w:rsidR="009B3CB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唱歌</w:t>
      </w:r>
      <w:r w:rsidR="00C01544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報佳音。</w:t>
      </w:r>
      <w:r w:rsidR="009B3CB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但是，</w:t>
      </w:r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根據以色列的氣候，</w:t>
      </w:r>
      <w:r w:rsidR="00C01544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牧羊人</w:t>
      </w:r>
      <w:r w:rsidR="009B3CB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和羊群</w:t>
      </w:r>
      <w:r w:rsidR="00C01544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不會</w:t>
      </w:r>
      <w:r w:rsidR="009B3CB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夜宿曠野，因為</w:t>
      </w:r>
      <w:r w:rsidR="00C01544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1</w:t>
      </w:r>
      <w:r w:rsidR="00C01544">
        <w:rPr>
          <w:rFonts w:ascii="Verdana" w:hAnsi="Verdana"/>
          <w:color w:val="333333"/>
          <w:sz w:val="28"/>
          <w:szCs w:val="19"/>
          <w:shd w:val="clear" w:color="auto" w:fill="FFFFFF"/>
        </w:rPr>
        <w:t>2</w:t>
      </w:r>
      <w:r w:rsidR="00C01544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月</w:t>
      </w:r>
      <w:r w:rsidR="009B3CB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實在是</w:t>
      </w:r>
      <w:r w:rsidR="00C01544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太冷了！牧羊人在曠野的時間應該是</w:t>
      </w:r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六</w:t>
      </w:r>
      <w:r w:rsidR="00C01544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月</w:t>
      </w:r>
      <w:r w:rsidR="009B3CB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至九月</w:t>
      </w:r>
      <w:r w:rsidR="00C01544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。</w:t>
      </w:r>
      <w:r w:rsidR="009B3CB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九月是</w:t>
      </w:r>
      <w:proofErr w:type="gramStart"/>
      <w:r w:rsidR="009B3CB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住棚節</w:t>
      </w:r>
      <w:proofErr w:type="gramEnd"/>
      <w:r w:rsidR="009B3CB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期間是最有可能；</w:t>
      </w:r>
      <w:r w:rsidR="00C01544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而且</w:t>
      </w:r>
      <w:r w:rsidR="009B3CB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耶穌</w:t>
      </w:r>
      <w:r w:rsidR="00C01544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出生的年份也不對。</w:t>
      </w:r>
      <w:r w:rsidR="00EB084B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所以，</w:t>
      </w:r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應該是主前三世紀比較準確，所以</w:t>
      </w:r>
      <w:r w:rsidR="00EB084B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兩千年來我們都慶祝錯了！那聖誕節慶祝什麼？</w:t>
      </w:r>
      <w:r>
        <w:rPr>
          <w:rFonts w:ascii="Verdana" w:hAnsi="Verdana"/>
          <w:color w:val="333333"/>
          <w:sz w:val="28"/>
          <w:szCs w:val="19"/>
          <w:shd w:val="clear" w:color="auto" w:fill="FFFFFF"/>
        </w:rPr>
        <w:t xml:space="preserve"> </w:t>
      </w:r>
    </w:p>
    <w:p w:rsidR="005F7FE2" w:rsidRPr="00DC458F" w:rsidRDefault="00E06C93" w:rsidP="00DC458F">
      <w:pPr>
        <w:spacing w:line="280" w:lineRule="exact"/>
        <w:ind w:firstLine="480"/>
        <w:rPr>
          <w:rFonts w:ascii="Verdana" w:hAnsi="Verdana"/>
          <w:color w:val="333333"/>
          <w:sz w:val="28"/>
          <w:szCs w:val="19"/>
          <w:shd w:val="clear" w:color="auto" w:fill="FFFFFF"/>
        </w:rPr>
      </w:pP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聖誕節不是在</w:t>
      </w:r>
      <w:r w:rsidR="00EB084B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慶祝</w:t>
      </w:r>
      <w:r w:rsidR="009B3CB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主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耶穌的生日，因為基督</w:t>
      </w:r>
      <w:r w:rsidR="009B3CB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若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沒有為我們</w:t>
      </w:r>
      <w:proofErr w:type="gramStart"/>
      <w:r w:rsidR="009B3CB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的罪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死在</w:t>
      </w:r>
      <w:proofErr w:type="gramEnd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十字架，其實</w:t>
      </w:r>
      <w:proofErr w:type="gramStart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祂</w:t>
      </w:r>
      <w:proofErr w:type="gramEnd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的出生也沒甚麼好慶祝？但是，聖誕節也不是慶祝耶穌的死、死</w:t>
      </w:r>
      <w:r w:rsidR="009B3CB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是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哀傷、懷念而已，基督如果只有犧牲、死沒有復活，</w:t>
      </w:r>
      <w:proofErr w:type="gramStart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祂</w:t>
      </w:r>
      <w:proofErr w:type="gramEnd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的出生與受苦死都</w:t>
      </w:r>
      <w:r w:rsidR="009B3CB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將是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沒有意義。</w:t>
      </w:r>
      <w:r w:rsidR="005F7FE2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以賽亞說：</w:t>
      </w:r>
      <w:proofErr w:type="gramStart"/>
      <w:r w:rsidR="005F7FE2" w:rsidRPr="001C07DE">
        <w:rPr>
          <w:rFonts w:ascii="DFKai-SB" w:eastAsia="DFKai-SB" w:hAnsi="DFKai-SB" w:cs="Times New Roman"/>
          <w:color w:val="000000"/>
          <w:sz w:val="28"/>
          <w:shd w:val="clear" w:color="auto" w:fill="FFFFFF"/>
        </w:rPr>
        <w:t>耶和華卻定意</w:t>
      </w:r>
      <w:proofErr w:type="gramEnd"/>
      <w:r w:rsidR="005F7FE2" w:rsidRPr="001C07DE">
        <w:rPr>
          <w:rFonts w:ascii="DFKai-SB" w:eastAsia="DFKai-SB" w:hAnsi="DFKai-SB" w:cs="Times New Roman"/>
          <w:color w:val="000000"/>
          <w:sz w:val="28"/>
          <w:shd w:val="clear" w:color="auto" w:fill="FFFFFF"/>
        </w:rPr>
        <w:t>將他壓傷、使他受痛苦． 耶和華以他為</w:t>
      </w:r>
      <w:bookmarkStart w:id="1" w:name="_Hlk499999234"/>
      <w:r w:rsidR="005F7FE2" w:rsidRPr="001C07DE">
        <w:rPr>
          <w:rFonts w:ascii="DFKai-SB" w:eastAsia="DFKai-SB" w:hAnsi="DFKai-SB" w:cs="Times New Roman"/>
          <w:color w:val="000000"/>
          <w:sz w:val="28"/>
          <w:shd w:val="clear" w:color="auto" w:fill="FFFFFF"/>
        </w:rPr>
        <w:t>贖罪祭</w:t>
      </w:r>
      <w:bookmarkEnd w:id="1"/>
      <w:r w:rsidR="005F7FE2" w:rsidRPr="005F7FE2">
        <w:rPr>
          <w:rFonts w:ascii="Times New Roman" w:hAnsi="Times New Roman" w:cs="Times New Roman" w:hint="eastAsia"/>
          <w:color w:val="000000"/>
          <w:sz w:val="28"/>
          <w:shd w:val="clear" w:color="auto" w:fill="FFFFFF"/>
        </w:rPr>
        <w:t>。</w:t>
      </w:r>
      <w:r w:rsidR="005F7FE2" w:rsidRPr="005F7FE2">
        <w:rPr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proofErr w:type="gramStart"/>
      <w:r w:rsidR="009B3CBF">
        <w:rPr>
          <w:rFonts w:ascii="Times New Roman" w:hAnsi="Times New Roman" w:cs="Times New Roman" w:hint="eastAsia"/>
          <w:color w:val="000000"/>
          <w:sz w:val="28"/>
          <w:shd w:val="clear" w:color="auto" w:fill="FFFFFF"/>
        </w:rPr>
        <w:t>祂</w:t>
      </w:r>
      <w:proofErr w:type="gramEnd"/>
      <w:r w:rsidR="009B3CBF">
        <w:rPr>
          <w:rFonts w:ascii="Times New Roman" w:hAnsi="Times New Roman" w:cs="Times New Roman" w:hint="eastAsia"/>
          <w:color w:val="000000"/>
          <w:sz w:val="28"/>
          <w:shd w:val="clear" w:color="auto" w:fill="FFFFFF"/>
        </w:rPr>
        <w:t>是我們的贖罪祭，</w:t>
      </w:r>
      <w:r w:rsidR="005F7FE2">
        <w:rPr>
          <w:rFonts w:ascii="Times New Roman" w:hAnsi="Times New Roman" w:cs="Times New Roman" w:hint="eastAsia"/>
          <w:color w:val="000000"/>
          <w:sz w:val="28"/>
          <w:shd w:val="clear" w:color="auto" w:fill="FFFFFF"/>
        </w:rPr>
        <w:t>主耶穌來是有特殊的意義。</w:t>
      </w:r>
    </w:p>
    <w:p w:rsidR="00DC458F" w:rsidRDefault="00E06C93" w:rsidP="00EB084B">
      <w:pPr>
        <w:spacing w:line="280" w:lineRule="exact"/>
        <w:ind w:firstLine="480"/>
        <w:rPr>
          <w:rFonts w:ascii="Verdana" w:hAnsi="Verdana"/>
          <w:color w:val="333333"/>
          <w:sz w:val="28"/>
          <w:szCs w:val="19"/>
        </w:rPr>
      </w:pP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但是，其實聖誕節也不是慶祝耶穌的出生、死、與復活，並不是這些不重要的，是因為如果你不願意領受上帝在耶穌裡賞賜給咱的恩典</w:t>
      </w:r>
      <w:r w:rsidR="005F7FE2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；</w:t>
      </w:r>
      <w:r w:rsidR="005F7FE2" w:rsidRPr="005F7FE2">
        <w:rPr>
          <w:rFonts w:ascii="Times New Roman" w:hAnsi="Times New Roman" w:cs="Times New Roman"/>
          <w:color w:val="000000"/>
          <w:sz w:val="28"/>
          <w:shd w:val="clear" w:color="auto" w:fill="FFFFFF"/>
        </w:rPr>
        <w:t>贖罪祭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，就是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(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耶穌的出生、死、與復活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)</w:t>
      </w:r>
      <w:proofErr w:type="gramStart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這救贖</w:t>
      </w:r>
      <w:proofErr w:type="gramEnd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意義，這</w:t>
      </w:r>
      <w:r w:rsidR="009B3CB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節日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也都沒有意義了。所以，你知道聖誕節真正在慶祝的是甚麼？是</w:t>
      </w:r>
      <w:r w:rsidR="009B3CB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每一位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信徒</w:t>
      </w:r>
      <w:r w:rsidR="005F7FE2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的</w:t>
      </w:r>
      <w:r w:rsidR="009B3CB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重</w:t>
      </w:r>
      <w:r w:rsidR="005F7FE2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生日</w:t>
      </w:r>
      <w:r w:rsidR="009B3CB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子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「</w:t>
      </w:r>
      <w:proofErr w:type="gramStart"/>
      <w:r w:rsidR="005F7FE2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人在罪中</w:t>
      </w:r>
      <w:proofErr w:type="gramEnd"/>
      <w:r w:rsidR="005F7FE2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死，</w:t>
      </w:r>
      <w:r w:rsidR="002A1A66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在基督救</w:t>
      </w:r>
      <w:proofErr w:type="gramStart"/>
      <w:r w:rsidR="002A1A66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贖裡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重</w:t>
      </w:r>
      <w:proofErr w:type="gramEnd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生得救」</w:t>
      </w:r>
      <w:r w:rsidR="009B3CB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聖誕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是慶祝跟隨基督的人，新生命</w:t>
      </w:r>
      <w:r w:rsidR="009B3CB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的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復活，</w:t>
      </w:r>
      <w:r w:rsidR="002A1A66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聖誕節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真正的意義是慶祝基督徒重生得救。</w:t>
      </w:r>
    </w:p>
    <w:p w:rsidR="009B3CBF" w:rsidRDefault="00E06C93" w:rsidP="00DC458F">
      <w:pPr>
        <w:spacing w:line="280" w:lineRule="exact"/>
        <w:rPr>
          <w:rFonts w:ascii="Verdana" w:hAnsi="Verdana"/>
          <w:color w:val="333333"/>
          <w:sz w:val="28"/>
          <w:szCs w:val="19"/>
          <w:shd w:val="clear" w:color="auto" w:fill="FFFFFF"/>
        </w:rPr>
      </w:pPr>
      <w:r w:rsidRPr="00364DEB">
        <w:rPr>
          <w:rFonts w:ascii="Verdana" w:hAnsi="Verdana"/>
          <w:color w:val="333333"/>
          <w:sz w:val="28"/>
          <w:szCs w:val="19"/>
        </w:rPr>
        <w:br/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「重生得救」的意義：</w:t>
      </w:r>
    </w:p>
    <w:p w:rsidR="009B3CBF" w:rsidRDefault="009B3CBF" w:rsidP="00DC458F">
      <w:pPr>
        <w:spacing w:line="280" w:lineRule="exact"/>
        <w:rPr>
          <w:rFonts w:ascii="Verdana" w:hAnsi="Verdana" w:hint="eastAsia"/>
          <w:color w:val="333333"/>
          <w:sz w:val="28"/>
          <w:szCs w:val="19"/>
          <w:shd w:val="clear" w:color="auto" w:fill="FFFFFF"/>
        </w:rPr>
      </w:pPr>
    </w:p>
    <w:p w:rsidR="007F2F35" w:rsidRDefault="00E06C93" w:rsidP="00F15283">
      <w:pPr>
        <w:spacing w:line="280" w:lineRule="exact"/>
        <w:ind w:firstLine="480"/>
        <w:rPr>
          <w:rFonts w:ascii="Verdana" w:hAnsi="Verdana"/>
          <w:color w:val="333333"/>
          <w:sz w:val="28"/>
          <w:szCs w:val="19"/>
          <w:shd w:val="clear" w:color="auto" w:fill="FFFFFF"/>
        </w:rPr>
      </w:pP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弟兄姊妹，</w:t>
      </w:r>
      <w:r w:rsidR="00666A22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請問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你是</w:t>
      </w:r>
      <w:r w:rsidR="00666A22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一位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重生得救的基督徒嗎？是、不是、不確定</w:t>
      </w:r>
      <w:r w:rsidR="00666A22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、不知道是甚麼意思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。</w:t>
      </w:r>
      <w:r w:rsidRPr="00364DEB">
        <w:rPr>
          <w:rFonts w:ascii="Verdana" w:hAnsi="Verdana"/>
          <w:color w:val="333333"/>
          <w:sz w:val="28"/>
          <w:szCs w:val="19"/>
        </w:rPr>
        <w:br/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例：</w:t>
      </w:r>
      <w:r w:rsidR="00666A22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你知道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在台灣車站或是路口常常</w:t>
      </w:r>
      <w:r w:rsidR="00666A22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有人拿牌子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「</w:t>
      </w:r>
      <w:r w:rsidR="00666A22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天國進了！</w:t>
      </w:r>
      <w:proofErr w:type="gramStart"/>
      <w:r w:rsidR="00666A22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當信耶穌</w:t>
      </w:r>
      <w:proofErr w:type="gramEnd"/>
      <w:r w:rsidR="00666A22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；</w:t>
      </w:r>
      <w:r w:rsidR="009B3CB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信</w:t>
      </w:r>
      <w:r w:rsidR="00F15283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耶穌得永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生</w:t>
      </w:r>
      <w:r w:rsidR="00666A22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」有沒有看過。</w:t>
      </w:r>
      <w:r w:rsidRPr="00364DEB">
        <w:rPr>
          <w:rStyle w:val="apple-converted-space"/>
          <w:rFonts w:ascii="Verdana" w:hAnsi="Verdana"/>
          <w:color w:val="333333"/>
          <w:sz w:val="28"/>
          <w:szCs w:val="19"/>
          <w:shd w:val="clear" w:color="auto" w:fill="FFFFFF"/>
        </w:rPr>
        <w:t> </w:t>
      </w:r>
      <w:r w:rsidRPr="00364DEB">
        <w:rPr>
          <w:rFonts w:ascii="Verdana" w:hAnsi="Verdana"/>
          <w:color w:val="333333"/>
          <w:sz w:val="28"/>
          <w:szCs w:val="19"/>
        </w:rPr>
        <w:br/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有一次我回台灣，在台北車站前遇到一位</w:t>
      </w:r>
      <w:r w:rsidR="00666A22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姊妹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，這位</w:t>
      </w:r>
      <w:r w:rsidR="00666A22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姊妹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，請問你相信耶穌嗎？</w:t>
      </w:r>
      <w:proofErr w:type="gramStart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我說</w:t>
      </w:r>
      <w:r w:rsidR="00666A22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是阿</w:t>
      </w:r>
      <w:proofErr w:type="gramEnd"/>
      <w:r w:rsidR="00F15283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！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那你重生得救嗎？</w:t>
      </w:r>
      <w:proofErr w:type="gramStart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我說有</w:t>
      </w:r>
      <w:proofErr w:type="gramEnd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，那你有受聖靈</w:t>
      </w:r>
      <w:r w:rsidR="00F15283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河水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的洗。我</w:t>
      </w:r>
      <w:r w:rsidR="005C4C7D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有</w:t>
      </w:r>
      <w:r w:rsidR="00666A22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阿</w:t>
      </w:r>
      <w:r w:rsidR="005C4C7D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！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那你在那裡</w:t>
      </w:r>
      <w:r w:rsidR="00666A22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教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會</w:t>
      </w:r>
      <w:r w:rsidR="00666A22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聚會</w:t>
      </w:r>
      <w:r w:rsidR="005C4C7D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？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我說</w:t>
      </w:r>
      <w:r w:rsidR="00666A22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我在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長老教會，</w:t>
      </w:r>
      <w:r w:rsidR="007F2F35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她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説：那你沒有重生得救</w:t>
      </w:r>
      <w:r w:rsidR="007F2F35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！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我說甚麼</w:t>
      </w:r>
      <w:r w:rsidR="007F2F35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你怎麼這樣說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？我說我</w:t>
      </w:r>
      <w:r w:rsidR="007F2F35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每</w:t>
      </w:r>
      <w:proofErr w:type="gramStart"/>
      <w:r w:rsidR="007F2F35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個</w:t>
      </w:r>
      <w:proofErr w:type="gramEnd"/>
      <w:r w:rsidR="007F2F35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禮拜都去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教會，</w:t>
      </w:r>
      <w:proofErr w:type="gramStart"/>
      <w:r w:rsidR="007F2F35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她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說</w:t>
      </w:r>
      <w:r w:rsidR="007F2F35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去教會</w:t>
      </w:r>
      <w:proofErr w:type="gramEnd"/>
      <w:r w:rsidR="007F2F35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不代表重生，我說我也在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教會服侍</w:t>
      </w:r>
      <w:r w:rsidR="007F2F35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；她說：這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不代表重生得救。我說：我聖經從頭</w:t>
      </w:r>
      <w:proofErr w:type="gramStart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道</w:t>
      </w:r>
      <w:r w:rsidR="007F2F35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尾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讀</w:t>
      </w:r>
      <w:proofErr w:type="gramEnd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過一次。</w:t>
      </w:r>
      <w:r w:rsidR="007F2F35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她說：瞎子</w:t>
      </w:r>
      <w:proofErr w:type="gramStart"/>
      <w:r w:rsidR="007F2F35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讀經讀了</w:t>
      </w:r>
      <w:proofErr w:type="gramEnd"/>
      <w:r w:rsidR="007F2F35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也是不懂。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我</w:t>
      </w:r>
      <w:r w:rsidR="007F2F35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說我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有奉獻，</w:t>
      </w:r>
      <w:proofErr w:type="gramStart"/>
      <w:r w:rsidR="007F2F35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她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說這也</w:t>
      </w:r>
      <w:proofErr w:type="gramEnd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不代表「重生」，我說我有</w:t>
      </w:r>
      <w:r w:rsidR="005C4C7D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傳福音</w:t>
      </w:r>
      <w:proofErr w:type="gramStart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領人歸主</w:t>
      </w:r>
      <w:proofErr w:type="gramEnd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，</w:t>
      </w:r>
      <w:r w:rsidR="005C4C7D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她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說：瞎子</w:t>
      </w:r>
      <w:r w:rsidR="007F2F35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帶跛腳所受的審判更大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。我說：我是教會</w:t>
      </w:r>
      <w:r w:rsidR="007F2F35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的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牧師。</w:t>
      </w:r>
      <w:r w:rsidR="007F2F35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她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說：地獄黑</w:t>
      </w:r>
      <w:proofErr w:type="gramStart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嚕嚕專關</w:t>
      </w:r>
      <w:proofErr w:type="gramEnd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長老和牧師，有很多牧師</w:t>
      </w:r>
      <w:r w:rsidR="005C4C7D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根本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也沒有重生得救</w:t>
      </w:r>
      <w:r w:rsidR="007F2F35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。</w:t>
      </w:r>
    </w:p>
    <w:p w:rsidR="002A1A66" w:rsidRDefault="00E06C93" w:rsidP="002A1A66">
      <w:pPr>
        <w:spacing w:line="280" w:lineRule="exact"/>
        <w:ind w:firstLine="480"/>
        <w:rPr>
          <w:rFonts w:ascii="Verdana" w:hAnsi="Verdana"/>
          <w:color w:val="333333"/>
          <w:sz w:val="28"/>
          <w:szCs w:val="19"/>
          <w:shd w:val="clear" w:color="auto" w:fill="FFFFFF"/>
        </w:rPr>
      </w:pP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我很傷心</w:t>
      </w:r>
      <w:r w:rsidR="005C4C7D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的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離開了</w:t>
      </w:r>
      <w:r w:rsidR="005C4C7D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，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我回去之後想了很久，我回想了</w:t>
      </w:r>
      <w:r w:rsidR="007F2F35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她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所說的話，其實，</w:t>
      </w:r>
      <w:r w:rsidR="007F2F35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她講的</w:t>
      </w:r>
      <w:r w:rsidR="005C4C7D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許</w:t>
      </w:r>
      <w:r w:rsidR="007F2F35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多事是正確的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。</w:t>
      </w:r>
      <w:r w:rsidR="005C4C7D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人</w:t>
      </w:r>
      <w:r w:rsidR="00A60252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去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教會、</w:t>
      </w:r>
      <w:r w:rsidR="00A60252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參加聚會</w:t>
      </w:r>
      <w:r w:rsidR="005C4C7D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讀經禱告、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參加服侍、奉獻，甚至你</w:t>
      </w:r>
      <w:r w:rsidR="00A60252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熱心</w:t>
      </w:r>
      <w:r w:rsidR="005C4C7D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參與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同工、</w:t>
      </w:r>
      <w:r w:rsidR="005C4C7D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甚至</w:t>
      </w:r>
      <w:r w:rsidR="00A60252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還是</w:t>
      </w:r>
      <w:r w:rsidR="007F2F35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教會領袖、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牧師</w:t>
      </w:r>
      <w:r w:rsidR="00A60252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人</w:t>
      </w:r>
      <w:r w:rsidR="007F2F35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有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都有可能</w:t>
      </w:r>
      <w:r w:rsidR="00A60252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是沒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「重生得救」。</w:t>
      </w:r>
      <w:r w:rsidR="002A1A66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那</w:t>
      </w:r>
      <w:r w:rsidR="007F2F35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甚麼是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重生得救？</w:t>
      </w:r>
    </w:p>
    <w:p w:rsidR="002E4ADB" w:rsidRDefault="00E06C93" w:rsidP="00090D85">
      <w:pPr>
        <w:spacing w:line="280" w:lineRule="exact"/>
        <w:ind w:firstLine="480"/>
        <w:rPr>
          <w:rFonts w:ascii="Verdana" w:hAnsi="Verdana"/>
          <w:color w:val="333333"/>
          <w:sz w:val="28"/>
          <w:szCs w:val="19"/>
          <w:shd w:val="clear" w:color="auto" w:fill="FFFFFF"/>
        </w:rPr>
      </w:pPr>
      <w:r w:rsidRPr="00364DEB">
        <w:rPr>
          <w:rFonts w:ascii="Verdana" w:hAnsi="Verdana"/>
          <w:color w:val="333333"/>
          <w:sz w:val="28"/>
          <w:szCs w:val="19"/>
        </w:rPr>
        <w:br/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一、「重生」是讓耶穌掌管我們生命</w:t>
      </w:r>
      <w:r w:rsidRPr="00364DEB">
        <w:rPr>
          <w:rFonts w:ascii="Verdana" w:hAnsi="Verdana"/>
          <w:color w:val="333333"/>
          <w:sz w:val="28"/>
          <w:szCs w:val="19"/>
        </w:rPr>
        <w:br/>
      </w:r>
      <w:r w:rsidRPr="00364DEB">
        <w:rPr>
          <w:rFonts w:ascii="Verdana" w:hAnsi="Verdana"/>
          <w:color w:val="333333"/>
          <w:sz w:val="28"/>
          <w:szCs w:val="19"/>
        </w:rPr>
        <w:br/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「重生得救」</w:t>
      </w:r>
      <w:proofErr w:type="gramStart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不是說人永遠</w:t>
      </w:r>
      <w:proofErr w:type="gramEnd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都不會犯罪、也並不代表你是從此以後是聖人、從此以後都過著完全聖潔的生活，當然這是我們的目標。但是，耶穌在這裡對</w:t>
      </w:r>
      <w:proofErr w:type="gramStart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尼哥底母所說的</w:t>
      </w:r>
      <w:proofErr w:type="gramEnd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「重生」是容許上帝</w:t>
      </w:r>
      <w:proofErr w:type="gramStart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的靈</w:t>
      </w:r>
      <w:r w:rsidR="00A60252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住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在</w:t>
      </w:r>
      <w:proofErr w:type="gramEnd"/>
      <w:r w:rsidR="009B3CB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咱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的裡面掌管</w:t>
      </w:r>
      <w:r w:rsidR="00A60252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你的心</w:t>
      </w:r>
      <w:r w:rsidR="002A1A66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。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「從聖靈生」的意思是說聖靈是你媽媽。那你要聽媽媽的話、你有聖靈的恩賜、聖靈要餵養你長大、你母親的提醒、教誨人都要遵行。以賽亞書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9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章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6,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節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 xml:space="preserve"> "</w:t>
      </w:r>
      <w:r w:rsidRPr="002A1A66">
        <w:rPr>
          <w:rFonts w:ascii="DFKai-SB" w:eastAsia="DFKai-SB" w:hAnsi="DFKai-SB"/>
          <w:color w:val="333333"/>
          <w:sz w:val="28"/>
          <w:szCs w:val="19"/>
          <w:shd w:val="clear" w:color="auto" w:fill="FFFFFF"/>
        </w:rPr>
        <w:t>因有一嬰孩為我們而生有一</w:t>
      </w:r>
      <w:proofErr w:type="gramStart"/>
      <w:r w:rsidRPr="002A1A66">
        <w:rPr>
          <w:rFonts w:ascii="DFKai-SB" w:eastAsia="DFKai-SB" w:hAnsi="DFKai-SB"/>
          <w:color w:val="333333"/>
          <w:sz w:val="28"/>
          <w:szCs w:val="19"/>
          <w:shd w:val="clear" w:color="auto" w:fill="FFFFFF"/>
        </w:rPr>
        <w:t>子賜給</w:t>
      </w:r>
      <w:proofErr w:type="gramEnd"/>
      <w:r w:rsidRPr="002A1A66">
        <w:rPr>
          <w:rFonts w:ascii="DFKai-SB" w:eastAsia="DFKai-SB" w:hAnsi="DFKai-SB"/>
          <w:color w:val="333333"/>
          <w:sz w:val="28"/>
          <w:szCs w:val="19"/>
          <w:shd w:val="clear" w:color="auto" w:fill="FFFFFF"/>
        </w:rPr>
        <w:t>我們..." "</w:t>
      </w:r>
      <w:proofErr w:type="gramStart"/>
      <w:r w:rsidRPr="002A1A66">
        <w:rPr>
          <w:rFonts w:ascii="DFKai-SB" w:eastAsia="DFKai-SB" w:hAnsi="DFKai-SB"/>
          <w:color w:val="333333"/>
          <w:sz w:val="28"/>
          <w:szCs w:val="19"/>
          <w:shd w:val="clear" w:color="auto" w:fill="FFFFFF"/>
        </w:rPr>
        <w:t>祂</w:t>
      </w:r>
      <w:proofErr w:type="gramEnd"/>
      <w:r w:rsidRPr="002A1A66">
        <w:rPr>
          <w:rFonts w:ascii="DFKai-SB" w:eastAsia="DFKai-SB" w:hAnsi="DFKai-SB"/>
          <w:color w:val="333333"/>
          <w:sz w:val="28"/>
          <w:szCs w:val="19"/>
          <w:shd w:val="clear" w:color="auto" w:fill="FFFFFF"/>
        </w:rPr>
        <w:t>要來統管我們，</w:t>
      </w:r>
      <w:proofErr w:type="gramStart"/>
      <w:r w:rsidRPr="002A1A66">
        <w:rPr>
          <w:rFonts w:ascii="DFKai-SB" w:eastAsia="DFKai-SB" w:hAnsi="DFKai-SB"/>
          <w:color w:val="333333"/>
          <w:sz w:val="28"/>
          <w:szCs w:val="19"/>
          <w:shd w:val="clear" w:color="auto" w:fill="FFFFFF"/>
        </w:rPr>
        <w:t>祂</w:t>
      </w:r>
      <w:proofErr w:type="gramEnd"/>
      <w:r w:rsidRPr="002A1A66">
        <w:rPr>
          <w:rFonts w:ascii="DFKai-SB" w:eastAsia="DFKai-SB" w:hAnsi="DFKai-SB"/>
          <w:color w:val="333333"/>
          <w:sz w:val="28"/>
          <w:szCs w:val="19"/>
          <w:shd w:val="clear" w:color="auto" w:fill="FFFFFF"/>
        </w:rPr>
        <w:t>名稱為奇妙策士.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 xml:space="preserve">.." 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耶穌要來「統管」他還是「奇妙策士」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 xml:space="preserve"> </w:t>
      </w:r>
      <w:r w:rsidRPr="00A60252">
        <w:rPr>
          <w:rFonts w:ascii="DFKai-SB" w:eastAsia="DFKai-SB" w:hAnsi="DFKai-SB"/>
          <w:color w:val="333333"/>
          <w:sz w:val="28"/>
          <w:szCs w:val="19"/>
          <w:shd w:val="clear" w:color="auto" w:fill="FFFFFF"/>
        </w:rPr>
        <w:t>全能的 神、永在的父,和平</w:t>
      </w:r>
      <w:proofErr w:type="gramStart"/>
      <w:r w:rsidRPr="00A60252">
        <w:rPr>
          <w:rFonts w:ascii="DFKai-SB" w:eastAsia="DFKai-SB" w:hAnsi="DFKai-SB"/>
          <w:color w:val="333333"/>
          <w:sz w:val="28"/>
          <w:szCs w:val="19"/>
          <w:shd w:val="clear" w:color="auto" w:fill="FFFFFF"/>
        </w:rPr>
        <w:t>的仁君</w:t>
      </w:r>
      <w:proofErr w:type="gramEnd"/>
      <w:r w:rsidRPr="00A60252">
        <w:rPr>
          <w:rFonts w:ascii="DFKai-SB" w:eastAsia="DFKai-SB" w:hAnsi="DFKai-SB"/>
          <w:color w:val="333333"/>
          <w:sz w:val="28"/>
          <w:szCs w:val="19"/>
          <w:shd w:val="clear" w:color="auto" w:fill="FFFFFF"/>
        </w:rPr>
        <w:t>。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」</w:t>
      </w:r>
      <w:r w:rsidR="00A60252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耶穌來要管理你的心、針對你的問題</w:t>
      </w:r>
      <w:proofErr w:type="gramStart"/>
      <w:r w:rsidR="00A60252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祂</w:t>
      </w:r>
      <w:proofErr w:type="gramEnd"/>
      <w:r w:rsidR="00A60252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要替你解決，如果你願意讓</w:t>
      </w:r>
      <w:proofErr w:type="gramStart"/>
      <w:r w:rsidR="00A60252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祂</w:t>
      </w:r>
      <w:proofErr w:type="gramEnd"/>
      <w:r w:rsidR="00A60252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處理。你相信</w:t>
      </w:r>
      <w:proofErr w:type="gramStart"/>
      <w:r w:rsidR="00A60252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祂</w:t>
      </w:r>
      <w:proofErr w:type="gramEnd"/>
      <w:r w:rsidR="00A60252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讓</w:t>
      </w:r>
      <w:proofErr w:type="gramStart"/>
      <w:r w:rsidR="00A60252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祂</w:t>
      </w:r>
      <w:proofErr w:type="gramEnd"/>
      <w:r w:rsidR="00A60252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處理你的問題嗎？</w:t>
      </w:r>
      <w:r w:rsidRPr="00364DEB">
        <w:rPr>
          <w:rFonts w:ascii="Verdana" w:hAnsi="Verdana"/>
          <w:color w:val="333333"/>
          <w:sz w:val="28"/>
          <w:szCs w:val="19"/>
        </w:rPr>
        <w:br/>
      </w:r>
      <w:r w:rsidRPr="00364DEB">
        <w:rPr>
          <w:rFonts w:ascii="Verdana" w:hAnsi="Verdana"/>
          <w:color w:val="333333"/>
          <w:sz w:val="28"/>
          <w:szCs w:val="19"/>
        </w:rPr>
        <w:br/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有許多時候人信耶穌，</w:t>
      </w:r>
      <w:proofErr w:type="gramStart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信歸信</w:t>
      </w:r>
      <w:proofErr w:type="gramEnd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，但是並沒有真正讓上帝掌管我們的生命。信耶穌、讓耶穌掌管這是兩件不一樣的事。常常人遇見困難就會禱告，上帝阿！求你幫幫我，我的困難綑綁我了，我好痛苦。當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 xml:space="preserve"> 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神解決困難時，我們好像沒事一般。</w:t>
      </w:r>
      <w:proofErr w:type="gramStart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祂</w:t>
      </w:r>
      <w:proofErr w:type="gramEnd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希望與我們有親密關係。請注意聽，</w:t>
      </w:r>
      <w:proofErr w:type="gramStart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祂</w:t>
      </w:r>
      <w:proofErr w:type="gramEnd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希望和你建立親密的關係，</w:t>
      </w:r>
      <w:proofErr w:type="gramStart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祂</w:t>
      </w:r>
      <w:proofErr w:type="gramEnd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名稱為奇妙策士，就是說，不管你有什麼問題，</w:t>
      </w:r>
      <w:proofErr w:type="gramStart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祂</w:t>
      </w:r>
      <w:proofErr w:type="gramEnd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都想幫助你解決。上帝希望和你建立親密關係，</w:t>
      </w:r>
      <w:proofErr w:type="gramStart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祂</w:t>
      </w:r>
      <w:proofErr w:type="gramEnd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希望幫助你走出生命中的困境，他希望幫助你振作起來，使你按照</w:t>
      </w:r>
      <w:proofErr w:type="gramStart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祂</w:t>
      </w:r>
      <w:proofErr w:type="gramEnd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的心意而活，上帝對你的生命有美好的計畫。聖經說：</w:t>
      </w:r>
      <w:r w:rsidRPr="002A1A66">
        <w:rPr>
          <w:rFonts w:ascii="DFKai-SB" w:eastAsia="DFKai-SB" w:hAnsi="DFKai-SB"/>
          <w:color w:val="333333"/>
          <w:sz w:val="28"/>
          <w:szCs w:val="19"/>
          <w:shd w:val="clear" w:color="auto" w:fill="FFFFFF"/>
        </w:rPr>
        <w:t>眼睛未曾看見耳朵未曾聽見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，神預備了一切美好福份，要給信</w:t>
      </w:r>
      <w:proofErr w:type="gramStart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祂</w:t>
      </w:r>
      <w:proofErr w:type="gramEnd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的人、以及願意立即順服</w:t>
      </w:r>
      <w:proofErr w:type="gramStart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祂</w:t>
      </w:r>
      <w:proofErr w:type="gramEnd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的人。弟兄姊妹，上帝在你生命中有何地位。聖經說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,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有一嬰孩為我們而生有一</w:t>
      </w:r>
      <w:proofErr w:type="gramStart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子賜給</w:t>
      </w:r>
      <w:proofErr w:type="gramEnd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我們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 xml:space="preserve"> </w:t>
      </w:r>
      <w:proofErr w:type="gramStart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祂</w:t>
      </w:r>
      <w:proofErr w:type="gramEnd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要來掌管我們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 xml:space="preserve"> </w:t>
      </w:r>
      <w:proofErr w:type="gramStart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祂</w:t>
      </w:r>
      <w:proofErr w:type="gramEnd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的權柄越加增，我們就越有平安，我不知道你的生命是什麼景況。可能你現在面臨一些困難無法解決、可能你正在擔心你</w:t>
      </w:r>
      <w:r w:rsidR="002A1A66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兒女的問題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、可能你有債務的問題、婚姻的問題、身體生病、或是</w:t>
      </w:r>
      <w:r w:rsidR="002A1A66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內心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孤單、但我要告訴你</w:t>
      </w:r>
      <w:r w:rsidR="002A1A66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。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你並不孤單，因為上帝說，我會與你們同在直到世界的末了，上帝此時就與你同在</w:t>
      </w:r>
      <w:proofErr w:type="gramStart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祂</w:t>
      </w:r>
      <w:proofErr w:type="gramEnd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在</w:t>
      </w:r>
      <w:proofErr w:type="gramStart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看顧著</w:t>
      </w:r>
      <w:proofErr w:type="gramEnd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你。聖經說：</w:t>
      </w:r>
      <w:proofErr w:type="gramStart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祂不</w:t>
      </w:r>
      <w:proofErr w:type="gramEnd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打盹也不睡覺，</w:t>
      </w:r>
      <w:proofErr w:type="gramStart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祂</w:t>
      </w:r>
      <w:proofErr w:type="gramEnd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總是保守我們，</w:t>
      </w:r>
      <w:r w:rsidR="002A1A66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人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說</w:t>
      </w:r>
      <w:proofErr w:type="gramStart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祂</w:t>
      </w:r>
      <w:proofErr w:type="gramEnd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為何不在我生命中動工，</w:t>
      </w:r>
      <w:r w:rsidR="002A1A66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請問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你願意讓</w:t>
      </w:r>
      <w:r w:rsidR="000E765E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主來調整你的生命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?</w:t>
      </w:r>
      <w:r w:rsidR="009B3CB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如果你這時候遇到困難，有不能解決的事或是很多煩心無法面對，有三件事你可以做。第一、你要安靜來到主前。</w:t>
      </w:r>
      <w:proofErr w:type="gramStart"/>
      <w:r w:rsidR="009B3CB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紛鬧使</w:t>
      </w:r>
      <w:proofErr w:type="gramEnd"/>
      <w:r w:rsidR="009B3CB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你心煩、安靜使人聆聽主的聲音。二、你一定要回到主的話語。你要從主的真理與話語中認識體會到主的心意。聖經是我們的基礎。人說他說你說我</w:t>
      </w:r>
      <w:proofErr w:type="gramStart"/>
      <w:r w:rsidR="009B3CB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說誰說</w:t>
      </w:r>
      <w:proofErr w:type="gramEnd"/>
      <w:r w:rsidR="009B3CB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專家說，不如聽聽神說。第三，你必須承認，你的想法我的想法，有百分之</w:t>
      </w:r>
      <w:proofErr w:type="gramStart"/>
      <w:r w:rsidR="009B3CB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9</w:t>
      </w:r>
      <w:r w:rsidR="009B3CBF">
        <w:rPr>
          <w:rFonts w:ascii="Verdana" w:hAnsi="Verdana"/>
          <w:color w:val="333333"/>
          <w:sz w:val="28"/>
          <w:szCs w:val="19"/>
          <w:shd w:val="clear" w:color="auto" w:fill="FFFFFF"/>
        </w:rPr>
        <w:t>9.99</w:t>
      </w:r>
      <w:proofErr w:type="gramEnd"/>
      <w:r w:rsidR="009B3CB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是錯誤的。</w:t>
      </w:r>
      <w:proofErr w:type="gramStart"/>
      <w:r w:rsidR="009B3CB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求主的話</w:t>
      </w:r>
      <w:proofErr w:type="gramEnd"/>
      <w:r w:rsidR="009B3CBF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成為我們檢前的燈路上的光。</w:t>
      </w:r>
      <w:r w:rsidRPr="00364DEB">
        <w:rPr>
          <w:rFonts w:ascii="Verdana" w:hAnsi="Verdana"/>
          <w:color w:val="333333"/>
          <w:sz w:val="28"/>
          <w:szCs w:val="19"/>
        </w:rPr>
        <w:br/>
      </w:r>
      <w:r w:rsidRPr="00364DEB">
        <w:rPr>
          <w:rFonts w:ascii="Verdana" w:hAnsi="Verdana"/>
          <w:color w:val="333333"/>
          <w:sz w:val="28"/>
          <w:szCs w:val="19"/>
        </w:rPr>
        <w:br/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二、「重生」的意義是老我要先死，新我的重生</w:t>
      </w:r>
      <w:r w:rsidRPr="00364DEB">
        <w:rPr>
          <w:rFonts w:ascii="Verdana" w:hAnsi="Verdana"/>
          <w:color w:val="333333"/>
          <w:sz w:val="28"/>
          <w:szCs w:val="19"/>
        </w:rPr>
        <w:br/>
      </w:r>
      <w:r w:rsidRPr="00364DEB">
        <w:rPr>
          <w:rFonts w:ascii="Verdana" w:hAnsi="Verdana"/>
          <w:color w:val="333333"/>
          <w:sz w:val="28"/>
          <w:szCs w:val="19"/>
        </w:rPr>
        <w:br/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保羅說：</w:t>
      </w:r>
      <w:r w:rsidRPr="002E4ADB">
        <w:rPr>
          <w:rFonts w:ascii="DFKai-SB" w:eastAsia="DFKai-SB" w:hAnsi="DFKai-SB"/>
          <w:color w:val="333333"/>
          <w:sz w:val="28"/>
          <w:szCs w:val="19"/>
          <w:shd w:val="clear" w:color="auto" w:fill="FFFFFF"/>
        </w:rPr>
        <w:t>我已經與</w:t>
      </w:r>
      <w:proofErr w:type="gramStart"/>
      <w:r w:rsidRPr="002E4ADB">
        <w:rPr>
          <w:rFonts w:ascii="DFKai-SB" w:eastAsia="DFKai-SB" w:hAnsi="DFKai-SB"/>
          <w:color w:val="333333"/>
          <w:sz w:val="28"/>
          <w:szCs w:val="19"/>
          <w:shd w:val="clear" w:color="auto" w:fill="FFFFFF"/>
        </w:rPr>
        <w:t>基督同釘十字架</w:t>
      </w:r>
      <w:proofErr w:type="gramEnd"/>
      <w:r w:rsidRPr="002E4ADB">
        <w:rPr>
          <w:rFonts w:ascii="DFKai-SB" w:eastAsia="DFKai-SB" w:hAnsi="DFKai-SB"/>
          <w:color w:val="333333"/>
          <w:sz w:val="28"/>
          <w:szCs w:val="19"/>
          <w:shd w:val="clear" w:color="auto" w:fill="FFFFFF"/>
        </w:rPr>
        <w:t>現在活著的、不再是我、乃是基督在我裡面活著。並我 如今在肉身活著、是因信　神的兒子而活、他是愛我、為我</w:t>
      </w:r>
      <w:proofErr w:type="gramStart"/>
      <w:r w:rsidRPr="002E4ADB">
        <w:rPr>
          <w:rFonts w:ascii="DFKai-SB" w:eastAsia="DFKai-SB" w:hAnsi="DFKai-SB"/>
          <w:color w:val="333333"/>
          <w:sz w:val="28"/>
          <w:szCs w:val="19"/>
          <w:shd w:val="clear" w:color="auto" w:fill="FFFFFF"/>
        </w:rPr>
        <w:t>捨</w:t>
      </w:r>
      <w:proofErr w:type="gramEnd"/>
      <w:r w:rsidRPr="002E4ADB">
        <w:rPr>
          <w:rFonts w:ascii="DFKai-SB" w:eastAsia="DFKai-SB" w:hAnsi="DFKai-SB"/>
          <w:color w:val="333333"/>
          <w:sz w:val="28"/>
          <w:szCs w:val="19"/>
          <w:shd w:val="clear" w:color="auto" w:fill="FFFFFF"/>
        </w:rPr>
        <w:t>己</w:t>
      </w:r>
      <w:r w:rsidR="0042526C">
        <w:rPr>
          <w:rFonts w:ascii="Verdana" w:hAnsi="Verdana" w:hint="eastAsia"/>
          <w:color w:val="333333"/>
          <w:sz w:val="28"/>
          <w:szCs w:val="19"/>
        </w:rPr>
        <w:t>。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加</w:t>
      </w:r>
      <w:r w:rsidR="0042526C"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拉太</w:t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2:20</w:t>
      </w:r>
      <w:r w:rsidRPr="00364DEB">
        <w:rPr>
          <w:rFonts w:ascii="Verdana" w:hAnsi="Verdana"/>
          <w:color w:val="333333"/>
          <w:sz w:val="28"/>
          <w:szCs w:val="19"/>
        </w:rPr>
        <w:br/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重生的「重」是再一次的意思在裡面，所以，</w:t>
      </w:r>
      <w:proofErr w:type="gramStart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代表那舊的</w:t>
      </w:r>
      <w:proofErr w:type="gramEnd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老我要與基督同死，新我在耶穌基督裡與</w:t>
      </w:r>
      <w:proofErr w:type="gramStart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祂ㄧ</w:t>
      </w:r>
      <w:proofErr w:type="gramEnd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同復活。</w:t>
      </w:r>
    </w:p>
    <w:p w:rsidR="009B3CBF" w:rsidRDefault="009B3CBF" w:rsidP="009B3CBF">
      <w:pPr>
        <w:spacing w:line="280" w:lineRule="exact"/>
        <w:ind w:firstLine="480"/>
        <w:rPr>
          <w:rFonts w:ascii="Verdana" w:hAnsi="Verdana"/>
          <w:color w:val="333333"/>
          <w:sz w:val="28"/>
          <w:szCs w:val="19"/>
          <w:shd w:val="clear" w:color="auto" w:fill="FFFFFF"/>
        </w:rPr>
      </w:pPr>
    </w:p>
    <w:p w:rsidR="009B3CBF" w:rsidRDefault="009B3CBF" w:rsidP="009B3CBF">
      <w:pPr>
        <w:spacing w:line="280" w:lineRule="exact"/>
        <w:ind w:firstLine="480"/>
        <w:rPr>
          <w:rFonts w:ascii="Verdana" w:hAnsi="Verdana"/>
          <w:color w:val="333333"/>
          <w:sz w:val="28"/>
          <w:szCs w:val="19"/>
          <w:shd w:val="clear" w:color="auto" w:fill="FFFFFF"/>
        </w:rPr>
      </w:pPr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十六世紀沙皇是</w:t>
      </w:r>
      <w:proofErr w:type="gramStart"/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最</w:t>
      </w:r>
      <w:proofErr w:type="gramEnd"/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鼎盛武功最顯赫。曾經東西征討佔領許多土地。沙皇伊凡大帝曾派遣軍隊往西常年在外征戰。有一次遇到聖誕節，軍隊官兵都很疲倦，就在當天決定放假一天。所有軍隊都到一個大大的空地、有的打球有的休息、放假一天。當時有一位官階很高的年輕軍官，在那天大家都外出遊玩時，他說我今天要</w:t>
      </w:r>
      <w:proofErr w:type="gramStart"/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一</w:t>
      </w:r>
      <w:proofErr w:type="gramEnd"/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個人在營帳裡面沉思、你們去玩不要吵我。這位軍官在自己營房裡思想這五六年來得征戰、到過許多地方，但是也因公到用許多的公款…，他就很後悔的寫下過去幾年當中在哪裡，農用公款、一筆一筆，看得連他自己也很驚訝，這麼多的公款，即使他把自己所有的錢和退休金都賠上也不足以來償還這所有的貪</w:t>
      </w:r>
      <w:proofErr w:type="gramStart"/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汙</w:t>
      </w:r>
      <w:proofErr w:type="gramEnd"/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。他很害怕也很後悔，他在這長長的貪污罪狀紙後面寫下，這麼多的錢、我怎可能還得了；下一年度將清查所有款項、一旦被查出不只是</w:t>
      </w:r>
      <w:proofErr w:type="gramStart"/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被關除軍階</w:t>
      </w:r>
      <w:proofErr w:type="gramEnd"/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甚至死刑。他很難過的趴在桌上哭泣流淚到睡著了。有一位老人在空蕩蕩的營房帳篷中行走，因為所有軍人都放假，竟然聽到有一個營帳裡傳來打呼聲。這</w:t>
      </w:r>
      <w:proofErr w:type="gramStart"/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老人好期的</w:t>
      </w:r>
      <w:proofErr w:type="gramEnd"/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走進營房，他看到一位年輕的高級軍官趴在桌上睡覺、看到他的淚水已經</w:t>
      </w:r>
      <w:proofErr w:type="gramStart"/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沾滿了桌上</w:t>
      </w:r>
      <w:proofErr w:type="gramEnd"/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的紙。心想，或許是思念家人不能回家而流淚、或許是家中遇到變故卻因戰爭無法回家、或許是他的女朋友離開他心裡難過。</w:t>
      </w:r>
      <w:proofErr w:type="gramStart"/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可憐正麼年輕</w:t>
      </w:r>
      <w:proofErr w:type="gramEnd"/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這麼健康。這位老人再挨近桌子前一看，桌上有一張紙，他仔細的讀了紙上的內容、原來他寫下自己在這幾年間貪</w:t>
      </w:r>
      <w:proofErr w:type="gramStart"/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汙</w:t>
      </w:r>
      <w:proofErr w:type="gramEnd"/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軍糧的細節、長長的一張紙都掉到桌下了、最後還寫下；這麼多錢有誰可以替我償還！！這位老人看到以後，就再他的字跡的後面寫下，「你所有一切的欠款，我都替你償還了。從今以後不</w:t>
      </w:r>
      <w:proofErr w:type="gramStart"/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準</w:t>
      </w:r>
      <w:proofErr w:type="gramEnd"/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再侵占公款」之後他也簽了自己的名字。就走出帳篷。沒多久這軍官醒來，發現好像有人進來動過他所寫的侵占公款的罪狀。阿糟糕了！現在如果大家都知道我所做的這貪</w:t>
      </w:r>
      <w:proofErr w:type="gramStart"/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汙</w:t>
      </w:r>
      <w:proofErr w:type="gramEnd"/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，馬上就會被逮捕處死。他傷心欲絕，看到幾行字，上面寫著「你所有一切的欠款，我都替你償還了。從今以後不</w:t>
      </w:r>
      <w:proofErr w:type="gramStart"/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準</w:t>
      </w:r>
      <w:proofErr w:type="gramEnd"/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再侵占公款」後面的簽名是當時的沙皇伊凡大帝。他感動得跪在地上。結果這位年輕人自己到上級面前承認自己在五年間所偷盜竊公款，最後他有拿出伊凡大帝所簽下的赦免筆跡。他被無罪釋放。各位弟兄姊妹，你知道這位軍官就是你我的光景。我們</w:t>
      </w:r>
      <w:proofErr w:type="gramStart"/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在罪裡</w:t>
      </w:r>
      <w:proofErr w:type="gramEnd"/>
      <w:r>
        <w:rPr>
          <w:rFonts w:ascii="Verdana" w:hAnsi="Verdana" w:hint="eastAsia"/>
          <w:color w:val="333333"/>
          <w:sz w:val="28"/>
          <w:szCs w:val="19"/>
          <w:shd w:val="clear" w:color="auto" w:fill="FFFFFF"/>
        </w:rPr>
        <w:t>爭戰後悔、無法自拔。但是創造我們的主在耶穌基督裡對我們說，你所有一切的債我都幫你還清了，從今以後不要再犯罪。耶穌替你簽名背書。各位弟兄姊妹，你知道你的罪再基督耶穌裡已經藉著他十字架的救贖，使我們得著自由。你在口裡承認心理相信的同時，你已經是屬基督是自由的，他要稱你為他的兒女。</w:t>
      </w:r>
    </w:p>
    <w:p w:rsidR="009B3CBF" w:rsidRDefault="009B3CBF" w:rsidP="009B3CBF">
      <w:pPr>
        <w:spacing w:line="280" w:lineRule="exact"/>
        <w:ind w:firstLine="480"/>
        <w:rPr>
          <w:rFonts w:ascii="Verdana" w:hAnsi="Verdana" w:hint="eastAsia"/>
          <w:color w:val="333333"/>
          <w:sz w:val="28"/>
          <w:szCs w:val="19"/>
          <w:shd w:val="clear" w:color="auto" w:fill="FFFFFF"/>
        </w:rPr>
      </w:pPr>
    </w:p>
    <w:p w:rsidR="007F0932" w:rsidRPr="002E4ADB" w:rsidRDefault="00E06C93" w:rsidP="002E4ADB">
      <w:pPr>
        <w:spacing w:line="280" w:lineRule="exact"/>
        <w:rPr>
          <w:rFonts w:ascii="Verdana" w:hAnsi="Verdana"/>
          <w:color w:val="333333"/>
          <w:sz w:val="28"/>
          <w:szCs w:val="19"/>
          <w:shd w:val="clear" w:color="auto" w:fill="FFFFFF"/>
        </w:rPr>
      </w:pPr>
      <w:r w:rsidRPr="00364DEB">
        <w:rPr>
          <w:rFonts w:ascii="Verdana" w:hAnsi="Verdana"/>
          <w:color w:val="333333"/>
          <w:sz w:val="28"/>
          <w:szCs w:val="19"/>
        </w:rPr>
        <w:br/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結論</w:t>
      </w:r>
      <w:r w:rsidRPr="00364DEB">
        <w:rPr>
          <w:rFonts w:ascii="Verdana" w:hAnsi="Verdana"/>
          <w:color w:val="333333"/>
          <w:sz w:val="28"/>
          <w:szCs w:val="19"/>
        </w:rPr>
        <w:br/>
      </w:r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聖誕節在慶祝基督徒因為接受耶穌，咱生命「重生」有如新生的嬰孩，重生的意義是讓上帝掌權。當你在這節日忙碌、買禮物慶祝時，你也在為你「重生得救」慶祝嗎？願上帝祝福聽</w:t>
      </w:r>
      <w:proofErr w:type="gramStart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祂</w:t>
      </w:r>
      <w:proofErr w:type="gramEnd"/>
      <w:r w:rsidRPr="00364DEB">
        <w:rPr>
          <w:rFonts w:ascii="Verdana" w:hAnsi="Verdana"/>
          <w:color w:val="333333"/>
          <w:sz w:val="28"/>
          <w:szCs w:val="19"/>
          <w:shd w:val="clear" w:color="auto" w:fill="FFFFFF"/>
        </w:rPr>
        <w:t>話語又努力行的人。</w:t>
      </w:r>
    </w:p>
    <w:sectPr w:rsidR="007F0932" w:rsidRPr="002E4ADB">
      <w:footerReference w:type="default" r:id="rId6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60B" w:rsidRDefault="00F7660B" w:rsidP="00F36DC5">
      <w:r>
        <w:separator/>
      </w:r>
    </w:p>
  </w:endnote>
  <w:endnote w:type="continuationSeparator" w:id="0">
    <w:p w:rsidR="00F7660B" w:rsidRDefault="00F7660B" w:rsidP="00F3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4193"/>
      <w:docPartObj>
        <w:docPartGallery w:val="Page Numbers (Bottom of Page)"/>
        <w:docPartUnique/>
      </w:docPartObj>
    </w:sdtPr>
    <w:sdtContent>
      <w:p w:rsidR="00BD0B04" w:rsidRDefault="00BD0B0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36DC5">
          <w:rPr>
            <w:noProof/>
            <w:lang w:val="zh-TW"/>
          </w:rPr>
          <w:t>3</w:t>
        </w:r>
        <w:r>
          <w:fldChar w:fldCharType="end"/>
        </w:r>
      </w:p>
    </w:sdtContent>
  </w:sdt>
  <w:p w:rsidR="00BD0B04" w:rsidRDefault="00BD0B0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60B" w:rsidRDefault="00F7660B" w:rsidP="00F36DC5">
      <w:r>
        <w:separator/>
      </w:r>
    </w:p>
  </w:footnote>
  <w:footnote w:type="continuationSeparator" w:id="0">
    <w:p w:rsidR="00F7660B" w:rsidRDefault="00F7660B" w:rsidP="00F36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C93"/>
    <w:rsid w:val="00080583"/>
    <w:rsid w:val="00090D85"/>
    <w:rsid w:val="00092F9D"/>
    <w:rsid w:val="000E765E"/>
    <w:rsid w:val="001C07DE"/>
    <w:rsid w:val="001E1E16"/>
    <w:rsid w:val="00246772"/>
    <w:rsid w:val="002A1A66"/>
    <w:rsid w:val="002E4ADB"/>
    <w:rsid w:val="002F5DAD"/>
    <w:rsid w:val="00364DEB"/>
    <w:rsid w:val="003C46A0"/>
    <w:rsid w:val="0042253A"/>
    <w:rsid w:val="0042526C"/>
    <w:rsid w:val="005C4C7D"/>
    <w:rsid w:val="005E0381"/>
    <w:rsid w:val="005F7FE2"/>
    <w:rsid w:val="00666A22"/>
    <w:rsid w:val="007060BD"/>
    <w:rsid w:val="007314A4"/>
    <w:rsid w:val="007F0932"/>
    <w:rsid w:val="007F2F35"/>
    <w:rsid w:val="008D2C3A"/>
    <w:rsid w:val="009B3CBF"/>
    <w:rsid w:val="00A60252"/>
    <w:rsid w:val="00BD0B04"/>
    <w:rsid w:val="00C01544"/>
    <w:rsid w:val="00C62C83"/>
    <w:rsid w:val="00C9604B"/>
    <w:rsid w:val="00CA350B"/>
    <w:rsid w:val="00CC6171"/>
    <w:rsid w:val="00CF5E5B"/>
    <w:rsid w:val="00DC458F"/>
    <w:rsid w:val="00E06C93"/>
    <w:rsid w:val="00E56017"/>
    <w:rsid w:val="00E623CA"/>
    <w:rsid w:val="00EB084B"/>
    <w:rsid w:val="00EB446A"/>
    <w:rsid w:val="00F01826"/>
    <w:rsid w:val="00F15283"/>
    <w:rsid w:val="00F36DC5"/>
    <w:rsid w:val="00F7660B"/>
    <w:rsid w:val="00F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C8138"/>
  <w15:chartTrackingRefBased/>
  <w15:docId w15:val="{2C1F8322-F1F2-4E32-9BBC-8B4C6EC3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6C93"/>
  </w:style>
  <w:style w:type="character" w:styleId="a3">
    <w:name w:val="annotation reference"/>
    <w:basedOn w:val="a0"/>
    <w:uiPriority w:val="99"/>
    <w:semiHidden/>
    <w:unhideWhenUsed/>
    <w:rsid w:val="005C4C7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C4C7D"/>
  </w:style>
  <w:style w:type="character" w:customStyle="1" w:styleId="a5">
    <w:name w:val="註解文字 字元"/>
    <w:basedOn w:val="a0"/>
    <w:link w:val="a4"/>
    <w:uiPriority w:val="99"/>
    <w:semiHidden/>
    <w:rsid w:val="005C4C7D"/>
  </w:style>
  <w:style w:type="paragraph" w:styleId="a6">
    <w:name w:val="annotation subject"/>
    <w:basedOn w:val="a4"/>
    <w:next w:val="a4"/>
    <w:link w:val="a7"/>
    <w:uiPriority w:val="99"/>
    <w:semiHidden/>
    <w:unhideWhenUsed/>
    <w:rsid w:val="005C4C7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C4C7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C4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4C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36DC5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36DC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36DC5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36D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UTPC</dc:creator>
  <cp:keywords/>
  <dc:description/>
  <cp:lastModifiedBy>UTPC</cp:lastModifiedBy>
  <cp:revision>2</cp:revision>
  <cp:lastPrinted>2017-12-03T07:24:00Z</cp:lastPrinted>
  <dcterms:created xsi:type="dcterms:W3CDTF">2018-12-05T19:41:00Z</dcterms:created>
  <dcterms:modified xsi:type="dcterms:W3CDTF">2018-12-08T20:06:00Z</dcterms:modified>
</cp:coreProperties>
</file>