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ABF0" w14:textId="77777777" w:rsidR="00876EB0" w:rsidRDefault="00000000">
      <w:pPr>
        <w:pStyle w:val="FirstParagraph"/>
      </w:pPr>
      <w:r>
        <w:t>AO MM. JUÍZO DE DIREITO DA 00ª VARA CÍVEL DA COMARCA DE CIDADE/UF</w:t>
      </w:r>
    </w:p>
    <w:p w14:paraId="6DAAC551" w14:textId="77777777" w:rsidR="00876EB0" w:rsidRDefault="00000000">
      <w:pPr>
        <w:pStyle w:val="Corpodetexto"/>
      </w:pPr>
      <w:r>
        <w:t>PROCESSO Nº 00000</w:t>
      </w:r>
    </w:p>
    <w:p w14:paraId="4B6097EE" w14:textId="77777777" w:rsidR="00876EB0" w:rsidRDefault="00000000">
      <w:pPr>
        <w:pStyle w:val="Corpodetexto"/>
      </w:pPr>
      <w:r>
        <w:t xml:space="preserve">EMPRESA TAL, pessoa de direito privado, inscrita no CNPJ/MF sob nº 00, sediada na Rua TAL, nº 00000, bairro TAL, CEP: 000000, CIDADE/UF, por seu Advogado constituído nos termos do incluso instrumento de mandato (doc. nº 00) e ao final assinado, com escritório profissional na Rua TAL, nº 00000, bairro TAL, CEP: 000000, CIDADE/UF, vem respeitosamente à honrosa presença de Vossa Excelência, com fundamento nos arts. </w:t>
      </w:r>
      <w:hyperlink r:id="rId7">
        <w:r>
          <w:rPr>
            <w:rStyle w:val="Hyperlink"/>
          </w:rPr>
          <w:t>7º</w:t>
        </w:r>
      </w:hyperlink>
      <w:r>
        <w:t xml:space="preserve"> e seguintes da Lei nº </w:t>
      </w:r>
      <w:hyperlink r:id="rId8">
        <w:r>
          <w:rPr>
            <w:rStyle w:val="Hyperlink"/>
          </w:rPr>
          <w:t>11.101</w:t>
        </w:r>
      </w:hyperlink>
      <w:r>
        <w:t>, de 9-2-2005, propor a presente</w:t>
      </w:r>
    </w:p>
    <w:p w14:paraId="53B167B1" w14:textId="77777777" w:rsidR="00876EB0" w:rsidRDefault="00000000">
      <w:pPr>
        <w:pStyle w:val="Corpodetexto"/>
      </w:pPr>
      <w:r>
        <w:t>HABILITAÇÃO DE CRÉDITO</w:t>
      </w:r>
    </w:p>
    <w:p w14:paraId="57E3D029" w14:textId="77777777" w:rsidR="00876EB0" w:rsidRDefault="00000000">
      <w:pPr>
        <w:pStyle w:val="Corpodetexto"/>
      </w:pPr>
      <w:r>
        <w:t>em face de EMPRESA TAL, já devidamente qualificada nos autos do processo em epígrafe de RECUPERAÇÃO JUDICIAL, pelos motivos de fato e de direito que abaixo expõe:</w:t>
      </w:r>
    </w:p>
    <w:p w14:paraId="59B58D15" w14:textId="77777777" w:rsidR="00876EB0" w:rsidRDefault="00000000">
      <w:pPr>
        <w:pStyle w:val="Corpodetexto"/>
      </w:pPr>
      <w:r>
        <w:t>DO CRÉDITO: ORIGEM E VALOR</w:t>
      </w:r>
    </w:p>
    <w:p w14:paraId="24F256D1" w14:textId="77777777" w:rsidR="00876EB0" w:rsidRDefault="00000000">
      <w:pPr>
        <w:pStyle w:val="Corpodetexto"/>
      </w:pPr>
      <w:r>
        <w:t>A Habilitante é credora da empresa TAL em recuperação judicial, no valor de R$ 0000 (REAIS), representado por TÍTULO TAL, oriunda de uma compra e venda de TAL (descrever o objeto).</w:t>
      </w:r>
    </w:p>
    <w:p w14:paraId="7FF950E3" w14:textId="77777777" w:rsidR="00876EB0" w:rsidRDefault="00000000">
      <w:pPr>
        <w:pStyle w:val="Corpodetexto"/>
      </w:pPr>
      <w:r>
        <w:t>O título teve seu vencimento no DIA/MÊS/ANO, porém não foi devidamente quitado pelo devedor, mesmo tendo recebido a mercadoria do habilitante, conforme faz prova da entrega com o documento assinado pelo recebedor.</w:t>
      </w:r>
    </w:p>
    <w:p w14:paraId="1AA100D0" w14:textId="77777777" w:rsidR="00876EB0" w:rsidRDefault="00000000">
      <w:pPr>
        <w:pStyle w:val="Corpodetexto"/>
      </w:pPr>
      <w:r>
        <w:t>DO CRÉDITO: CLASSIFICAÇÃO</w:t>
      </w:r>
    </w:p>
    <w:p w14:paraId="2DA8F837" w14:textId="77777777" w:rsidR="00876EB0" w:rsidRDefault="00000000">
      <w:pPr>
        <w:pStyle w:val="Corpodetexto"/>
      </w:pPr>
      <w:r>
        <w:t>No quadro geral dos credores o crédito deverá figurar como quirografário.</w:t>
      </w:r>
    </w:p>
    <w:p w14:paraId="464728DA" w14:textId="77777777" w:rsidR="00876EB0" w:rsidRDefault="00000000">
      <w:pPr>
        <w:pStyle w:val="Corpodetexto"/>
      </w:pPr>
      <w:r>
        <w:t>DO PEDIDO</w:t>
      </w:r>
    </w:p>
    <w:p w14:paraId="32F708FD" w14:textId="77777777" w:rsidR="00876EB0" w:rsidRDefault="00000000">
      <w:pPr>
        <w:pStyle w:val="Corpodetexto"/>
      </w:pPr>
      <w:r>
        <w:t>Pelo exposto, requer a HABILITAÇÃO de seu crédito no valor apontado, com a correção monetária.</w:t>
      </w:r>
    </w:p>
    <w:p w14:paraId="4A20AAED" w14:textId="77777777" w:rsidR="00876EB0" w:rsidRDefault="00000000">
      <w:pPr>
        <w:pStyle w:val="Corpodetexto"/>
      </w:pPr>
      <w:r>
        <w:t>Requer a manifestação do Ilustre Representante do Ministério Público, do Administrador judicial e que, ao final, a presente demanda seja julgada PROCEDENTE.</w:t>
      </w:r>
    </w:p>
    <w:p w14:paraId="624A17D8" w14:textId="77777777" w:rsidR="00876EB0" w:rsidRDefault="00000000">
      <w:pPr>
        <w:pStyle w:val="Corpodetexto"/>
      </w:pPr>
      <w:r>
        <w:t>Requer provar o alegado por todos os meios de provas em direito admitidas, especialmente pelo depoimento pessoal do Requerido, juntada de documentos, oitiva de testemunhas que serão arroladas no momento oportuno, expedição de ofícios e precatórias, vistorias e perícias, bem como demais provas que se fizerem necessárias.</w:t>
      </w:r>
    </w:p>
    <w:p w14:paraId="4F8199D3" w14:textId="77777777" w:rsidR="00876EB0" w:rsidRDefault="00000000">
      <w:pPr>
        <w:pStyle w:val="Corpodetexto"/>
      </w:pPr>
      <w:r>
        <w:t>À presente dá-se o valor de R$ 0000 (REAIS), para todos os efeitos legais.</w:t>
      </w:r>
    </w:p>
    <w:p w14:paraId="39F7241F" w14:textId="77777777" w:rsidR="00876EB0" w:rsidRDefault="00000000">
      <w:pPr>
        <w:pStyle w:val="Corpodetexto"/>
      </w:pPr>
      <w:r>
        <w:t>Termos em que,</w:t>
      </w:r>
    </w:p>
    <w:p w14:paraId="59318563" w14:textId="77777777" w:rsidR="00876EB0" w:rsidRDefault="00000000">
      <w:pPr>
        <w:pStyle w:val="Corpodetexto"/>
      </w:pPr>
      <w:r>
        <w:t>Pede Deferimento.</w:t>
      </w:r>
    </w:p>
    <w:p w14:paraId="5BD715C8" w14:textId="77777777" w:rsidR="00876EB0" w:rsidRDefault="00000000">
      <w:pPr>
        <w:pStyle w:val="Corpodetexto"/>
      </w:pPr>
      <w:r>
        <w:t>CIDADE, 00, MÊS, ANO</w:t>
      </w:r>
    </w:p>
    <w:p w14:paraId="656B8C4B" w14:textId="77777777" w:rsidR="00876EB0" w:rsidRDefault="00000000">
      <w:pPr>
        <w:pStyle w:val="Corpodetexto"/>
      </w:pPr>
      <w:r>
        <w:lastRenderedPageBreak/>
        <w:t>ADVOGADO</w:t>
      </w:r>
    </w:p>
    <w:p w14:paraId="69F21600" w14:textId="77777777" w:rsidR="00876EB0" w:rsidRDefault="00000000">
      <w:pPr>
        <w:pStyle w:val="Corpodetexto"/>
      </w:pPr>
      <w:r>
        <w:t>OAB Nº</w:t>
      </w:r>
    </w:p>
    <w:sectPr w:rsidR="00876EB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FF79" w14:textId="77777777" w:rsidR="000F4B75" w:rsidRDefault="000F4B75">
      <w:pPr>
        <w:spacing w:after="0"/>
      </w:pPr>
      <w:r>
        <w:separator/>
      </w:r>
    </w:p>
  </w:endnote>
  <w:endnote w:type="continuationSeparator" w:id="0">
    <w:p w14:paraId="4877C4CC" w14:textId="77777777" w:rsidR="000F4B75" w:rsidRDefault="000F4B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1A46B" w14:textId="77777777" w:rsidR="000F4B75" w:rsidRDefault="000F4B75">
      <w:r>
        <w:separator/>
      </w:r>
    </w:p>
  </w:footnote>
  <w:footnote w:type="continuationSeparator" w:id="0">
    <w:p w14:paraId="57AFF189" w14:textId="77777777" w:rsidR="000F4B75" w:rsidRDefault="000F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D2DE"/>
    <w:multiLevelType w:val="multilevel"/>
    <w:tmpl w:val="6ADE29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1CD2E94"/>
    <w:multiLevelType w:val="multilevel"/>
    <w:tmpl w:val="5ECAD3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19045769">
    <w:abstractNumId w:val="1"/>
  </w:num>
  <w:num w:numId="2" w16cid:durableId="114134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F4B75"/>
    <w:rsid w:val="002937BC"/>
    <w:rsid w:val="004E29B3"/>
    <w:rsid w:val="00590D07"/>
    <w:rsid w:val="00784D58"/>
    <w:rsid w:val="00876EB0"/>
    <w:rsid w:val="008D6863"/>
    <w:rsid w:val="00952A9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F303"/>
  <w15:docId w15:val="{4FACD658-64E9-454B-A325-2E92ABBA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Corpodetexto"/>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Corpodetexto"/>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Corpodetexto"/>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96893/lei-de-recupera&#231;&#227;o-judicial-e-extrajudicial-e-de-fal&#234;ncia-lei-11101-05" TargetMode="External"/><Relationship Id="rId3" Type="http://schemas.openxmlformats.org/officeDocument/2006/relationships/settings" Target="settings.xml"/><Relationship Id="rId7" Type="http://schemas.openxmlformats.org/officeDocument/2006/relationships/hyperlink" Target="https://www.jusbrasil.com.br/topicos/10949883/artigo-7-da-lei-n-11101-de-09-de-fevereiro-de-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1900</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Rodrigo D Santos</cp:lastModifiedBy>
  <cp:revision>2</cp:revision>
  <dcterms:created xsi:type="dcterms:W3CDTF">2025-08-16T15:09:00Z</dcterms:created>
  <dcterms:modified xsi:type="dcterms:W3CDTF">2025-08-18T13:25:00Z</dcterms:modified>
</cp:coreProperties>
</file>