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7"/>
        <w:gridCol w:w="1558"/>
        <w:gridCol w:w="3505"/>
      </w:tblGrid>
      <w:tr w:rsidR="0089634B" w14:paraId="54246A7B" w14:textId="77777777" w:rsidTr="002452FA">
        <w:tc>
          <w:tcPr>
            <w:tcW w:w="4287" w:type="dxa"/>
            <w:shd w:val="clear" w:color="auto" w:fill="FFFFFF" w:themeFill="background1"/>
          </w:tcPr>
          <w:p w14:paraId="0B74E498" w14:textId="77777777" w:rsidR="0089634B" w:rsidRPr="00320F5E" w:rsidRDefault="0089634B" w:rsidP="003878F3">
            <w:pPr>
              <w:rPr>
                <w:b/>
                <w:bCs/>
              </w:rPr>
            </w:pPr>
            <w:r w:rsidRPr="00320F5E">
              <w:rPr>
                <w:b/>
                <w:bCs/>
              </w:rPr>
              <w:t>Document name</w:t>
            </w:r>
          </w:p>
        </w:tc>
        <w:tc>
          <w:tcPr>
            <w:tcW w:w="1558" w:type="dxa"/>
            <w:shd w:val="clear" w:color="auto" w:fill="FFFFFF" w:themeFill="background1"/>
          </w:tcPr>
          <w:p w14:paraId="1E725B23" w14:textId="77777777" w:rsidR="0089634B" w:rsidRPr="00320F5E" w:rsidRDefault="0089634B" w:rsidP="003878F3">
            <w:pPr>
              <w:rPr>
                <w:b/>
                <w:bCs/>
              </w:rPr>
            </w:pPr>
            <w:r w:rsidRPr="00320F5E">
              <w:rPr>
                <w:b/>
                <w:bCs/>
              </w:rPr>
              <w:t>Child Plus tab</w:t>
            </w:r>
          </w:p>
        </w:tc>
        <w:tc>
          <w:tcPr>
            <w:tcW w:w="3505" w:type="dxa"/>
            <w:shd w:val="clear" w:color="auto" w:fill="FFFFFF" w:themeFill="background1"/>
          </w:tcPr>
          <w:p w14:paraId="241EFEDF" w14:textId="4341D50F" w:rsidR="0089634B" w:rsidRPr="002452FA" w:rsidRDefault="0089634B" w:rsidP="003878F3">
            <w:pPr>
              <w:rPr>
                <w:b/>
                <w:bCs/>
                <w:color w:val="FF0000"/>
                <w:highlight w:val="yellow"/>
              </w:rPr>
            </w:pPr>
            <w:r w:rsidRPr="00FD18AC">
              <w:rPr>
                <w:b/>
                <w:bCs/>
              </w:rPr>
              <w:t xml:space="preserve">Date </w:t>
            </w:r>
            <w:r w:rsidR="002452FA" w:rsidRPr="00FD18AC">
              <w:rPr>
                <w:b/>
                <w:bCs/>
              </w:rPr>
              <w:t>Scanned</w:t>
            </w:r>
          </w:p>
        </w:tc>
      </w:tr>
      <w:tr w:rsidR="0089634B" w14:paraId="0EDBF146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1415D6BD" w14:textId="77777777" w:rsidR="0089634B" w:rsidRPr="00F74BC0" w:rsidRDefault="0089634B" w:rsidP="003878F3">
            <w:r w:rsidRPr="00F74BC0">
              <w:t>Child Profile 2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24DBD346" w14:textId="77777777" w:rsidR="0089634B" w:rsidRPr="00F74BC0" w:rsidRDefault="0089634B" w:rsidP="003878F3">
            <w:r w:rsidRPr="00F74BC0"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2044EA44" w14:textId="77777777" w:rsidR="0089634B" w:rsidRPr="00F74BC0" w:rsidRDefault="0089634B" w:rsidP="003878F3"/>
        </w:tc>
      </w:tr>
      <w:tr w:rsidR="0089634B" w14:paraId="3D343EDD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26C3B13F" w14:textId="77777777" w:rsidR="0089634B" w:rsidRPr="007A6035" w:rsidRDefault="0089634B" w:rsidP="003878F3">
            <w:r w:rsidRPr="007A6035">
              <w:t>Child Profile 3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3C7374CF" w14:textId="77777777" w:rsidR="0089634B" w:rsidRPr="00F74BC0" w:rsidRDefault="0089634B" w:rsidP="003878F3">
            <w:r w:rsidRPr="00F74BC0"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34550882" w14:textId="77777777" w:rsidR="0089634B" w:rsidRPr="00F74BC0" w:rsidRDefault="0089634B" w:rsidP="003878F3"/>
        </w:tc>
      </w:tr>
      <w:tr w:rsidR="0089634B" w14:paraId="6E99C2EA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7FB53F7E" w14:textId="77777777" w:rsidR="0089634B" w:rsidRPr="007A6035" w:rsidRDefault="0089634B" w:rsidP="003878F3">
            <w:r w:rsidRPr="007A6035">
              <w:t>Teacher Parent Agreement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6751D2C3" w14:textId="77777777" w:rsidR="0089634B" w:rsidRPr="00F74BC0" w:rsidRDefault="0089634B" w:rsidP="003878F3">
            <w:r w:rsidRPr="00F74BC0"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490F64C5" w14:textId="77777777" w:rsidR="0089634B" w:rsidRPr="00F74BC0" w:rsidRDefault="0089634B" w:rsidP="003878F3"/>
        </w:tc>
      </w:tr>
      <w:tr w:rsidR="0089634B" w14:paraId="4301A361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0813D633" w14:textId="77777777" w:rsidR="0089634B" w:rsidRPr="007A6035" w:rsidRDefault="0089634B" w:rsidP="003878F3">
            <w:r w:rsidRPr="007A6035">
              <w:t xml:space="preserve">ASQ3/ASQSE and Results </w:t>
            </w:r>
            <w:r w:rsidRPr="007A6035">
              <w:rPr>
                <w:b/>
                <w:bCs/>
              </w:rPr>
              <w:t>(Attachment)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7C0D24B0" w14:textId="77777777" w:rsidR="0089634B" w:rsidRPr="00F74BC0" w:rsidRDefault="0089634B" w:rsidP="003878F3">
            <w:r w:rsidRPr="00F74BC0"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1F455CB1" w14:textId="77777777" w:rsidR="0089634B" w:rsidRPr="00F74BC0" w:rsidRDefault="0089634B" w:rsidP="003878F3"/>
        </w:tc>
      </w:tr>
      <w:tr w:rsidR="0089634B" w14:paraId="6EA4CB5A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30E5991B" w14:textId="77777777" w:rsidR="0089634B" w:rsidRPr="007A6035" w:rsidRDefault="0089634B" w:rsidP="003878F3">
            <w:r w:rsidRPr="007A6035">
              <w:t xml:space="preserve">ASQ3/ASQSE and Results </w:t>
            </w:r>
            <w:r w:rsidRPr="007A6035">
              <w:rPr>
                <w:b/>
                <w:bCs/>
              </w:rPr>
              <w:t>(Event)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732F649E" w14:textId="77777777" w:rsidR="0089634B" w:rsidRPr="00F74BC0" w:rsidRDefault="0089634B" w:rsidP="003878F3">
            <w:r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7C33E9FF" w14:textId="77777777" w:rsidR="0089634B" w:rsidRPr="00F74BC0" w:rsidRDefault="0089634B" w:rsidP="003878F3"/>
        </w:tc>
      </w:tr>
      <w:tr w:rsidR="0089634B" w14:paraId="1718EF24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431A354E" w14:textId="77777777" w:rsidR="0089634B" w:rsidRPr="007A6035" w:rsidRDefault="0089634B" w:rsidP="003878F3">
            <w:r w:rsidRPr="007A6035">
              <w:t>*Toileting Plan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5F7BC3AE" w14:textId="77777777" w:rsidR="0089634B" w:rsidRPr="00F74BC0" w:rsidRDefault="0089634B" w:rsidP="003878F3">
            <w:r w:rsidRPr="00F74BC0"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2A0EDBF4" w14:textId="77777777" w:rsidR="0089634B" w:rsidRPr="00F74BC0" w:rsidRDefault="0089634B" w:rsidP="003878F3"/>
        </w:tc>
      </w:tr>
      <w:tr w:rsidR="0089634B" w14:paraId="7E8A81B3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5C2B3A40" w14:textId="77777777" w:rsidR="0089634B" w:rsidRPr="007A6035" w:rsidRDefault="0089634B" w:rsidP="003878F3">
            <w:r w:rsidRPr="007A6035">
              <w:t xml:space="preserve">Parent/Teacher Conference forms </w:t>
            </w:r>
            <w:r w:rsidRPr="007A6035">
              <w:rPr>
                <w:b/>
                <w:bCs/>
              </w:rPr>
              <w:t>(Attachment)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01668C29" w14:textId="77777777" w:rsidR="0089634B" w:rsidRPr="00F74BC0" w:rsidRDefault="0089634B" w:rsidP="003878F3">
            <w:r w:rsidRPr="00F74BC0"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561BAB61" w14:textId="77777777" w:rsidR="0089634B" w:rsidRPr="00F74BC0" w:rsidRDefault="0089634B" w:rsidP="003878F3"/>
        </w:tc>
      </w:tr>
      <w:tr w:rsidR="0089634B" w14:paraId="0A431AFD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229EB70D" w14:textId="77777777" w:rsidR="0089634B" w:rsidRPr="007A6035" w:rsidRDefault="0089634B" w:rsidP="003878F3">
            <w:r w:rsidRPr="007A6035">
              <w:t xml:space="preserve">Parent/Teacher Conference forms </w:t>
            </w:r>
            <w:r w:rsidRPr="007A6035">
              <w:rPr>
                <w:b/>
                <w:bCs/>
              </w:rPr>
              <w:t>(Event)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3DE12D7D" w14:textId="77777777" w:rsidR="0089634B" w:rsidRPr="00F74BC0" w:rsidRDefault="0089634B" w:rsidP="003878F3">
            <w:r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029ADDFE" w14:textId="77777777" w:rsidR="0089634B" w:rsidRPr="00F74BC0" w:rsidRDefault="0089634B" w:rsidP="003878F3"/>
        </w:tc>
      </w:tr>
      <w:tr w:rsidR="002452FA" w14:paraId="77F36F6A" w14:textId="77777777" w:rsidTr="002452FA">
        <w:tc>
          <w:tcPr>
            <w:tcW w:w="4287" w:type="dxa"/>
            <w:shd w:val="clear" w:color="auto" w:fill="F4B083" w:themeFill="accent2" w:themeFillTint="99"/>
          </w:tcPr>
          <w:p w14:paraId="0842C983" w14:textId="6EBA3809" w:rsidR="002452FA" w:rsidRPr="00FD18AC" w:rsidRDefault="002452FA" w:rsidP="003878F3">
            <w:r w:rsidRPr="00FD18AC">
              <w:t>Preferred Method of Communication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05396BC1" w14:textId="79FC9352" w:rsidR="002452FA" w:rsidRPr="00FD18AC" w:rsidRDefault="002452FA" w:rsidP="003878F3">
            <w:r w:rsidRPr="00FD18AC">
              <w:t>Education</w:t>
            </w:r>
          </w:p>
        </w:tc>
        <w:tc>
          <w:tcPr>
            <w:tcW w:w="3505" w:type="dxa"/>
            <w:shd w:val="clear" w:color="auto" w:fill="F4B083" w:themeFill="accent2" w:themeFillTint="99"/>
          </w:tcPr>
          <w:p w14:paraId="06E77155" w14:textId="77777777" w:rsidR="002452FA" w:rsidRPr="00F74BC0" w:rsidRDefault="002452FA" w:rsidP="003878F3"/>
        </w:tc>
      </w:tr>
      <w:tr w:rsidR="0089634B" w14:paraId="013FFC02" w14:textId="77777777" w:rsidTr="002452FA">
        <w:tc>
          <w:tcPr>
            <w:tcW w:w="4287" w:type="dxa"/>
            <w:shd w:val="clear" w:color="auto" w:fill="F87B6E"/>
          </w:tcPr>
          <w:p w14:paraId="3BF1B5E1" w14:textId="77777777" w:rsidR="0089634B" w:rsidRPr="00FD18AC" w:rsidRDefault="0089634B" w:rsidP="003878F3">
            <w:r w:rsidRPr="00FD18AC">
              <w:t>*Permission of Collaboration of Services -Glade Run</w:t>
            </w:r>
          </w:p>
        </w:tc>
        <w:tc>
          <w:tcPr>
            <w:tcW w:w="1558" w:type="dxa"/>
            <w:shd w:val="clear" w:color="auto" w:fill="F87B6E"/>
          </w:tcPr>
          <w:p w14:paraId="42DB58CC" w14:textId="77777777" w:rsidR="0089634B" w:rsidRPr="00FD18AC" w:rsidRDefault="0089634B" w:rsidP="003878F3">
            <w:r w:rsidRPr="00FD18AC">
              <w:t>Mental Health</w:t>
            </w:r>
          </w:p>
        </w:tc>
        <w:tc>
          <w:tcPr>
            <w:tcW w:w="3505" w:type="dxa"/>
            <w:shd w:val="clear" w:color="auto" w:fill="F87B6E"/>
          </w:tcPr>
          <w:p w14:paraId="73EA5EB3" w14:textId="77777777" w:rsidR="0089634B" w:rsidRDefault="0089634B" w:rsidP="003878F3"/>
        </w:tc>
      </w:tr>
      <w:tr w:rsidR="0089634B" w14:paraId="26ADE1AB" w14:textId="77777777" w:rsidTr="002452FA">
        <w:tc>
          <w:tcPr>
            <w:tcW w:w="4287" w:type="dxa"/>
            <w:shd w:val="clear" w:color="auto" w:fill="9CC2E5" w:themeFill="accent5" w:themeFillTint="99"/>
          </w:tcPr>
          <w:p w14:paraId="0EB37953" w14:textId="77777777" w:rsidR="0089634B" w:rsidRPr="00FD18AC" w:rsidRDefault="0089634B" w:rsidP="003878F3">
            <w:r w:rsidRPr="00FD18AC">
              <w:t>*Permission of Collaboration of Services -IU</w:t>
            </w:r>
          </w:p>
        </w:tc>
        <w:tc>
          <w:tcPr>
            <w:tcW w:w="1558" w:type="dxa"/>
            <w:shd w:val="clear" w:color="auto" w:fill="9CC2E5" w:themeFill="accent5" w:themeFillTint="99"/>
          </w:tcPr>
          <w:p w14:paraId="16421928" w14:textId="77777777" w:rsidR="0089634B" w:rsidRPr="00FD18AC" w:rsidRDefault="0089634B" w:rsidP="003878F3">
            <w:r w:rsidRPr="00FD18AC">
              <w:t>Disability</w:t>
            </w:r>
          </w:p>
        </w:tc>
        <w:tc>
          <w:tcPr>
            <w:tcW w:w="3505" w:type="dxa"/>
            <w:shd w:val="clear" w:color="auto" w:fill="9CC2E5" w:themeFill="accent5" w:themeFillTint="99"/>
          </w:tcPr>
          <w:p w14:paraId="00CBD4C3" w14:textId="77777777" w:rsidR="0089634B" w:rsidRDefault="0089634B" w:rsidP="003878F3"/>
        </w:tc>
      </w:tr>
      <w:tr w:rsidR="0089634B" w14:paraId="05892121" w14:textId="77777777" w:rsidTr="002452FA">
        <w:tc>
          <w:tcPr>
            <w:tcW w:w="4287" w:type="dxa"/>
            <w:shd w:val="clear" w:color="auto" w:fill="C9A6E4"/>
          </w:tcPr>
          <w:p w14:paraId="6AE78D31" w14:textId="34F09487" w:rsidR="0089634B" w:rsidRPr="00FD18AC" w:rsidRDefault="0089634B" w:rsidP="003878F3">
            <w:r w:rsidRPr="00FD18AC">
              <w:t>Infant/Toddler Food Plan</w:t>
            </w:r>
          </w:p>
        </w:tc>
        <w:tc>
          <w:tcPr>
            <w:tcW w:w="1558" w:type="dxa"/>
            <w:shd w:val="clear" w:color="auto" w:fill="C9A6E4"/>
          </w:tcPr>
          <w:p w14:paraId="502080BE" w14:textId="0159DC6D" w:rsidR="0089634B" w:rsidRPr="00FD18AC" w:rsidRDefault="0089634B" w:rsidP="003878F3">
            <w:r w:rsidRPr="00FD18AC">
              <w:t>Health</w:t>
            </w:r>
          </w:p>
        </w:tc>
        <w:tc>
          <w:tcPr>
            <w:tcW w:w="3505" w:type="dxa"/>
            <w:shd w:val="clear" w:color="auto" w:fill="C9A6E4"/>
          </w:tcPr>
          <w:p w14:paraId="09F7E141" w14:textId="77777777" w:rsidR="0089634B" w:rsidRDefault="0089634B" w:rsidP="003878F3"/>
        </w:tc>
      </w:tr>
      <w:tr w:rsidR="0089634B" w14:paraId="1494670E" w14:textId="77777777" w:rsidTr="002452FA">
        <w:tc>
          <w:tcPr>
            <w:tcW w:w="4287" w:type="dxa"/>
            <w:shd w:val="clear" w:color="auto" w:fill="C9A6E4"/>
          </w:tcPr>
          <w:p w14:paraId="4FAEEECE" w14:textId="3F042D2F" w:rsidR="0089634B" w:rsidRDefault="0089634B" w:rsidP="003878F3">
            <w:r>
              <w:t>Sleeping Policy</w:t>
            </w:r>
          </w:p>
        </w:tc>
        <w:tc>
          <w:tcPr>
            <w:tcW w:w="1558" w:type="dxa"/>
            <w:shd w:val="clear" w:color="auto" w:fill="C9A6E4"/>
          </w:tcPr>
          <w:p w14:paraId="050C2F21" w14:textId="32E0E16E" w:rsidR="0089634B" w:rsidRDefault="0089634B" w:rsidP="003878F3">
            <w:r>
              <w:t>Health</w:t>
            </w:r>
          </w:p>
        </w:tc>
        <w:tc>
          <w:tcPr>
            <w:tcW w:w="3505" w:type="dxa"/>
            <w:shd w:val="clear" w:color="auto" w:fill="C9A6E4"/>
          </w:tcPr>
          <w:p w14:paraId="3F78B3BE" w14:textId="77777777" w:rsidR="0089634B" w:rsidRDefault="0089634B" w:rsidP="003878F3"/>
        </w:tc>
      </w:tr>
      <w:tr w:rsidR="0089634B" w14:paraId="46B854AC" w14:textId="77777777" w:rsidTr="002452FA">
        <w:tc>
          <w:tcPr>
            <w:tcW w:w="4287" w:type="dxa"/>
            <w:shd w:val="clear" w:color="auto" w:fill="C9A6E4"/>
          </w:tcPr>
          <w:p w14:paraId="2B615133" w14:textId="538236BE" w:rsidR="0089634B" w:rsidRDefault="00E43BA7" w:rsidP="003878F3">
            <w:r>
              <w:t>*</w:t>
            </w:r>
            <w:r w:rsidR="0089634B">
              <w:t>Diaper Cream Permission Form</w:t>
            </w:r>
          </w:p>
        </w:tc>
        <w:tc>
          <w:tcPr>
            <w:tcW w:w="1558" w:type="dxa"/>
            <w:shd w:val="clear" w:color="auto" w:fill="C9A6E4"/>
          </w:tcPr>
          <w:p w14:paraId="4F74DCFB" w14:textId="0E2268C7" w:rsidR="0089634B" w:rsidRDefault="0089634B" w:rsidP="003878F3">
            <w:r>
              <w:t>Health</w:t>
            </w:r>
          </w:p>
        </w:tc>
        <w:tc>
          <w:tcPr>
            <w:tcW w:w="3505" w:type="dxa"/>
            <w:shd w:val="clear" w:color="auto" w:fill="C9A6E4"/>
          </w:tcPr>
          <w:p w14:paraId="514E5FA6" w14:textId="77777777" w:rsidR="0089634B" w:rsidRDefault="0089634B" w:rsidP="003878F3"/>
        </w:tc>
      </w:tr>
    </w:tbl>
    <w:p w14:paraId="13D7CDB6" w14:textId="77777777" w:rsidR="00E44EB8" w:rsidRDefault="00E44EB8"/>
    <w:p w14:paraId="15D0AA00" w14:textId="123BAD03" w:rsidR="0089634B" w:rsidRDefault="0089634B">
      <w:r>
        <w:t>*As Needed</w:t>
      </w:r>
    </w:p>
    <w:p w14:paraId="467EE10F" w14:textId="77777777" w:rsidR="0089634B" w:rsidRDefault="0089634B"/>
    <w:p w14:paraId="02919C48" w14:textId="77777777" w:rsidR="0089634B" w:rsidRDefault="0089634B" w:rsidP="0089634B">
      <w:pPr>
        <w:rPr>
          <w:color w:val="ED7D31" w:themeColor="accent2"/>
        </w:rPr>
      </w:pPr>
      <w:r w:rsidRPr="00F74BC0">
        <w:rPr>
          <w:color w:val="ED7D31" w:themeColor="accent2"/>
        </w:rPr>
        <w:t xml:space="preserve">Orange- Education </w:t>
      </w:r>
    </w:p>
    <w:p w14:paraId="2725175A" w14:textId="77777777" w:rsidR="0089634B" w:rsidRPr="00ED181D" w:rsidRDefault="0089634B" w:rsidP="0089634B">
      <w:pPr>
        <w:rPr>
          <w:color w:val="FF0000"/>
        </w:rPr>
      </w:pPr>
      <w:r w:rsidRPr="00ED181D">
        <w:rPr>
          <w:color w:val="FF0000"/>
        </w:rPr>
        <w:t>Red- Mental Health</w:t>
      </w:r>
    </w:p>
    <w:p w14:paraId="54FD9D15" w14:textId="77777777" w:rsidR="0089634B" w:rsidRDefault="0089634B" w:rsidP="0089634B">
      <w:pPr>
        <w:rPr>
          <w:color w:val="0070C0"/>
        </w:rPr>
      </w:pPr>
      <w:r w:rsidRPr="00ED181D">
        <w:rPr>
          <w:color w:val="0070C0"/>
        </w:rPr>
        <w:t>Blue- Disability</w:t>
      </w:r>
    </w:p>
    <w:p w14:paraId="128700BD" w14:textId="3877037C" w:rsidR="0089634B" w:rsidRPr="0089634B" w:rsidRDefault="0089634B" w:rsidP="0089634B">
      <w:pPr>
        <w:rPr>
          <w:color w:val="7030A0"/>
        </w:rPr>
      </w:pPr>
      <w:r>
        <w:rPr>
          <w:color w:val="7030A0"/>
        </w:rPr>
        <w:t>Purple- Health</w:t>
      </w:r>
    </w:p>
    <w:p w14:paraId="573AB72A" w14:textId="77777777" w:rsidR="0089634B" w:rsidRDefault="0089634B"/>
    <w:sectPr w:rsidR="008963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C47D" w14:textId="77777777" w:rsidR="00ED34CB" w:rsidRDefault="00ED34CB" w:rsidP="0089634B">
      <w:pPr>
        <w:spacing w:after="0" w:line="240" w:lineRule="auto"/>
      </w:pPr>
      <w:r>
        <w:separator/>
      </w:r>
    </w:p>
  </w:endnote>
  <w:endnote w:type="continuationSeparator" w:id="0">
    <w:p w14:paraId="0B9650BC" w14:textId="77777777" w:rsidR="00ED34CB" w:rsidRDefault="00ED34CB" w:rsidP="008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A7E3" w14:textId="77777777" w:rsidR="00ED34CB" w:rsidRDefault="00ED34CB" w:rsidP="0089634B">
      <w:pPr>
        <w:spacing w:after="0" w:line="240" w:lineRule="auto"/>
      </w:pPr>
      <w:r>
        <w:separator/>
      </w:r>
    </w:p>
  </w:footnote>
  <w:footnote w:type="continuationSeparator" w:id="0">
    <w:p w14:paraId="17487EF0" w14:textId="77777777" w:rsidR="00ED34CB" w:rsidRDefault="00ED34CB" w:rsidP="0089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8551" w14:textId="458470A5" w:rsidR="0089634B" w:rsidRPr="0089634B" w:rsidRDefault="0089634B">
    <w:pPr>
      <w:pStyle w:val="Header"/>
      <w:rPr>
        <w:b/>
        <w:bCs/>
      </w:rPr>
    </w:pPr>
    <w:r>
      <w:t>Early Head Start Center Based Scanning Checklist</w:t>
    </w:r>
    <w:r>
      <w:tab/>
    </w:r>
    <w:r>
      <w:tab/>
    </w:r>
    <w:r>
      <w:rPr>
        <w:b/>
        <w:bCs/>
      </w:rPr>
      <w:t>Appendix ED-P</w:t>
    </w:r>
    <w:r w:rsidR="00A12DB0">
      <w:rPr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4B"/>
    <w:rsid w:val="00005D94"/>
    <w:rsid w:val="000D7D79"/>
    <w:rsid w:val="002452FA"/>
    <w:rsid w:val="002825B4"/>
    <w:rsid w:val="00390E8C"/>
    <w:rsid w:val="00621BB7"/>
    <w:rsid w:val="006F3291"/>
    <w:rsid w:val="007A6035"/>
    <w:rsid w:val="007E063E"/>
    <w:rsid w:val="0089634B"/>
    <w:rsid w:val="009355ED"/>
    <w:rsid w:val="009768AA"/>
    <w:rsid w:val="00A12DB0"/>
    <w:rsid w:val="00A60ABD"/>
    <w:rsid w:val="00D43968"/>
    <w:rsid w:val="00E43BA7"/>
    <w:rsid w:val="00E44EB8"/>
    <w:rsid w:val="00ED34CB"/>
    <w:rsid w:val="00F01801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7815"/>
  <w15:chartTrackingRefBased/>
  <w15:docId w15:val="{93E8CD25-83A0-4BAD-AD64-DD3F1FB7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4B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3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34B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89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34B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dcterms:created xsi:type="dcterms:W3CDTF">2025-06-25T20:01:00Z</dcterms:created>
  <dcterms:modified xsi:type="dcterms:W3CDTF">2025-06-25T20:01:00Z</dcterms:modified>
</cp:coreProperties>
</file>