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D344" w14:textId="77777777" w:rsidR="009D503B" w:rsidRDefault="009D503B" w:rsidP="009D503B">
      <w:pPr>
        <w:spacing w:line="240" w:lineRule="auto"/>
      </w:pPr>
      <w:r w:rsidRPr="00FF65A8">
        <w:rPr>
          <w:highlight w:val="yellow"/>
        </w:rPr>
        <w:t>12hr Charter trip $2500</w:t>
      </w:r>
    </w:p>
    <w:p w14:paraId="4E74B643" w14:textId="4207D670" w:rsidR="009D503B" w:rsidRDefault="009D503B" w:rsidP="009D503B">
      <w:pPr>
        <w:spacing w:line="240" w:lineRule="auto"/>
      </w:pPr>
      <w:r>
        <w:t>*</w:t>
      </w:r>
      <w:r w:rsidR="00D5117A">
        <w:t>*</w:t>
      </w:r>
      <w:r>
        <w:t>A fuel surcharge will apply to all trips if diesel fuel is $3.75 per gallon or higher on the day of your charter at the Ocean City Fishing Center fuel pumps.</w:t>
      </w:r>
    </w:p>
    <w:p w14:paraId="6E810B05" w14:textId="77777777" w:rsidR="009D503B" w:rsidRDefault="009D503B" w:rsidP="009D503B">
      <w:pPr>
        <w:spacing w:line="240" w:lineRule="auto"/>
      </w:pPr>
      <w:r>
        <w:t xml:space="preserve">Drop us a line or give us a call about Specialty trips we offer at Still Lucky Sportfishing. The trips available  are family fun day cruises, sunset cruises or memorial gatherings. </w:t>
      </w:r>
    </w:p>
    <w:p w14:paraId="6790A11F" w14:textId="77777777" w:rsidR="009D503B" w:rsidRDefault="009D503B" w:rsidP="009D503B">
      <w:pPr>
        <w:spacing w:line="240" w:lineRule="auto"/>
      </w:pPr>
      <w:r>
        <w:t xml:space="preserve">$450 Deposit is required to secure your charter date. Deposits can be paid via PayPal (Please add 3% if using PayPal) personal or business check, or cash. If paying by check, please send check to:                                                                                                                                                       Still Lucky Sportfishing                                                                                                                                                                               13053 Old Stage Rd.                                                                                                                                                        Bishopville MD 21813                                                                                                                                                                  If paying deposit by check, give us a call to add your reserved date to the calendar. We will send you conformation of your reserved date once check is received and cleared. </w:t>
      </w:r>
    </w:p>
    <w:p w14:paraId="32820817" w14:textId="77777777" w:rsidR="009D503B" w:rsidRDefault="009D503B" w:rsidP="009D503B">
      <w:pPr>
        <w:spacing w:line="240" w:lineRule="auto"/>
      </w:pPr>
      <w:r>
        <w:t xml:space="preserve">The remaining balance must be paid in CASH the day of your charter trip. If paying the remaining charter fee balance via PayPal (Please add 3% if using PayPal), payment must be made and received 48 hours prior to your trip. Please contact us if using PayPal for remaining payment so we can verify 48 hours prior and send payment conformation.             </w:t>
      </w:r>
    </w:p>
    <w:p w14:paraId="417D2E6D" w14:textId="77777777" w:rsidR="009D503B" w:rsidRDefault="009D503B" w:rsidP="009D503B">
      <w:pPr>
        <w:spacing w:line="240" w:lineRule="auto"/>
      </w:pPr>
      <w:r>
        <w:t xml:space="preserve">MATE works for tips: All mates working on Still Lucky are professional and experienced. Your mate for the day will be working very hard prior to, during and well after your day offshore fishing. Customary tip for the mate is 20%. </w:t>
      </w:r>
    </w:p>
    <w:p w14:paraId="7A6ADDCA" w14:textId="77777777" w:rsidR="009D503B" w:rsidRDefault="009D503B" w:rsidP="009D503B">
      <w:pPr>
        <w:spacing w:line="240" w:lineRule="auto"/>
      </w:pPr>
      <w:r>
        <w:t xml:space="preserve">Fish cleaning for your catch is available at the marina provided by the Ocean City Fishing Center. Rates are posted at the cleaning station and are NOT included within the charter rate.                                                                                                                                                                                                                                                                                                                                                     </w:t>
      </w:r>
    </w:p>
    <w:p w14:paraId="70CB988C" w14:textId="77777777" w:rsidR="009D503B" w:rsidRDefault="009D503B" w:rsidP="009D503B">
      <w:pPr>
        <w:spacing w:line="240" w:lineRule="auto"/>
      </w:pPr>
      <w:r>
        <w:t>Like us on Facebook to keep up with fishing reports and with what’s new with Still Lucky Sportfishing.</w:t>
      </w:r>
    </w:p>
    <w:p w14:paraId="18FBB2B6" w14:textId="77777777" w:rsidR="00546DD9" w:rsidRDefault="00546DD9" w:rsidP="009D503B"/>
    <w:p w14:paraId="2A950FF4" w14:textId="163B354E" w:rsidR="008C4E57" w:rsidRDefault="008C4E57" w:rsidP="009D503B">
      <w:r>
        <w:t xml:space="preserve">Also need to add </w:t>
      </w:r>
      <w:r w:rsidR="003C23F2">
        <w:t xml:space="preserve">our contact info: </w:t>
      </w:r>
      <w:r w:rsidR="00EC0D09">
        <w:t xml:space="preserve"> Gladwin needs added to OUTLOOK.</w:t>
      </w:r>
      <w:bookmarkStart w:id="0" w:name="_GoBack"/>
      <w:bookmarkEnd w:id="0"/>
    </w:p>
    <w:p w14:paraId="786A93F7" w14:textId="53B3D644" w:rsidR="003C23F2" w:rsidRDefault="003C23F2" w:rsidP="009D503B">
      <w:r>
        <w:t>Capt. Steve Danner:</w:t>
      </w:r>
    </w:p>
    <w:p w14:paraId="352FDB33" w14:textId="42DE098A" w:rsidR="003C23F2" w:rsidRDefault="00C959FB" w:rsidP="009D503B">
      <w:r>
        <w:t xml:space="preserve">(717) </w:t>
      </w:r>
      <w:r w:rsidR="001A1A47">
        <w:t>525-</w:t>
      </w:r>
      <w:r w:rsidR="00546DD9">
        <w:t>0203</w:t>
      </w:r>
    </w:p>
    <w:p w14:paraId="069800A1" w14:textId="77777777" w:rsidR="00C959FB" w:rsidRDefault="00C959FB" w:rsidP="00C959FB">
      <w:r>
        <w:t xml:space="preserve">Stilllucky.fish </w:t>
      </w:r>
    </w:p>
    <w:p w14:paraId="6B99CE9B" w14:textId="77777777" w:rsidR="00C959FB" w:rsidRDefault="00C959FB" w:rsidP="009D503B"/>
    <w:p w14:paraId="737ADA1D" w14:textId="39378E33" w:rsidR="003C23F2" w:rsidRDefault="003C23F2" w:rsidP="009D503B">
      <w:r>
        <w:t>Capt. Michael Hawkins:</w:t>
      </w:r>
    </w:p>
    <w:p w14:paraId="2356FBDE" w14:textId="134D6AAD" w:rsidR="003C23F2" w:rsidRDefault="003C23F2" w:rsidP="009D503B">
      <w:r>
        <w:t>(717)</w:t>
      </w:r>
      <w:r w:rsidR="00546DD9">
        <w:t xml:space="preserve"> </w:t>
      </w:r>
      <w:r>
        <w:t xml:space="preserve">554-1564 </w:t>
      </w:r>
    </w:p>
    <w:p w14:paraId="091638D4" w14:textId="08500D22" w:rsidR="003C23F2" w:rsidRDefault="00C959FB" w:rsidP="009D503B">
      <w:r>
        <w:t xml:space="preserve">Stilllucky.fish </w:t>
      </w:r>
    </w:p>
    <w:p w14:paraId="188A2200" w14:textId="06472BC0" w:rsidR="003C23F2" w:rsidRDefault="003C23F2" w:rsidP="009D503B"/>
    <w:p w14:paraId="26516843" w14:textId="58ACBE09" w:rsidR="00546DD9" w:rsidRDefault="003C23F2" w:rsidP="009D503B">
      <w:r>
        <w:t>Captain Steve Gladwin:</w:t>
      </w:r>
    </w:p>
    <w:p w14:paraId="7603579A" w14:textId="7C1F1983" w:rsidR="00546DD9" w:rsidRDefault="00450E6F" w:rsidP="009D503B">
      <w:r>
        <w:t>(443) 679</w:t>
      </w:r>
      <w:r w:rsidR="00EC0D09">
        <w:t>-7873</w:t>
      </w:r>
    </w:p>
    <w:p w14:paraId="1DECA989" w14:textId="51555B56" w:rsidR="00546DD9" w:rsidRPr="009D503B" w:rsidRDefault="00546DD9" w:rsidP="009D503B">
      <w:r>
        <w:t xml:space="preserve">Stilllucky.fish </w:t>
      </w:r>
    </w:p>
    <w:sectPr w:rsidR="00546DD9" w:rsidRPr="009D5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FD"/>
    <w:rsid w:val="00172E2C"/>
    <w:rsid w:val="001A1A47"/>
    <w:rsid w:val="00292A24"/>
    <w:rsid w:val="002B5BB8"/>
    <w:rsid w:val="002C0C57"/>
    <w:rsid w:val="003C23F2"/>
    <w:rsid w:val="00450E6F"/>
    <w:rsid w:val="00484145"/>
    <w:rsid w:val="004B7290"/>
    <w:rsid w:val="00546DD9"/>
    <w:rsid w:val="0056526C"/>
    <w:rsid w:val="005A46FD"/>
    <w:rsid w:val="005C3204"/>
    <w:rsid w:val="005D4E85"/>
    <w:rsid w:val="005D52D5"/>
    <w:rsid w:val="005F652C"/>
    <w:rsid w:val="006074E1"/>
    <w:rsid w:val="00652A66"/>
    <w:rsid w:val="00667ED9"/>
    <w:rsid w:val="006A17E9"/>
    <w:rsid w:val="006F22EB"/>
    <w:rsid w:val="00704B01"/>
    <w:rsid w:val="00796C13"/>
    <w:rsid w:val="00836222"/>
    <w:rsid w:val="00896A94"/>
    <w:rsid w:val="008C4E57"/>
    <w:rsid w:val="00906E6C"/>
    <w:rsid w:val="00911D7F"/>
    <w:rsid w:val="00911FCE"/>
    <w:rsid w:val="00937CA7"/>
    <w:rsid w:val="00946B3A"/>
    <w:rsid w:val="00995DBB"/>
    <w:rsid w:val="009D1D60"/>
    <w:rsid w:val="009D503B"/>
    <w:rsid w:val="00B33F74"/>
    <w:rsid w:val="00C25C79"/>
    <w:rsid w:val="00C959FB"/>
    <w:rsid w:val="00CE19AC"/>
    <w:rsid w:val="00CE68FF"/>
    <w:rsid w:val="00D02C20"/>
    <w:rsid w:val="00D5117A"/>
    <w:rsid w:val="00E87FB6"/>
    <w:rsid w:val="00EB7B83"/>
    <w:rsid w:val="00EC0D09"/>
    <w:rsid w:val="00EC28F7"/>
    <w:rsid w:val="00F9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1B23"/>
  <w15:chartTrackingRefBased/>
  <w15:docId w15:val="{36DB0FAD-913B-4986-A799-AD4B6922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633DF34F810E43937AA43E678787AD" ma:contentTypeVersion="11" ma:contentTypeDescription="Create a new document." ma:contentTypeScope="" ma:versionID="689153ee9ecc28ed4432dbda184c6ebb">
  <xsd:schema xmlns:xsd="http://www.w3.org/2001/XMLSchema" xmlns:xs="http://www.w3.org/2001/XMLSchema" xmlns:p="http://schemas.microsoft.com/office/2006/metadata/properties" xmlns:ns3="f0ae14e0-0dc6-4cad-b65b-1e36aa4cd6a0" targetNamespace="http://schemas.microsoft.com/office/2006/metadata/properties" ma:root="true" ma:fieldsID="44286c7dcc5b230ba31d196707aabb43" ns3:_="">
    <xsd:import namespace="f0ae14e0-0dc6-4cad-b65b-1e36aa4cd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e14e0-0dc6-4cad-b65b-1e36aa4cd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178DB-5860-4FB1-B191-3B2E83E135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17A19-5E22-49B1-97B9-C06BA042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e14e0-0dc6-4cad-b65b-1e36aa4cd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B421A-B740-43AD-9C36-BCB3F2F8E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Michael W:(Constellation Nuclear)</dc:creator>
  <cp:keywords/>
  <dc:description/>
  <cp:lastModifiedBy>Hawkins, Michael W:(Constellation Nuclear)</cp:lastModifiedBy>
  <cp:revision>41</cp:revision>
  <dcterms:created xsi:type="dcterms:W3CDTF">2022-03-17T15:41:00Z</dcterms:created>
  <dcterms:modified xsi:type="dcterms:W3CDTF">2022-03-17T17:55:00Z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2022-03-17T15:41:49Z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debe4857-df3e-4616-a77c-00003dc32b39</vt:lpwstr>
  </property>
  <property fmtid="{D5CDD505-2E9C-101B-9397-08002B2CF9AE}" pid="8" name="MSIP_Label_c968b3d1-e05f-4796-9c23-acaf26d588cb_ContentBits">
    <vt:lpwstr>0</vt:lpwstr>
  </property>
  <property fmtid="{D5CDD505-2E9C-101B-9397-08002B2CF9AE}" pid="9" name="ContentTypeId">
    <vt:lpwstr>0x010100BB633DF34F810E43937AA43E678787AD</vt:lpwstr>
  </property>
</Properties>
</file>