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34096" w14:textId="77777777" w:rsidR="00380C69" w:rsidRDefault="00380C69"/>
    <w:tbl>
      <w:tblPr>
        <w:tblpPr w:leftFromText="180" w:rightFromText="180" w:vertAnchor="page" w:horzAnchor="margin" w:tblpXSpec="center" w:tblpY="457"/>
        <w:tblW w:w="9990" w:type="dxa"/>
        <w:tblLook w:val="04A0" w:firstRow="1" w:lastRow="0" w:firstColumn="1" w:lastColumn="0" w:noHBand="0" w:noVBand="1"/>
      </w:tblPr>
      <w:tblGrid>
        <w:gridCol w:w="1350"/>
        <w:gridCol w:w="800"/>
        <w:gridCol w:w="3700"/>
        <w:gridCol w:w="1710"/>
        <w:gridCol w:w="2430"/>
      </w:tblGrid>
      <w:tr w:rsidR="00380C69" w:rsidRPr="00380C69" w14:paraId="417E4E1E" w14:textId="77777777" w:rsidTr="00380C69">
        <w:trPr>
          <w:trHeight w:val="268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3740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NDYA/WNDA/DPBA</w:t>
            </w:r>
          </w:p>
        </w:tc>
      </w:tr>
      <w:tr w:rsidR="00380C69" w:rsidRPr="00380C69" w14:paraId="6207F1AA" w14:textId="77777777" w:rsidTr="00380C69">
        <w:trPr>
          <w:trHeight w:val="391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B3C2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STARS OF THE MONTH REPORT FOR</w:t>
            </w:r>
            <w:r w:rsidRPr="00380C69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  <w:t xml:space="preserve"> MONTH</w:t>
            </w: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2020</w:t>
            </w:r>
          </w:p>
        </w:tc>
      </w:tr>
      <w:tr w:rsidR="00380C69" w:rsidRPr="00380C69" w14:paraId="51174AE0" w14:textId="77777777" w:rsidTr="00380C69">
        <w:trPr>
          <w:trHeight w:val="268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EFEF1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</w:rPr>
              <w:t>PLEASE E-MAIL TO NDYABOWLING@GMAIL.COM BY THE 15TH OF EACH MONTH</w:t>
            </w:r>
          </w:p>
        </w:tc>
      </w:tr>
      <w:tr w:rsidR="00380C69" w:rsidRPr="00380C69" w14:paraId="2EABF30D" w14:textId="77777777" w:rsidTr="00380C69">
        <w:trPr>
          <w:trHeight w:val="335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5FBA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Bowling Center: </w:t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08B5" w14:textId="6117623E" w:rsidR="00380C69" w:rsidRPr="00380C69" w:rsidRDefault="00380C69" w:rsidP="00380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C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80C69" w:rsidRPr="00380C69" w14:paraId="188462D1" w14:textId="77777777" w:rsidTr="00380C69">
        <w:trPr>
          <w:trHeight w:val="335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17C3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Submitted by: </w:t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45BF" w14:textId="77777777" w:rsidR="00380C69" w:rsidRPr="00380C69" w:rsidRDefault="00380C69" w:rsidP="00380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C6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80C69" w:rsidRPr="00380C69" w14:paraId="1E8A53ED" w14:textId="77777777" w:rsidTr="00380C69">
        <w:trPr>
          <w:trHeight w:val="1531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FA8C5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0C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Please list the highest scores by age division and boy/girl.</w:t>
            </w:r>
            <w:r w:rsidRPr="00380C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Bumper league scores and pre-bowled scores not applicable.</w:t>
            </w:r>
            <w:r w:rsidRPr="00380C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Please place a T next to the score if it was rolled during a tournament and list the tournament name in the Notes section.</w:t>
            </w:r>
            <w:r w:rsidRPr="00380C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 xml:space="preserve">When submitting this report, you are confirming all NDYA rules have been followed.  </w:t>
            </w:r>
          </w:p>
        </w:tc>
      </w:tr>
      <w:tr w:rsidR="00380C69" w:rsidRPr="00380C69" w14:paraId="2DEBF9F6" w14:textId="77777777" w:rsidTr="00380C69">
        <w:trPr>
          <w:trHeight w:val="335"/>
        </w:trPr>
        <w:tc>
          <w:tcPr>
            <w:tcW w:w="999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0000"/>
            <w:noWrap/>
            <w:vAlign w:val="center"/>
            <w:hideMark/>
          </w:tcPr>
          <w:p w14:paraId="3BC27414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sz w:val="36"/>
                <w:szCs w:val="36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F2F2F2"/>
                <w:sz w:val="36"/>
                <w:szCs w:val="36"/>
              </w:rPr>
              <w:t>GIRLS DIVISION</w:t>
            </w:r>
          </w:p>
        </w:tc>
      </w:tr>
      <w:tr w:rsidR="00380C69" w:rsidRPr="00380C69" w14:paraId="31482102" w14:textId="77777777" w:rsidTr="00380C69">
        <w:trPr>
          <w:trHeight w:val="346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0E10BE9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F2F2F2"/>
                <w:sz w:val="28"/>
                <w:szCs w:val="28"/>
              </w:rPr>
              <w:t>Division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492D6AA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F2F2F2"/>
                <w:sz w:val="28"/>
                <w:szCs w:val="28"/>
              </w:rPr>
              <w:t>Bowler's Name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70421C9C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F2F2F2"/>
                <w:sz w:val="28"/>
                <w:szCs w:val="28"/>
              </w:rPr>
              <w:t>Score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14:paraId="3350793E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F2F2F2"/>
                <w:sz w:val="28"/>
                <w:szCs w:val="28"/>
              </w:rPr>
              <w:t>Date Bowled</w:t>
            </w:r>
          </w:p>
        </w:tc>
      </w:tr>
      <w:tr w:rsidR="00380C69" w:rsidRPr="00380C69" w14:paraId="22B6244D" w14:textId="77777777" w:rsidTr="00380C69">
        <w:trPr>
          <w:trHeight w:val="335"/>
        </w:trPr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0944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Pee Wee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50BD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571A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9B3E6A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0C69" w:rsidRPr="00380C69" w14:paraId="221FEFEB" w14:textId="77777777" w:rsidTr="00380C69">
        <w:trPr>
          <w:trHeight w:val="335"/>
        </w:trPr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B75DD" w14:textId="77777777" w:rsidR="00380C69" w:rsidRPr="00380C69" w:rsidRDefault="00380C69" w:rsidP="00380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7B99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6E08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80ED64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0C69" w:rsidRPr="00380C69" w14:paraId="36C890E1" w14:textId="77777777" w:rsidTr="00380C69">
        <w:trPr>
          <w:trHeight w:val="335"/>
        </w:trPr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D500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Prep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378B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A178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C9477F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0C69" w:rsidRPr="00380C69" w14:paraId="724BAE88" w14:textId="77777777" w:rsidTr="00380C69">
        <w:trPr>
          <w:trHeight w:val="335"/>
        </w:trPr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AD4FD" w14:textId="77777777" w:rsidR="00380C69" w:rsidRPr="00380C69" w:rsidRDefault="00380C69" w:rsidP="00380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D229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7073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6A16C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0C69" w:rsidRPr="00380C69" w14:paraId="594951A5" w14:textId="77777777" w:rsidTr="00380C69">
        <w:trPr>
          <w:trHeight w:val="335"/>
        </w:trPr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92D0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Bantam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15B2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293A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A76E8F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0C69" w:rsidRPr="00380C69" w14:paraId="673E9700" w14:textId="77777777" w:rsidTr="00380C69">
        <w:trPr>
          <w:trHeight w:val="335"/>
        </w:trPr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DFDC8" w14:textId="77777777" w:rsidR="00380C69" w:rsidRPr="00380C69" w:rsidRDefault="00380C69" w:rsidP="00380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CF81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466E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0B723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0C69" w:rsidRPr="00380C69" w14:paraId="418ADD29" w14:textId="77777777" w:rsidTr="00380C69">
        <w:trPr>
          <w:trHeight w:val="335"/>
        </w:trPr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BA4F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Junior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4456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76B4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F9A9A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0C69" w:rsidRPr="00380C69" w14:paraId="44E7985C" w14:textId="77777777" w:rsidTr="00380C69">
        <w:trPr>
          <w:trHeight w:val="335"/>
        </w:trPr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35839" w14:textId="77777777" w:rsidR="00380C69" w:rsidRPr="00380C69" w:rsidRDefault="00380C69" w:rsidP="00380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2C85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AB6F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616EE1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0C69" w:rsidRPr="00380C69" w14:paraId="4357B410" w14:textId="77777777" w:rsidTr="00380C69">
        <w:trPr>
          <w:trHeight w:val="335"/>
        </w:trPr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ED79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Major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EB95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AEEA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22FD2E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0C69" w:rsidRPr="00380C69" w14:paraId="0B5AF2A8" w14:textId="77777777" w:rsidTr="00380C69">
        <w:trPr>
          <w:trHeight w:val="335"/>
        </w:trPr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A3A873" w14:textId="77777777" w:rsidR="00380C69" w:rsidRPr="00380C69" w:rsidRDefault="00380C69" w:rsidP="00380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0711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CEFF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F2F2D7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0C69" w:rsidRPr="00380C69" w14:paraId="35B8BD71" w14:textId="77777777" w:rsidTr="00380C69">
        <w:trPr>
          <w:trHeight w:val="335"/>
        </w:trPr>
        <w:tc>
          <w:tcPr>
            <w:tcW w:w="999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4472C4"/>
            <w:noWrap/>
            <w:vAlign w:val="center"/>
            <w:hideMark/>
          </w:tcPr>
          <w:p w14:paraId="3B1BD49F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sz w:val="36"/>
                <w:szCs w:val="36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F2F2F2"/>
                <w:sz w:val="36"/>
                <w:szCs w:val="36"/>
              </w:rPr>
              <w:t>BOYS DIVISION</w:t>
            </w:r>
          </w:p>
        </w:tc>
      </w:tr>
      <w:tr w:rsidR="00380C69" w:rsidRPr="00380C69" w14:paraId="3B948389" w14:textId="77777777" w:rsidTr="00380C69">
        <w:trPr>
          <w:trHeight w:val="335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0B485E30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F2F2F2"/>
                <w:sz w:val="28"/>
                <w:szCs w:val="28"/>
              </w:rPr>
              <w:t>Division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72520B83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F2F2F2"/>
                <w:sz w:val="28"/>
                <w:szCs w:val="28"/>
              </w:rPr>
              <w:t>Bowler's Name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509083A5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F2F2F2"/>
                <w:sz w:val="28"/>
                <w:szCs w:val="28"/>
              </w:rPr>
              <w:t>Score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bottom"/>
            <w:hideMark/>
          </w:tcPr>
          <w:p w14:paraId="53172FE0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F2F2F2"/>
                <w:sz w:val="28"/>
                <w:szCs w:val="28"/>
              </w:rPr>
              <w:t>Date Bowled</w:t>
            </w:r>
          </w:p>
        </w:tc>
      </w:tr>
      <w:tr w:rsidR="00380C69" w:rsidRPr="00380C69" w14:paraId="6743C047" w14:textId="77777777" w:rsidTr="00380C69">
        <w:trPr>
          <w:trHeight w:val="335"/>
        </w:trPr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EC78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Pee Wee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9F4C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E913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335CC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0C69" w:rsidRPr="00380C69" w14:paraId="613EF3E8" w14:textId="77777777" w:rsidTr="00380C69">
        <w:trPr>
          <w:trHeight w:val="335"/>
        </w:trPr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45696" w14:textId="77777777" w:rsidR="00380C69" w:rsidRPr="00380C69" w:rsidRDefault="00380C69" w:rsidP="00380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7675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48A8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235349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0C69" w:rsidRPr="00380C69" w14:paraId="23FDD9FF" w14:textId="77777777" w:rsidTr="00380C69">
        <w:trPr>
          <w:trHeight w:val="335"/>
        </w:trPr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E3B2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Prep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0A64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794B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FF95B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0C69" w:rsidRPr="00380C69" w14:paraId="46006FC8" w14:textId="77777777" w:rsidTr="00380C69">
        <w:trPr>
          <w:trHeight w:val="335"/>
        </w:trPr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0DF7B" w14:textId="77777777" w:rsidR="00380C69" w:rsidRPr="00380C69" w:rsidRDefault="00380C69" w:rsidP="00380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5557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B468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4DF6C3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0C69" w:rsidRPr="00380C69" w14:paraId="5DFCEB49" w14:textId="77777777" w:rsidTr="00380C69">
        <w:trPr>
          <w:trHeight w:val="335"/>
        </w:trPr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1670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Bantam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84CD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9C90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C3653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0C69" w:rsidRPr="00380C69" w14:paraId="3914C31D" w14:textId="77777777" w:rsidTr="00380C69">
        <w:trPr>
          <w:trHeight w:val="335"/>
        </w:trPr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B4741" w14:textId="77777777" w:rsidR="00380C69" w:rsidRPr="00380C69" w:rsidRDefault="00380C69" w:rsidP="00380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6C7E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FC7B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89EB4E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0C69" w:rsidRPr="00380C69" w14:paraId="3DE48516" w14:textId="77777777" w:rsidTr="00380C69">
        <w:trPr>
          <w:trHeight w:val="335"/>
        </w:trPr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F6B7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Junior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B9C0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CA8D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2F47DB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0C69" w:rsidRPr="00380C69" w14:paraId="488302C3" w14:textId="77777777" w:rsidTr="00380C69">
        <w:trPr>
          <w:trHeight w:val="335"/>
        </w:trPr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25F75" w14:textId="77777777" w:rsidR="00380C69" w:rsidRPr="00380C69" w:rsidRDefault="00380C69" w:rsidP="00380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C366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0D3A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D4D80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0C69" w:rsidRPr="00380C69" w14:paraId="13590DC6" w14:textId="77777777" w:rsidTr="00380C69">
        <w:trPr>
          <w:trHeight w:val="335"/>
        </w:trPr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D5D1" w14:textId="029D6992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</w:t>
            </w:r>
            <w:r w:rsidRPr="00380C6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ajor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B11A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2E28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2263BD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0C69" w:rsidRPr="00380C69" w14:paraId="5A1C07A3" w14:textId="77777777" w:rsidTr="00380C69">
        <w:trPr>
          <w:trHeight w:val="346"/>
        </w:trPr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721CAD" w14:textId="77777777" w:rsidR="00380C69" w:rsidRPr="00380C69" w:rsidRDefault="00380C69" w:rsidP="00380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F814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124C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ED130" w14:textId="77777777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0C69" w:rsidRPr="00380C69" w14:paraId="2A72B335" w14:textId="77777777" w:rsidTr="00380C69">
        <w:trPr>
          <w:trHeight w:val="670"/>
        </w:trPr>
        <w:tc>
          <w:tcPr>
            <w:tcW w:w="9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DD2F5" w14:textId="77777777" w:rsidR="00380C69" w:rsidRPr="00380C69" w:rsidRDefault="00380C69" w:rsidP="00380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80C6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NOTES:</w:t>
            </w:r>
          </w:p>
        </w:tc>
      </w:tr>
      <w:tr w:rsidR="00380C69" w:rsidRPr="00380C69" w14:paraId="153B16B2" w14:textId="77777777" w:rsidTr="00380C69">
        <w:trPr>
          <w:trHeight w:val="547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27731" w14:textId="77777777" w:rsid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  <w:p w14:paraId="0D51C68F" w14:textId="21A679FC" w:rsidR="00380C69" w:rsidRPr="00380C69" w:rsidRDefault="00380C69" w:rsidP="0038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80C69">
              <w:rPr>
                <w:rFonts w:ascii="Calibri" w:eastAsia="Times New Roman" w:hAnsi="Calibri" w:cs="Calibri"/>
                <w:i/>
                <w:iCs/>
                <w:color w:val="000000"/>
              </w:rPr>
              <w:t>Age Divisions:  Pee Wee (6 &amp; under); Prep (7-9); Bantam (10-12); Junior (13-15); Major (16-21)</w:t>
            </w:r>
            <w:r w:rsidRPr="00380C69">
              <w:rPr>
                <w:rFonts w:ascii="Calibri" w:eastAsia="Times New Roman" w:hAnsi="Calibri" w:cs="Calibri"/>
                <w:i/>
                <w:iCs/>
                <w:color w:val="000000"/>
              </w:rPr>
              <w:br/>
              <w:t>See previous results at NDYA.org (Awards)</w:t>
            </w:r>
          </w:p>
        </w:tc>
      </w:tr>
    </w:tbl>
    <w:p w14:paraId="0E2C6E06" w14:textId="77777777" w:rsidR="00F02B17" w:rsidRDefault="00F02B17"/>
    <w:sectPr w:rsidR="00F02B17" w:rsidSect="00380C69">
      <w:pgSz w:w="12240" w:h="15840"/>
      <w:pgMar w:top="1440" w:right="1440" w:bottom="1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69"/>
    <w:rsid w:val="00380C69"/>
    <w:rsid w:val="00F0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346A7"/>
  <w15:chartTrackingRefBased/>
  <w15:docId w15:val="{8F63C9A5-CDFA-410B-9008-70FD7F52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06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Hudgins</dc:creator>
  <cp:keywords/>
  <dc:description/>
  <cp:lastModifiedBy>Jane Hudgins</cp:lastModifiedBy>
  <cp:revision>1</cp:revision>
  <dcterms:created xsi:type="dcterms:W3CDTF">2020-12-14T16:14:00Z</dcterms:created>
  <dcterms:modified xsi:type="dcterms:W3CDTF">2020-12-14T16:22:00Z</dcterms:modified>
</cp:coreProperties>
</file>