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3236" w14:textId="77777777" w:rsidR="00A80CAC" w:rsidRDefault="00A80CAC">
      <w:r>
        <w:t>## Illness and Infectious Disease Policy and Procedure</w:t>
      </w:r>
    </w:p>
    <w:p w14:paraId="5A274680" w14:textId="77777777" w:rsidR="00A80CAC" w:rsidRDefault="00A80CAC">
      <w:r>
        <w:t>### Purpose</w:t>
      </w:r>
    </w:p>
    <w:p w14:paraId="2FC88EEB" w14:textId="77777777" w:rsidR="00A80CAC" w:rsidRDefault="00A80CAC">
      <w:r>
        <w:t xml:space="preserve">To ensure the health and well-being of children and staff in our </w:t>
      </w:r>
      <w:proofErr w:type="spellStart"/>
      <w:r>
        <w:t>childminding</w:t>
      </w:r>
      <w:proofErr w:type="spellEnd"/>
      <w:r>
        <w:t xml:space="preserve"> setting, and to prevent the spread of illness and infectious diseases.</w:t>
      </w:r>
    </w:p>
    <w:p w14:paraId="3C1F8EDC" w14:textId="77777777" w:rsidR="00A80CAC" w:rsidRDefault="00A80CAC"/>
    <w:p w14:paraId="21B85E52" w14:textId="77777777" w:rsidR="00A80CAC" w:rsidRDefault="00A80CAC">
      <w:r>
        <w:t>### Policy</w:t>
      </w:r>
    </w:p>
    <w:p w14:paraId="390745CF" w14:textId="77777777" w:rsidR="00A80CAC" w:rsidRDefault="00A80CAC">
      <w:r>
        <w:t>1. *Exclusion*: Exclude children with infectious diseases or symptoms of illness.</w:t>
      </w:r>
    </w:p>
    <w:p w14:paraId="670DDDC1" w14:textId="77777777" w:rsidR="00A80CAC" w:rsidRDefault="00A80CAC">
      <w:r>
        <w:t>2. *Notification*: Notify parents/carers and relevant authorities of outbreaks.</w:t>
      </w:r>
    </w:p>
    <w:p w14:paraId="1A0120DD" w14:textId="77777777" w:rsidR="00A80CAC" w:rsidRDefault="00A80CAC">
      <w:r>
        <w:t>3. *Hygiene*: Maintain high standards of hygiene and infection control.</w:t>
      </w:r>
    </w:p>
    <w:p w14:paraId="38567968" w14:textId="77777777" w:rsidR="00A80CAC" w:rsidRDefault="00A80CAC">
      <w:r>
        <w:t>4. *Staff Training*: Ensure staff are trained in infection control and first aid.</w:t>
      </w:r>
    </w:p>
    <w:p w14:paraId="687C4A51" w14:textId="77777777" w:rsidR="00A80CAC" w:rsidRDefault="00A80CAC"/>
    <w:p w14:paraId="033C06D5" w14:textId="77777777" w:rsidR="00A80CAC" w:rsidRDefault="00A80CAC">
      <w:r>
        <w:t>### Procedure</w:t>
      </w:r>
    </w:p>
    <w:p w14:paraId="30DEC118" w14:textId="77777777" w:rsidR="00A80CAC" w:rsidRDefault="00A80CAC">
      <w:r>
        <w:t xml:space="preserve">1. *Illness*: Exclude children with symptoms of illness, such as fever, vomiting, or </w:t>
      </w:r>
      <w:proofErr w:type="spellStart"/>
      <w:r>
        <w:t>diarrhea</w:t>
      </w:r>
      <w:proofErr w:type="spellEnd"/>
      <w:r>
        <w:t>.</w:t>
      </w:r>
    </w:p>
    <w:p w14:paraId="6CA27389" w14:textId="77777777" w:rsidR="00A80CAC" w:rsidRDefault="00A80CAC">
      <w:r>
        <w:t>2. *Infectious Diseases*: Exclude children with infectious diseases, such as chickenpox or measles.</w:t>
      </w:r>
    </w:p>
    <w:p w14:paraId="2F3739FE" w14:textId="77777777" w:rsidR="00A80CAC" w:rsidRDefault="00A80CAC">
      <w:r>
        <w:t>3. *Notification*: Notify parents/carers and relevant authorities of outbreaks.</w:t>
      </w:r>
    </w:p>
    <w:p w14:paraId="74B89C6A" w14:textId="77777777" w:rsidR="00A80CAC" w:rsidRDefault="00A80CAC">
      <w:r>
        <w:t xml:space="preserve">4. *Hygiene Practices*: Implement good hygiene practices, such as </w:t>
      </w:r>
      <w:proofErr w:type="spellStart"/>
      <w:r>
        <w:t>handwashing</w:t>
      </w:r>
      <w:proofErr w:type="spellEnd"/>
      <w:r>
        <w:t xml:space="preserve"> and cleaning.</w:t>
      </w:r>
    </w:p>
    <w:p w14:paraId="695571DC" w14:textId="77777777" w:rsidR="00A80CAC" w:rsidRDefault="00A80CAC"/>
    <w:p w14:paraId="0DFDFF95" w14:textId="77777777" w:rsidR="00A80CAC" w:rsidRDefault="00A80CAC">
      <w:r>
        <w:t>### Requirements</w:t>
      </w:r>
    </w:p>
    <w:p w14:paraId="6442B7DD" w14:textId="77777777" w:rsidR="00A80CAC" w:rsidRDefault="00A80CAC">
      <w:r>
        <w:t>- *Ofsted*: Meets requirements for safeguarding and welfare.</w:t>
      </w:r>
    </w:p>
    <w:p w14:paraId="6E949716" w14:textId="77777777" w:rsidR="00A80CAC" w:rsidRDefault="00A80CAC">
      <w:r>
        <w:t>- *EYFS*: Supports Health and Self-Care.</w:t>
      </w:r>
    </w:p>
    <w:p w14:paraId="55752638" w14:textId="77777777" w:rsidR="00A80CAC" w:rsidRDefault="00A80CAC">
      <w:r>
        <w:t xml:space="preserve">- *Doncaster Council*: Meets requirements for </w:t>
      </w:r>
      <w:proofErr w:type="spellStart"/>
      <w:r>
        <w:t>childminding</w:t>
      </w:r>
      <w:proofErr w:type="spellEnd"/>
      <w:r>
        <w:t xml:space="preserve"> settings.</w:t>
      </w:r>
    </w:p>
    <w:p w14:paraId="0A481C85" w14:textId="77777777" w:rsidR="00A80CAC" w:rsidRDefault="00A80CAC"/>
    <w:p w14:paraId="0B7ADC8E" w14:textId="77777777" w:rsidR="00A80CAC" w:rsidRDefault="00A80CAC">
      <w:r>
        <w:t>### Review and Update</w:t>
      </w:r>
    </w:p>
    <w:p w14:paraId="036BFCF2" w14:textId="77777777" w:rsidR="00A80CAC" w:rsidRDefault="00A80CAC">
      <w:r>
        <w:t>Regularly review and update this policy to ensure effectiveness and compliance.</w:t>
      </w:r>
    </w:p>
    <w:p w14:paraId="60D37CB8" w14:textId="77777777" w:rsidR="00A80CAC" w:rsidRDefault="00A80CAC"/>
    <w:p w14:paraId="2C649083" w14:textId="77777777" w:rsidR="00A80CAC" w:rsidRDefault="00A80CAC">
      <w:r>
        <w:lastRenderedPageBreak/>
        <w:t xml:space="preserve">By following this policy and procedure, we can help prevent the spread of illness and infectious diseases in our </w:t>
      </w:r>
      <w:proofErr w:type="spellStart"/>
      <w:r>
        <w:t>childminding</w:t>
      </w:r>
      <w:proofErr w:type="spellEnd"/>
      <w:r>
        <w:t xml:space="preserve"> setting.</w:t>
      </w:r>
    </w:p>
    <w:p w14:paraId="5A123297" w14:textId="77777777" w:rsidR="00A80CAC" w:rsidRDefault="00A80CAC"/>
    <w:sectPr w:rsidR="00A80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AC"/>
    <w:rsid w:val="007E3565"/>
    <w:rsid w:val="00A8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2071D"/>
  <w15:chartTrackingRefBased/>
  <w15:docId w15:val="{465B02B2-4CA8-5E4A-B413-C76C737F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C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C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C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C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farrar</dc:creator>
  <cp:keywords/>
  <dc:description/>
  <cp:lastModifiedBy>laura farrar</cp:lastModifiedBy>
  <cp:revision>2</cp:revision>
  <dcterms:created xsi:type="dcterms:W3CDTF">2025-08-10T16:55:00Z</dcterms:created>
  <dcterms:modified xsi:type="dcterms:W3CDTF">2025-08-10T16:55:00Z</dcterms:modified>
</cp:coreProperties>
</file>