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6AEC" w:rsidRDefault="00086AEC" w:rsidP="00086AEC">
      <w:r>
        <w:t>CLOVER COTTAGE DOODLE FARM Guardian-Home Program Agreement</w:t>
      </w:r>
    </w:p>
    <w:p w:rsidR="007852DC" w:rsidRDefault="007852DC" w:rsidP="00086AEC"/>
    <w:p w:rsidR="00086AEC" w:rsidRDefault="00086AEC" w:rsidP="00086AEC">
      <w:r>
        <w:t>This Agreement dated __________________,20____, is part of our Guardian-Home Program and is between:</w:t>
      </w:r>
    </w:p>
    <w:p w:rsidR="007307C3" w:rsidRDefault="007307C3" w:rsidP="00086AEC"/>
    <w:p w:rsidR="00086AEC" w:rsidRDefault="00086AEC" w:rsidP="00086AEC">
      <w:r>
        <w:t>Owner</w:t>
      </w:r>
      <w:r w:rsidR="001872E8">
        <w:t xml:space="preserve"> : </w:t>
      </w:r>
    </w:p>
    <w:p w:rsidR="001872E8" w:rsidRDefault="001872E8" w:rsidP="00086AEC"/>
    <w:p w:rsidR="00086AEC" w:rsidRDefault="00086AEC" w:rsidP="00086AEC">
      <w:r>
        <w:t>Guardian Family</w:t>
      </w:r>
    </w:p>
    <w:p w:rsidR="00086AEC" w:rsidRDefault="00086AEC" w:rsidP="00086AEC">
      <w:r>
        <w:t>Name: Address: Phone:</w:t>
      </w:r>
    </w:p>
    <w:p w:rsidR="00086AEC" w:rsidRDefault="00086AEC" w:rsidP="00086AEC">
      <w:r>
        <w:t>Name: Address: Phone:</w:t>
      </w:r>
    </w:p>
    <w:p w:rsidR="007307C3" w:rsidRDefault="007307C3" w:rsidP="00086AEC"/>
    <w:p w:rsidR="00086AEC" w:rsidRDefault="00086AEC" w:rsidP="00086AEC">
      <w:r>
        <w:t>The Following Dog DOB</w:t>
      </w:r>
    </w:p>
    <w:p w:rsidR="00086AEC" w:rsidRDefault="00086AEC" w:rsidP="00086AEC">
      <w:r>
        <w:t>Color</w:t>
      </w:r>
    </w:p>
    <w:p w:rsidR="00086AEC" w:rsidRDefault="00086AEC" w:rsidP="00086AEC">
      <w:r>
        <w:t>Gender</w:t>
      </w:r>
    </w:p>
    <w:p w:rsidR="007852DC" w:rsidRDefault="007852DC" w:rsidP="00086AEC"/>
    <w:p w:rsidR="00086AEC" w:rsidRDefault="00086AEC" w:rsidP="00086AEC">
      <w:r>
        <w:t>Welcome to Our Program!</w:t>
      </w:r>
      <w:r w:rsidR="007307C3">
        <w:t xml:space="preserve"> We are so glad you have decided </w:t>
      </w:r>
      <w:r w:rsidR="002045EA">
        <w:t>to become a valued member of our program.</w:t>
      </w:r>
    </w:p>
    <w:p w:rsidR="00086AEC" w:rsidRDefault="00086AEC" w:rsidP="00086AEC"/>
    <w:p w:rsidR="00086AEC" w:rsidRDefault="00086AEC" w:rsidP="00086AEC">
      <w:r>
        <w:t>We created a Guardian-Home Program to grow our breeding program while still providing each of our breeding dogs with a loving environment in a guardian family.</w:t>
      </w:r>
    </w:p>
    <w:p w:rsidR="00086AEC" w:rsidRDefault="00086AEC" w:rsidP="00086AEC">
      <w:r>
        <w:t>By joining our Program, you desire to and will act as a guardian for a dog that is either a female potential breeder or proven breeder or a male potential breeder or proven breeder (“the Dog”), subject to the terms of this Agreement.</w:t>
      </w:r>
    </w:p>
    <w:p w:rsidR="00086AEC" w:rsidRDefault="00086AEC" w:rsidP="00086AEC">
      <w:r>
        <w:t>The following will spell out the Guardian-Home Program, including our requirements for guardian families while the Dog is a part of the breeding program. The obligations we will assume as owner, and how the Dog will become a permanent member of your family.</w:t>
      </w:r>
    </w:p>
    <w:p w:rsidR="00560485" w:rsidRDefault="00560485" w:rsidP="00086AEC"/>
    <w:p w:rsidR="00086AEC" w:rsidRDefault="00086AEC" w:rsidP="00086AEC">
      <w:r>
        <w:t>Contracts / Legalities</w:t>
      </w:r>
    </w:p>
    <w:p w:rsidR="00086AEC" w:rsidRDefault="00086AEC" w:rsidP="00086AEC">
      <w:r>
        <w:t>-1-</w:t>
      </w:r>
    </w:p>
    <w:p w:rsidR="00086AEC" w:rsidRDefault="00086AEC" w:rsidP="00086AEC"/>
    <w:p w:rsidR="00086AEC" w:rsidRDefault="00086AEC" w:rsidP="00086AEC">
      <w:r>
        <w:t>Benefits of the Guardian-Home Program</w:t>
      </w:r>
    </w:p>
    <w:p w:rsidR="00560485" w:rsidRDefault="00560485" w:rsidP="00086AEC"/>
    <w:p w:rsidR="00086AEC" w:rsidRDefault="00086AEC" w:rsidP="00086AEC">
      <w:r>
        <w:t>To the Guardian family:</w:t>
      </w:r>
    </w:p>
    <w:p w:rsidR="00086AEC" w:rsidRDefault="00086AEC" w:rsidP="00086AEC">
      <w:r>
        <w:t xml:space="preserve">The Dog is “pick of the litter” with an estimated value of $10,000 to $15,000. Your initial cost is </w:t>
      </w:r>
      <w:r w:rsidR="00560485">
        <w:t>$0.00</w:t>
      </w:r>
      <w:r>
        <w:t xml:space="preserve"> Breeder will pay all vet costs for health testing associated with the breeding of the Dog.</w:t>
      </w:r>
    </w:p>
    <w:p w:rsidR="00560485" w:rsidRDefault="00560485" w:rsidP="00086AEC"/>
    <w:p w:rsidR="00086AEC" w:rsidRDefault="00086AEC" w:rsidP="00086AEC">
      <w:r>
        <w:t>Initial Obligations of Guardian Family</w:t>
      </w:r>
    </w:p>
    <w:p w:rsidR="00560485" w:rsidRDefault="00560485" w:rsidP="00086AEC"/>
    <w:p w:rsidR="00086AEC" w:rsidRDefault="00086AEC" w:rsidP="00086AEC">
      <w:r>
        <w:t>In order to be considered for the Guardian-Home Program, we require that you:</w:t>
      </w:r>
    </w:p>
    <w:p w:rsidR="00086AEC" w:rsidRDefault="00086AEC" w:rsidP="00086AEC">
      <w:r>
        <w:t>1. Live</w:t>
      </w:r>
      <w:r w:rsidR="00616E09">
        <w:t xml:space="preserve"> within </w:t>
      </w:r>
      <w:r w:rsidR="00AA745F">
        <w:t>2 hours of the greater</w:t>
      </w:r>
      <w:r w:rsidR="007409D2">
        <w:t xml:space="preserve"> Louisville </w:t>
      </w:r>
      <w:r>
        <w:t>area.</w:t>
      </w:r>
    </w:p>
    <w:p w:rsidR="00086AEC" w:rsidRDefault="00086AEC" w:rsidP="00086AEC">
      <w:r>
        <w:t>2.</w:t>
      </w:r>
      <w:r w:rsidR="00D45DD0">
        <w:t>Own your own home</w:t>
      </w:r>
      <w:r>
        <w:t>.</w:t>
      </w:r>
    </w:p>
    <w:p w:rsidR="00086AEC" w:rsidRDefault="00086AEC" w:rsidP="00086AEC">
      <w:r>
        <w:t xml:space="preserve">3. </w:t>
      </w:r>
      <w:r w:rsidR="00F96D2D">
        <w:t>Have a sec</w:t>
      </w:r>
      <w:r w:rsidR="004A65D4">
        <w:t>urely fenced yard</w:t>
      </w:r>
      <w:r>
        <w:t>.</w:t>
      </w:r>
      <w:r w:rsidR="00AA745F">
        <w:t xml:space="preserve"> </w:t>
      </w:r>
      <w:r>
        <w:t>This</w:t>
      </w:r>
      <w:r w:rsidR="004A65D4">
        <w:t xml:space="preserve"> </w:t>
      </w:r>
      <w:r>
        <w:t>also protects the Dog from any unplanned, unwanted pregnancies and is crucial!</w:t>
      </w:r>
    </w:p>
    <w:p w:rsidR="00086AEC" w:rsidRDefault="00086AEC" w:rsidP="00086AEC">
      <w:r>
        <w:t>4. Never</w:t>
      </w:r>
      <w:r w:rsidR="004A65D4">
        <w:t xml:space="preserve"> allow dogs off lead in an unsecured area</w:t>
      </w:r>
      <w:r>
        <w:t>.</w:t>
      </w:r>
      <w:r w:rsidR="00646F23">
        <w:t xml:space="preserve"> </w:t>
      </w:r>
      <w:r w:rsidR="004A65D4">
        <w:t xml:space="preserve">ABSOLUTELY </w:t>
      </w:r>
      <w:r>
        <w:t>NO</w:t>
      </w:r>
      <w:r w:rsidR="00D45DD0">
        <w:t xml:space="preserve"> do</w:t>
      </w:r>
      <w:r w:rsidR="004A65D4">
        <w:t xml:space="preserve">g </w:t>
      </w:r>
      <w:r w:rsidR="00D45DD0">
        <w:t>parks allowed</w:t>
      </w:r>
      <w:r w:rsidR="00A2164D">
        <w:t xml:space="preserve"> due to risk of illness or injury to the Dog.</w:t>
      </w:r>
    </w:p>
    <w:p w:rsidR="00086AEC" w:rsidRDefault="00086AEC" w:rsidP="00086AEC">
      <w:r>
        <w:t>5</w:t>
      </w:r>
      <w:r w:rsidR="004A65D4">
        <w:t xml:space="preserve">. Have reliable transportation </w:t>
      </w:r>
      <w:r w:rsidR="00646F23">
        <w:t xml:space="preserve">for taking the dog </w:t>
      </w:r>
      <w:r w:rsidR="005618CD">
        <w:t xml:space="preserve">for routine </w:t>
      </w:r>
      <w:r w:rsidR="00463DC0">
        <w:t>vet care</w:t>
      </w:r>
      <w:r>
        <w:t xml:space="preserve"> and emergency vet</w:t>
      </w:r>
      <w:r w:rsidR="00463DC0">
        <w:t xml:space="preserve">. All routine vet care and emergency vet </w:t>
      </w:r>
      <w:r>
        <w:t>care is to be done by</w:t>
      </w:r>
      <w:r w:rsidR="00A2164D">
        <w:t xml:space="preserve"> the Guardian Family. </w:t>
      </w:r>
    </w:p>
    <w:p w:rsidR="00086AEC" w:rsidRDefault="00086AEC" w:rsidP="00086AEC">
      <w:r>
        <w:t>6</w:t>
      </w:r>
      <w:r w:rsidR="00837D1B">
        <w:t xml:space="preserve">. Maintain open communication for all matters and purposes pertaining to the </w:t>
      </w:r>
      <w:r>
        <w:t>Dog.</w:t>
      </w:r>
    </w:p>
    <w:p w:rsidR="00463DC0" w:rsidRDefault="00086AEC" w:rsidP="00086AEC">
      <w:r>
        <w:lastRenderedPageBreak/>
        <w:t>7. Keep</w:t>
      </w:r>
      <w:r w:rsidR="00463DC0">
        <w:t xml:space="preserve"> the guardian dog on</w:t>
      </w:r>
      <w:r w:rsidR="00946A35">
        <w:t xml:space="preserve"> </w:t>
      </w:r>
      <w:r>
        <w:t>food</w:t>
      </w:r>
      <w:r w:rsidR="00946A35">
        <w:t xml:space="preserve"> approved by the Breeder. </w:t>
      </w:r>
    </w:p>
    <w:p w:rsidR="00086AEC" w:rsidRDefault="00463DC0" w:rsidP="00086AEC">
      <w:r>
        <w:t xml:space="preserve">8. Understand that the breeder may have to make decisions pertaining to the Guardian </w:t>
      </w:r>
      <w:r w:rsidR="00A16B5E">
        <w:t>Dog</w:t>
      </w:r>
    </w:p>
    <w:p w:rsidR="00086AEC" w:rsidRDefault="00086AEC" w:rsidP="00086AEC">
      <w:r>
        <w:t>and you will have to respect those decisions. Examples may include, but are not limited to: keeping the female longer, additional vet care, etc. All decisions WILL ALWAYS BE for the betterment of the Dog.</w:t>
      </w:r>
    </w:p>
    <w:p w:rsidR="00946A35" w:rsidRDefault="00946A35" w:rsidP="00086AEC"/>
    <w:p w:rsidR="00086AEC" w:rsidRDefault="00086AEC" w:rsidP="00086AEC">
      <w:r>
        <w:t>Ownership</w:t>
      </w:r>
    </w:p>
    <w:p w:rsidR="00A16B5E" w:rsidRDefault="00A16B5E" w:rsidP="00086AEC"/>
    <w:p w:rsidR="00086AEC" w:rsidRDefault="00086AEC" w:rsidP="00086AEC">
      <w:r>
        <w:t>Ownership and all right, title and interest in the Dog shall remain with the Owner / breeder. If the Dog is a female any puppies born to the Dog shall be the sole property of the Owner / breeder. The Guardian Family shall have no ownership interest of possession rights to any such puppy. If the Dog is a male, all semen shall be sole property of the Owner / breeder and the Guardian Family shall have no ownership interest of possession rights to any use of the semen. The Dog shall be used as breeding stock exclusively by the breeder and under no circumstances shall be bred to any dog other than as directed by the breeder. After the Dog ceases to be a Breeder, Owner shall, by written evidence of transfer, assign and transfer ownership of the Dog to the Guardian Family after spay or neuter.</w:t>
      </w:r>
      <w:r w:rsidR="002B25BD">
        <w:t xml:space="preserve"> Spay or neuter </w:t>
      </w:r>
      <w:r w:rsidR="00816996">
        <w:t>co</w:t>
      </w:r>
      <w:r w:rsidR="008355E2">
        <w:t>st</w:t>
      </w:r>
      <w:r w:rsidR="00816996">
        <w:t xml:space="preserve"> will be paid by Owner/Breeder.</w:t>
      </w:r>
    </w:p>
    <w:p w:rsidR="00816996" w:rsidRDefault="00816996" w:rsidP="00086AEC"/>
    <w:p w:rsidR="00086AEC" w:rsidRDefault="00086AEC" w:rsidP="00086AEC">
      <w:r>
        <w:t>Possession</w:t>
      </w:r>
    </w:p>
    <w:p w:rsidR="00816996" w:rsidRDefault="00816996" w:rsidP="00086AEC"/>
    <w:p w:rsidR="00086AEC" w:rsidRDefault="00086AEC" w:rsidP="00086AEC">
      <w:r>
        <w:t>General:</w:t>
      </w:r>
    </w:p>
    <w:p w:rsidR="00816996" w:rsidRDefault="00086AEC" w:rsidP="00086AEC">
      <w:r>
        <w:t>Upon the execution of this Agreement, Owner</w:t>
      </w:r>
      <w:r w:rsidR="00A97495">
        <w:t xml:space="preserve">/Breeder </w:t>
      </w:r>
      <w:r>
        <w:t>shall transfer possession of the dog to the</w:t>
      </w:r>
      <w:r w:rsidR="007B4A96">
        <w:t xml:space="preserve">. </w:t>
      </w:r>
      <w:r w:rsidR="003B358D">
        <w:t xml:space="preserve">Guardian Family. </w:t>
      </w:r>
    </w:p>
    <w:p w:rsidR="00816996" w:rsidRDefault="00816996" w:rsidP="00086AEC"/>
    <w:p w:rsidR="00086AEC" w:rsidRDefault="00086AEC" w:rsidP="00086AEC">
      <w:r>
        <w:t>Legalities</w:t>
      </w:r>
    </w:p>
    <w:p w:rsidR="00086AEC" w:rsidRDefault="00086AEC" w:rsidP="00086AEC">
      <w:r>
        <w:t>-2-</w:t>
      </w:r>
    </w:p>
    <w:p w:rsidR="00086AEC" w:rsidRDefault="00086AEC" w:rsidP="00086AEC"/>
    <w:p w:rsidR="003831D1" w:rsidRDefault="00086AEC" w:rsidP="00086AEC">
      <w:r>
        <w:t xml:space="preserve">Guardian Family. </w:t>
      </w:r>
    </w:p>
    <w:p w:rsidR="003831D1" w:rsidRDefault="003831D1" w:rsidP="00086AEC"/>
    <w:p w:rsidR="00086AEC" w:rsidRDefault="00086AEC" w:rsidP="00086AEC">
      <w:r>
        <w:t>The Guardian family shall retain possession of the dog during this Agreement, subject to its obligations to return possession of the dog for breeding purposes and shall provide physical care to and supervision of the dog subject to the terms and conditions of this agreement.</w:t>
      </w:r>
    </w:p>
    <w:p w:rsidR="00A97495" w:rsidRDefault="00A97495" w:rsidP="00086AEC"/>
    <w:p w:rsidR="00086AEC" w:rsidRDefault="00086AEC" w:rsidP="00086AEC">
      <w:r>
        <w:t>Owner’s Possession for Breeding</w:t>
      </w:r>
    </w:p>
    <w:p w:rsidR="00A97495" w:rsidRDefault="00A97495" w:rsidP="00086AEC"/>
    <w:p w:rsidR="00086AEC" w:rsidRDefault="00086AEC" w:rsidP="00086AEC">
      <w:r>
        <w:t>Female: Owner requires access to female breeding dog for reasons including, but not limited to:</w:t>
      </w:r>
    </w:p>
    <w:p w:rsidR="00086AEC" w:rsidRDefault="00086AEC" w:rsidP="00086AEC">
      <w:r>
        <w:t>1. Veterinary appointments for general purposes and / or to monitor pregnancy – possibly</w:t>
      </w:r>
    </w:p>
    <w:p w:rsidR="00086AEC" w:rsidRDefault="00086AEC" w:rsidP="00086AEC">
      <w:r>
        <w:t>two (2) visits.</w:t>
      </w:r>
    </w:p>
    <w:p w:rsidR="00A97495" w:rsidRDefault="00A97495" w:rsidP="00086AEC"/>
    <w:p w:rsidR="00086AEC" w:rsidRDefault="00086AEC" w:rsidP="00086AEC">
      <w:r>
        <w:t>2. Breeding - first sign of going into heat (blood) until a successful hook (usually 5-7 days).</w:t>
      </w:r>
    </w:p>
    <w:p w:rsidR="00086AEC" w:rsidRDefault="00086AEC" w:rsidP="00086AEC">
      <w:r>
        <w:t>You can bring her to the breeder every other day - three (3) times on average or leave her for the duration of the stay. This decision can be made by the Guardian family, at the discretion of the breeder.</w:t>
      </w:r>
    </w:p>
    <w:p w:rsidR="00A97495" w:rsidRDefault="00A97495" w:rsidP="00086AEC"/>
    <w:p w:rsidR="00086AEC" w:rsidRDefault="00086AEC" w:rsidP="00086AEC">
      <w:r>
        <w:t>3. Whelping (7-14 days) days prior to the Dog’s due date and up until the puppies are weaned at approximately 6‐8 weeks after birth. This process lasts approximately 9-12 weeks total.</w:t>
      </w:r>
    </w:p>
    <w:p w:rsidR="00A97495" w:rsidRDefault="00A97495" w:rsidP="00086AEC"/>
    <w:p w:rsidR="00086AEC" w:rsidRDefault="00086AEC" w:rsidP="00086AEC">
      <w:r>
        <w:t>4. The Guardian Family shall not transfer possession of the Dog to any person without the prior written consent of Owner.</w:t>
      </w:r>
    </w:p>
    <w:p w:rsidR="00A97495" w:rsidRDefault="00A97495" w:rsidP="00086AEC"/>
    <w:p w:rsidR="00086AEC" w:rsidRDefault="00086AEC" w:rsidP="00086AEC">
      <w:r>
        <w:lastRenderedPageBreak/>
        <w:t>5. Breeder has the right to visit the residence of the Guardian Family at least once per calendar year to discuss with the Guardian Family any issues concerning the care and supervision of the dog.</w:t>
      </w:r>
    </w:p>
    <w:p w:rsidR="00A97495" w:rsidRDefault="00A97495" w:rsidP="00086AEC"/>
    <w:p w:rsidR="00086AEC" w:rsidRDefault="00086AEC" w:rsidP="00086AEC">
      <w:r>
        <w:t>6. Females will not be bred more than 5 times.</w:t>
      </w:r>
    </w:p>
    <w:p w:rsidR="00A97495" w:rsidRDefault="00A97495" w:rsidP="00086AEC"/>
    <w:p w:rsidR="00086AEC" w:rsidRDefault="00086AEC" w:rsidP="00086AEC">
      <w:r>
        <w:t>7. If the breeder finds it difficult to reach the Guardian Family, is met with roadblocks or</w:t>
      </w:r>
    </w:p>
    <w:p w:rsidR="00086AEC" w:rsidRDefault="00A82D5A" w:rsidP="00086AEC">
      <w:r>
        <w:t xml:space="preserve">difficult </w:t>
      </w:r>
      <w:r w:rsidR="00086AEC">
        <w:t>communication in any form (comments, phone calls, text messages etc.) that make this working relationship hostile and / or if the Guardian Family refuses to do anything breeder asks as set forth in this document, the dog will be removed from the home – no question.</w:t>
      </w:r>
    </w:p>
    <w:p w:rsidR="00455C4A" w:rsidRDefault="00455C4A" w:rsidP="00086AEC"/>
    <w:p w:rsidR="00455C4A" w:rsidRDefault="00455C4A" w:rsidP="00086AEC">
      <w:r>
        <w:t xml:space="preserve">8. Males </w:t>
      </w:r>
      <w:r w:rsidR="00992F12">
        <w:t xml:space="preserve">will be used for no more than 7 years. </w:t>
      </w:r>
      <w:r w:rsidR="008D5514">
        <w:t>Breeder will take possession of Male for mating sessions</w:t>
      </w:r>
      <w:r w:rsidR="00E22C57">
        <w:t>/AI</w:t>
      </w:r>
      <w:r w:rsidR="00A62A10">
        <w:t xml:space="preserve"> or sperm collection</w:t>
      </w:r>
      <w:r w:rsidR="008D5514">
        <w:t xml:space="preserve"> and </w:t>
      </w:r>
      <w:r w:rsidR="00AE4FF2">
        <w:t xml:space="preserve">will return to Guardian home same day unless otherwise arranged and agreed on by </w:t>
      </w:r>
      <w:r w:rsidR="00E22C57">
        <w:t xml:space="preserve">guardian and breeder.  </w:t>
      </w:r>
    </w:p>
    <w:p w:rsidR="00A82D5A" w:rsidRDefault="00A82D5A" w:rsidP="00086AEC"/>
    <w:p w:rsidR="00086AEC" w:rsidRDefault="00086AEC" w:rsidP="00086AEC">
      <w:r>
        <w:t>Guardian Family Obligations</w:t>
      </w:r>
    </w:p>
    <w:p w:rsidR="00086AEC" w:rsidRDefault="00086AEC" w:rsidP="00086AEC">
      <w:r>
        <w:t>1. Raise the dog as an indoor dog. Never to dwell outside.</w:t>
      </w:r>
    </w:p>
    <w:p w:rsidR="00086AEC" w:rsidRDefault="00086AEC" w:rsidP="00086AEC">
      <w:r>
        <w:t>2. When left at home, safely contain the dog indoors (a kennel is preferred)</w:t>
      </w:r>
    </w:p>
    <w:p w:rsidR="00086AEC" w:rsidRDefault="00086AEC" w:rsidP="00086AEC">
      <w:r>
        <w:t>3. Comply with Owner’s nutritional and dietary guidelines and pay all cost and expenses</w:t>
      </w:r>
    </w:p>
    <w:p w:rsidR="00086AEC" w:rsidRDefault="00086AEC" w:rsidP="00086AEC">
      <w:r>
        <w:t>associated with feeding the dog.</w:t>
      </w:r>
    </w:p>
    <w:p w:rsidR="00086AEC" w:rsidRDefault="00086AEC" w:rsidP="00086AEC">
      <w:r>
        <w:t>4. Provide the Dog with regular exercise and socialization (people, locations and only</w:t>
      </w:r>
    </w:p>
    <w:p w:rsidR="00086AEC" w:rsidRDefault="00086AEC" w:rsidP="00086AEC">
      <w:r>
        <w:t>spayed or neutered dogs).</w:t>
      </w:r>
    </w:p>
    <w:p w:rsidR="00086AEC" w:rsidRDefault="00086AEC" w:rsidP="00086AEC">
      <w:r>
        <w:t>5. _______________________________ is the only vet the Dog will see, unless there is an</w:t>
      </w:r>
    </w:p>
    <w:p w:rsidR="00086AEC" w:rsidRDefault="00086AEC" w:rsidP="00086AEC">
      <w:r>
        <w:t>emergency and that is not an option.</w:t>
      </w:r>
    </w:p>
    <w:p w:rsidR="00086AEC" w:rsidRDefault="00086AEC" w:rsidP="00086AEC">
      <w:r>
        <w:t>6. Provide pictures and updates every month.</w:t>
      </w:r>
    </w:p>
    <w:p w:rsidR="00086AEC" w:rsidRDefault="00086AEC" w:rsidP="00086AEC">
      <w:r>
        <w:t>7. Schedule and pay for all veterinary appointments (other than those associated with breeding, which will be covered by the Owner) and provide routine medical care appropriate for the breeding Dog.</w:t>
      </w:r>
    </w:p>
    <w:p w:rsidR="00086AEC" w:rsidRDefault="00086AEC" w:rsidP="00086AEC">
      <w:r>
        <w:t>8. Continue to ensure the dog is compliant, kennel-trained, housebroken, leash-trained, does not jump, mouth or excessively bark. The Dog’s puppies’ safety relies on calm and focused behavior.</w:t>
      </w:r>
    </w:p>
    <w:p w:rsidR="00086AEC" w:rsidRDefault="00086AEC" w:rsidP="00086AEC">
      <w:r>
        <w:t>9. Notify the Owner of any planned vacations and change of address, phone or email.</w:t>
      </w:r>
    </w:p>
    <w:p w:rsidR="00587BB4" w:rsidRDefault="00587BB4" w:rsidP="00086AEC"/>
    <w:p w:rsidR="00086AEC" w:rsidRDefault="00086AEC" w:rsidP="00086AEC">
      <w:r>
        <w:t>Termination of Agreement</w:t>
      </w:r>
    </w:p>
    <w:p w:rsidR="00587BB4" w:rsidRDefault="00587BB4" w:rsidP="00086AEC"/>
    <w:p w:rsidR="00086AEC" w:rsidRDefault="00086AEC" w:rsidP="00086AEC">
      <w:r>
        <w:t>This Agreement shall terminate upon the occurrence of any of the following:</w:t>
      </w:r>
    </w:p>
    <w:p w:rsidR="00086AEC" w:rsidRDefault="00086AEC" w:rsidP="00086AEC">
      <w:r>
        <w:t>1. Immediately, upon the transfer of ownership of the Dog to the Guardian Family</w:t>
      </w:r>
      <w:r w:rsidR="00587BB4">
        <w:t xml:space="preserve"> once breeder retires the Dog from the breeding program.</w:t>
      </w:r>
    </w:p>
    <w:p w:rsidR="00086AEC" w:rsidRDefault="00086AEC" w:rsidP="00086AEC">
      <w:r>
        <w:t>2. Immediately, upon Owner’s determination that the Guardian Family is non‐compliant</w:t>
      </w:r>
    </w:p>
    <w:p w:rsidR="00086AEC" w:rsidRDefault="00086AEC" w:rsidP="00086AEC">
      <w:r>
        <w:t>with the terms of this Agreement and such non‐compliance poses significant risk to the health, welfare and safety of the Dog, at which time possession of the Dog returns to the Owner.</w:t>
      </w:r>
    </w:p>
    <w:p w:rsidR="00086AEC" w:rsidRDefault="00086AEC" w:rsidP="00086AEC">
      <w:r>
        <w:t>3. Immediately, upon the death of the dog from natural or accidental causes.</w:t>
      </w:r>
    </w:p>
    <w:p w:rsidR="00086AEC" w:rsidRDefault="00086AEC" w:rsidP="00086AEC">
      <w:r>
        <w:t>4. Immediately, upon the Guardian Family’s permanent return of the Dog to the Owner for</w:t>
      </w:r>
    </w:p>
    <w:p w:rsidR="00086AEC" w:rsidRDefault="00086AEC" w:rsidP="00086AEC">
      <w:r>
        <w:t>any reason.</w:t>
      </w:r>
    </w:p>
    <w:p w:rsidR="00086AEC" w:rsidRDefault="00086AEC" w:rsidP="00086AEC"/>
    <w:p w:rsidR="00086AEC" w:rsidRDefault="00086AEC" w:rsidP="00086AEC">
      <w:r>
        <w:t>The Guardian Family agrees to indemnify and hold the Owner harmless from and against all claims, liabilities, losses, cost, damages and expenses by reason of any damage property or injury or death to individuals allegedly caused by the Dog while in the possession of the Guardian Family.</w:t>
      </w:r>
    </w:p>
    <w:p w:rsidR="00086AEC" w:rsidRDefault="00086AEC" w:rsidP="00086AEC">
      <w:r>
        <w:t>IN WITNESS HERE OF: The parties have executed this Agreement as of _________________,20______.</w:t>
      </w:r>
    </w:p>
    <w:p w:rsidR="003A4E69" w:rsidRDefault="003A4E69" w:rsidP="00086AEC"/>
    <w:p w:rsidR="00086AEC" w:rsidRDefault="00086AEC" w:rsidP="00086AEC">
      <w:r>
        <w:t>OWNER/Breeder: _______________________________________________</w:t>
      </w:r>
    </w:p>
    <w:p w:rsidR="003A4E69" w:rsidRDefault="003A4E69" w:rsidP="00086AEC"/>
    <w:p w:rsidR="003A4E69" w:rsidRDefault="00086AEC" w:rsidP="00086AEC">
      <w:r>
        <w:t xml:space="preserve">GUARDIAN FAMILY: _______________________________________________ </w:t>
      </w:r>
    </w:p>
    <w:p w:rsidR="003A4E69" w:rsidRDefault="003A4E69" w:rsidP="00086AEC"/>
    <w:p w:rsidR="00086AEC" w:rsidRDefault="00086AEC" w:rsidP="00086AEC">
      <w:r>
        <w:t>Print Name: _______________________________________________</w:t>
      </w:r>
    </w:p>
    <w:p w:rsidR="00086AEC" w:rsidRDefault="00086AEC"/>
    <w:sectPr w:rsidR="00086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AEC"/>
    <w:rsid w:val="00086AEC"/>
    <w:rsid w:val="001872E8"/>
    <w:rsid w:val="002045EA"/>
    <w:rsid w:val="002B25BD"/>
    <w:rsid w:val="003831D1"/>
    <w:rsid w:val="003A4E69"/>
    <w:rsid w:val="003B358D"/>
    <w:rsid w:val="00455C4A"/>
    <w:rsid w:val="00463DC0"/>
    <w:rsid w:val="004A65D4"/>
    <w:rsid w:val="00560485"/>
    <w:rsid w:val="005618CD"/>
    <w:rsid w:val="00587BB4"/>
    <w:rsid w:val="00616E09"/>
    <w:rsid w:val="00646F23"/>
    <w:rsid w:val="007307C3"/>
    <w:rsid w:val="007409D2"/>
    <w:rsid w:val="007852DC"/>
    <w:rsid w:val="007B4A96"/>
    <w:rsid w:val="00816996"/>
    <w:rsid w:val="008355E2"/>
    <w:rsid w:val="00837D1B"/>
    <w:rsid w:val="008D5514"/>
    <w:rsid w:val="00946A35"/>
    <w:rsid w:val="00992F12"/>
    <w:rsid w:val="00A16B5E"/>
    <w:rsid w:val="00A2164D"/>
    <w:rsid w:val="00A62A10"/>
    <w:rsid w:val="00A82D5A"/>
    <w:rsid w:val="00A97495"/>
    <w:rsid w:val="00AA745F"/>
    <w:rsid w:val="00AE4FF2"/>
    <w:rsid w:val="00B24C28"/>
    <w:rsid w:val="00D45DD0"/>
    <w:rsid w:val="00E22C57"/>
    <w:rsid w:val="00EB5B1B"/>
    <w:rsid w:val="00F96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F9E964"/>
  <w15:chartTrackingRefBased/>
  <w15:docId w15:val="{115D952E-03D0-7649-A2D1-48B65697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1145</Words>
  <Characters>6531</Characters>
  <Application>Microsoft Office Word</Application>
  <DocSecurity>0</DocSecurity>
  <Lines>54</Lines>
  <Paragraphs>15</Paragraphs>
  <ScaleCrop>false</ScaleCrop>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bumba</dc:creator>
  <cp:keywords/>
  <dc:description/>
  <cp:lastModifiedBy>lindsay bumba</cp:lastModifiedBy>
  <cp:revision>4</cp:revision>
  <dcterms:created xsi:type="dcterms:W3CDTF">2022-07-07T13:00:00Z</dcterms:created>
  <dcterms:modified xsi:type="dcterms:W3CDTF">2022-07-07T17:13:00Z</dcterms:modified>
</cp:coreProperties>
</file>