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B3F4" w14:textId="77777777" w:rsidR="00FF2DA5" w:rsidRPr="00DF22E2" w:rsidRDefault="00FF2DA5" w:rsidP="00FF2DA5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35CF54DC" w14:textId="77777777" w:rsidR="00FF2DA5" w:rsidRDefault="00FF2DA5" w:rsidP="00FF2DA5">
      <w:pPr>
        <w:spacing w:line="240" w:lineRule="auto"/>
        <w:rPr>
          <w:sz w:val="24"/>
          <w:szCs w:val="24"/>
        </w:rPr>
      </w:pPr>
    </w:p>
    <w:p w14:paraId="6DF73EC1" w14:textId="77777777" w:rsidR="00FF2DA5" w:rsidRPr="0075740E" w:rsidRDefault="00FF2DA5" w:rsidP="00FF2DA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412F7337" w14:textId="77777777" w:rsidR="00FF2DA5" w:rsidRPr="0075740E" w:rsidRDefault="00FF2DA5" w:rsidP="00FF2DA5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5463DD9F" w14:textId="77777777" w:rsidR="00FF2DA5" w:rsidRDefault="00FF2DA5" w:rsidP="00FF2DA5">
      <w:pPr>
        <w:spacing w:line="240" w:lineRule="auto"/>
        <w:jc w:val="left"/>
        <w:rPr>
          <w:sz w:val="24"/>
          <w:szCs w:val="24"/>
        </w:rPr>
      </w:pPr>
    </w:p>
    <w:p w14:paraId="1639F208" w14:textId="70A6FF3F" w:rsidR="00FF2DA5" w:rsidRPr="00DF22E2" w:rsidRDefault="00FF2DA5" w:rsidP="00FF2DA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September 17</w:t>
      </w:r>
      <w:r>
        <w:rPr>
          <w:sz w:val="24"/>
          <w:szCs w:val="24"/>
        </w:rPr>
        <w:t>, 2024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>- 5</w:t>
      </w:r>
      <w:r w:rsidRPr="00DF22E2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F22E2">
        <w:rPr>
          <w:sz w:val="24"/>
          <w:szCs w:val="24"/>
        </w:rPr>
        <w:t xml:space="preserve">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06EB82" w14:textId="77777777" w:rsidR="00FF2DA5" w:rsidRPr="00DF22E2" w:rsidRDefault="00FF2DA5" w:rsidP="00FF2DA5">
      <w:pPr>
        <w:spacing w:line="240" w:lineRule="auto"/>
        <w:jc w:val="left"/>
        <w:rPr>
          <w:sz w:val="24"/>
          <w:szCs w:val="24"/>
        </w:rPr>
      </w:pPr>
    </w:p>
    <w:p w14:paraId="4C85A275" w14:textId="77777777" w:rsidR="00FF2DA5" w:rsidRPr="00DF22E2" w:rsidRDefault="00FF2DA5" w:rsidP="00FF2DA5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3DB6403D" w14:textId="77777777" w:rsidR="00FF2DA5" w:rsidRDefault="00FF2DA5" w:rsidP="00FF2DA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</w:t>
      </w:r>
      <w:proofErr w:type="gramStart"/>
      <w:r>
        <w:rPr>
          <w:sz w:val="24"/>
          <w:szCs w:val="24"/>
        </w:rPr>
        <w:t>Pavilion  -</w:t>
      </w:r>
      <w:proofErr w:type="gramEnd"/>
      <w:r>
        <w:rPr>
          <w:sz w:val="24"/>
          <w:szCs w:val="24"/>
        </w:rPr>
        <w:t xml:space="preserve"> Casey Jones Park </w:t>
      </w:r>
      <w:r w:rsidRPr="00DF22E2">
        <w:rPr>
          <w:sz w:val="24"/>
          <w:szCs w:val="24"/>
        </w:rPr>
        <w:t xml:space="preserve"> </w:t>
      </w:r>
    </w:p>
    <w:p w14:paraId="13CB46EB" w14:textId="77777777" w:rsidR="00FF2DA5" w:rsidRPr="00DF22E2" w:rsidRDefault="00FF2DA5" w:rsidP="00FF2DA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786C6847" w14:textId="77777777" w:rsidR="00FF2DA5" w:rsidRDefault="00FF2DA5" w:rsidP="00FF2DA5">
      <w:pPr>
        <w:jc w:val="left"/>
      </w:pPr>
    </w:p>
    <w:p w14:paraId="71E973DC" w14:textId="77777777" w:rsidR="00FF2DA5" w:rsidRDefault="00FF2DA5" w:rsidP="00FF2DA5">
      <w:pPr>
        <w:jc w:val="left"/>
      </w:pPr>
    </w:p>
    <w:p w14:paraId="240EB9BB" w14:textId="77777777" w:rsidR="00FF2DA5" w:rsidRPr="009F0B50" w:rsidRDefault="00FF2DA5" w:rsidP="00FF2DA5">
      <w:pPr>
        <w:jc w:val="left"/>
        <w:rPr>
          <w:b/>
          <w:bCs/>
        </w:rPr>
      </w:pPr>
      <w:r>
        <w:t>I</w:t>
      </w:r>
      <w:r>
        <w:tab/>
      </w:r>
      <w:r w:rsidRPr="009F0B50">
        <w:t>Call to Order / Roll Call / Pledge of Allegiance</w:t>
      </w:r>
    </w:p>
    <w:p w14:paraId="63F809AE" w14:textId="77777777" w:rsidR="00FF2DA5" w:rsidRPr="009F0B50" w:rsidRDefault="00FF2DA5" w:rsidP="00FF2DA5">
      <w:pPr>
        <w:jc w:val="left"/>
        <w:rPr>
          <w:b/>
          <w:bCs/>
        </w:rPr>
      </w:pPr>
    </w:p>
    <w:p w14:paraId="3D9854BE" w14:textId="77777777" w:rsidR="00FF2DA5" w:rsidRDefault="00FF2DA5" w:rsidP="00FF2DA5">
      <w:pPr>
        <w:jc w:val="left"/>
      </w:pPr>
      <w:r>
        <w:t>II</w:t>
      </w:r>
      <w:r>
        <w:tab/>
        <w:t>Approval of Agenda</w:t>
      </w:r>
    </w:p>
    <w:p w14:paraId="17F7D285" w14:textId="77777777" w:rsidR="00FF2DA5" w:rsidRDefault="00FF2DA5" w:rsidP="00FF2DA5">
      <w:pPr>
        <w:jc w:val="left"/>
      </w:pPr>
    </w:p>
    <w:p w14:paraId="1953F576" w14:textId="77777777" w:rsidR="00FF2DA5" w:rsidRDefault="00FF2DA5" w:rsidP="00FF2DA5">
      <w:pPr>
        <w:jc w:val="left"/>
      </w:pPr>
      <w:r>
        <w:t>III</w:t>
      </w:r>
      <w:r>
        <w:tab/>
        <w:t>Communications to the Board</w:t>
      </w:r>
    </w:p>
    <w:p w14:paraId="44FC6BBC" w14:textId="77777777" w:rsidR="00FF2DA5" w:rsidRDefault="00FF2DA5" w:rsidP="00FF2DA5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22BDEA29" w14:textId="77777777" w:rsidR="00FF2DA5" w:rsidRDefault="00FF2DA5" w:rsidP="00FF2DA5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6ACCD8B8" w14:textId="17EA2EA0" w:rsidR="00FF2DA5" w:rsidRDefault="00FF2DA5" w:rsidP="00FF2DA5">
      <w:pPr>
        <w:ind w:left="720" w:hanging="720"/>
        <w:jc w:val="left"/>
      </w:pPr>
      <w:r>
        <w:t>IV</w:t>
      </w:r>
      <w:r>
        <w:tab/>
      </w:r>
      <w:r>
        <w:t>Discussion with Elizabeth Stampede</w:t>
      </w:r>
    </w:p>
    <w:p w14:paraId="6879DFC6" w14:textId="004E841E" w:rsidR="00FF2DA5" w:rsidRDefault="00FF2DA5" w:rsidP="00FF2DA5">
      <w:pPr>
        <w:ind w:left="720" w:hanging="720"/>
        <w:jc w:val="left"/>
      </w:pPr>
      <w:r>
        <w:tab/>
        <w:t>- Review Draft MOU</w:t>
      </w:r>
    </w:p>
    <w:p w14:paraId="2D75D2D8" w14:textId="0B8C5AE9" w:rsidR="00FF2DA5" w:rsidRDefault="00FF2DA5" w:rsidP="00FF2DA5">
      <w:pPr>
        <w:ind w:left="720" w:hanging="720"/>
        <w:jc w:val="left"/>
        <w:rPr>
          <w:rFonts w:eastAsia="Times New Roman"/>
        </w:rPr>
      </w:pPr>
      <w:r>
        <w:tab/>
        <w:t>- Rodeo Grounds Planning and Improvements</w:t>
      </w:r>
    </w:p>
    <w:p w14:paraId="3BB80ADF" w14:textId="519B0B19" w:rsidR="00FF2DA5" w:rsidRDefault="00FF2DA5" w:rsidP="00FF2DA5">
      <w:pPr>
        <w:ind w:left="720" w:hanging="720"/>
        <w:jc w:val="left"/>
        <w:rPr>
          <w:rFonts w:eastAsia="Times New Roman"/>
        </w:rPr>
      </w:pPr>
      <w:r>
        <w:rPr>
          <w:rFonts w:eastAsia="Times New Roman"/>
        </w:rPr>
        <w:tab/>
      </w:r>
    </w:p>
    <w:p w14:paraId="0EFC4D24" w14:textId="77777777" w:rsidR="00FF2DA5" w:rsidRDefault="00FF2DA5" w:rsidP="00FF2DA5">
      <w:pPr>
        <w:jc w:val="left"/>
      </w:pPr>
      <w:r>
        <w:t>V</w:t>
      </w:r>
      <w:r>
        <w:tab/>
        <w:t>Other Matters</w:t>
      </w:r>
    </w:p>
    <w:p w14:paraId="00282304" w14:textId="77777777" w:rsidR="00FF2DA5" w:rsidRDefault="00FF2DA5" w:rsidP="00FF2DA5">
      <w:pPr>
        <w:jc w:val="left"/>
      </w:pPr>
      <w:r>
        <w:tab/>
      </w:r>
    </w:p>
    <w:p w14:paraId="1ED40821" w14:textId="77777777" w:rsidR="00FF2DA5" w:rsidRDefault="00FF2DA5" w:rsidP="00FF2DA5">
      <w:pPr>
        <w:jc w:val="left"/>
      </w:pPr>
      <w:r>
        <w:t>VI</w:t>
      </w:r>
      <w:r>
        <w:tab/>
        <w:t>Adjournment</w:t>
      </w:r>
    </w:p>
    <w:p w14:paraId="472A129D" w14:textId="77777777" w:rsidR="00FF2DA5" w:rsidRDefault="00FF2DA5"/>
    <w:sectPr w:rsidR="00FF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A5"/>
    <w:rsid w:val="00AF1F1A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2BB4"/>
  <w15:chartTrackingRefBased/>
  <w15:docId w15:val="{FEA4BEA0-051E-4E85-AC3A-1C5F587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A5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DA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DA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DA5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DA5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DA5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DA5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DA5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DA5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DA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DA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DA5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2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DA5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2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DA5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2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1</cp:revision>
  <dcterms:created xsi:type="dcterms:W3CDTF">2024-09-12T15:21:00Z</dcterms:created>
  <dcterms:modified xsi:type="dcterms:W3CDTF">2024-09-12T15:26:00Z</dcterms:modified>
</cp:coreProperties>
</file>