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CA810" w14:textId="77777777" w:rsidR="00C96AB3" w:rsidRDefault="00C96AB3" w:rsidP="00C96AB3">
      <w:pPr>
        <w:jc w:val="center"/>
        <w:rPr>
          <w:rFonts w:ascii="Castellar" w:hAnsi="Castellar"/>
          <w:outline/>
          <w:color w:val="5B9BD5" w:themeColor="accent5"/>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Castellar" w:hAnsi="Castellar"/>
          <w:noProof/>
          <w:color w:val="FFFFFF"/>
          <w:sz w:val="52"/>
          <w:szCs w:val="52"/>
        </w:rPr>
        <w:drawing>
          <wp:inline distT="0" distB="0" distL="0" distR="0" wp14:anchorId="36CCB8B7" wp14:editId="496BA668">
            <wp:extent cx="2293204" cy="6280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M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89363" cy="654349"/>
                    </a:xfrm>
                    <a:prstGeom prst="rect">
                      <a:avLst/>
                    </a:prstGeom>
                  </pic:spPr>
                </pic:pic>
              </a:graphicData>
            </a:graphic>
          </wp:inline>
        </w:drawing>
      </w:r>
    </w:p>
    <w:p w14:paraId="288A3177" w14:textId="4ED5DE10" w:rsidR="00C96AB3" w:rsidRDefault="00544F1D" w:rsidP="00A43A09">
      <w:pPr>
        <w:jc w:val="center"/>
        <w:rPr>
          <w:rFonts w:ascii="Castellar" w:hAnsi="Castellar"/>
          <w:outline/>
          <w:color w:val="5B9BD5" w:themeColor="accent5"/>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Castellar" w:hAnsi="Castellar"/>
          <w:outline/>
          <w:color w:val="5B9BD5" w:themeColor="accent5"/>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Covid-19 Prevention upgrade </w:t>
      </w:r>
    </w:p>
    <w:p w14:paraId="1F06B38A" w14:textId="5F22835B" w:rsidR="00A43A09" w:rsidRPr="00A43A09" w:rsidRDefault="00A43A09" w:rsidP="00A43A09">
      <w:pPr>
        <w:jc w:val="center"/>
      </w:pPr>
      <w:r>
        <w:t>We’ve created the following cleaning checklist based on recommendations from the Centers for Disease Control and Prevention (CDC). Keep a copy to refer to while cleaning, or provide one for your cleaning professional.</w:t>
      </w:r>
    </w:p>
    <w:p w14:paraId="57583372" w14:textId="54F732A3" w:rsidR="00C96AB3" w:rsidRDefault="00C96AB3" w:rsidP="00C96AB3">
      <w:pPr>
        <w:jc w:val="center"/>
        <w:rPr>
          <w:rFonts w:ascii="Arial Black" w:hAnsi="Arial Black"/>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Black" w:hAnsi="Arial Black"/>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~CLEANING CHECKLIST~</w:t>
      </w:r>
    </w:p>
    <w:p w14:paraId="299AF5F0" w14:textId="6E2CFAD2" w:rsidR="00C96AB3" w:rsidRPr="00A43A09" w:rsidRDefault="00C96AB3" w:rsidP="00C96AB3">
      <w:pPr>
        <w:pStyle w:val="ListParagraph"/>
        <w:numPr>
          <w:ilvl w:val="0"/>
          <w:numId w:val="1"/>
        </w:numPr>
        <w:rPr>
          <w:rFonts w:ascii="Castellar" w:hAnsi="Castella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3A09">
        <w:rPr>
          <w:b/>
          <w:bCs/>
          <w:sz w:val="24"/>
          <w:szCs w:val="24"/>
        </w:rPr>
        <w:t>Ventilate rooms before you clean</w:t>
      </w:r>
      <w:r w:rsidRPr="00A43A09">
        <w:rPr>
          <w:sz w:val="24"/>
          <w:szCs w:val="24"/>
        </w:rPr>
        <w:t>. Allow fresh air to circulate for at least 20 minutes. If possible, leave all windows open during the entire cleaning process.</w:t>
      </w:r>
    </w:p>
    <w:p w14:paraId="4E9F2A46" w14:textId="3AD901D7" w:rsidR="00C96AB3" w:rsidRPr="00A43A09" w:rsidRDefault="00C96AB3" w:rsidP="00C96AB3">
      <w:pPr>
        <w:pStyle w:val="ListParagraph"/>
        <w:numPr>
          <w:ilvl w:val="0"/>
          <w:numId w:val="1"/>
        </w:numPr>
        <w:rPr>
          <w:rFonts w:ascii="Castellar" w:hAnsi="Castella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3A09">
        <w:rPr>
          <w:b/>
          <w:bCs/>
          <w:sz w:val="24"/>
          <w:szCs w:val="24"/>
        </w:rPr>
        <w:t>Wash your hands thoroughly before and after each cleaning.</w:t>
      </w:r>
      <w:r w:rsidRPr="00A43A09">
        <w:rPr>
          <w:sz w:val="24"/>
          <w:szCs w:val="24"/>
        </w:rPr>
        <w:t xml:space="preserve"> Use soap and water, and scrub for at least 20 seconds. If that’s not possible, use a hand sanitizer with at least 60% alcohol.</w:t>
      </w:r>
    </w:p>
    <w:p w14:paraId="32285E16" w14:textId="4E58B3F5" w:rsidR="00C96AB3" w:rsidRPr="00A43A09" w:rsidRDefault="00C96AB3" w:rsidP="00C96AB3">
      <w:pPr>
        <w:pStyle w:val="ListParagraph"/>
        <w:numPr>
          <w:ilvl w:val="0"/>
          <w:numId w:val="1"/>
        </w:numPr>
        <w:rPr>
          <w:rFonts w:ascii="Castellar" w:hAnsi="Castella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3A09">
        <w:rPr>
          <w:b/>
          <w:bCs/>
          <w:sz w:val="24"/>
          <w:szCs w:val="24"/>
        </w:rPr>
        <w:t>Wear disposable gloves while you clean</w:t>
      </w:r>
      <w:r w:rsidRPr="00A43A09">
        <w:rPr>
          <w:sz w:val="24"/>
          <w:szCs w:val="24"/>
        </w:rPr>
        <w:t>. Gloves should be thrown out after each cleaning. And make sure to wash your hands immediately after gloves are removed.</w:t>
      </w:r>
    </w:p>
    <w:p w14:paraId="6752F889" w14:textId="77777777" w:rsidR="00C96AB3" w:rsidRPr="00A43A09" w:rsidRDefault="00C96AB3" w:rsidP="00C96AB3">
      <w:pPr>
        <w:pStyle w:val="ListParagraph"/>
        <w:numPr>
          <w:ilvl w:val="0"/>
          <w:numId w:val="1"/>
        </w:numPr>
        <w:rPr>
          <w:rFonts w:ascii="Castellar" w:hAnsi="Castella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3A09">
        <w:rPr>
          <w:b/>
          <w:bCs/>
          <w:sz w:val="24"/>
          <w:szCs w:val="24"/>
        </w:rPr>
        <w:t>Stock up on paper towels, disinfectant wipes, and other disposable cleaning supplies.</w:t>
      </w:r>
      <w:r w:rsidRPr="00A43A09">
        <w:rPr>
          <w:sz w:val="24"/>
          <w:szCs w:val="24"/>
        </w:rPr>
        <w:t xml:space="preserve"> If you prefer to clean with reusable products, machine-wash them at the highest heat setting appropriate for the material. </w:t>
      </w:r>
    </w:p>
    <w:p w14:paraId="591CEB56" w14:textId="77777777" w:rsidR="00C96AB3" w:rsidRPr="00A43A09" w:rsidRDefault="00C96AB3" w:rsidP="00C96AB3">
      <w:pPr>
        <w:pStyle w:val="ListParagraph"/>
        <w:numPr>
          <w:ilvl w:val="0"/>
          <w:numId w:val="1"/>
        </w:numPr>
        <w:rPr>
          <w:rFonts w:ascii="Castellar" w:hAnsi="Castella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3A09">
        <w:rPr>
          <w:b/>
          <w:bCs/>
          <w:sz w:val="24"/>
          <w:szCs w:val="24"/>
        </w:rPr>
        <w:t>Clean, then disinfect.</w:t>
      </w:r>
      <w:r w:rsidRPr="00A43A09">
        <w:rPr>
          <w:sz w:val="24"/>
          <w:szCs w:val="24"/>
        </w:rPr>
        <w:t xml:space="preserve"> Cleaning is when you use soap or detergent and water to remove dirt, germs and impurities. Disinfecting refers to the use of chemicals like bleach or alcohol to kill germs. Doing both is the best way to reduce the spread of infection. </w:t>
      </w:r>
    </w:p>
    <w:p w14:paraId="3BFC9E10" w14:textId="457D21C7" w:rsidR="00C96AB3" w:rsidRPr="00A43A09" w:rsidRDefault="00C96AB3" w:rsidP="00C96AB3">
      <w:pPr>
        <w:pStyle w:val="ListParagraph"/>
        <w:numPr>
          <w:ilvl w:val="0"/>
          <w:numId w:val="1"/>
        </w:numPr>
        <w:rPr>
          <w:rFonts w:ascii="Castellar" w:hAnsi="Castella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3A09">
        <w:rPr>
          <w:b/>
          <w:bCs/>
          <w:sz w:val="24"/>
          <w:szCs w:val="24"/>
        </w:rPr>
        <w:t>Use the right disinfectant</w:t>
      </w:r>
      <w:r w:rsidRPr="00A43A09">
        <w:rPr>
          <w:sz w:val="24"/>
          <w:szCs w:val="24"/>
        </w:rPr>
        <w:t>. Diluted household bleach solutions, cleaning products with at least 70% alcohol, and most common disinfectants registered by the Environmental Protection Agency are believed to be effective against the coronavirus.</w:t>
      </w:r>
    </w:p>
    <w:p w14:paraId="595AB0B0" w14:textId="77777777" w:rsidR="00A43A09" w:rsidRPr="00A43A09" w:rsidRDefault="00C96AB3" w:rsidP="00C96AB3">
      <w:pPr>
        <w:pStyle w:val="ListParagraph"/>
        <w:numPr>
          <w:ilvl w:val="0"/>
          <w:numId w:val="1"/>
        </w:numPr>
        <w:rPr>
          <w:rFonts w:ascii="Castellar" w:hAnsi="Castella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3A09">
        <w:rPr>
          <w:b/>
          <w:bCs/>
          <w:sz w:val="24"/>
          <w:szCs w:val="24"/>
        </w:rPr>
        <w:t>Focus on frequently touched surfaces.</w:t>
      </w:r>
      <w:r w:rsidRPr="00A43A09">
        <w:rPr>
          <w:sz w:val="24"/>
          <w:szCs w:val="24"/>
        </w:rPr>
        <w:t xml:space="preserve"> Light switches, doorknobs, remote controls, and faucet handles are just a few of the areas you’ll need to disinfect. (Check out our list of frequently touched surfaces on the next page.)</w:t>
      </w:r>
    </w:p>
    <w:p w14:paraId="36FEC939" w14:textId="77777777" w:rsidR="00A43A09" w:rsidRPr="00A43A09" w:rsidRDefault="00C96AB3" w:rsidP="00C96AB3">
      <w:pPr>
        <w:pStyle w:val="ListParagraph"/>
        <w:numPr>
          <w:ilvl w:val="0"/>
          <w:numId w:val="1"/>
        </w:numPr>
        <w:rPr>
          <w:rFonts w:ascii="Castellar" w:hAnsi="Castella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3A09">
        <w:rPr>
          <w:sz w:val="24"/>
          <w:szCs w:val="24"/>
        </w:rPr>
        <w:t xml:space="preserve"> </w:t>
      </w:r>
      <w:r w:rsidRPr="00A43A09">
        <w:rPr>
          <w:b/>
          <w:bCs/>
          <w:sz w:val="24"/>
          <w:szCs w:val="24"/>
        </w:rPr>
        <w:t>Don’t forget about sofas, rugs, drapes, and other soft, porous surfaces.</w:t>
      </w:r>
      <w:r w:rsidRPr="00A43A09">
        <w:rPr>
          <w:sz w:val="24"/>
          <w:szCs w:val="24"/>
        </w:rPr>
        <w:t xml:space="preserve"> Carefully remove any visible dirt or grime, then use the appropriate cleaner for the material. If possible, machine-wash items according to the manufacturer’s instructions. </w:t>
      </w:r>
    </w:p>
    <w:p w14:paraId="5F5AE414" w14:textId="77777777" w:rsidR="00A43A09" w:rsidRPr="00A43A09" w:rsidRDefault="00C96AB3" w:rsidP="00C96AB3">
      <w:pPr>
        <w:pStyle w:val="ListParagraph"/>
        <w:numPr>
          <w:ilvl w:val="0"/>
          <w:numId w:val="1"/>
        </w:numPr>
        <w:rPr>
          <w:rFonts w:ascii="Castellar" w:hAnsi="Castella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3A09">
        <w:rPr>
          <w:b/>
          <w:bCs/>
          <w:sz w:val="24"/>
          <w:szCs w:val="24"/>
        </w:rPr>
        <w:t xml:space="preserve">Wash all linens at the highest heat setting recommended by the manufacturer. </w:t>
      </w:r>
      <w:r w:rsidRPr="00A43A09">
        <w:rPr>
          <w:sz w:val="24"/>
          <w:szCs w:val="24"/>
        </w:rPr>
        <w:t xml:space="preserve">That includes bed sheets, mattress covers, hand and bath towels, kitchen towels, and blankets. Wear gloves when handling dirty laundry. </w:t>
      </w:r>
    </w:p>
    <w:p w14:paraId="636B406C" w14:textId="77777777" w:rsidR="00A43A09" w:rsidRPr="00A43A09" w:rsidRDefault="00C96AB3" w:rsidP="00C96AB3">
      <w:pPr>
        <w:pStyle w:val="ListParagraph"/>
        <w:numPr>
          <w:ilvl w:val="0"/>
          <w:numId w:val="1"/>
        </w:numPr>
        <w:rPr>
          <w:rFonts w:ascii="Castellar" w:hAnsi="Castella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3A09">
        <w:rPr>
          <w:b/>
          <w:bCs/>
          <w:sz w:val="24"/>
          <w:szCs w:val="24"/>
        </w:rPr>
        <w:lastRenderedPageBreak/>
        <w:t>Clean and disinfect laundry baskets and hampers</w:t>
      </w:r>
      <w:r w:rsidRPr="00A43A09">
        <w:rPr>
          <w:sz w:val="24"/>
          <w:szCs w:val="24"/>
        </w:rPr>
        <w:t xml:space="preserve">. Consider using a liner that’s either disposable or machine washable. </w:t>
      </w:r>
    </w:p>
    <w:p w14:paraId="41E5A9E2" w14:textId="77777777" w:rsidR="00A43A09" w:rsidRPr="00A43A09" w:rsidRDefault="00C96AB3" w:rsidP="00C96AB3">
      <w:pPr>
        <w:pStyle w:val="ListParagraph"/>
        <w:numPr>
          <w:ilvl w:val="0"/>
          <w:numId w:val="1"/>
        </w:numPr>
        <w:rPr>
          <w:rFonts w:ascii="Castellar" w:hAnsi="Castella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3A09">
        <w:rPr>
          <w:b/>
          <w:bCs/>
          <w:sz w:val="24"/>
          <w:szCs w:val="24"/>
        </w:rPr>
        <w:t>Empty the vacuum cleaner after every cleaning</w:t>
      </w:r>
      <w:r w:rsidRPr="00A43A09">
        <w:rPr>
          <w:sz w:val="24"/>
          <w:szCs w:val="24"/>
        </w:rPr>
        <w:t xml:space="preserve">. Disinfect the vacuum cleaner, along with other cleaning appliances like the dishwasher and washing machine. </w:t>
      </w:r>
    </w:p>
    <w:p w14:paraId="6C859978" w14:textId="24934C5F" w:rsidR="00C96AB3" w:rsidRPr="00A43A09" w:rsidRDefault="00C96AB3" w:rsidP="00C96AB3">
      <w:pPr>
        <w:pStyle w:val="ListParagraph"/>
        <w:numPr>
          <w:ilvl w:val="0"/>
          <w:numId w:val="1"/>
        </w:numPr>
        <w:rPr>
          <w:rFonts w:ascii="Castellar" w:hAnsi="Castella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3A09">
        <w:rPr>
          <w:b/>
          <w:bCs/>
          <w:sz w:val="24"/>
          <w:szCs w:val="24"/>
        </w:rPr>
        <w:t>Remember to check the expiration dates on your supplies.</w:t>
      </w:r>
      <w:r w:rsidRPr="00A43A09">
        <w:rPr>
          <w:sz w:val="24"/>
          <w:szCs w:val="24"/>
        </w:rPr>
        <w:t xml:space="preserve"> And never mix household bleach with ammonia or other cleaning solutions—doing so can release toxic gases.</w:t>
      </w:r>
    </w:p>
    <w:p w14:paraId="39939936" w14:textId="3592FF09" w:rsidR="00A16FA3" w:rsidRDefault="00A16FA3">
      <w:pPr>
        <w:rPr>
          <w:sz w:val="24"/>
          <w:szCs w:val="24"/>
        </w:rPr>
      </w:pPr>
    </w:p>
    <w:p w14:paraId="329800F6" w14:textId="3CA69919" w:rsidR="00A43A09" w:rsidRDefault="00A43A09" w:rsidP="00A43A09">
      <w:pPr>
        <w:jc w:val="center"/>
        <w:rPr>
          <w:rFonts w:ascii="Arial Black" w:hAnsi="Arial Black"/>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Black" w:hAnsi="Arial Black"/>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TO CLEAN &amp; DISINFECT ~</w:t>
      </w:r>
    </w:p>
    <w:p w14:paraId="634ED0C9" w14:textId="36F7C040" w:rsidR="00A43A09" w:rsidRDefault="00A43A09" w:rsidP="00A43A09">
      <w:pPr>
        <w:jc w:val="center"/>
      </w:pPr>
      <w:r>
        <w:t>Pay special attention to these frequently touched surfaces.</w:t>
      </w:r>
    </w:p>
    <w:p w14:paraId="3133AB70" w14:textId="5BFD0EDC" w:rsidR="00A43A09" w:rsidRDefault="00A43A09" w:rsidP="00A43A09">
      <w:pPr>
        <w:pStyle w:val="ListParagraph"/>
        <w:rPr>
          <w:b/>
          <w:bCs/>
          <w:sz w:val="24"/>
          <w:szCs w:val="24"/>
        </w:rPr>
      </w:pPr>
    </w:p>
    <w:p w14:paraId="1543339A" w14:textId="4F7753B2" w:rsidR="00A43A09" w:rsidRDefault="00A43A09" w:rsidP="00A43A09">
      <w:pPr>
        <w:pStyle w:val="ListParagraph"/>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3A09">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General</w:t>
      </w: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FD2BF90" w14:textId="3D3C433E" w:rsidR="00A43A09" w:rsidRPr="00FD570B" w:rsidRDefault="00FD570B" w:rsidP="00FD570B">
      <w:pPr>
        <w:pStyle w:val="ListParagraph"/>
        <w:numPr>
          <w:ilvl w:val="0"/>
          <w:numId w:val="3"/>
        </w:num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Door Knobs</w:t>
      </w:r>
    </w:p>
    <w:p w14:paraId="4BEC8062" w14:textId="05A2489A" w:rsidR="00FD570B" w:rsidRPr="00FD570B" w:rsidRDefault="00FD570B" w:rsidP="00FD570B">
      <w:pPr>
        <w:pStyle w:val="ListParagraph"/>
        <w:numPr>
          <w:ilvl w:val="0"/>
          <w:numId w:val="3"/>
        </w:num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Fans and Lamp chains</w:t>
      </w:r>
    </w:p>
    <w:p w14:paraId="39DB42AD" w14:textId="418DB474" w:rsidR="00FD570B" w:rsidRPr="00FD570B" w:rsidRDefault="00FD570B" w:rsidP="00FD570B">
      <w:pPr>
        <w:pStyle w:val="ListParagraph"/>
        <w:numPr>
          <w:ilvl w:val="0"/>
          <w:numId w:val="3"/>
        </w:num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Garbage and Recycling Bins</w:t>
      </w:r>
    </w:p>
    <w:p w14:paraId="3613A834" w14:textId="2D9B5447" w:rsidR="00FD570B" w:rsidRPr="00FD570B" w:rsidRDefault="00FD570B" w:rsidP="00FD570B">
      <w:pPr>
        <w:pStyle w:val="ListParagraph"/>
        <w:numPr>
          <w:ilvl w:val="0"/>
          <w:numId w:val="3"/>
        </w:num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Hairdryers</w:t>
      </w:r>
    </w:p>
    <w:p w14:paraId="3AFCFC2A" w14:textId="1D6C3430" w:rsidR="00FD570B" w:rsidRPr="00FD570B" w:rsidRDefault="00FD570B" w:rsidP="00FD570B">
      <w:pPr>
        <w:pStyle w:val="ListParagraph"/>
        <w:numPr>
          <w:ilvl w:val="0"/>
          <w:numId w:val="3"/>
        </w:num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Ironing boards and Irons</w:t>
      </w:r>
    </w:p>
    <w:p w14:paraId="4BE9C005" w14:textId="17CB9E39" w:rsidR="00FD570B" w:rsidRPr="00FD570B" w:rsidRDefault="00FD570B" w:rsidP="00FD570B">
      <w:pPr>
        <w:pStyle w:val="ListParagraph"/>
        <w:numPr>
          <w:ilvl w:val="0"/>
          <w:numId w:val="3"/>
        </w:num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Keys</w:t>
      </w:r>
    </w:p>
    <w:p w14:paraId="7981B8EF" w14:textId="12DBC8CB" w:rsidR="00FD570B" w:rsidRPr="00FD570B" w:rsidRDefault="00FD570B" w:rsidP="00FD570B">
      <w:pPr>
        <w:pStyle w:val="ListParagraph"/>
        <w:numPr>
          <w:ilvl w:val="0"/>
          <w:numId w:val="3"/>
        </w:num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Light Switches</w:t>
      </w:r>
    </w:p>
    <w:p w14:paraId="14B2C221" w14:textId="2F92C814" w:rsidR="00FD570B" w:rsidRPr="00FD570B" w:rsidRDefault="00FD570B" w:rsidP="00FD570B">
      <w:pPr>
        <w:pStyle w:val="ListParagraph"/>
        <w:numPr>
          <w:ilvl w:val="0"/>
          <w:numId w:val="3"/>
        </w:num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Railings </w:t>
      </w:r>
    </w:p>
    <w:p w14:paraId="2D126742" w14:textId="328871E8" w:rsidR="00FD570B" w:rsidRPr="00FD570B" w:rsidRDefault="00FD570B" w:rsidP="00FD570B">
      <w:pPr>
        <w:pStyle w:val="ListParagraph"/>
        <w:numPr>
          <w:ilvl w:val="0"/>
          <w:numId w:val="3"/>
        </w:num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Remote Controls</w:t>
      </w:r>
    </w:p>
    <w:p w14:paraId="3FB6AF43" w14:textId="33E22B43" w:rsidR="00FD570B" w:rsidRPr="00FD570B" w:rsidRDefault="00FD570B" w:rsidP="00FD570B">
      <w:pPr>
        <w:pStyle w:val="ListParagraph"/>
        <w:numPr>
          <w:ilvl w:val="0"/>
          <w:numId w:val="3"/>
        </w:num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Tabletops</w:t>
      </w:r>
    </w:p>
    <w:p w14:paraId="06A27DF0" w14:textId="4B6A676E" w:rsidR="00FD570B" w:rsidRPr="00FD570B" w:rsidRDefault="00FD570B" w:rsidP="00FD570B">
      <w:pPr>
        <w:pStyle w:val="ListParagraph"/>
        <w:numPr>
          <w:ilvl w:val="0"/>
          <w:numId w:val="3"/>
        </w:num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Thermostats </w:t>
      </w:r>
    </w:p>
    <w:p w14:paraId="4C0EC020" w14:textId="3E0467D8" w:rsidR="00FD570B" w:rsidRPr="00FD570B" w:rsidRDefault="00FD570B" w:rsidP="00FD570B">
      <w:pPr>
        <w:pStyle w:val="ListParagraph"/>
        <w:numPr>
          <w:ilvl w:val="0"/>
          <w:numId w:val="3"/>
        </w:num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Window Sills and Window Handles </w:t>
      </w:r>
    </w:p>
    <w:p w14:paraId="237DB2C0" w14:textId="4F649758" w:rsidR="00FD570B" w:rsidRDefault="00FD570B" w:rsidP="00FD570B">
      <w:pPr>
        <w:ind w:firstLine="720"/>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Kitchen: </w:t>
      </w:r>
    </w:p>
    <w:p w14:paraId="610EDCB7" w14:textId="75A72CD1" w:rsidR="00FD570B" w:rsidRPr="00FD570B" w:rsidRDefault="00FD570B" w:rsidP="00FD570B">
      <w:pPr>
        <w:pStyle w:val="ListParagraph"/>
        <w:numPr>
          <w:ilvl w:val="0"/>
          <w:numId w:val="4"/>
        </w:num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Appliances: coffee maker, oven, pressure cooker, toaster, etc.</w:t>
      </w:r>
    </w:p>
    <w:p w14:paraId="296F565F" w14:textId="06695D75" w:rsidR="00FD570B" w:rsidRPr="00FD570B" w:rsidRDefault="00FD570B" w:rsidP="00FD570B">
      <w:pPr>
        <w:pStyle w:val="ListParagraph"/>
        <w:numPr>
          <w:ilvl w:val="0"/>
          <w:numId w:val="4"/>
        </w:num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Cabinet Handles and Pulls</w:t>
      </w:r>
    </w:p>
    <w:p w14:paraId="13330BA7" w14:textId="691BA0DB" w:rsidR="00FD570B" w:rsidRPr="00FD570B" w:rsidRDefault="00FD570B" w:rsidP="00FD570B">
      <w:pPr>
        <w:pStyle w:val="ListParagraph"/>
        <w:numPr>
          <w:ilvl w:val="0"/>
          <w:numId w:val="4"/>
        </w:num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Condiments: oil, salt &amp; pepper shakers, commonly used spices and containers, etc. </w:t>
      </w:r>
    </w:p>
    <w:p w14:paraId="6846CF8A" w14:textId="3F58360E" w:rsidR="00FD570B" w:rsidRPr="00FD570B" w:rsidRDefault="00FD570B" w:rsidP="00FD570B">
      <w:pPr>
        <w:pStyle w:val="ListParagraph"/>
        <w:numPr>
          <w:ilvl w:val="0"/>
          <w:numId w:val="4"/>
        </w:num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Hard-backed Chairs </w:t>
      </w:r>
    </w:p>
    <w:p w14:paraId="361E83F7" w14:textId="4AA17534" w:rsidR="00FD570B" w:rsidRPr="00FD570B" w:rsidRDefault="00FD570B" w:rsidP="00FD570B">
      <w:pPr>
        <w:pStyle w:val="ListParagraph"/>
        <w:numPr>
          <w:ilvl w:val="0"/>
          <w:numId w:val="4"/>
        </w:num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Kitchenware that isn’t dishwasher safe: ceramic bowls, kids’ plasticware, etc.</w:t>
      </w:r>
    </w:p>
    <w:p w14:paraId="2F1A2EA6" w14:textId="7D835C97" w:rsidR="00FD570B" w:rsidRPr="00FD570B" w:rsidRDefault="00FD570B" w:rsidP="00FD570B">
      <w:pPr>
        <w:pStyle w:val="ListParagraph"/>
        <w:numPr>
          <w:ilvl w:val="0"/>
          <w:numId w:val="4"/>
        </w:num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Sinks </w:t>
      </w:r>
    </w:p>
    <w:p w14:paraId="338418F9" w14:textId="401CD887" w:rsidR="00FD570B" w:rsidRDefault="00FD570B" w:rsidP="00FD570B">
      <w:pPr>
        <w:ind w:left="720"/>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Bathroom:</w:t>
      </w:r>
    </w:p>
    <w:p w14:paraId="2DAB8730" w14:textId="7EFA3FD6" w:rsidR="00FD570B" w:rsidRDefault="00FD570B" w:rsidP="00FD570B">
      <w:pPr>
        <w:pStyle w:val="ListParagraph"/>
        <w:numPr>
          <w:ilvl w:val="0"/>
          <w:numId w:val="5"/>
        </w:num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Faucet Handles </w:t>
      </w:r>
    </w:p>
    <w:p w14:paraId="616FFF22" w14:textId="1EBF2CB2" w:rsidR="00FD570B" w:rsidRDefault="00FD570B" w:rsidP="00FD570B">
      <w:pPr>
        <w:pStyle w:val="ListParagraph"/>
        <w:numPr>
          <w:ilvl w:val="0"/>
          <w:numId w:val="5"/>
        </w:num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Shampoo, Conditioner, Body Wash, and Soap Dispensers </w:t>
      </w:r>
    </w:p>
    <w:p w14:paraId="27226835" w14:textId="7B45A369" w:rsidR="00FD570B" w:rsidRDefault="00FD570B" w:rsidP="00FD570B">
      <w:pPr>
        <w:pStyle w:val="ListParagraph"/>
        <w:numPr>
          <w:ilvl w:val="0"/>
          <w:numId w:val="5"/>
        </w:num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Shower Curtains and Doors</w:t>
      </w:r>
    </w:p>
    <w:p w14:paraId="399AEC14" w14:textId="48ADF158" w:rsidR="00FD570B" w:rsidRDefault="00FD570B" w:rsidP="00FD570B">
      <w:pPr>
        <w:pStyle w:val="ListParagraph"/>
        <w:numPr>
          <w:ilvl w:val="0"/>
          <w:numId w:val="5"/>
        </w:num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Showers and Tubs</w:t>
      </w:r>
    </w:p>
    <w:p w14:paraId="54109037" w14:textId="635BAF3A" w:rsidR="00FD570B" w:rsidRDefault="00FD570B" w:rsidP="00FD570B">
      <w:pPr>
        <w:pStyle w:val="ListParagraph"/>
        <w:numPr>
          <w:ilvl w:val="0"/>
          <w:numId w:val="5"/>
        </w:num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Sinks </w:t>
      </w:r>
    </w:p>
    <w:p w14:paraId="6D5B8F89" w14:textId="324EC74D" w:rsidR="00FD570B" w:rsidRDefault="00FD570B" w:rsidP="00FD570B">
      <w:pPr>
        <w:pStyle w:val="ListParagraph"/>
        <w:numPr>
          <w:ilvl w:val="0"/>
          <w:numId w:val="5"/>
        </w:num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Toilets</w:t>
      </w:r>
    </w:p>
    <w:p w14:paraId="13409DE2" w14:textId="6A91F0AD" w:rsidR="00FD570B" w:rsidRDefault="00FD570B" w:rsidP="00FD570B">
      <w:pPr>
        <w:ind w:left="720"/>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Bedroom: </w:t>
      </w:r>
    </w:p>
    <w:p w14:paraId="7BCB09A2" w14:textId="78218276" w:rsidR="00FD570B" w:rsidRDefault="00FD570B" w:rsidP="00FD570B">
      <w:pPr>
        <w:pStyle w:val="ListParagraph"/>
        <w:numPr>
          <w:ilvl w:val="0"/>
          <w:numId w:val="6"/>
        </w:num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Hangers and Luggage Racks </w:t>
      </w:r>
    </w:p>
    <w:p w14:paraId="3896F116" w14:textId="33CDADCA" w:rsidR="00FD570B" w:rsidRDefault="00FD570B" w:rsidP="00FD570B">
      <w:pPr>
        <w:pStyle w:val="ListParagraph"/>
        <w:numPr>
          <w:ilvl w:val="0"/>
          <w:numId w:val="6"/>
        </w:num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Nightstands</w:t>
      </w:r>
    </w:p>
    <w:p w14:paraId="53BE94B8" w14:textId="7175E06D" w:rsidR="00FD570B" w:rsidRDefault="00FD570B" w:rsidP="00FD570B">
      <w:pPr>
        <w:ind w:left="720"/>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Cleaning Appliances:</w:t>
      </w:r>
    </w:p>
    <w:p w14:paraId="522FB6EC" w14:textId="6517F861" w:rsidR="00FD570B" w:rsidRPr="00FD570B" w:rsidRDefault="00FD570B" w:rsidP="00FD570B">
      <w:pPr>
        <w:pStyle w:val="ListParagraph"/>
        <w:numPr>
          <w:ilvl w:val="0"/>
          <w:numId w:val="7"/>
        </w:num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Dishwashers </w:t>
      </w:r>
    </w:p>
    <w:p w14:paraId="63A09214" w14:textId="7C4FA70E" w:rsidR="00FD570B" w:rsidRPr="00FD570B" w:rsidRDefault="00FD570B" w:rsidP="00FD570B">
      <w:pPr>
        <w:pStyle w:val="ListParagraph"/>
        <w:numPr>
          <w:ilvl w:val="0"/>
          <w:numId w:val="7"/>
        </w:num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Vacuum Cleaners </w:t>
      </w:r>
    </w:p>
    <w:p w14:paraId="16C8ADD0" w14:textId="2D1CAF44" w:rsidR="00FD570B" w:rsidRPr="00FD570B" w:rsidRDefault="00FD570B" w:rsidP="00FD570B">
      <w:pPr>
        <w:pStyle w:val="ListParagraph"/>
        <w:numPr>
          <w:ilvl w:val="0"/>
          <w:numId w:val="7"/>
        </w:num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Washer/Dryer Units</w:t>
      </w:r>
    </w:p>
    <w:p w14:paraId="407C84AB" w14:textId="1DA2DBE2" w:rsidR="00FD570B" w:rsidRDefault="00FD570B" w:rsidP="00FD570B">
      <w:pPr>
        <w:ind w:left="720"/>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Kids’ Items:</w:t>
      </w:r>
    </w:p>
    <w:p w14:paraId="0BDA23CD" w14:textId="5B864F3A" w:rsidR="00FD570B" w:rsidRDefault="00FD570B" w:rsidP="00FD570B">
      <w:pPr>
        <w:pStyle w:val="ListParagraph"/>
        <w:numPr>
          <w:ilvl w:val="0"/>
          <w:numId w:val="8"/>
        </w:num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High Chairs</w:t>
      </w:r>
    </w:p>
    <w:p w14:paraId="4A9A458D" w14:textId="279B4940" w:rsidR="00FD570B" w:rsidRDefault="00FD570B" w:rsidP="00FD570B">
      <w:pPr>
        <w:pStyle w:val="ListParagraph"/>
        <w:numPr>
          <w:ilvl w:val="0"/>
          <w:numId w:val="8"/>
        </w:num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Portable Cribs and Playpens</w:t>
      </w:r>
    </w:p>
    <w:p w14:paraId="0B55EF33" w14:textId="00D20ACD" w:rsidR="00FD570B" w:rsidRDefault="00FD570B" w:rsidP="00FD570B">
      <w:pPr>
        <w:pStyle w:val="ListParagraph"/>
        <w:numPr>
          <w:ilvl w:val="0"/>
          <w:numId w:val="8"/>
        </w:num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Toys</w:t>
      </w:r>
    </w:p>
    <w:p w14:paraId="57B279DC" w14:textId="6EC863A8" w:rsidR="00FD570B" w:rsidRDefault="00FD570B" w:rsidP="00FD570B">
      <w:pPr>
        <w:ind w:left="720"/>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Other Amenities: </w:t>
      </w:r>
    </w:p>
    <w:p w14:paraId="14AE6391" w14:textId="0687699B" w:rsidR="00FD570B" w:rsidRPr="00FD570B" w:rsidRDefault="00FD570B" w:rsidP="00FD570B">
      <w:pPr>
        <w:pStyle w:val="ListParagraph"/>
        <w:numPr>
          <w:ilvl w:val="0"/>
          <w:numId w:val="11"/>
        </w:num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Bikes</w:t>
      </w:r>
    </w:p>
    <w:p w14:paraId="13EB1855" w14:textId="1F77B94E" w:rsidR="00FD570B" w:rsidRPr="00FD570B" w:rsidRDefault="00FD570B" w:rsidP="00FD570B">
      <w:pPr>
        <w:pStyle w:val="ListParagraph"/>
        <w:numPr>
          <w:ilvl w:val="0"/>
          <w:numId w:val="11"/>
        </w:num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Books</w:t>
      </w:r>
    </w:p>
    <w:p w14:paraId="4F0CBB34" w14:textId="7F0A92F5" w:rsidR="00FD570B" w:rsidRPr="00FD570B" w:rsidRDefault="00FD570B" w:rsidP="00FD570B">
      <w:pPr>
        <w:pStyle w:val="ListParagraph"/>
        <w:numPr>
          <w:ilvl w:val="0"/>
          <w:numId w:val="11"/>
        </w:num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Surfboards</w:t>
      </w:r>
    </w:p>
    <w:p w14:paraId="53B4D031" w14:textId="6D3B4DA8" w:rsidR="00FD570B" w:rsidRPr="00FD570B" w:rsidRDefault="00FD570B" w:rsidP="00FD570B">
      <w:pPr>
        <w:pStyle w:val="ListParagraph"/>
        <w:numPr>
          <w:ilvl w:val="0"/>
          <w:numId w:val="11"/>
        </w:num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Board</w:t>
      </w:r>
      <w:r w:rsidR="00936ABA">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ames </w:t>
      </w:r>
    </w:p>
    <w:p w14:paraId="5B1BAA64" w14:textId="77777777" w:rsidR="00FD570B" w:rsidRPr="00FD570B" w:rsidRDefault="00FD570B" w:rsidP="00FD570B">
      <w:pP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76A14F" w14:textId="51070285" w:rsidR="00A43A09" w:rsidRPr="00A43A09" w:rsidRDefault="00A43A09" w:rsidP="00A43A09">
      <w:pPr>
        <w:pStyle w:val="ListParagraph"/>
        <w:rPr>
          <w:sz w:val="24"/>
          <w:szCs w:val="24"/>
        </w:rPr>
      </w:pPr>
    </w:p>
    <w:sectPr w:rsidR="00A43A09" w:rsidRPr="00A43A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stellar">
    <w:panose1 w:val="020A0402060406010301"/>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87pt;height:84pt" o:bullet="t">
        <v:imagedata r:id="rId1" o:title="APM LOGO2"/>
      </v:shape>
    </w:pict>
  </w:numPicBullet>
  <w:abstractNum w:abstractNumId="0" w15:restartNumberingAfterBreak="0">
    <w:nsid w:val="0B89319B"/>
    <w:multiLevelType w:val="hybridMultilevel"/>
    <w:tmpl w:val="72405B24"/>
    <w:lvl w:ilvl="0" w:tplc="3DE28428">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36452E"/>
    <w:multiLevelType w:val="hybridMultilevel"/>
    <w:tmpl w:val="8948F220"/>
    <w:lvl w:ilvl="0" w:tplc="3DE28428">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6D223F"/>
    <w:multiLevelType w:val="hybridMultilevel"/>
    <w:tmpl w:val="F8686920"/>
    <w:lvl w:ilvl="0" w:tplc="3DE28428">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90796A"/>
    <w:multiLevelType w:val="hybridMultilevel"/>
    <w:tmpl w:val="58A2C706"/>
    <w:lvl w:ilvl="0" w:tplc="3DE28428">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73D5099"/>
    <w:multiLevelType w:val="hybridMultilevel"/>
    <w:tmpl w:val="84C26730"/>
    <w:lvl w:ilvl="0" w:tplc="3DE28428">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E086ED0"/>
    <w:multiLevelType w:val="hybridMultilevel"/>
    <w:tmpl w:val="0750F3C2"/>
    <w:lvl w:ilvl="0" w:tplc="3DE28428">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5300DD0"/>
    <w:multiLevelType w:val="hybridMultilevel"/>
    <w:tmpl w:val="510001DC"/>
    <w:lvl w:ilvl="0" w:tplc="3DE2842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9B6664"/>
    <w:multiLevelType w:val="hybridMultilevel"/>
    <w:tmpl w:val="A560D40E"/>
    <w:lvl w:ilvl="0" w:tplc="3DE28428">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0B66DCD"/>
    <w:multiLevelType w:val="hybridMultilevel"/>
    <w:tmpl w:val="27F650E4"/>
    <w:lvl w:ilvl="0" w:tplc="3DE2842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6D1C5C"/>
    <w:multiLevelType w:val="hybridMultilevel"/>
    <w:tmpl w:val="72EEA7D0"/>
    <w:lvl w:ilvl="0" w:tplc="3DE28428">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4F82E92"/>
    <w:multiLevelType w:val="hybridMultilevel"/>
    <w:tmpl w:val="970E6214"/>
    <w:lvl w:ilvl="0" w:tplc="3DE2842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1"/>
  </w:num>
  <w:num w:numId="5">
    <w:abstractNumId w:val="2"/>
  </w:num>
  <w:num w:numId="6">
    <w:abstractNumId w:val="4"/>
  </w:num>
  <w:num w:numId="7">
    <w:abstractNumId w:val="0"/>
  </w:num>
  <w:num w:numId="8">
    <w:abstractNumId w:val="7"/>
  </w:num>
  <w:num w:numId="9">
    <w:abstractNumId w:val="1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AB3"/>
    <w:rsid w:val="00544F1D"/>
    <w:rsid w:val="00936ABA"/>
    <w:rsid w:val="00A16FA3"/>
    <w:rsid w:val="00A43A09"/>
    <w:rsid w:val="00C96AB3"/>
    <w:rsid w:val="00FD5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035CF"/>
  <w15:chartTrackingRefBased/>
  <w15:docId w15:val="{558A2317-7D38-44B2-911C-2C18FA66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AB3"/>
    <w:pPr>
      <w:ind w:left="720"/>
      <w:contextualSpacing/>
    </w:pPr>
  </w:style>
  <w:style w:type="paragraph" w:styleId="BalloonText">
    <w:name w:val="Balloon Text"/>
    <w:basedOn w:val="Normal"/>
    <w:link w:val="BalloonTextChar"/>
    <w:uiPriority w:val="99"/>
    <w:semiHidden/>
    <w:unhideWhenUsed/>
    <w:rsid w:val="00936A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A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Pro Maids</dc:creator>
  <cp:keywords/>
  <dc:description/>
  <cp:lastModifiedBy>All Pro Maids</cp:lastModifiedBy>
  <cp:revision>2</cp:revision>
  <cp:lastPrinted>2020-06-05T18:41:00Z</cp:lastPrinted>
  <dcterms:created xsi:type="dcterms:W3CDTF">2020-06-05T18:07:00Z</dcterms:created>
  <dcterms:modified xsi:type="dcterms:W3CDTF">2020-06-05T19:36:00Z</dcterms:modified>
</cp:coreProperties>
</file>