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1118" w14:textId="77777777" w:rsidR="00973494" w:rsidRPr="00973494" w:rsidRDefault="00973494" w:rsidP="0097349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973494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493) --- book available @ www.mrtenkey.com</w:t>
      </w:r>
    </w:p>
    <w:p w14:paraId="10147E25" w14:textId="77777777" w:rsidR="00973494" w:rsidRPr="00973494" w:rsidRDefault="00973494" w:rsidP="0097349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73494">
        <w:rPr>
          <w:rFonts w:ascii="Arial" w:eastAsia="Times New Roman" w:hAnsi="Arial" w:cs="Arial"/>
          <w:color w:val="595959"/>
          <w:sz w:val="20"/>
          <w:szCs w:val="20"/>
        </w:rPr>
        <w:t>February 8, 2021</w:t>
      </w:r>
    </w:p>
    <w:p w14:paraId="7D37FC4C" w14:textId="6C595F6F" w:rsidR="00973494" w:rsidRPr="00973494" w:rsidRDefault="00973494" w:rsidP="0097349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349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"https://img1.wsimg.com/isteam/ip/356aeb32-aa2f-4766-af2b-ad27d2893d8e/cooperation-outcome-based-team-building.jpg/:/cr=t:0%25,l:0%25,w:100%25,h:100%25/rs=w:1280" \* MERGEFORMATINET </w:instrTex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pict w14:anchorId="2719D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4.5pt;height:228pt">
            <v:imagedata r:id="rId4" r:href="rId5"/>
          </v:shape>
        </w:pic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7D6EBEA" w14:textId="77777777" w:rsidR="00973494" w:rsidRPr="00973494" w:rsidRDefault="00973494" w:rsidP="0097349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3494">
        <w:rPr>
          <w:rFonts w:ascii="Arial" w:eastAsia="Times New Roman" w:hAnsi="Arial" w:cs="Arial"/>
          <w:color w:val="5E5E5E"/>
          <w:sz w:val="21"/>
          <w:szCs w:val="21"/>
        </w:rPr>
        <w:t>Dear Management: Co-op is short for... Co-Operative.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Which generally takes MUCH cooperation.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Whether that be between different branches, divisions, companies, etc.... sharing the resources from a common pool.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they CAN BE a great way to gain efficiency, share fixed expenses, etc.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However...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can (and will) get to that stray nerve, if not set up properly from the start.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what do I mean?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 me simplify an example... and only talk about one shared resource... the U/W dept.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if your files are the cleanest of a 5 partner co-op... and the others have "one-step about junk" files...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Causing the pool to have to hire 1/2 as more U/</w:t>
      </w:r>
      <w:proofErr w:type="spellStart"/>
      <w:r w:rsidRPr="00973494">
        <w:rPr>
          <w:rFonts w:ascii="Arial" w:eastAsia="Times New Roman" w:hAnsi="Arial" w:cs="Arial"/>
          <w:color w:val="5E5E5E"/>
          <w:sz w:val="21"/>
          <w:szCs w:val="21"/>
        </w:rPr>
        <w:t>W'ing</w:t>
      </w:r>
      <w:proofErr w:type="spellEnd"/>
      <w:r w:rsidRPr="00973494">
        <w:rPr>
          <w:rFonts w:ascii="Arial" w:eastAsia="Times New Roman" w:hAnsi="Arial" w:cs="Arial"/>
          <w:color w:val="5E5E5E"/>
          <w:sz w:val="21"/>
          <w:szCs w:val="21"/>
        </w:rPr>
        <w:t xml:space="preserve"> staff, than is truly needed (if the files were your quality).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feel it's right to have to pay a share of their inefficiency?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Probably not right?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Proper setup FROM THE START people!</w:t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34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be careful who you sign a contract with.</w:t>
      </w:r>
    </w:p>
    <w:p w14:paraId="6C60310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94"/>
    <w:rsid w:val="00902FF1"/>
    <w:rsid w:val="0097349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921D"/>
  <w15:chartTrackingRefBased/>
  <w15:docId w15:val="{710DEFC3-FD30-4E09-AB66-5B009EB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34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34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73494"/>
  </w:style>
  <w:style w:type="paragraph" w:styleId="NormalWeb">
    <w:name w:val="Normal (Web)"/>
    <w:basedOn w:val="Normal"/>
    <w:uiPriority w:val="99"/>
    <w:semiHidden/>
    <w:unhideWhenUsed/>
    <w:rsid w:val="00973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ooperation-outcome-based-team-buildin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2021-03-15T04:09:00Z</dcterms:modified>
</cp:coreProperties>
</file>