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6B19" w14:textId="7C5BABF6" w:rsidR="0076159C" w:rsidRDefault="007F35D3">
      <w:r>
        <w:t>Congratulations,</w:t>
      </w:r>
    </w:p>
    <w:p w14:paraId="5FB4E5FA" w14:textId="5D9ECB6E" w:rsidR="00F26EB5" w:rsidRDefault="007F35D3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t>Your selection for induction  into the Southeast High School Athletic Hall of Fame Class of 202</w:t>
      </w:r>
      <w:r w:rsidR="005400EA">
        <w:t>6</w:t>
      </w:r>
      <w:r w:rsidR="00E2764C">
        <w:t xml:space="preserve"> is complete.  Welcome to you and your Seminole Classmates: </w:t>
      </w:r>
      <w:r w:rsidR="00491FAF">
        <w:t xml:space="preserve">Briana Phillips, </w:t>
      </w:r>
      <w:r w:rsidR="00DB7922">
        <w:t xml:space="preserve">Steve Battles, Jaworski Pollock, </w:t>
      </w:r>
      <w:r w:rsidR="00CF2D14">
        <w:t>Dyral McMillan, Faust DeLazzer</w:t>
      </w:r>
      <w:r w:rsidR="00827023">
        <w:t xml:space="preserve">, Martin Cavillo and the 1985 Football </w:t>
      </w:r>
      <w:r w:rsidR="00FB0A40">
        <w:rPr>
          <w:rFonts w:ascii="Aptos" w:eastAsia="Times New Roman" w:hAnsi="Aptos" w:cs="Times New Roman"/>
          <w:color w:val="000000"/>
          <w:kern w:val="0"/>
          <w14:ligatures w14:val="none"/>
        </w:rPr>
        <w:t>Team.</w:t>
      </w:r>
      <w:r w:rsidR="0003734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</w:t>
      </w:r>
      <w:r w:rsidR="00791A94">
        <w:t xml:space="preserve">You will </w:t>
      </w:r>
      <w:r w:rsidR="00B15EE8">
        <w:t xml:space="preserve">be </w:t>
      </w:r>
      <w:r w:rsidR="00AA670D">
        <w:t>participat</w:t>
      </w:r>
      <w:r w:rsidR="00875153">
        <w:t>ing</w:t>
      </w:r>
      <w:r w:rsidR="00AA670D">
        <w:t xml:space="preserve"> in</w:t>
      </w:r>
      <w:r w:rsidR="00791A94">
        <w:t xml:space="preserve"> the </w:t>
      </w:r>
      <w:r w:rsidR="009413D1">
        <w:t>6</w:t>
      </w:r>
      <w:r w:rsidR="00791A94" w:rsidRPr="00791A94">
        <w:rPr>
          <w:vertAlign w:val="superscript"/>
        </w:rPr>
        <w:t>th</w:t>
      </w:r>
      <w:r w:rsidR="00791A94">
        <w:t xml:space="preserve"> </w:t>
      </w:r>
      <w:r w:rsidR="00AA670D">
        <w:t xml:space="preserve"> ceremony  going back to 2021</w:t>
      </w:r>
      <w:r w:rsidR="00875153">
        <w:t xml:space="preserve"> and joining </w:t>
      </w:r>
      <w:r w:rsidR="008142D0">
        <w:t xml:space="preserve">32 </w:t>
      </w:r>
      <w:r w:rsidR="00875153">
        <w:t xml:space="preserve">Hall of Famers and </w:t>
      </w:r>
      <w:r w:rsidR="001B6360">
        <w:t xml:space="preserve">4 </w:t>
      </w:r>
      <w:r w:rsidR="00875153">
        <w:t xml:space="preserve">teams. </w:t>
      </w:r>
      <w:r w:rsidR="00B15EE8">
        <w:t xml:space="preserve"> </w:t>
      </w:r>
      <w:r w:rsidR="00037343">
        <w:rPr>
          <w:rFonts w:ascii="Aptos" w:eastAsia="Times New Roman" w:hAnsi="Aptos" w:cs="Times New Roman"/>
          <w:color w:val="000000"/>
          <w:kern w:val="0"/>
          <w14:ligatures w14:val="none"/>
        </w:rPr>
        <w:t>We are dedicated to making this honor memorable</w:t>
      </w:r>
      <w:r w:rsidR="00FA17A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we cannot do that without you</w:t>
      </w:r>
      <w:r w:rsidR="00DC6B1D">
        <w:rPr>
          <w:rFonts w:ascii="Aptos" w:eastAsia="Times New Roman" w:hAnsi="Aptos" w:cs="Times New Roman"/>
          <w:color w:val="000000"/>
          <w:kern w:val="0"/>
          <w14:ligatures w14:val="none"/>
        </w:rPr>
        <w:t>r</w:t>
      </w:r>
      <w:r w:rsidR="00FA17A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help.  </w:t>
      </w:r>
    </w:p>
    <w:p w14:paraId="4CCE9F5B" w14:textId="2857BD6E" w:rsidR="00E7261C" w:rsidRDefault="00E7261C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Since this is our first communication, we have created some guideline bullet points to get you </w:t>
      </w:r>
      <w:r w:rsidR="00945B3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prepared.  </w:t>
      </w:r>
    </w:p>
    <w:p w14:paraId="1AA57651" w14:textId="73F0FAEF" w:rsidR="003E3DAC" w:rsidRDefault="00AF5A60" w:rsidP="00945B36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The first thing  we a</w:t>
      </w:r>
      <w:r w:rsidR="003E3DAC">
        <w:rPr>
          <w:rFonts w:ascii="Aptos" w:eastAsia="Times New Roman" w:hAnsi="Aptos" w:cs="Times New Roman"/>
          <w:color w:val="000000"/>
          <w:kern w:val="0"/>
          <w14:ligatures w14:val="none"/>
        </w:rPr>
        <w:t>sk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is</w:t>
      </w:r>
      <w:r w:rsidR="003E3DA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that you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forward </w:t>
      </w:r>
      <w:r w:rsidR="00CA72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cell number</w:t>
      </w:r>
      <w:r w:rsidR="00CA728F">
        <w:rPr>
          <w:rFonts w:ascii="Aptos" w:eastAsia="Times New Roman" w:hAnsi="Aptos" w:cs="Times New Roman"/>
          <w:color w:val="000000"/>
          <w:kern w:val="0"/>
          <w14:ligatures w14:val="none"/>
        </w:rPr>
        <w:t>(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 w:rsidR="00CA728F">
        <w:rPr>
          <w:rFonts w:ascii="Aptos" w:eastAsia="Times New Roman" w:hAnsi="Aptos" w:cs="Times New Roman"/>
          <w:color w:val="000000"/>
          <w:kern w:val="0"/>
          <w14:ligatures w14:val="none"/>
        </w:rPr>
        <w:t>)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that we can text and call including </w:t>
      </w:r>
      <w:r w:rsidR="008E2E8B">
        <w:rPr>
          <w:rFonts w:ascii="Aptos" w:eastAsia="Times New Roman" w:hAnsi="Aptos" w:cs="Times New Roman"/>
          <w:color w:val="000000"/>
          <w:kern w:val="0"/>
          <w14:ligatures w14:val="none"/>
        </w:rPr>
        <w:t>the name(s)</w:t>
      </w:r>
      <w:r w:rsidR="00EA2EA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attached to them.   Please send us </w:t>
      </w:r>
      <w:r w:rsidR="00CA728F">
        <w:rPr>
          <w:rFonts w:ascii="Aptos" w:eastAsia="Times New Roman" w:hAnsi="Aptos" w:cs="Times New Roman"/>
          <w:color w:val="000000"/>
          <w:kern w:val="0"/>
          <w14:ligatures w14:val="none"/>
        </w:rPr>
        <w:t>an active email address.</w:t>
      </w:r>
    </w:p>
    <w:p w14:paraId="1C854D36" w14:textId="5FFCC526" w:rsidR="00E24D6B" w:rsidRDefault="00DB2A06" w:rsidP="001653C2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The </w:t>
      </w:r>
      <w:r w:rsidR="008F2371">
        <w:rPr>
          <w:rFonts w:ascii="Aptos" w:eastAsia="Times New Roman" w:hAnsi="Aptos" w:cs="Times New Roman"/>
          <w:color w:val="000000"/>
          <w:kern w:val="0"/>
          <w14:ligatures w14:val="none"/>
        </w:rPr>
        <w:t>6</w:t>
      </w:r>
      <w:r w:rsidRPr="00DB2A06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annual banquet and ceremony will take place at </w:t>
      </w:r>
      <w:r w:rsidR="001653C2">
        <w:rPr>
          <w:rFonts w:ascii="Aptos" w:eastAsia="Times New Roman" w:hAnsi="Aptos" w:cs="Times New Roman"/>
          <w:color w:val="000000"/>
          <w:kern w:val="0"/>
          <w14:ligatures w14:val="none"/>
        </w:rPr>
        <w:t>a location TBD</w:t>
      </w:r>
      <w:r w:rsidR="00AC00B1">
        <w:rPr>
          <w:rFonts w:ascii="Aptos" w:eastAsia="Times New Roman" w:hAnsi="Aptos" w:cs="Times New Roman"/>
          <w:color w:val="000000"/>
          <w:kern w:val="0"/>
          <w14:ligatures w14:val="none"/>
        </w:rPr>
        <w:t>, on a date in September.</w:t>
      </w:r>
    </w:p>
    <w:p w14:paraId="446F2D69" w14:textId="51F7CE71" w:rsidR="00E24D6B" w:rsidRDefault="009743D2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We need you to write your own biography</w:t>
      </w:r>
      <w:r w:rsidR="001E6FC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our website and  to </w:t>
      </w:r>
      <w:r w:rsidR="0046522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forward an appropriate photo to go with your bio.  You can find ideas </w:t>
      </w:r>
      <w:r w:rsidR="0094316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for </w:t>
      </w:r>
      <w:r w:rsidR="0046522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what we require </w:t>
      </w:r>
      <w:r w:rsidR="00943163">
        <w:rPr>
          <w:rFonts w:ascii="Aptos" w:eastAsia="Times New Roman" w:hAnsi="Aptos" w:cs="Times New Roman"/>
          <w:color w:val="000000"/>
          <w:kern w:val="0"/>
          <w14:ligatures w14:val="none"/>
        </w:rPr>
        <w:t>by visiting the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H</w:t>
      </w:r>
      <w:r w:rsidR="00465223">
        <w:rPr>
          <w:rFonts w:ascii="Aptos" w:eastAsia="Times New Roman" w:hAnsi="Aptos" w:cs="Times New Roman"/>
          <w:color w:val="000000"/>
          <w:kern w:val="0"/>
          <w14:ligatures w14:val="none"/>
        </w:rPr>
        <w:t>al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l of Fame website at:  </w:t>
      </w:r>
      <w:hyperlink r:id="rId5" w:history="1">
        <w:r w:rsidRPr="002E55F2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SEHOF.net.</w:t>
        </w:r>
      </w:hyperlink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</w:p>
    <w:p w14:paraId="775AB5A4" w14:textId="67E17EDA" w:rsidR="00D21DE3" w:rsidRDefault="00D21DE3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We can add photos</w:t>
      </w:r>
      <w:r w:rsidR="002565A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links to your  website page if you wish.</w:t>
      </w:r>
    </w:p>
    <w:p w14:paraId="4B2A8A20" w14:textId="033B8756" w:rsidR="002565AE" w:rsidRDefault="002565AE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Gather memorabilia</w:t>
      </w:r>
      <w:r w:rsidR="00DB072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your personal display at the ceremony.</w:t>
      </w:r>
    </w:p>
    <w:p w14:paraId="63774EB5" w14:textId="2A25E85A" w:rsidR="00EF31E8" w:rsidRDefault="00EF31E8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Individual inductees</w:t>
      </w:r>
      <w:r w:rsidR="009322B9">
        <w:rPr>
          <w:rFonts w:ascii="Aptos" w:eastAsia="Times New Roman" w:hAnsi="Aptos" w:cs="Times New Roman"/>
          <w:color w:val="000000"/>
          <w:kern w:val="0"/>
          <w14:ligatures w14:val="none"/>
        </w:rPr>
        <w:t>,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CD239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with one </w:t>
      </w:r>
      <w:r w:rsidR="002E55F2">
        <w:rPr>
          <w:rFonts w:ascii="Aptos" w:eastAsia="Times New Roman" w:hAnsi="Aptos" w:cs="Times New Roman"/>
          <w:color w:val="000000"/>
          <w:kern w:val="0"/>
          <w14:ligatures w14:val="none"/>
        </w:rPr>
        <w:t>escort,</w:t>
      </w:r>
      <w:r w:rsidR="00CD239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be </w:t>
      </w:r>
      <w:r w:rsidR="004F5C8F">
        <w:rPr>
          <w:rFonts w:ascii="Aptos" w:eastAsia="Times New Roman" w:hAnsi="Aptos" w:cs="Times New Roman"/>
          <w:color w:val="000000"/>
          <w:kern w:val="0"/>
          <w14:ligatures w14:val="none"/>
        </w:rPr>
        <w:t>guests of</w:t>
      </w:r>
      <w:r w:rsidR="009322B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 HOF.</w:t>
      </w:r>
      <w:r w:rsidR="00CD239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322B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053EA6">
        <w:rPr>
          <w:rFonts w:ascii="Aptos" w:eastAsia="Times New Roman" w:hAnsi="Aptos" w:cs="Times New Roman"/>
          <w:color w:val="000000"/>
          <w:kern w:val="0"/>
          <w14:ligatures w14:val="none"/>
        </w:rPr>
        <w:t>Members of the 19</w:t>
      </w:r>
      <w:r w:rsidR="00180917">
        <w:rPr>
          <w:rFonts w:ascii="Aptos" w:eastAsia="Times New Roman" w:hAnsi="Aptos" w:cs="Times New Roman"/>
          <w:color w:val="000000"/>
          <w:kern w:val="0"/>
          <w14:ligatures w14:val="none"/>
        </w:rPr>
        <w:t>85</w:t>
      </w:r>
      <w:r w:rsidR="00053EA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team will </w:t>
      </w:r>
      <w:r w:rsidR="004F5C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be the </w:t>
      </w:r>
      <w:r w:rsidR="00053EA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guest of the HOF.</w:t>
      </w:r>
    </w:p>
    <w:p w14:paraId="13FB41BC" w14:textId="3210C9AC" w:rsidR="00053EA6" w:rsidRDefault="00FA623E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We rely on you to help us fill the seats.  Please forward</w:t>
      </w:r>
      <w:r w:rsidR="000802C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4A55C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 family and friends, </w:t>
      </w:r>
      <w:r w:rsidR="000802C4">
        <w:rPr>
          <w:rFonts w:ascii="Aptos" w:eastAsia="Times New Roman" w:hAnsi="Aptos" w:cs="Times New Roman"/>
          <w:color w:val="000000"/>
          <w:kern w:val="0"/>
          <w14:ligatures w14:val="none"/>
        </w:rPr>
        <w:t>time, dates and reservation information as it becomes available.</w:t>
      </w:r>
    </w:p>
    <w:p w14:paraId="361E1FBF" w14:textId="364AAF9C" w:rsidR="000802C4" w:rsidRPr="00C46627" w:rsidRDefault="00053EA6" w:rsidP="00C46627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4662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Please respond to </w:t>
      </w:r>
      <w:r w:rsidR="00C46627" w:rsidRPr="00C4662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me in a </w:t>
      </w:r>
      <w:r w:rsidRPr="00C4662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timely manner.</w:t>
      </w:r>
    </w:p>
    <w:p w14:paraId="52F7F59F" w14:textId="77777777" w:rsidR="00C46627" w:rsidRDefault="00C46627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5810C93" w14:textId="67FF9D57" w:rsidR="00C46627" w:rsidRDefault="00C46627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Coach Bob Thomas (HOF 2024)</w:t>
      </w:r>
      <w:r w:rsidR="0057144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SE 1978 - 2013</w:t>
      </w:r>
    </w:p>
    <w:p w14:paraId="68B7FB7C" w14:textId="32EBE378" w:rsidR="00C46627" w:rsidRDefault="00D2073A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Banquet  / Ceremony Committee</w:t>
      </w:r>
    </w:p>
    <w:p w14:paraId="07FA4D28" w14:textId="4A89619A" w:rsidR="00D2073A" w:rsidRDefault="00D2073A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Text first, Call </w:t>
      </w:r>
      <w:proofErr w:type="gramStart"/>
      <w:r>
        <w:rPr>
          <w:rFonts w:ascii="Aptos" w:eastAsia="Times New Roman" w:hAnsi="Aptos" w:cs="Times New Roman"/>
          <w:color w:val="000000"/>
          <w:kern w:val="0"/>
          <w14:ligatures w14:val="none"/>
        </w:rPr>
        <w:t>second @</w:t>
      </w:r>
      <w:proofErr w:type="gramEnd"/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941-527-2149</w:t>
      </w:r>
    </w:p>
    <w:p w14:paraId="1F4332C2" w14:textId="6E271187" w:rsidR="00D2073A" w:rsidRDefault="004F5C8F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6" w:history="1">
        <w:r w:rsidRPr="005E7AA2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rtownsendt@1791.com</w:t>
        </w:r>
      </w:hyperlink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   Put SEHOF in the subject line</w:t>
      </w:r>
    </w:p>
    <w:p w14:paraId="081DD2A4" w14:textId="77777777" w:rsidR="00C46627" w:rsidRDefault="00C46627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2F55707" w14:textId="77777777" w:rsidR="000802C4" w:rsidRDefault="000802C4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BF4A09A" w14:textId="77777777" w:rsidR="000802C4" w:rsidRPr="00053EA6" w:rsidRDefault="000802C4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61156A7" w14:textId="77777777" w:rsidR="00DB072D" w:rsidRPr="00EF31E8" w:rsidRDefault="00DB072D" w:rsidP="00EF31E8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sectPr w:rsidR="00DB072D" w:rsidRPr="00EF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1651"/>
    <w:multiLevelType w:val="hybridMultilevel"/>
    <w:tmpl w:val="DB4A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D3"/>
    <w:rsid w:val="000126EF"/>
    <w:rsid w:val="00037343"/>
    <w:rsid w:val="00053EA6"/>
    <w:rsid w:val="000802C4"/>
    <w:rsid w:val="0012103F"/>
    <w:rsid w:val="001653C2"/>
    <w:rsid w:val="00180917"/>
    <w:rsid w:val="001B507E"/>
    <w:rsid w:val="001B6360"/>
    <w:rsid w:val="001D1C2D"/>
    <w:rsid w:val="001E6FC9"/>
    <w:rsid w:val="002565AE"/>
    <w:rsid w:val="0028601B"/>
    <w:rsid w:val="002E55F2"/>
    <w:rsid w:val="003E3DAC"/>
    <w:rsid w:val="003F6FC7"/>
    <w:rsid w:val="00440F8C"/>
    <w:rsid w:val="00465223"/>
    <w:rsid w:val="00491FAF"/>
    <w:rsid w:val="004A55CC"/>
    <w:rsid w:val="004F5C8F"/>
    <w:rsid w:val="005400EA"/>
    <w:rsid w:val="0056670D"/>
    <w:rsid w:val="0057144D"/>
    <w:rsid w:val="00686BF2"/>
    <w:rsid w:val="006D54E9"/>
    <w:rsid w:val="0076159C"/>
    <w:rsid w:val="00791A94"/>
    <w:rsid w:val="007B3AB4"/>
    <w:rsid w:val="007F35D3"/>
    <w:rsid w:val="00805DE6"/>
    <w:rsid w:val="008142D0"/>
    <w:rsid w:val="00827023"/>
    <w:rsid w:val="00875153"/>
    <w:rsid w:val="008A7B74"/>
    <w:rsid w:val="008E2E8B"/>
    <w:rsid w:val="008F2371"/>
    <w:rsid w:val="009322B9"/>
    <w:rsid w:val="009413D1"/>
    <w:rsid w:val="00943163"/>
    <w:rsid w:val="00945B36"/>
    <w:rsid w:val="009743D2"/>
    <w:rsid w:val="009D4967"/>
    <w:rsid w:val="009F133B"/>
    <w:rsid w:val="00AA670D"/>
    <w:rsid w:val="00AC00B1"/>
    <w:rsid w:val="00AF5A60"/>
    <w:rsid w:val="00B15EE8"/>
    <w:rsid w:val="00C42CD3"/>
    <w:rsid w:val="00C46627"/>
    <w:rsid w:val="00CA728F"/>
    <w:rsid w:val="00CD2394"/>
    <w:rsid w:val="00CF2D14"/>
    <w:rsid w:val="00D2073A"/>
    <w:rsid w:val="00D21DE3"/>
    <w:rsid w:val="00DB072D"/>
    <w:rsid w:val="00DB2A06"/>
    <w:rsid w:val="00DB7922"/>
    <w:rsid w:val="00DB7B20"/>
    <w:rsid w:val="00DC6B1D"/>
    <w:rsid w:val="00E24D6B"/>
    <w:rsid w:val="00E2764C"/>
    <w:rsid w:val="00E7261C"/>
    <w:rsid w:val="00EA2EA0"/>
    <w:rsid w:val="00ED7669"/>
    <w:rsid w:val="00EE294B"/>
    <w:rsid w:val="00EF31E8"/>
    <w:rsid w:val="00F26EB5"/>
    <w:rsid w:val="00FA17A6"/>
    <w:rsid w:val="00FA623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EDC4"/>
  <w15:chartTrackingRefBased/>
  <w15:docId w15:val="{B139115A-73C9-4EBC-9B19-19C08496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5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C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ownsendt@1791.com" TargetMode="External"/><Relationship Id="rId5" Type="http://schemas.openxmlformats.org/officeDocument/2006/relationships/hyperlink" Target="https://d.docs.live.net/2041f9f1dab02a31/Master%20Documents%20Aug%2030%2025/Southeast%20HOF/2025/Business/sehof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1533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thomas</dc:creator>
  <cp:keywords/>
  <dc:description/>
  <cp:lastModifiedBy>robert thomas</cp:lastModifiedBy>
  <cp:revision>2</cp:revision>
  <dcterms:created xsi:type="dcterms:W3CDTF">2026-02-07T18:52:00Z</dcterms:created>
  <dcterms:modified xsi:type="dcterms:W3CDTF">2026-02-07T18:52:00Z</dcterms:modified>
</cp:coreProperties>
</file>