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BC" w:rsidRDefault="00D339C5" w:rsidP="009405BC">
      <w:pPr>
        <w:pStyle w:val="Header"/>
        <w:tabs>
          <w:tab w:val="left" w:pos="720"/>
        </w:tabs>
      </w:pPr>
      <w:r>
        <w:t xml:space="preserve">Minutes for the November </w:t>
      </w:r>
      <w:r w:rsidR="00B24500">
        <w:t>1</w:t>
      </w:r>
      <w:r>
        <w:t>8</w:t>
      </w:r>
      <w:r w:rsidR="009405BC">
        <w:t xml:space="preserve">, 2025 </w:t>
      </w:r>
      <w:r w:rsidR="00007C1C">
        <w:t xml:space="preserve">Joint Municipal Water </w:t>
      </w:r>
      <w:r w:rsidR="009405BC">
        <w:t>meeting,</w:t>
      </w:r>
      <w:r w:rsidR="00007C1C">
        <w:t xml:space="preserve"> held at the Town of Elbridge Route 5, Jordan NY</w:t>
      </w:r>
      <w:r w:rsidR="00873C36">
        <w:t>. Supervisor Richardson</w:t>
      </w:r>
      <w:r w:rsidR="009405BC">
        <w:t xml:space="preserve"> </w:t>
      </w:r>
      <w:r w:rsidR="00007C1C">
        <w:t>cal</w:t>
      </w:r>
      <w:r w:rsidR="00B24500">
        <w:t>led the meeting to order at 9:06</w:t>
      </w:r>
      <w:r w:rsidR="00007C1C">
        <w:t xml:space="preserve"> AM.</w:t>
      </w:r>
    </w:p>
    <w:p w:rsidR="009405BC" w:rsidRDefault="009405BC" w:rsidP="009405BC"/>
    <w:p w:rsidR="00873C36" w:rsidRDefault="009405BC" w:rsidP="005A7FB4">
      <w:pPr>
        <w:pStyle w:val="Header"/>
        <w:tabs>
          <w:tab w:val="left" w:pos="720"/>
        </w:tabs>
      </w:pPr>
      <w:r>
        <w:rPr>
          <w:b/>
        </w:rPr>
        <w:t>PRESENT:</w:t>
      </w:r>
      <w:r>
        <w:t xml:space="preserve">                      </w:t>
      </w:r>
      <w:r w:rsidR="005A7FB4">
        <w:t xml:space="preserve">              </w:t>
      </w:r>
      <w:r w:rsidR="00873C36">
        <w:t xml:space="preserve"> Vern Richardson, Supervisor</w:t>
      </w:r>
      <w:r w:rsidR="005A7FB4">
        <w:t xml:space="preserve"> </w:t>
      </w:r>
    </w:p>
    <w:p w:rsidR="00E87619" w:rsidRDefault="00873C36" w:rsidP="005A7FB4">
      <w:pPr>
        <w:pStyle w:val="Header"/>
        <w:tabs>
          <w:tab w:val="left" w:pos="720"/>
        </w:tabs>
      </w:pPr>
      <w:r>
        <w:t xml:space="preserve">                                                         </w:t>
      </w:r>
      <w:r w:rsidR="005A7FB4">
        <w:t>Doug Blumer</w:t>
      </w:r>
      <w:r w:rsidR="009405BC">
        <w:t xml:space="preserve">, </w:t>
      </w:r>
      <w:r w:rsidR="005A7FB4">
        <w:t xml:space="preserve">Deputy </w:t>
      </w:r>
      <w:r w:rsidR="009405BC">
        <w:t>Supervisor</w:t>
      </w:r>
    </w:p>
    <w:p w:rsidR="005A7FB4" w:rsidRDefault="00E7346D" w:rsidP="009405BC">
      <w:pPr>
        <w:pStyle w:val="Header"/>
        <w:tabs>
          <w:tab w:val="left" w:pos="720"/>
        </w:tabs>
      </w:pPr>
      <w:r>
        <w:rPr>
          <w:b/>
        </w:rPr>
        <w:t xml:space="preserve">                   </w:t>
      </w:r>
      <w:r w:rsidR="00465802">
        <w:rPr>
          <w:b/>
        </w:rPr>
        <w:t xml:space="preserve">                                      </w:t>
      </w:r>
      <w:r w:rsidR="00873C36">
        <w:t>Joe Farrugia, Councilor</w:t>
      </w:r>
    </w:p>
    <w:p w:rsidR="005A7FB4" w:rsidRDefault="005A7FB4" w:rsidP="009405BC">
      <w:pPr>
        <w:pStyle w:val="Header"/>
        <w:tabs>
          <w:tab w:val="left" w:pos="720"/>
        </w:tabs>
      </w:pPr>
      <w:r>
        <w:tab/>
        <w:t xml:space="preserve">                                           </w:t>
      </w:r>
      <w:r w:rsidR="00873C36">
        <w:t xml:space="preserve">  Todd Platten, Councilor</w:t>
      </w:r>
    </w:p>
    <w:p w:rsidR="00EA5F0B" w:rsidRPr="00465802" w:rsidRDefault="00D339C5" w:rsidP="009405BC">
      <w:pPr>
        <w:pStyle w:val="Header"/>
        <w:tabs>
          <w:tab w:val="left" w:pos="720"/>
        </w:tabs>
        <w:rPr>
          <w:b/>
        </w:rPr>
      </w:pPr>
      <w:r>
        <w:rPr>
          <w:b/>
        </w:rPr>
        <w:t xml:space="preserve">                 </w:t>
      </w:r>
      <w:r w:rsidR="00EA5F0B">
        <w:t xml:space="preserve">                                  </w:t>
      </w:r>
      <w:r w:rsidR="005A7FB4">
        <w:t xml:space="preserve"> </w:t>
      </w:r>
      <w:r w:rsidR="00873C36">
        <w:t xml:space="preserve">     Mike Caron, Councilor</w:t>
      </w:r>
    </w:p>
    <w:p w:rsidR="009405BC" w:rsidRDefault="009405BC" w:rsidP="009405BC">
      <w:pPr>
        <w:pStyle w:val="Header"/>
        <w:tabs>
          <w:tab w:val="left" w:pos="720"/>
        </w:tabs>
      </w:pPr>
      <w:r>
        <w:rPr>
          <w:b/>
        </w:rPr>
        <w:t xml:space="preserve">RECORDING SECRETARY:     </w:t>
      </w:r>
      <w:r>
        <w:t>Danielle Karlik, Town Clerk</w:t>
      </w:r>
    </w:p>
    <w:p w:rsidR="0007037E" w:rsidRDefault="009405BC" w:rsidP="009405BC">
      <w:pPr>
        <w:pStyle w:val="Header"/>
        <w:tabs>
          <w:tab w:val="left" w:pos="720"/>
        </w:tabs>
      </w:pPr>
      <w:r>
        <w:rPr>
          <w:b/>
        </w:rPr>
        <w:t xml:space="preserve">OTHERS PRESENT:  </w:t>
      </w:r>
      <w:r w:rsidR="00F1094A">
        <w:t>Village of El</w:t>
      </w:r>
      <w:r w:rsidR="00D339C5">
        <w:t xml:space="preserve">bridge Mayor Christopher </w:t>
      </w:r>
      <w:proofErr w:type="spellStart"/>
      <w:r w:rsidR="00D339C5">
        <w:t>DeCola</w:t>
      </w:r>
      <w:proofErr w:type="spellEnd"/>
      <w:r w:rsidR="00E87619">
        <w:t>,</w:t>
      </w:r>
      <w:r w:rsidR="00863CEB">
        <w:t xml:space="preserve"> </w:t>
      </w:r>
      <w:r w:rsidR="00873C36">
        <w:t xml:space="preserve">Village of Elbridge Clerk Tammy Kunz, </w:t>
      </w:r>
      <w:r w:rsidR="00EA5F0B">
        <w:t>Village of Jordan Mayor Casey Brim</w:t>
      </w:r>
      <w:r w:rsidR="00B24500">
        <w:t>,</w:t>
      </w:r>
      <w:r w:rsidR="00863CEB">
        <w:t xml:space="preserve"> </w:t>
      </w:r>
      <w:r w:rsidR="00E87619">
        <w:t xml:space="preserve">Fred </w:t>
      </w:r>
      <w:proofErr w:type="spellStart"/>
      <w:r w:rsidR="00E87619">
        <w:t>DiRis</w:t>
      </w:r>
      <w:r w:rsidR="00465802">
        <w:t>io</w:t>
      </w:r>
      <w:proofErr w:type="spellEnd"/>
      <w:r w:rsidR="00873C36">
        <w:t>,</w:t>
      </w:r>
      <w:r w:rsidR="005A7FB4">
        <w:t xml:space="preserve"> </w:t>
      </w:r>
      <w:r w:rsidR="00D339C5">
        <w:t>Mary Lou Connors</w:t>
      </w:r>
      <w:r w:rsidR="009B4556">
        <w:t xml:space="preserve">, </w:t>
      </w:r>
      <w:r w:rsidR="00D339C5">
        <w:t xml:space="preserve">Fred </w:t>
      </w:r>
      <w:proofErr w:type="spellStart"/>
      <w:r w:rsidR="00D339C5">
        <w:t>Wieskoff</w:t>
      </w:r>
      <w:proofErr w:type="spellEnd"/>
      <w:r w:rsidR="00D339C5">
        <w:t xml:space="preserve">, Marty Williams, </w:t>
      </w:r>
      <w:r w:rsidR="00465802">
        <w:t>Barton</w:t>
      </w:r>
      <w:r w:rsidR="00007C1C">
        <w:t xml:space="preserve"> &amp; </w:t>
      </w:r>
      <w:proofErr w:type="spellStart"/>
      <w:r w:rsidR="00007C1C">
        <w:t>Logu</w:t>
      </w:r>
      <w:r w:rsidR="00B96639">
        <w:t>i</w:t>
      </w:r>
      <w:r w:rsidR="00F1094A">
        <w:t>dice</w:t>
      </w:r>
      <w:proofErr w:type="spellEnd"/>
      <w:r w:rsidR="003401A9">
        <w:t xml:space="preserve"> representatives</w:t>
      </w:r>
    </w:p>
    <w:p w:rsidR="00EA5F0B" w:rsidRDefault="00EA5F0B" w:rsidP="0007037E">
      <w:pPr>
        <w:jc w:val="both"/>
      </w:pPr>
    </w:p>
    <w:p w:rsidR="003401A9" w:rsidRDefault="00B24500" w:rsidP="003401A9">
      <w:pPr>
        <w:jc w:val="both"/>
      </w:pPr>
      <w:r>
        <w:t>On a</w:t>
      </w:r>
      <w:r w:rsidR="00D339C5">
        <w:t xml:space="preserve"> motion by Councilor Caron</w:t>
      </w:r>
      <w:r w:rsidR="00873C36">
        <w:t>, seconded by Councilor Platten</w:t>
      </w:r>
      <w:r w:rsidR="003401A9">
        <w:t xml:space="preserve">, the following resolution was </w:t>
      </w:r>
    </w:p>
    <w:p w:rsidR="003401A9" w:rsidRPr="005D2DD7" w:rsidRDefault="00D339C5" w:rsidP="003401A9">
      <w:pPr>
        <w:jc w:val="both"/>
      </w:pPr>
      <w:r>
        <w:t>ADOPTED:</w:t>
      </w:r>
      <w:r>
        <w:tab/>
        <w:t xml:space="preserve">5 </w:t>
      </w:r>
      <w:r w:rsidR="003401A9">
        <w:t xml:space="preserve">AYES Blumer </w:t>
      </w:r>
      <w:proofErr w:type="spellStart"/>
      <w:r w:rsidR="00873C36">
        <w:t>Farrugia</w:t>
      </w:r>
      <w:proofErr w:type="spellEnd"/>
      <w:r w:rsidR="00873C36">
        <w:t xml:space="preserve"> Platten Richardson</w:t>
      </w:r>
      <w:r>
        <w:t xml:space="preserve"> Caron</w:t>
      </w:r>
    </w:p>
    <w:p w:rsidR="003401A9" w:rsidRPr="005D2DD7" w:rsidRDefault="003401A9" w:rsidP="003401A9">
      <w:pPr>
        <w:jc w:val="both"/>
      </w:pPr>
      <w:r w:rsidRPr="005D2DD7">
        <w:tab/>
      </w:r>
      <w:r w:rsidRPr="005D2DD7">
        <w:tab/>
        <w:t xml:space="preserve">0 NAYS                        </w:t>
      </w:r>
    </w:p>
    <w:p w:rsidR="003401A9" w:rsidRPr="005D2DD7" w:rsidRDefault="003401A9" w:rsidP="003401A9">
      <w:pPr>
        <w:jc w:val="both"/>
      </w:pPr>
    </w:p>
    <w:p w:rsidR="003401A9" w:rsidRPr="003401A9" w:rsidRDefault="003401A9" w:rsidP="003401A9">
      <w:pPr>
        <w:rPr>
          <w:bCs/>
          <w:i/>
          <w:u w:val="single"/>
        </w:rPr>
      </w:pPr>
      <w:r w:rsidRPr="005D2DD7">
        <w:rPr>
          <w:bCs/>
          <w:i/>
          <w:u w:val="single"/>
        </w:rPr>
        <w:t xml:space="preserve">Resolutions </w:t>
      </w:r>
      <w:r w:rsidR="00D339C5">
        <w:rPr>
          <w:bCs/>
          <w:i/>
          <w:u w:val="single"/>
        </w:rPr>
        <w:t>112</w:t>
      </w:r>
      <w:r>
        <w:rPr>
          <w:bCs/>
          <w:i/>
          <w:u w:val="single"/>
        </w:rPr>
        <w:t>/25</w:t>
      </w:r>
    </w:p>
    <w:p w:rsidR="0007037E" w:rsidRDefault="0007037E" w:rsidP="009405BC">
      <w:pPr>
        <w:pStyle w:val="Header"/>
        <w:tabs>
          <w:tab w:val="left" w:pos="720"/>
        </w:tabs>
      </w:pPr>
      <w:r>
        <w:t>The Elbridge Town Board app</w:t>
      </w:r>
      <w:r w:rsidR="00873C36">
        <w:t>roves payment for Contract 1</w:t>
      </w:r>
      <w:r>
        <w:t xml:space="preserve"> R.B. Robinson Contracting, Inc. </w:t>
      </w:r>
      <w:r w:rsidR="00D339C5">
        <w:t>application #9</w:t>
      </w:r>
      <w:r w:rsidR="00B24500">
        <w:t xml:space="preserve"> </w:t>
      </w:r>
      <w:r w:rsidR="00B2183D">
        <w:t>for the amount</w:t>
      </w:r>
      <w:r w:rsidR="00E302B1">
        <w:t xml:space="preserve"> of contract work completed </w:t>
      </w:r>
      <w:r w:rsidR="00E7346D">
        <w:t xml:space="preserve">for </w:t>
      </w:r>
      <w:r w:rsidR="00E72009">
        <w:t>$</w:t>
      </w:r>
      <w:r w:rsidR="00D339C5">
        <w:t>163,660.45</w:t>
      </w:r>
      <w:r w:rsidR="00B2183D">
        <w:t>.</w:t>
      </w:r>
    </w:p>
    <w:p w:rsidR="00B2183D" w:rsidRDefault="00B2183D" w:rsidP="009405BC">
      <w:pPr>
        <w:pStyle w:val="Header"/>
        <w:tabs>
          <w:tab w:val="left" w:pos="720"/>
        </w:tabs>
      </w:pPr>
    </w:p>
    <w:p w:rsidR="003401A9" w:rsidRDefault="003401A9" w:rsidP="003401A9">
      <w:pPr>
        <w:jc w:val="both"/>
      </w:pPr>
      <w:r>
        <w:t>O</w:t>
      </w:r>
      <w:r w:rsidR="00D339C5">
        <w:t xml:space="preserve">n a motion by Councilor </w:t>
      </w:r>
      <w:proofErr w:type="spellStart"/>
      <w:r w:rsidR="00D339C5">
        <w:t>Farrugia</w:t>
      </w:r>
      <w:proofErr w:type="spellEnd"/>
      <w:r w:rsidR="00D339C5">
        <w:t>, seconded by Councilor Platten</w:t>
      </w:r>
      <w:r>
        <w:t xml:space="preserve">, the following resolution was </w:t>
      </w:r>
    </w:p>
    <w:p w:rsidR="003401A9" w:rsidRPr="005D2DD7" w:rsidRDefault="00D339C5" w:rsidP="003401A9">
      <w:pPr>
        <w:jc w:val="both"/>
      </w:pPr>
      <w:r>
        <w:t>ADOPTED:</w:t>
      </w:r>
      <w:r>
        <w:tab/>
        <w:t>5</w:t>
      </w:r>
      <w:r w:rsidR="003401A9">
        <w:t xml:space="preserve"> AYES Blumer </w:t>
      </w:r>
      <w:proofErr w:type="spellStart"/>
      <w:r w:rsidR="00873C36">
        <w:t>Farrugia</w:t>
      </w:r>
      <w:proofErr w:type="spellEnd"/>
      <w:r w:rsidR="00873C36">
        <w:t xml:space="preserve"> Platten Richardson</w:t>
      </w:r>
      <w:r>
        <w:t xml:space="preserve"> Caron</w:t>
      </w:r>
    </w:p>
    <w:p w:rsidR="003401A9" w:rsidRPr="005D2DD7" w:rsidRDefault="003401A9" w:rsidP="003401A9">
      <w:pPr>
        <w:jc w:val="both"/>
      </w:pPr>
      <w:r w:rsidRPr="005D2DD7">
        <w:tab/>
      </w:r>
      <w:r w:rsidRPr="005D2DD7">
        <w:tab/>
        <w:t xml:space="preserve">0 NAYS                        </w:t>
      </w:r>
    </w:p>
    <w:p w:rsidR="003401A9" w:rsidRPr="005D2DD7" w:rsidRDefault="003401A9" w:rsidP="003401A9">
      <w:pPr>
        <w:jc w:val="both"/>
      </w:pPr>
    </w:p>
    <w:p w:rsidR="003401A9" w:rsidRPr="003401A9" w:rsidRDefault="003401A9" w:rsidP="003401A9">
      <w:pPr>
        <w:rPr>
          <w:bCs/>
          <w:i/>
          <w:u w:val="single"/>
        </w:rPr>
      </w:pPr>
      <w:r w:rsidRPr="005D2DD7">
        <w:rPr>
          <w:bCs/>
          <w:i/>
          <w:u w:val="single"/>
        </w:rPr>
        <w:t xml:space="preserve">Resolutions </w:t>
      </w:r>
      <w:r w:rsidR="00D339C5">
        <w:rPr>
          <w:bCs/>
          <w:i/>
          <w:u w:val="single"/>
        </w:rPr>
        <w:t>113</w:t>
      </w:r>
      <w:r>
        <w:rPr>
          <w:bCs/>
          <w:i/>
          <w:u w:val="single"/>
        </w:rPr>
        <w:t>/25</w:t>
      </w:r>
    </w:p>
    <w:p w:rsidR="00382ED1" w:rsidRDefault="00382ED1" w:rsidP="00382ED1">
      <w:pPr>
        <w:pStyle w:val="Header"/>
        <w:tabs>
          <w:tab w:val="left" w:pos="720"/>
        </w:tabs>
      </w:pPr>
      <w:r>
        <w:t>The Elbridge Town Board approves payment for Contract 2</w:t>
      </w:r>
      <w:r w:rsidR="006E0046">
        <w:t xml:space="preserve"> Highlander Construction</w:t>
      </w:r>
      <w:r w:rsidR="00E302B1">
        <w:t>,</w:t>
      </w:r>
      <w:r>
        <w:t xml:space="preserve"> </w:t>
      </w:r>
      <w:r w:rsidR="00D339C5">
        <w:t>application #8</w:t>
      </w:r>
      <w:r w:rsidR="00E302B1">
        <w:t xml:space="preserve"> </w:t>
      </w:r>
      <w:r>
        <w:t>for the amount</w:t>
      </w:r>
      <w:r w:rsidR="00E302B1">
        <w:t xml:space="preserve"> of contrac</w:t>
      </w:r>
      <w:r w:rsidR="00D339C5">
        <w:t>t work completed for $180,374.40.</w:t>
      </w:r>
    </w:p>
    <w:p w:rsidR="006E0046" w:rsidRDefault="006E0046" w:rsidP="00382ED1">
      <w:pPr>
        <w:pStyle w:val="Header"/>
        <w:tabs>
          <w:tab w:val="left" w:pos="720"/>
        </w:tabs>
      </w:pPr>
    </w:p>
    <w:p w:rsidR="00CD1403" w:rsidRDefault="00CD1403" w:rsidP="003401A9">
      <w:pPr>
        <w:pStyle w:val="Header"/>
        <w:tabs>
          <w:tab w:val="left" w:pos="720"/>
        </w:tabs>
      </w:pPr>
      <w:r>
        <w:t>The following topics were discussed:</w:t>
      </w:r>
    </w:p>
    <w:p w:rsidR="00B24500" w:rsidRDefault="00B24500" w:rsidP="00D67733">
      <w:pPr>
        <w:pStyle w:val="Header"/>
        <w:numPr>
          <w:ilvl w:val="0"/>
          <w:numId w:val="7"/>
        </w:numPr>
        <w:tabs>
          <w:tab w:val="left" w:pos="720"/>
        </w:tabs>
      </w:pPr>
      <w:r>
        <w:t xml:space="preserve">IMA- </w:t>
      </w:r>
      <w:r w:rsidR="00D92781">
        <w:t>no comments were</w:t>
      </w:r>
      <w:r>
        <w:t xml:space="preserve"> submitted </w:t>
      </w:r>
      <w:r w:rsidR="00D92781">
        <w:t>to Attorney Andino</w:t>
      </w:r>
      <w:r>
        <w:t>. Boards will vote on the IMA at December meetings.</w:t>
      </w:r>
    </w:p>
    <w:p w:rsidR="003401A9" w:rsidRDefault="00D92781" w:rsidP="003401A9">
      <w:pPr>
        <w:pStyle w:val="Header"/>
        <w:numPr>
          <w:ilvl w:val="0"/>
          <w:numId w:val="7"/>
        </w:numPr>
        <w:tabs>
          <w:tab w:val="left" w:pos="720"/>
        </w:tabs>
      </w:pPr>
      <w:r>
        <w:t>With the assistance of the Town Highway Department, South Street has been acceptably repaired until spring.</w:t>
      </w:r>
    </w:p>
    <w:p w:rsidR="00D92781" w:rsidRDefault="00D92781" w:rsidP="003401A9">
      <w:pPr>
        <w:pStyle w:val="Header"/>
        <w:numPr>
          <w:ilvl w:val="0"/>
          <w:numId w:val="7"/>
        </w:numPr>
        <w:tabs>
          <w:tab w:val="left" w:pos="720"/>
        </w:tabs>
      </w:pPr>
      <w:r>
        <w:t>Champion Homes would like the tax rates for the upcoming tax bills.</w:t>
      </w:r>
    </w:p>
    <w:p w:rsidR="00D92781" w:rsidRDefault="00D92781" w:rsidP="003401A9">
      <w:pPr>
        <w:pStyle w:val="Header"/>
        <w:numPr>
          <w:ilvl w:val="0"/>
          <w:numId w:val="7"/>
        </w:numPr>
        <w:tabs>
          <w:tab w:val="left" w:pos="720"/>
        </w:tabs>
      </w:pPr>
      <w:r>
        <w:t>The projected completion date for the project is the end of 2026, first of 2027.</w:t>
      </w:r>
    </w:p>
    <w:p w:rsidR="00D92781" w:rsidRPr="003401A9" w:rsidRDefault="00D92781" w:rsidP="003401A9">
      <w:pPr>
        <w:pStyle w:val="Header"/>
        <w:numPr>
          <w:ilvl w:val="0"/>
          <w:numId w:val="7"/>
        </w:numPr>
        <w:tabs>
          <w:tab w:val="left" w:pos="720"/>
        </w:tabs>
      </w:pPr>
      <w:proofErr w:type="spellStart"/>
      <w:r>
        <w:t>Tessy</w:t>
      </w:r>
      <w:proofErr w:type="spellEnd"/>
      <w:r>
        <w:t xml:space="preserve"> work has been completed.</w:t>
      </w:r>
    </w:p>
    <w:p w:rsidR="00CD1403" w:rsidRDefault="00CD1403" w:rsidP="00CD1403">
      <w:pPr>
        <w:pStyle w:val="Header"/>
        <w:tabs>
          <w:tab w:val="left" w:pos="720"/>
        </w:tabs>
        <w:ind w:left="720"/>
        <w:rPr>
          <w:b/>
        </w:rPr>
      </w:pPr>
    </w:p>
    <w:p w:rsidR="003E71DF" w:rsidRDefault="003E71DF" w:rsidP="003E71DF">
      <w:pPr>
        <w:pStyle w:val="Header"/>
        <w:tabs>
          <w:tab w:val="left" w:pos="720"/>
        </w:tabs>
        <w:rPr>
          <w:b/>
        </w:rPr>
      </w:pPr>
      <w:r>
        <w:rPr>
          <w:b/>
        </w:rPr>
        <w:t>ADJOUNMENT:</w:t>
      </w:r>
    </w:p>
    <w:p w:rsidR="003E71DF" w:rsidRDefault="00B1259B" w:rsidP="003E71DF">
      <w:pPr>
        <w:pStyle w:val="Header"/>
        <w:tabs>
          <w:tab w:val="left" w:pos="720"/>
        </w:tabs>
      </w:pPr>
      <w:r>
        <w:t>On a motion by Counc</w:t>
      </w:r>
      <w:r w:rsidR="00B24500">
        <w:t>ilor Platten</w:t>
      </w:r>
      <w:r w:rsidR="0007037E">
        <w:t>, seconde</w:t>
      </w:r>
      <w:r w:rsidR="006E0046">
        <w:t>d</w:t>
      </w:r>
      <w:r w:rsidR="00CD1403">
        <w:t xml:space="preserve"> by</w:t>
      </w:r>
      <w:r w:rsidR="00D92781">
        <w:t xml:space="preserve"> Councilor </w:t>
      </w:r>
      <w:proofErr w:type="spellStart"/>
      <w:r w:rsidR="00D92781">
        <w:t>Farrugia</w:t>
      </w:r>
      <w:proofErr w:type="spellEnd"/>
      <w:r w:rsidR="00D92781">
        <w:t>, the November 18</w:t>
      </w:r>
      <w:r w:rsidR="003E71DF">
        <w:t>, 20</w:t>
      </w:r>
      <w:r w:rsidR="0007037E">
        <w:t>2</w:t>
      </w:r>
      <w:r w:rsidR="003E71DF">
        <w:t xml:space="preserve">5 Joint Municipal Water meeting was unanimously adjourned at </w:t>
      </w:r>
      <w:r w:rsidR="00D92781">
        <w:t>9:22</w:t>
      </w:r>
      <w:r w:rsidR="00E523D6">
        <w:t xml:space="preserve"> AM.</w:t>
      </w:r>
    </w:p>
    <w:p w:rsidR="003268D5" w:rsidRDefault="003268D5" w:rsidP="003E71DF">
      <w:pPr>
        <w:pStyle w:val="Header"/>
        <w:tabs>
          <w:tab w:val="left" w:pos="720"/>
        </w:tabs>
      </w:pPr>
    </w:p>
    <w:p w:rsidR="003268D5" w:rsidRDefault="003268D5" w:rsidP="003E71DF">
      <w:pPr>
        <w:pStyle w:val="Header"/>
        <w:tabs>
          <w:tab w:val="left" w:pos="720"/>
        </w:tabs>
      </w:pPr>
      <w:r>
        <w:t>Respectfully,</w:t>
      </w:r>
    </w:p>
    <w:p w:rsidR="00DF53B8" w:rsidRDefault="00DF53B8" w:rsidP="003E71DF">
      <w:pPr>
        <w:pStyle w:val="Header"/>
        <w:tabs>
          <w:tab w:val="left" w:pos="720"/>
        </w:tabs>
      </w:pPr>
    </w:p>
    <w:p w:rsidR="000B0DE2" w:rsidRDefault="000B0DE2" w:rsidP="003E71DF">
      <w:pPr>
        <w:pStyle w:val="Header"/>
        <w:tabs>
          <w:tab w:val="left" w:pos="720"/>
        </w:tabs>
      </w:pPr>
    </w:p>
    <w:p w:rsidR="00414E51" w:rsidRDefault="003268D5" w:rsidP="000B0DE2">
      <w:pPr>
        <w:pStyle w:val="Header"/>
        <w:tabs>
          <w:tab w:val="left" w:pos="720"/>
        </w:tabs>
      </w:pPr>
      <w:r>
        <w:t xml:space="preserve">Danielle </w:t>
      </w:r>
      <w:proofErr w:type="spellStart"/>
      <w:r>
        <w:t>Karlik</w:t>
      </w:r>
      <w:proofErr w:type="spellEnd"/>
      <w:r w:rsidR="00D92781">
        <w:t>, Elbridge Town Clerk</w:t>
      </w:r>
      <w:bookmarkStart w:id="0" w:name="_GoBack"/>
      <w:bookmarkEnd w:id="0"/>
    </w:p>
    <w:sectPr w:rsidR="00414E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32" w:rsidRDefault="00A82632" w:rsidP="00BA1CDB">
      <w:r>
        <w:separator/>
      </w:r>
    </w:p>
  </w:endnote>
  <w:endnote w:type="continuationSeparator" w:id="0">
    <w:p w:rsidR="00A82632" w:rsidRDefault="00A82632" w:rsidP="00B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32" w:rsidRDefault="00A82632" w:rsidP="00BA1CDB">
      <w:r>
        <w:separator/>
      </w:r>
    </w:p>
  </w:footnote>
  <w:footnote w:type="continuationSeparator" w:id="0">
    <w:p w:rsidR="00A82632" w:rsidRDefault="00A82632" w:rsidP="00BA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CDB" w:rsidRDefault="00731B62" w:rsidP="00090B50">
    <w:pPr>
      <w:pStyle w:val="Header"/>
      <w:jc w:val="center"/>
    </w:pPr>
    <w:r>
      <w:t>TOWN</w:t>
    </w:r>
    <w:r w:rsidR="00BA1CDB">
      <w:t xml:space="preserve"> OF ELBRIDGE</w:t>
    </w:r>
  </w:p>
  <w:p w:rsidR="00BA1CDB" w:rsidRDefault="00007C1C" w:rsidP="00090B50">
    <w:pPr>
      <w:pStyle w:val="Header"/>
      <w:jc w:val="center"/>
    </w:pPr>
    <w:r>
      <w:t>JOINT MUNICIPAL WATER</w:t>
    </w:r>
    <w:r w:rsidR="009405BC">
      <w:t xml:space="preserve"> MEETING</w:t>
    </w:r>
  </w:p>
  <w:p w:rsidR="00BA1CDB" w:rsidRDefault="00D339C5" w:rsidP="00090B50">
    <w:pPr>
      <w:pStyle w:val="Header"/>
      <w:jc w:val="center"/>
    </w:pPr>
    <w:r>
      <w:t>November 18</w:t>
    </w:r>
    <w:r w:rsidR="00807928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F98"/>
    <w:multiLevelType w:val="hybridMultilevel"/>
    <w:tmpl w:val="4A54EFF8"/>
    <w:lvl w:ilvl="0" w:tplc="375AEC14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473E"/>
    <w:multiLevelType w:val="hybridMultilevel"/>
    <w:tmpl w:val="92FE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A1FCC"/>
    <w:multiLevelType w:val="hybridMultilevel"/>
    <w:tmpl w:val="48E0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4585"/>
    <w:multiLevelType w:val="hybridMultilevel"/>
    <w:tmpl w:val="A640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E3009"/>
    <w:multiLevelType w:val="hybridMultilevel"/>
    <w:tmpl w:val="F0C8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4AD8"/>
    <w:multiLevelType w:val="hybridMultilevel"/>
    <w:tmpl w:val="0FF2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F698F"/>
    <w:multiLevelType w:val="hybridMultilevel"/>
    <w:tmpl w:val="BA4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83"/>
    <w:rsid w:val="00007C1C"/>
    <w:rsid w:val="000502D3"/>
    <w:rsid w:val="00060281"/>
    <w:rsid w:val="0007037E"/>
    <w:rsid w:val="00090B50"/>
    <w:rsid w:val="000B0DE2"/>
    <w:rsid w:val="000C54B8"/>
    <w:rsid w:val="000D3183"/>
    <w:rsid w:val="00156924"/>
    <w:rsid w:val="00186E2E"/>
    <w:rsid w:val="00187DAD"/>
    <w:rsid w:val="00194502"/>
    <w:rsid w:val="001C306A"/>
    <w:rsid w:val="001E0198"/>
    <w:rsid w:val="001F6E15"/>
    <w:rsid w:val="00202A52"/>
    <w:rsid w:val="00214A8C"/>
    <w:rsid w:val="00273C65"/>
    <w:rsid w:val="002E64FD"/>
    <w:rsid w:val="002F7ACD"/>
    <w:rsid w:val="003140C1"/>
    <w:rsid w:val="00325890"/>
    <w:rsid w:val="003268D5"/>
    <w:rsid w:val="003401A9"/>
    <w:rsid w:val="00360A82"/>
    <w:rsid w:val="00364773"/>
    <w:rsid w:val="00382ED1"/>
    <w:rsid w:val="0038457B"/>
    <w:rsid w:val="003E71DF"/>
    <w:rsid w:val="003F2ACB"/>
    <w:rsid w:val="003F5849"/>
    <w:rsid w:val="00402B92"/>
    <w:rsid w:val="00414E51"/>
    <w:rsid w:val="004314F2"/>
    <w:rsid w:val="004612EA"/>
    <w:rsid w:val="00465802"/>
    <w:rsid w:val="00477C9F"/>
    <w:rsid w:val="004E23AA"/>
    <w:rsid w:val="004E580F"/>
    <w:rsid w:val="004E7155"/>
    <w:rsid w:val="005069CA"/>
    <w:rsid w:val="00533369"/>
    <w:rsid w:val="00547D29"/>
    <w:rsid w:val="005621ED"/>
    <w:rsid w:val="00593673"/>
    <w:rsid w:val="005A7FB4"/>
    <w:rsid w:val="00616A33"/>
    <w:rsid w:val="00684486"/>
    <w:rsid w:val="006E0046"/>
    <w:rsid w:val="006F0895"/>
    <w:rsid w:val="007301D8"/>
    <w:rsid w:val="00731B62"/>
    <w:rsid w:val="00751C5C"/>
    <w:rsid w:val="007D1F14"/>
    <w:rsid w:val="007E1217"/>
    <w:rsid w:val="00807928"/>
    <w:rsid w:val="00825B7D"/>
    <w:rsid w:val="00863CEB"/>
    <w:rsid w:val="00873C36"/>
    <w:rsid w:val="008D718C"/>
    <w:rsid w:val="00902509"/>
    <w:rsid w:val="009405BC"/>
    <w:rsid w:val="00960D4B"/>
    <w:rsid w:val="00967792"/>
    <w:rsid w:val="009B4556"/>
    <w:rsid w:val="009B6B86"/>
    <w:rsid w:val="00A019FD"/>
    <w:rsid w:val="00A82632"/>
    <w:rsid w:val="00A921CF"/>
    <w:rsid w:val="00AA6603"/>
    <w:rsid w:val="00AE2A2D"/>
    <w:rsid w:val="00B1259B"/>
    <w:rsid w:val="00B2183D"/>
    <w:rsid w:val="00B24500"/>
    <w:rsid w:val="00B43BAF"/>
    <w:rsid w:val="00B60656"/>
    <w:rsid w:val="00B6212A"/>
    <w:rsid w:val="00B75023"/>
    <w:rsid w:val="00B96639"/>
    <w:rsid w:val="00BA03A4"/>
    <w:rsid w:val="00BA1CDB"/>
    <w:rsid w:val="00BE019F"/>
    <w:rsid w:val="00BF0441"/>
    <w:rsid w:val="00C05283"/>
    <w:rsid w:val="00C05B20"/>
    <w:rsid w:val="00C136C8"/>
    <w:rsid w:val="00C157F1"/>
    <w:rsid w:val="00C26CCF"/>
    <w:rsid w:val="00C90854"/>
    <w:rsid w:val="00CD1403"/>
    <w:rsid w:val="00D10067"/>
    <w:rsid w:val="00D2156E"/>
    <w:rsid w:val="00D339C5"/>
    <w:rsid w:val="00D423C4"/>
    <w:rsid w:val="00D67733"/>
    <w:rsid w:val="00D92781"/>
    <w:rsid w:val="00DE15D1"/>
    <w:rsid w:val="00DF53B8"/>
    <w:rsid w:val="00E23906"/>
    <w:rsid w:val="00E263A0"/>
    <w:rsid w:val="00E302B1"/>
    <w:rsid w:val="00E32614"/>
    <w:rsid w:val="00E523D6"/>
    <w:rsid w:val="00E72009"/>
    <w:rsid w:val="00E7346D"/>
    <w:rsid w:val="00E87619"/>
    <w:rsid w:val="00E951F4"/>
    <w:rsid w:val="00EA5F0B"/>
    <w:rsid w:val="00EB15C1"/>
    <w:rsid w:val="00EB2B52"/>
    <w:rsid w:val="00ED2D6E"/>
    <w:rsid w:val="00F02603"/>
    <w:rsid w:val="00F03224"/>
    <w:rsid w:val="00F1094A"/>
    <w:rsid w:val="00F2316B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F72F6"/>
  <w15:docId w15:val="{06908647-D590-4799-98E2-430577B3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clerk</dc:creator>
  <cp:lastModifiedBy>town clerk</cp:lastModifiedBy>
  <cp:revision>2</cp:revision>
  <dcterms:created xsi:type="dcterms:W3CDTF">2025-11-18T15:08:00Z</dcterms:created>
  <dcterms:modified xsi:type="dcterms:W3CDTF">2025-11-18T15:08:00Z</dcterms:modified>
</cp:coreProperties>
</file>