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789F" w14:textId="76138E92" w:rsidR="00F3744E" w:rsidRPr="007836E0" w:rsidRDefault="00F743E9" w:rsidP="007836E0">
      <w:pPr>
        <w:pStyle w:val="Heading1"/>
      </w:pPr>
      <w:bookmarkStart w:id="0" w:name="_Toc42003629"/>
      <w:bookmarkStart w:id="1" w:name="_Toc42785205"/>
      <w:bookmarkStart w:id="2" w:name="_Toc43223151"/>
      <w:bookmarkStart w:id="3" w:name="_Toc43283422"/>
      <w:bookmarkStart w:id="4" w:name="_Toc43717675"/>
      <w:bookmarkStart w:id="5" w:name="_Toc349720821"/>
      <w:r w:rsidRPr="007836E0">
        <w:t xml:space="preserve">Using your </w:t>
      </w:r>
      <w:r w:rsidR="00C93AB3" w:rsidRPr="007836E0">
        <w:t>p</w:t>
      </w:r>
      <w:r w:rsidRPr="007836E0">
        <w:t>lan</w:t>
      </w:r>
      <w:bookmarkEnd w:id="0"/>
      <w:bookmarkEnd w:id="1"/>
      <w:bookmarkEnd w:id="2"/>
      <w:bookmarkEnd w:id="3"/>
      <w:bookmarkEnd w:id="4"/>
      <w:r w:rsidRPr="007836E0">
        <w:t xml:space="preserve"> </w:t>
      </w:r>
    </w:p>
    <w:p w14:paraId="385E999E" w14:textId="1A482FFC" w:rsidR="007836E0" w:rsidRDefault="007836E0" w:rsidP="007836E0">
      <w:pPr>
        <w:pStyle w:val="Heading2"/>
      </w:pPr>
      <w:bookmarkStart w:id="6" w:name="_Toc43739332"/>
      <w:r w:rsidRPr="007836E0">
        <w:t>Booklet 3 of 3</w:t>
      </w:r>
      <w:bookmarkEnd w:id="6"/>
      <w:r w:rsidRPr="007836E0">
        <w:t xml:space="preserve"> </w:t>
      </w:r>
    </w:p>
    <w:p w14:paraId="139F382F" w14:textId="67946B18" w:rsidR="00F3744E" w:rsidRPr="005F1711" w:rsidRDefault="00F3744E" w:rsidP="006F719F">
      <w:pPr>
        <w:pStyle w:val="Heading3"/>
      </w:pPr>
      <w:bookmarkStart w:id="7" w:name="_Toc5878084"/>
      <w:bookmarkStart w:id="8" w:name="_Toc5975099"/>
      <w:bookmarkStart w:id="9" w:name="_Toc5979653"/>
      <w:bookmarkStart w:id="10" w:name="_Toc6302387"/>
      <w:bookmarkStart w:id="11" w:name="_Toc6305500"/>
      <w:bookmarkStart w:id="12" w:name="_Toc6306672"/>
      <w:bookmarkStart w:id="13" w:name="_Toc6390562"/>
      <w:bookmarkStart w:id="14" w:name="_Toc12634013"/>
      <w:bookmarkStart w:id="15" w:name="_Toc12636471"/>
      <w:bookmarkStart w:id="16" w:name="_Toc41660255"/>
      <w:bookmarkStart w:id="17" w:name="_Toc41661319"/>
      <w:bookmarkStart w:id="18" w:name="_Toc42003630"/>
      <w:bookmarkStart w:id="19" w:name="_Toc42785206"/>
      <w:bookmarkStart w:id="20" w:name="_Toc43223152"/>
      <w:bookmarkStart w:id="21" w:name="_Toc43283423"/>
      <w:bookmarkStart w:id="22" w:name="_Toc43717676"/>
      <w:r w:rsidRPr="005F1711">
        <w:t xml:space="preserve">Easy </w:t>
      </w:r>
      <w:r w:rsidR="00AE6F47">
        <w:t>Read</w:t>
      </w:r>
      <w:r w:rsidR="00AE6F47" w:rsidRPr="005F1711">
        <w:t xml:space="preserve"> </w:t>
      </w:r>
      <w:r w:rsidRPr="005F1711">
        <w:t>version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C5E5CA3" w14:textId="29C008CD" w:rsidR="00F3744E" w:rsidRPr="007836E0" w:rsidRDefault="00F3744E" w:rsidP="007836E0">
      <w:pPr>
        <w:pStyle w:val="Heading2"/>
      </w:pPr>
      <w:bookmarkStart w:id="23" w:name="_Toc349720822"/>
      <w:bookmarkStart w:id="24" w:name="_Toc436041083"/>
      <w:bookmarkStart w:id="25" w:name="_Toc436041104"/>
      <w:bookmarkStart w:id="26" w:name="_Toc436042092"/>
      <w:bookmarkStart w:id="27" w:name="_Toc436045528"/>
      <w:bookmarkStart w:id="28" w:name="_Toc436047507"/>
      <w:bookmarkStart w:id="29" w:name="_Toc436404418"/>
      <w:bookmarkStart w:id="30" w:name="_Toc436405278"/>
      <w:bookmarkStart w:id="31" w:name="_Toc436408280"/>
      <w:bookmarkStart w:id="32" w:name="_Toc436413472"/>
      <w:bookmarkStart w:id="33" w:name="_Toc436919461"/>
      <w:bookmarkStart w:id="34" w:name="_Toc456265824"/>
      <w:bookmarkStart w:id="35" w:name="_Toc456356067"/>
      <w:bookmarkStart w:id="36" w:name="_Toc456361565"/>
      <w:bookmarkStart w:id="37" w:name="_Toc456689002"/>
      <w:bookmarkStart w:id="38" w:name="_Toc457399254"/>
      <w:bookmarkStart w:id="39" w:name="_Toc457998488"/>
      <w:bookmarkStart w:id="40" w:name="_Toc458078844"/>
      <w:bookmarkStart w:id="41" w:name="_Toc459970016"/>
      <w:bookmarkStart w:id="42" w:name="_Toc461529570"/>
      <w:bookmarkStart w:id="43" w:name="_Toc462754404"/>
      <w:bookmarkStart w:id="44" w:name="_Toc465164043"/>
      <w:bookmarkStart w:id="45" w:name="_Toc476219418"/>
      <w:bookmarkStart w:id="46" w:name="_Toc476231074"/>
      <w:bookmarkStart w:id="47" w:name="_Toc476235959"/>
      <w:bookmarkStart w:id="48" w:name="_Toc476306061"/>
      <w:bookmarkStart w:id="49" w:name="_Toc497142653"/>
      <w:bookmarkStart w:id="50" w:name="_Toc497209780"/>
      <w:bookmarkStart w:id="51" w:name="_Toc497212948"/>
      <w:bookmarkStart w:id="52" w:name="_Toc497215532"/>
      <w:bookmarkStart w:id="53" w:name="_Toc497302119"/>
      <w:bookmarkStart w:id="54" w:name="_Toc498339416"/>
      <w:bookmarkStart w:id="55" w:name="_Toc527635162"/>
      <w:bookmarkStart w:id="56" w:name="_Toc527644811"/>
      <w:bookmarkStart w:id="57" w:name="_Toc527704574"/>
      <w:bookmarkStart w:id="58" w:name="_Toc529882154"/>
      <w:bookmarkStart w:id="59" w:name="_Toc533076399"/>
      <w:bookmarkStart w:id="60" w:name="_Toc533077009"/>
      <w:bookmarkStart w:id="61" w:name="_Toc533079087"/>
      <w:bookmarkStart w:id="62" w:name="_Toc533084357"/>
      <w:bookmarkStart w:id="63" w:name="_Toc5878085"/>
      <w:bookmarkStart w:id="64" w:name="_Toc5975100"/>
      <w:bookmarkStart w:id="65" w:name="_Toc5979654"/>
      <w:bookmarkStart w:id="66" w:name="_Toc6302388"/>
      <w:bookmarkStart w:id="67" w:name="_Toc6305501"/>
      <w:bookmarkStart w:id="68" w:name="_Toc6306673"/>
      <w:bookmarkStart w:id="69" w:name="_Toc6390563"/>
      <w:bookmarkStart w:id="70" w:name="_Toc12634014"/>
      <w:bookmarkStart w:id="71" w:name="_Toc12636472"/>
      <w:bookmarkStart w:id="72" w:name="_Toc41660256"/>
      <w:bookmarkStart w:id="73" w:name="_Toc41661320"/>
      <w:bookmarkStart w:id="74" w:name="_Toc43283424"/>
      <w:bookmarkStart w:id="75" w:name="_Toc43717677"/>
      <w:bookmarkStart w:id="76" w:name="_Toc43739333"/>
      <w:bookmarkStart w:id="77" w:name="_Toc42003631"/>
      <w:bookmarkStart w:id="78" w:name="_Toc42785207"/>
      <w:bookmarkStart w:id="79" w:name="_Toc43223153"/>
      <w:r w:rsidRPr="007836E0">
        <w:t xml:space="preserve">How to use this </w:t>
      </w:r>
      <w:r w:rsidR="000D5DB2" w:rsidRPr="007836E0">
        <w:t>bookle</w:t>
      </w:r>
      <w:r w:rsidR="00612459" w:rsidRPr="007836E0">
        <w:t>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7836E0">
        <w:t xml:space="preserve"> </w:t>
      </w:r>
      <w:bookmarkEnd w:id="77"/>
      <w:bookmarkEnd w:id="78"/>
      <w:bookmarkEnd w:id="79"/>
    </w:p>
    <w:p w14:paraId="0F88BBE6" w14:textId="520FC66C" w:rsidR="00847A73" w:rsidRPr="00901013" w:rsidRDefault="00847A73" w:rsidP="006F719F">
      <w:r w:rsidRPr="00901013">
        <w:t xml:space="preserve">The National Disability Insurance Agency (NDIA) wrote this booklet. </w:t>
      </w:r>
      <w:r>
        <w:br/>
      </w:r>
      <w:r w:rsidRPr="00901013">
        <w:t>When you see the word ‘we’,</w:t>
      </w:r>
      <w:r>
        <w:t xml:space="preserve"> </w:t>
      </w:r>
      <w:r w:rsidRPr="00901013">
        <w:t xml:space="preserve">it means the NDIA. </w:t>
      </w:r>
    </w:p>
    <w:p w14:paraId="0B9D3250" w14:textId="423BED42" w:rsidR="00847A73" w:rsidRPr="00901013" w:rsidRDefault="00847A73" w:rsidP="006F719F">
      <w:r w:rsidRPr="00901013">
        <w:t>This booklet is written in an easy to read way.</w:t>
      </w:r>
      <w:r>
        <w:t xml:space="preserve"> </w:t>
      </w:r>
    </w:p>
    <w:p w14:paraId="289FCCAE" w14:textId="5BF76E3A" w:rsidR="00847A73" w:rsidRPr="00901013" w:rsidRDefault="00847A73" w:rsidP="006F719F">
      <w:r w:rsidRPr="00901013">
        <w:t xml:space="preserve">Some words are written in </w:t>
      </w:r>
      <w:r w:rsidRPr="00901013">
        <w:rPr>
          <w:b/>
          <w:bCs/>
        </w:rPr>
        <w:t>bold</w:t>
      </w:r>
      <w:r w:rsidRPr="00901013">
        <w:t>.</w:t>
      </w:r>
      <w:r>
        <w:t xml:space="preserve"> </w:t>
      </w:r>
      <w:r w:rsidRPr="00901013">
        <w:t>We explain what these words mean.</w:t>
      </w:r>
      <w:r>
        <w:t xml:space="preserve"> </w:t>
      </w:r>
      <w:r w:rsidRPr="00901013">
        <w:t xml:space="preserve">There is a list of these words on page </w:t>
      </w:r>
      <w:r w:rsidR="00613EA3">
        <w:t>2</w:t>
      </w:r>
      <w:r w:rsidR="00BD1B75">
        <w:t>1</w:t>
      </w:r>
      <w:r w:rsidRPr="00901013">
        <w:t xml:space="preserve">. </w:t>
      </w:r>
    </w:p>
    <w:p w14:paraId="157BE9BC" w14:textId="39D73DE3" w:rsidR="00847A73" w:rsidRPr="00901013" w:rsidRDefault="00847A73" w:rsidP="006F719F">
      <w:r w:rsidRPr="00901013">
        <w:t>This Easy Read booklet is a summary</w:t>
      </w:r>
      <w:r>
        <w:t xml:space="preserve"> </w:t>
      </w:r>
      <w:r w:rsidRPr="00901013">
        <w:t xml:space="preserve">of another booklet. </w:t>
      </w:r>
    </w:p>
    <w:p w14:paraId="4DC27F74" w14:textId="4312C46A" w:rsidR="00847A73" w:rsidRPr="00901013" w:rsidRDefault="00847A73" w:rsidP="006F719F">
      <w:r w:rsidRPr="00901013">
        <w:t>You can find the other booklet on our website</w:t>
      </w:r>
      <w:r>
        <w:t xml:space="preserve"> </w:t>
      </w:r>
      <w:r w:rsidRPr="00901013">
        <w:t xml:space="preserve">at </w:t>
      </w:r>
      <w:hyperlink r:id="rId8" w:history="1">
        <w:r w:rsidRPr="00901013">
          <w:rPr>
            <w:b/>
            <w:color w:val="6B2976"/>
          </w:rPr>
          <w:t>www.ndis.gov.au</w:t>
        </w:r>
      </w:hyperlink>
      <w:r w:rsidRPr="00901013">
        <w:t xml:space="preserve"> </w:t>
      </w:r>
    </w:p>
    <w:p w14:paraId="39A05AC9" w14:textId="624CB24C" w:rsidR="00847A73" w:rsidRPr="00901013" w:rsidRDefault="00847A73" w:rsidP="006F719F">
      <w:r w:rsidRPr="00901013">
        <w:t>You can ask for help to read this booklet.</w:t>
      </w:r>
      <w:r>
        <w:t xml:space="preserve"> </w:t>
      </w:r>
      <w:r w:rsidRPr="00901013">
        <w:t>A friend, family member or support person</w:t>
      </w:r>
      <w:r>
        <w:t xml:space="preserve"> </w:t>
      </w:r>
      <w:r w:rsidRPr="00901013">
        <w:t>may be able to help you.</w:t>
      </w:r>
    </w:p>
    <w:p w14:paraId="57C79C19" w14:textId="77777777" w:rsidR="00847A73" w:rsidRPr="00901013" w:rsidRDefault="00847A73" w:rsidP="006F719F">
      <w:r w:rsidRPr="00901013">
        <w:t>There are 3 booklets that all work together.</w:t>
      </w:r>
    </w:p>
    <w:p w14:paraId="1FBC4513" w14:textId="77777777" w:rsidR="00847A73" w:rsidRPr="00901013" w:rsidRDefault="00847A73" w:rsidP="006F719F">
      <w:r w:rsidRPr="00901013">
        <w:t xml:space="preserve">Booklet 1 explains what the NDIS is. </w:t>
      </w:r>
    </w:p>
    <w:p w14:paraId="14B2A327" w14:textId="77777777" w:rsidR="00847A73" w:rsidRPr="00901013" w:rsidRDefault="00847A73" w:rsidP="006F719F">
      <w:r w:rsidRPr="00901013">
        <w:t xml:space="preserve">Booklet 2 explains how to make an NDIS plan. </w:t>
      </w:r>
    </w:p>
    <w:p w14:paraId="2429B9F4" w14:textId="77777777" w:rsidR="00847A73" w:rsidRPr="00901013" w:rsidRDefault="00847A73" w:rsidP="006F719F">
      <w:r w:rsidRPr="00901013">
        <w:t xml:space="preserve">Booklet 3 explains how to use your NDIS plan. </w:t>
      </w:r>
    </w:p>
    <w:p w14:paraId="6FCF949D" w14:textId="77777777" w:rsidR="00847A73" w:rsidRPr="00901013" w:rsidRDefault="00847A73" w:rsidP="006F719F">
      <w:r w:rsidRPr="00901013">
        <w:t xml:space="preserve">This is Booklet </w:t>
      </w:r>
      <w:r>
        <w:t>3</w:t>
      </w:r>
      <w:r w:rsidRPr="00901013">
        <w:t>.</w:t>
      </w:r>
    </w:p>
    <w:p w14:paraId="0985361D" w14:textId="77777777" w:rsidR="00847A73" w:rsidRPr="00901013" w:rsidRDefault="00847A73" w:rsidP="006F719F">
      <w:r w:rsidRPr="00901013">
        <w:t xml:space="preserve">You </w:t>
      </w:r>
      <w:proofErr w:type="gramStart"/>
      <w:r w:rsidRPr="00901013">
        <w:t>don’t</w:t>
      </w:r>
      <w:proofErr w:type="gramEnd"/>
      <w:r w:rsidRPr="00901013">
        <w:t xml:space="preserve"> have to read this booklet all at once. </w:t>
      </w:r>
    </w:p>
    <w:p w14:paraId="56799960" w14:textId="52FBDC68" w:rsidR="00847A73" w:rsidRDefault="00847A73" w:rsidP="006F719F">
      <w:r w:rsidRPr="00901013">
        <w:t xml:space="preserve">You can take your time and work through it at your own pace. </w:t>
      </w:r>
    </w:p>
    <w:p w14:paraId="234374E0" w14:textId="77777777" w:rsidR="00847A73" w:rsidRDefault="00847A73" w:rsidP="006F719F">
      <w:r>
        <w:br w:type="page"/>
      </w:r>
    </w:p>
    <w:p w14:paraId="2A362130" w14:textId="78362889" w:rsidR="00530C94" w:rsidRDefault="00530C94" w:rsidP="007836E0">
      <w:pPr>
        <w:pStyle w:val="Heading2"/>
      </w:pPr>
      <w:bookmarkStart w:id="80" w:name="_Toc42598543"/>
      <w:bookmarkStart w:id="81" w:name="_Toc42768811"/>
      <w:bookmarkStart w:id="82" w:name="_Toc42785208"/>
      <w:bookmarkStart w:id="83" w:name="_Toc43223154"/>
      <w:bookmarkStart w:id="84" w:name="_Toc43283425"/>
      <w:bookmarkStart w:id="85" w:name="_Toc43717678"/>
      <w:bookmarkStart w:id="86" w:name="_Toc43739334"/>
      <w:bookmarkStart w:id="87" w:name="_Toc42086742"/>
      <w:bookmarkStart w:id="88" w:name="_Toc42093324"/>
      <w:bookmarkStart w:id="89" w:name="_Hlk41661236"/>
      <w:bookmarkStart w:id="90" w:name="_Hlk42013068"/>
      <w:bookmarkStart w:id="91" w:name="_Toc497142654"/>
      <w:bookmarkStart w:id="92" w:name="_Toc497209781"/>
      <w:bookmarkStart w:id="93" w:name="_Toc497212949"/>
      <w:bookmarkStart w:id="94" w:name="_Toc497215533"/>
      <w:bookmarkStart w:id="95" w:name="_Toc497302120"/>
      <w:bookmarkStart w:id="96" w:name="_Toc498339417"/>
      <w:bookmarkStart w:id="97" w:name="_Toc527635163"/>
      <w:bookmarkStart w:id="98" w:name="_Toc527644812"/>
      <w:bookmarkStart w:id="99" w:name="_Toc529882155"/>
      <w:bookmarkStart w:id="100" w:name="_Toc533076400"/>
      <w:bookmarkStart w:id="101" w:name="_Toc533077010"/>
      <w:bookmarkStart w:id="102" w:name="_Toc533079088"/>
      <w:bookmarkStart w:id="103" w:name="_Toc533084358"/>
      <w:bookmarkStart w:id="104" w:name="_Toc5878086"/>
      <w:bookmarkStart w:id="105" w:name="_Toc5975101"/>
      <w:bookmarkStart w:id="106" w:name="_Toc5979655"/>
      <w:bookmarkStart w:id="107" w:name="_Toc6302389"/>
      <w:bookmarkStart w:id="108" w:name="_Toc6305502"/>
      <w:bookmarkStart w:id="109" w:name="_Toc6306674"/>
      <w:bookmarkStart w:id="110" w:name="_Toc6390564"/>
      <w:bookmarkStart w:id="111" w:name="_Toc12634015"/>
      <w:bookmarkStart w:id="112" w:name="_Toc12636473"/>
      <w:bookmarkStart w:id="113" w:name="_Toc41660257"/>
      <w:bookmarkStart w:id="114" w:name="_Toc41661321"/>
      <w:bookmarkStart w:id="115" w:name="_Toc42003632"/>
      <w:r>
        <w:lastRenderedPageBreak/>
        <w:t>Changes during coronavirus (COVID-19)</w:t>
      </w:r>
      <w:bookmarkEnd w:id="80"/>
      <w:bookmarkEnd w:id="81"/>
      <w:bookmarkEnd w:id="82"/>
      <w:bookmarkEnd w:id="83"/>
      <w:bookmarkEnd w:id="84"/>
      <w:bookmarkEnd w:id="85"/>
      <w:bookmarkEnd w:id="86"/>
      <w:r>
        <w:t xml:space="preserve"> </w:t>
      </w:r>
      <w:bookmarkEnd w:id="87"/>
      <w:bookmarkEnd w:id="88"/>
    </w:p>
    <w:p w14:paraId="57F840AF" w14:textId="77777777" w:rsidR="00847A73" w:rsidRPr="00A47051" w:rsidRDefault="00847A73" w:rsidP="006F719F">
      <w:r>
        <w:t xml:space="preserve">Some things have changed at the NDIS due to </w:t>
      </w:r>
      <w:r w:rsidRPr="00006C34">
        <w:rPr>
          <w:b/>
          <w:bCs/>
        </w:rPr>
        <w:t>coronavirus</w:t>
      </w:r>
      <w:r>
        <w:t xml:space="preserve"> (COVID-19).</w:t>
      </w:r>
    </w:p>
    <w:p w14:paraId="69D6500A" w14:textId="77777777" w:rsidR="00847A73" w:rsidRPr="00A47051" w:rsidRDefault="00847A73" w:rsidP="006F719F">
      <w:r>
        <w:t>Coronavirus is a virus that has affected many people around the world.</w:t>
      </w:r>
    </w:p>
    <w:p w14:paraId="5DC980FF" w14:textId="77777777" w:rsidR="00847A73" w:rsidRPr="00A47051" w:rsidRDefault="00847A73" w:rsidP="006F719F">
      <w:r>
        <w:t>During coronavirus, more of our services are available online.</w:t>
      </w:r>
    </w:p>
    <w:p w14:paraId="1666B006" w14:textId="7594D22F" w:rsidR="00847A73" w:rsidRDefault="00847A73" w:rsidP="006F719F">
      <w:r>
        <w:t>And we are working with people on the phone instead of having face-to-face meetings.</w:t>
      </w:r>
    </w:p>
    <w:bookmarkEnd w:id="89"/>
    <w:p w14:paraId="2AFC0EF8" w14:textId="77777777" w:rsidR="00847A73" w:rsidRPr="00A47051" w:rsidRDefault="00847A73" w:rsidP="006F719F">
      <w:r>
        <w:t xml:space="preserve">Now NDIS plans: </w:t>
      </w:r>
    </w:p>
    <w:p w14:paraId="22D70A6D" w14:textId="7E3F60BA" w:rsidR="00847A73" w:rsidRPr="00A47051" w:rsidRDefault="00847A73" w:rsidP="00A443CD">
      <w:pPr>
        <w:pStyle w:val="ListParagraph"/>
        <w:numPr>
          <w:ilvl w:val="0"/>
          <w:numId w:val="2"/>
        </w:numPr>
      </w:pPr>
      <w:r>
        <w:t xml:space="preserve">are more flexible – you can make changes if you need to because </w:t>
      </w:r>
      <w:r w:rsidR="00613EA3">
        <w:br/>
      </w:r>
      <w:r>
        <w:t xml:space="preserve">of coronavirus </w:t>
      </w:r>
    </w:p>
    <w:p w14:paraId="2EB7B245" w14:textId="77777777" w:rsidR="00847A73" w:rsidRDefault="00847A73" w:rsidP="00A443CD">
      <w:pPr>
        <w:pStyle w:val="ListParagraph"/>
        <w:numPr>
          <w:ilvl w:val="0"/>
          <w:numId w:val="2"/>
        </w:numPr>
      </w:pPr>
      <w:r>
        <w:t xml:space="preserve">last for a longer time – plans are being extended for 12 months. </w:t>
      </w:r>
    </w:p>
    <w:p w14:paraId="5C386CCD" w14:textId="77777777" w:rsidR="00847A73" w:rsidRPr="00847A73" w:rsidRDefault="00847A73" w:rsidP="00847A73">
      <w:pPr>
        <w:pStyle w:val="Heading4"/>
      </w:pPr>
      <w:r w:rsidRPr="00847A73">
        <w:t>Where do you find more information about these changes?</w:t>
      </w:r>
    </w:p>
    <w:p w14:paraId="72EE0A21" w14:textId="7BB2CFE2" w:rsidR="00D4288D" w:rsidRDefault="00847A73" w:rsidP="006F719F">
      <w:r>
        <w:t xml:space="preserve">You can visit our website at </w:t>
      </w:r>
      <w:hyperlink r:id="rId9" w:history="1">
        <w:r w:rsidRPr="008A49E1">
          <w:rPr>
            <w:rStyle w:val="Hyperlink"/>
          </w:rPr>
          <w:t>www.ndis.gov.au</w:t>
        </w:r>
      </w:hyperlink>
      <w:r>
        <w:rPr>
          <w:rStyle w:val="Hyperlink"/>
        </w:rPr>
        <w:t>/coronavirus</w:t>
      </w:r>
    </w:p>
    <w:p w14:paraId="16A5E11B" w14:textId="77777777" w:rsidR="00D4288D" w:rsidRDefault="00D4288D" w:rsidP="006F719F">
      <w:r>
        <w:br w:type="page"/>
      </w:r>
    </w:p>
    <w:p w14:paraId="36C55103" w14:textId="77777777" w:rsidR="00901013" w:rsidRDefault="00F3744E" w:rsidP="00A443CD">
      <w:pPr>
        <w:pStyle w:val="Heading2"/>
        <w:rPr>
          <w:noProof/>
        </w:rPr>
      </w:pPr>
      <w:bookmarkStart w:id="116" w:name="_Toc42785209"/>
      <w:bookmarkStart w:id="117" w:name="_Toc43223155"/>
      <w:bookmarkStart w:id="118" w:name="_Toc43283426"/>
      <w:bookmarkStart w:id="119" w:name="_Toc43717679"/>
      <w:bookmarkStart w:id="120" w:name="_Toc43739335"/>
      <w:bookmarkEnd w:id="90"/>
      <w:r w:rsidRPr="001A2138">
        <w:lastRenderedPageBreak/>
        <w:t xml:space="preserve">What’s in this </w:t>
      </w:r>
      <w:r w:rsidR="000D5DB2">
        <w:t>booklet</w:t>
      </w:r>
      <w:r w:rsidRPr="001A2138">
        <w:t>?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901013">
        <w:fldChar w:fldCharType="begin"/>
      </w:r>
      <w:r w:rsidR="00901013">
        <w:instrText xml:space="preserve"> TOC \h \z \t "Heading 2,1" </w:instrText>
      </w:r>
      <w:r w:rsidR="00901013">
        <w:fldChar w:fldCharType="separate"/>
      </w:r>
    </w:p>
    <w:p w14:paraId="2BB8D5D2" w14:textId="76A76DFC" w:rsidR="00901013" w:rsidRDefault="0049380C" w:rsidP="00A443CD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739336" w:history="1">
        <w:r w:rsidR="00901013" w:rsidRPr="007E60BA">
          <w:rPr>
            <w:rStyle w:val="Hyperlink"/>
            <w:noProof/>
          </w:rPr>
          <w:t>Starting your plan</w:t>
        </w:r>
        <w:r w:rsidR="00901013">
          <w:rPr>
            <w:noProof/>
            <w:webHidden/>
          </w:rPr>
          <w:tab/>
        </w:r>
        <w:r w:rsidR="00901013">
          <w:rPr>
            <w:noProof/>
            <w:webHidden/>
          </w:rPr>
          <w:fldChar w:fldCharType="begin"/>
        </w:r>
        <w:r w:rsidR="00901013">
          <w:rPr>
            <w:noProof/>
            <w:webHidden/>
          </w:rPr>
          <w:instrText xml:space="preserve"> PAGEREF _Toc43739336 \h </w:instrText>
        </w:r>
        <w:r w:rsidR="00901013">
          <w:rPr>
            <w:noProof/>
            <w:webHidden/>
          </w:rPr>
        </w:r>
        <w:r w:rsidR="00901013">
          <w:rPr>
            <w:noProof/>
            <w:webHidden/>
          </w:rPr>
          <w:fldChar w:fldCharType="separate"/>
        </w:r>
        <w:r w:rsidR="00BD1B75">
          <w:rPr>
            <w:noProof/>
            <w:webHidden/>
          </w:rPr>
          <w:t>4</w:t>
        </w:r>
        <w:r w:rsidR="00901013">
          <w:rPr>
            <w:noProof/>
            <w:webHidden/>
          </w:rPr>
          <w:fldChar w:fldCharType="end"/>
        </w:r>
      </w:hyperlink>
    </w:p>
    <w:p w14:paraId="6CEFB599" w14:textId="00665C91" w:rsidR="00901013" w:rsidRDefault="0049380C" w:rsidP="00A443CD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739337" w:history="1">
        <w:r w:rsidR="00901013" w:rsidRPr="007E60BA">
          <w:rPr>
            <w:rStyle w:val="Hyperlink"/>
            <w:noProof/>
          </w:rPr>
          <w:t>What’s in your plan?</w:t>
        </w:r>
        <w:r w:rsidR="00901013">
          <w:rPr>
            <w:noProof/>
            <w:webHidden/>
          </w:rPr>
          <w:tab/>
        </w:r>
        <w:r w:rsidR="00901013">
          <w:rPr>
            <w:noProof/>
            <w:webHidden/>
          </w:rPr>
          <w:fldChar w:fldCharType="begin"/>
        </w:r>
        <w:r w:rsidR="00901013">
          <w:rPr>
            <w:noProof/>
            <w:webHidden/>
          </w:rPr>
          <w:instrText xml:space="preserve"> PAGEREF _Toc43739337 \h </w:instrText>
        </w:r>
        <w:r w:rsidR="00901013">
          <w:rPr>
            <w:noProof/>
            <w:webHidden/>
          </w:rPr>
        </w:r>
        <w:r w:rsidR="00901013">
          <w:rPr>
            <w:noProof/>
            <w:webHidden/>
          </w:rPr>
          <w:fldChar w:fldCharType="separate"/>
        </w:r>
        <w:r w:rsidR="00BD1B75">
          <w:rPr>
            <w:noProof/>
            <w:webHidden/>
          </w:rPr>
          <w:t>6</w:t>
        </w:r>
        <w:r w:rsidR="00901013">
          <w:rPr>
            <w:noProof/>
            <w:webHidden/>
          </w:rPr>
          <w:fldChar w:fldCharType="end"/>
        </w:r>
      </w:hyperlink>
    </w:p>
    <w:p w14:paraId="4316A664" w14:textId="2E18DB28" w:rsidR="00901013" w:rsidRDefault="0049380C" w:rsidP="00A443CD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739338" w:history="1">
        <w:r w:rsidR="00901013" w:rsidRPr="007E60BA">
          <w:rPr>
            <w:rStyle w:val="Hyperlink"/>
            <w:noProof/>
          </w:rPr>
          <w:t>Understanding support budgets</w:t>
        </w:r>
        <w:r w:rsidR="00901013">
          <w:rPr>
            <w:noProof/>
            <w:webHidden/>
          </w:rPr>
          <w:tab/>
        </w:r>
        <w:r w:rsidR="00901013">
          <w:rPr>
            <w:noProof/>
            <w:webHidden/>
          </w:rPr>
          <w:fldChar w:fldCharType="begin"/>
        </w:r>
        <w:r w:rsidR="00901013">
          <w:rPr>
            <w:noProof/>
            <w:webHidden/>
          </w:rPr>
          <w:instrText xml:space="preserve"> PAGEREF _Toc43739338 \h </w:instrText>
        </w:r>
        <w:r w:rsidR="00901013">
          <w:rPr>
            <w:noProof/>
            <w:webHidden/>
          </w:rPr>
        </w:r>
        <w:r w:rsidR="00901013">
          <w:rPr>
            <w:noProof/>
            <w:webHidden/>
          </w:rPr>
          <w:fldChar w:fldCharType="separate"/>
        </w:r>
        <w:r w:rsidR="00BD1B75">
          <w:rPr>
            <w:noProof/>
            <w:webHidden/>
          </w:rPr>
          <w:t>8</w:t>
        </w:r>
        <w:r w:rsidR="00901013">
          <w:rPr>
            <w:noProof/>
            <w:webHidden/>
          </w:rPr>
          <w:fldChar w:fldCharType="end"/>
        </w:r>
      </w:hyperlink>
    </w:p>
    <w:p w14:paraId="56FA3540" w14:textId="3BEFB0D0" w:rsidR="00901013" w:rsidRDefault="0049380C" w:rsidP="00A443CD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739339" w:history="1">
        <w:r w:rsidR="00901013" w:rsidRPr="007E60BA">
          <w:rPr>
            <w:rStyle w:val="Hyperlink"/>
            <w:noProof/>
          </w:rPr>
          <w:t>Choosing the supports you use</w:t>
        </w:r>
        <w:r w:rsidR="00901013">
          <w:rPr>
            <w:noProof/>
            <w:webHidden/>
          </w:rPr>
          <w:tab/>
        </w:r>
        <w:r w:rsidR="00901013">
          <w:rPr>
            <w:noProof/>
            <w:webHidden/>
          </w:rPr>
          <w:fldChar w:fldCharType="begin"/>
        </w:r>
        <w:r w:rsidR="00901013">
          <w:rPr>
            <w:noProof/>
            <w:webHidden/>
          </w:rPr>
          <w:instrText xml:space="preserve"> PAGEREF _Toc43739339 \h </w:instrText>
        </w:r>
        <w:r w:rsidR="00901013">
          <w:rPr>
            <w:noProof/>
            <w:webHidden/>
          </w:rPr>
        </w:r>
        <w:r w:rsidR="00901013">
          <w:rPr>
            <w:noProof/>
            <w:webHidden/>
          </w:rPr>
          <w:fldChar w:fldCharType="separate"/>
        </w:r>
        <w:r w:rsidR="00BD1B75">
          <w:rPr>
            <w:noProof/>
            <w:webHidden/>
          </w:rPr>
          <w:t>11</w:t>
        </w:r>
        <w:r w:rsidR="00901013">
          <w:rPr>
            <w:noProof/>
            <w:webHidden/>
          </w:rPr>
          <w:fldChar w:fldCharType="end"/>
        </w:r>
      </w:hyperlink>
    </w:p>
    <w:p w14:paraId="57D9B9CE" w14:textId="2BCDB5A4" w:rsidR="00901013" w:rsidRDefault="0049380C" w:rsidP="00A443CD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739340" w:history="1">
        <w:r w:rsidR="00901013" w:rsidRPr="007E60BA">
          <w:rPr>
            <w:rStyle w:val="Hyperlink"/>
            <w:noProof/>
          </w:rPr>
          <w:t>Reviewing your plan</w:t>
        </w:r>
        <w:r w:rsidR="00901013">
          <w:rPr>
            <w:noProof/>
            <w:webHidden/>
          </w:rPr>
          <w:tab/>
        </w:r>
        <w:r w:rsidR="00901013">
          <w:rPr>
            <w:noProof/>
            <w:webHidden/>
          </w:rPr>
          <w:fldChar w:fldCharType="begin"/>
        </w:r>
        <w:r w:rsidR="00901013">
          <w:rPr>
            <w:noProof/>
            <w:webHidden/>
          </w:rPr>
          <w:instrText xml:space="preserve"> PAGEREF _Toc43739340 \h </w:instrText>
        </w:r>
        <w:r w:rsidR="00901013">
          <w:rPr>
            <w:noProof/>
            <w:webHidden/>
          </w:rPr>
        </w:r>
        <w:r w:rsidR="00901013">
          <w:rPr>
            <w:noProof/>
            <w:webHidden/>
          </w:rPr>
          <w:fldChar w:fldCharType="separate"/>
        </w:r>
        <w:r w:rsidR="00BD1B75">
          <w:rPr>
            <w:noProof/>
            <w:webHidden/>
          </w:rPr>
          <w:t>16</w:t>
        </w:r>
        <w:r w:rsidR="00901013">
          <w:rPr>
            <w:noProof/>
            <w:webHidden/>
          </w:rPr>
          <w:fldChar w:fldCharType="end"/>
        </w:r>
      </w:hyperlink>
    </w:p>
    <w:p w14:paraId="56BA00B5" w14:textId="0291C73E" w:rsidR="00901013" w:rsidRDefault="0049380C" w:rsidP="00A443CD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739341" w:history="1">
        <w:r w:rsidR="00901013" w:rsidRPr="007E60BA">
          <w:rPr>
            <w:rStyle w:val="Hyperlink"/>
            <w:noProof/>
          </w:rPr>
          <w:t>More information</w:t>
        </w:r>
        <w:r w:rsidR="00901013">
          <w:rPr>
            <w:noProof/>
            <w:webHidden/>
          </w:rPr>
          <w:tab/>
        </w:r>
        <w:r w:rsidR="00901013">
          <w:rPr>
            <w:noProof/>
            <w:webHidden/>
          </w:rPr>
          <w:fldChar w:fldCharType="begin"/>
        </w:r>
        <w:r w:rsidR="00901013">
          <w:rPr>
            <w:noProof/>
            <w:webHidden/>
          </w:rPr>
          <w:instrText xml:space="preserve"> PAGEREF _Toc43739341 \h </w:instrText>
        </w:r>
        <w:r w:rsidR="00901013">
          <w:rPr>
            <w:noProof/>
            <w:webHidden/>
          </w:rPr>
        </w:r>
        <w:r w:rsidR="00901013">
          <w:rPr>
            <w:noProof/>
            <w:webHidden/>
          </w:rPr>
          <w:fldChar w:fldCharType="separate"/>
        </w:r>
        <w:r w:rsidR="00BD1B75">
          <w:rPr>
            <w:noProof/>
            <w:webHidden/>
          </w:rPr>
          <w:t>20</w:t>
        </w:r>
        <w:r w:rsidR="00901013">
          <w:rPr>
            <w:noProof/>
            <w:webHidden/>
          </w:rPr>
          <w:fldChar w:fldCharType="end"/>
        </w:r>
      </w:hyperlink>
    </w:p>
    <w:p w14:paraId="38B9F6AC" w14:textId="698956A0" w:rsidR="00901013" w:rsidRDefault="0049380C" w:rsidP="00A443CD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739342" w:history="1">
        <w:r w:rsidR="00901013" w:rsidRPr="007E60BA">
          <w:rPr>
            <w:rStyle w:val="Hyperlink"/>
            <w:noProof/>
          </w:rPr>
          <w:t>Word list</w:t>
        </w:r>
        <w:r w:rsidR="00901013">
          <w:rPr>
            <w:noProof/>
            <w:webHidden/>
          </w:rPr>
          <w:tab/>
        </w:r>
        <w:r w:rsidR="00901013">
          <w:rPr>
            <w:noProof/>
            <w:webHidden/>
          </w:rPr>
          <w:fldChar w:fldCharType="begin"/>
        </w:r>
        <w:r w:rsidR="00901013">
          <w:rPr>
            <w:noProof/>
            <w:webHidden/>
          </w:rPr>
          <w:instrText xml:space="preserve"> PAGEREF _Toc43739342 \h </w:instrText>
        </w:r>
        <w:r w:rsidR="00901013">
          <w:rPr>
            <w:noProof/>
            <w:webHidden/>
          </w:rPr>
        </w:r>
        <w:r w:rsidR="00901013">
          <w:rPr>
            <w:noProof/>
            <w:webHidden/>
          </w:rPr>
          <w:fldChar w:fldCharType="separate"/>
        </w:r>
        <w:r w:rsidR="00BD1B75">
          <w:rPr>
            <w:noProof/>
            <w:webHidden/>
          </w:rPr>
          <w:t>21</w:t>
        </w:r>
        <w:r w:rsidR="00901013">
          <w:rPr>
            <w:noProof/>
            <w:webHidden/>
          </w:rPr>
          <w:fldChar w:fldCharType="end"/>
        </w:r>
      </w:hyperlink>
    </w:p>
    <w:p w14:paraId="3D7EBAAF" w14:textId="1E261A22" w:rsidR="00EB07E5" w:rsidRDefault="00901013" w:rsidP="006F719F">
      <w:pPr>
        <w:rPr>
          <w:rFonts w:cs="Times New Roman"/>
          <w:b/>
          <w:bCs/>
          <w:color w:val="6B2976"/>
          <w:sz w:val="36"/>
        </w:rPr>
      </w:pPr>
      <w:r>
        <w:fldChar w:fldCharType="end"/>
      </w:r>
      <w:r w:rsidR="00EB07E5">
        <w:br w:type="page"/>
      </w:r>
    </w:p>
    <w:p w14:paraId="3E68C479" w14:textId="1744BB07" w:rsidR="006B461C" w:rsidRPr="00222B97" w:rsidRDefault="00BC0DA4" w:rsidP="007836E0">
      <w:pPr>
        <w:pStyle w:val="Heading2"/>
      </w:pPr>
      <w:bookmarkStart w:id="121" w:name="_Toc43739336"/>
      <w:r>
        <w:lastRenderedPageBreak/>
        <w:t>Starting your plan</w:t>
      </w:r>
      <w:bookmarkEnd w:id="121"/>
    </w:p>
    <w:p w14:paraId="3D93A575" w14:textId="60E25273" w:rsidR="00847A73" w:rsidRDefault="00847A73" w:rsidP="006F719F">
      <w:r>
        <w:t xml:space="preserve">If you have an approved NDIS plan, </w:t>
      </w:r>
      <w:proofErr w:type="gramStart"/>
      <w:r>
        <w:t>it’s</w:t>
      </w:r>
      <w:proofErr w:type="gramEnd"/>
      <w:r>
        <w:t xml:space="preserve"> time to get started. </w:t>
      </w:r>
    </w:p>
    <w:p w14:paraId="643F50A5" w14:textId="77777777" w:rsidR="00847A73" w:rsidRPr="00A47051" w:rsidRDefault="00847A73" w:rsidP="006F719F">
      <w:r>
        <w:t>You can get support to start your plan.</w:t>
      </w:r>
    </w:p>
    <w:p w14:paraId="6C05AD4B" w14:textId="77777777" w:rsidR="00847A73" w:rsidRDefault="00847A73" w:rsidP="006F719F">
      <w:r>
        <w:t>You might get support from a:</w:t>
      </w:r>
    </w:p>
    <w:p w14:paraId="30D610E8" w14:textId="77777777" w:rsidR="00847A73" w:rsidRPr="00847A73" w:rsidRDefault="00847A73" w:rsidP="00A443CD">
      <w:pPr>
        <w:pStyle w:val="ListParagraph"/>
        <w:numPr>
          <w:ilvl w:val="0"/>
          <w:numId w:val="8"/>
        </w:numPr>
      </w:pPr>
      <w:r w:rsidRPr="00847A73">
        <w:t>Early Childhood Early Intervention Coordinator (ECEI Coordinator)</w:t>
      </w:r>
    </w:p>
    <w:p w14:paraId="1F535519" w14:textId="77777777" w:rsidR="00847A73" w:rsidRPr="00847A73" w:rsidRDefault="00847A73" w:rsidP="00A443CD">
      <w:pPr>
        <w:pStyle w:val="ListParagraph"/>
        <w:numPr>
          <w:ilvl w:val="0"/>
          <w:numId w:val="8"/>
        </w:numPr>
      </w:pPr>
      <w:r w:rsidRPr="00847A73">
        <w:t>Local Area Coordinator (LAC).</w:t>
      </w:r>
    </w:p>
    <w:p w14:paraId="5AF45821" w14:textId="77777777" w:rsidR="00847A73" w:rsidRDefault="00847A73" w:rsidP="00A443CD">
      <w:pPr>
        <w:pStyle w:val="ListParagraph"/>
        <w:numPr>
          <w:ilvl w:val="0"/>
          <w:numId w:val="8"/>
        </w:numPr>
      </w:pPr>
      <w:r w:rsidRPr="00847A73">
        <w:t>Suppo</w:t>
      </w:r>
      <w:r>
        <w:t xml:space="preserve">rt Coordinator. </w:t>
      </w:r>
    </w:p>
    <w:p w14:paraId="6AE5BEBB" w14:textId="77777777" w:rsidR="00847A73" w:rsidRDefault="00847A73" w:rsidP="006F719F">
      <w:r>
        <w:t xml:space="preserve">We explain each of these people and the way they can help you with the NDIS in Booklet 1. </w:t>
      </w:r>
    </w:p>
    <w:p w14:paraId="0AD2F67C" w14:textId="77777777" w:rsidR="00847A73" w:rsidRPr="00A47051" w:rsidRDefault="00847A73" w:rsidP="006F719F">
      <w:proofErr w:type="gramStart"/>
      <w:r>
        <w:t>All of</w:t>
      </w:r>
      <w:proofErr w:type="gramEnd"/>
      <w:r>
        <w:t xml:space="preserve"> these people can help you:</w:t>
      </w:r>
    </w:p>
    <w:p w14:paraId="5A46B1E9" w14:textId="77777777" w:rsidR="00847A73" w:rsidRPr="00847A73" w:rsidRDefault="00847A73" w:rsidP="00A443CD">
      <w:pPr>
        <w:pStyle w:val="ListParagraph"/>
        <w:numPr>
          <w:ilvl w:val="0"/>
          <w:numId w:val="7"/>
        </w:numPr>
      </w:pPr>
      <w:r w:rsidRPr="00847A73">
        <w:t>understand your plan</w:t>
      </w:r>
    </w:p>
    <w:p w14:paraId="652420B1" w14:textId="44358D82" w:rsidR="00847A73" w:rsidRPr="00847A73" w:rsidRDefault="00847A73" w:rsidP="00A443CD">
      <w:pPr>
        <w:pStyle w:val="ListParagraph"/>
        <w:numPr>
          <w:ilvl w:val="0"/>
          <w:numId w:val="7"/>
        </w:numPr>
      </w:pPr>
      <w:r w:rsidRPr="00847A73">
        <w:t xml:space="preserve">understand the services and supports you can use </w:t>
      </w:r>
    </w:p>
    <w:p w14:paraId="36071977" w14:textId="77777777" w:rsidR="00847A73" w:rsidRPr="00847A73" w:rsidRDefault="00847A73" w:rsidP="00A443CD">
      <w:pPr>
        <w:pStyle w:val="ListParagraph"/>
        <w:numPr>
          <w:ilvl w:val="0"/>
          <w:numId w:val="7"/>
        </w:numPr>
      </w:pPr>
      <w:r w:rsidRPr="00847A73">
        <w:t>find providers who meet your needs</w:t>
      </w:r>
    </w:p>
    <w:p w14:paraId="4968CB0A" w14:textId="77777777" w:rsidR="00847A73" w:rsidRPr="00847A73" w:rsidRDefault="00847A73" w:rsidP="00A443CD">
      <w:pPr>
        <w:pStyle w:val="ListParagraph"/>
        <w:numPr>
          <w:ilvl w:val="0"/>
          <w:numId w:val="7"/>
        </w:numPr>
      </w:pPr>
      <w:r w:rsidRPr="00847A73">
        <w:t>learn how to book a service</w:t>
      </w:r>
    </w:p>
    <w:p w14:paraId="54420C2F" w14:textId="0C09D9EE" w:rsidR="00847A73" w:rsidRDefault="00847A73" w:rsidP="00A443CD">
      <w:pPr>
        <w:pStyle w:val="ListParagraph"/>
        <w:numPr>
          <w:ilvl w:val="0"/>
          <w:numId w:val="7"/>
        </w:numPr>
      </w:pPr>
      <w:r w:rsidRPr="00847A73">
        <w:t>wit</w:t>
      </w:r>
      <w:r>
        <w:t>h any questions you have about your plan.</w:t>
      </w:r>
    </w:p>
    <w:p w14:paraId="1B43E0AD" w14:textId="77777777" w:rsidR="00281198" w:rsidRDefault="00281198" w:rsidP="006F719F">
      <w:pPr>
        <w:pStyle w:val="Heading3"/>
      </w:pPr>
      <w:r>
        <w:t>Managing your NDIS funding</w:t>
      </w:r>
    </w:p>
    <w:p w14:paraId="735B7D4A" w14:textId="77777777" w:rsidR="00847A73" w:rsidRPr="00A47051" w:rsidRDefault="00847A73" w:rsidP="006F719F">
      <w:r w:rsidRPr="00C52FDB">
        <w:rPr>
          <w:b/>
          <w:bCs/>
        </w:rPr>
        <w:t>NDIS funding</w:t>
      </w:r>
      <w:r>
        <w:t xml:space="preserve"> is the money from your plan that pays for the supports and services you need.</w:t>
      </w:r>
    </w:p>
    <w:p w14:paraId="17E26890" w14:textId="77777777" w:rsidR="00847A73" w:rsidRDefault="00847A73" w:rsidP="006F719F">
      <w:r>
        <w:t>You can decide:</w:t>
      </w:r>
    </w:p>
    <w:p w14:paraId="63D21D46" w14:textId="77777777" w:rsidR="00847A73" w:rsidRPr="00847A73" w:rsidRDefault="00847A73" w:rsidP="00A443CD">
      <w:pPr>
        <w:pStyle w:val="ListParagraph"/>
        <w:numPr>
          <w:ilvl w:val="0"/>
          <w:numId w:val="6"/>
        </w:numPr>
      </w:pPr>
      <w:r w:rsidRPr="00847A73">
        <w:t>what services you receive</w:t>
      </w:r>
    </w:p>
    <w:p w14:paraId="0EB9F2C8" w14:textId="77777777" w:rsidR="00847A73" w:rsidRPr="00847A73" w:rsidRDefault="00847A73" w:rsidP="00A443CD">
      <w:pPr>
        <w:pStyle w:val="ListParagraph"/>
        <w:numPr>
          <w:ilvl w:val="0"/>
          <w:numId w:val="6"/>
        </w:numPr>
      </w:pPr>
      <w:r w:rsidRPr="00847A73">
        <w:t xml:space="preserve">who provides </w:t>
      </w:r>
      <w:proofErr w:type="gramStart"/>
      <w:r w:rsidRPr="00847A73">
        <w:t>them</w:t>
      </w:r>
      <w:proofErr w:type="gramEnd"/>
    </w:p>
    <w:p w14:paraId="0EA388CC" w14:textId="1DE93D35" w:rsidR="00A443CD" w:rsidRDefault="00847A73" w:rsidP="00A443CD">
      <w:pPr>
        <w:pStyle w:val="ListParagraph"/>
        <w:numPr>
          <w:ilvl w:val="0"/>
          <w:numId w:val="6"/>
        </w:numPr>
      </w:pPr>
      <w:r w:rsidRPr="00847A73">
        <w:t>when you receive them.</w:t>
      </w:r>
    </w:p>
    <w:p w14:paraId="17DDEF3A" w14:textId="77777777" w:rsidR="00A443CD" w:rsidRDefault="00A443CD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2C3BF0B" w14:textId="77777777" w:rsidR="00847A73" w:rsidRPr="00A47051" w:rsidRDefault="00847A73" w:rsidP="006F719F">
      <w:r>
        <w:lastRenderedPageBreak/>
        <w:t>Those supports and services need to:</w:t>
      </w:r>
    </w:p>
    <w:p w14:paraId="1A84E709" w14:textId="77777777" w:rsidR="00847A73" w:rsidRPr="00633887" w:rsidRDefault="00847A73" w:rsidP="00633887">
      <w:pPr>
        <w:pStyle w:val="ListBullet"/>
      </w:pPr>
      <w:r>
        <w:t>be related</w:t>
      </w:r>
      <w:r w:rsidRPr="00633887">
        <w:t xml:space="preserve"> to your disability</w:t>
      </w:r>
    </w:p>
    <w:p w14:paraId="779FF62B" w14:textId="77777777" w:rsidR="00847A73" w:rsidRDefault="00847A73" w:rsidP="00633887">
      <w:pPr>
        <w:pStyle w:val="ListBullet"/>
      </w:pPr>
      <w:r w:rsidRPr="00633887">
        <w:t>help you a</w:t>
      </w:r>
      <w:r>
        <w:t>chieve the goals in your plan.</w:t>
      </w:r>
    </w:p>
    <w:p w14:paraId="4EB3CEC6" w14:textId="77777777" w:rsidR="00847A73" w:rsidRDefault="00847A73" w:rsidP="006F719F">
      <w:r>
        <w:t>There are 3 different ways to manage your plan:</w:t>
      </w:r>
    </w:p>
    <w:p w14:paraId="63106535" w14:textId="49B79067" w:rsidR="00847A73" w:rsidRDefault="00847A73" w:rsidP="0049380C">
      <w:pPr>
        <w:numPr>
          <w:ilvl w:val="0"/>
          <w:numId w:val="24"/>
        </w:numPr>
      </w:pPr>
      <w:r>
        <w:t>Self-managed – you manage your plan by yourself</w:t>
      </w:r>
    </w:p>
    <w:p w14:paraId="070795F2" w14:textId="755E046A" w:rsidR="00847A73" w:rsidRDefault="00847A73" w:rsidP="0049380C">
      <w:pPr>
        <w:numPr>
          <w:ilvl w:val="0"/>
          <w:numId w:val="24"/>
        </w:numPr>
      </w:pPr>
      <w:r>
        <w:t xml:space="preserve">Plan-managed – a Plan Manager helps you manage part of </w:t>
      </w:r>
      <w:r>
        <w:br/>
        <w:t>your plan</w:t>
      </w:r>
    </w:p>
    <w:p w14:paraId="491029C6" w14:textId="77777777" w:rsidR="00847A73" w:rsidRDefault="00847A73" w:rsidP="0049380C">
      <w:pPr>
        <w:numPr>
          <w:ilvl w:val="0"/>
          <w:numId w:val="24"/>
        </w:numPr>
      </w:pPr>
      <w:r>
        <w:t>NDIA-managed – the NDIA manages your plan for you.</w:t>
      </w:r>
    </w:p>
    <w:p w14:paraId="0C1F6800" w14:textId="1E266536" w:rsidR="00847A73" w:rsidRDefault="00847A73" w:rsidP="006F719F">
      <w:r>
        <w:t>You can find out more about the different ways to manage your plan in Booklet 2.</w:t>
      </w:r>
    </w:p>
    <w:p w14:paraId="63F93C32" w14:textId="53F51A43" w:rsidR="00AF78DF" w:rsidRDefault="00AF78DF" w:rsidP="006F719F">
      <w:pPr>
        <w:pStyle w:val="Heading3"/>
      </w:pPr>
      <w:r>
        <w:t xml:space="preserve">Viewing your plan in </w:t>
      </w:r>
      <w:proofErr w:type="spellStart"/>
      <w:r>
        <w:t>myplace</w:t>
      </w:r>
      <w:proofErr w:type="spellEnd"/>
    </w:p>
    <w:p w14:paraId="3AF60551" w14:textId="77777777" w:rsidR="00847A73" w:rsidRDefault="00847A73" w:rsidP="006F719F">
      <w:proofErr w:type="spellStart"/>
      <w:r w:rsidRPr="00501EF9">
        <w:rPr>
          <w:b/>
          <w:bCs/>
        </w:rPr>
        <w:t>myplace</w:t>
      </w:r>
      <w:proofErr w:type="spellEnd"/>
      <w:r>
        <w:t xml:space="preserve"> is a website you can use to see and manage your plan.</w:t>
      </w:r>
    </w:p>
    <w:p w14:paraId="0B36CC78" w14:textId="77777777" w:rsidR="00847A73" w:rsidRDefault="00847A73" w:rsidP="006F719F">
      <w:r>
        <w:t xml:space="preserve">You can use </w:t>
      </w:r>
      <w:proofErr w:type="spellStart"/>
      <w:r>
        <w:t>myplace</w:t>
      </w:r>
      <w:proofErr w:type="spellEnd"/>
      <w:r>
        <w:t xml:space="preserve"> to:</w:t>
      </w:r>
    </w:p>
    <w:p w14:paraId="504EDB7A" w14:textId="77777777" w:rsidR="00847A73" w:rsidRDefault="00847A73" w:rsidP="00633887">
      <w:pPr>
        <w:pStyle w:val="ListBullet"/>
      </w:pPr>
      <w:r>
        <w:t>see messages from the NDIS</w:t>
      </w:r>
    </w:p>
    <w:p w14:paraId="7C46C6E3" w14:textId="77777777" w:rsidR="00847A73" w:rsidRDefault="00847A73" w:rsidP="00633887">
      <w:pPr>
        <w:pStyle w:val="ListBullet"/>
      </w:pPr>
      <w:r>
        <w:t>find service providers</w:t>
      </w:r>
    </w:p>
    <w:p w14:paraId="4248DE10" w14:textId="77777777" w:rsidR="00847A73" w:rsidRDefault="00847A73" w:rsidP="00633887">
      <w:pPr>
        <w:pStyle w:val="ListBullet"/>
      </w:pPr>
      <w:r>
        <w:t>book a service</w:t>
      </w:r>
    </w:p>
    <w:p w14:paraId="007BDF5D" w14:textId="77777777" w:rsidR="00847A73" w:rsidRDefault="00847A73" w:rsidP="00633887">
      <w:pPr>
        <w:pStyle w:val="ListBullet"/>
      </w:pPr>
      <w:r>
        <w:t>share your plan with your service provider.</w:t>
      </w:r>
    </w:p>
    <w:p w14:paraId="2B349434" w14:textId="77777777" w:rsidR="00847A73" w:rsidRDefault="00847A73" w:rsidP="006F719F">
      <w:r>
        <w:t xml:space="preserve">You can use </w:t>
      </w:r>
      <w:proofErr w:type="spellStart"/>
      <w:r>
        <w:t>myplace</w:t>
      </w:r>
      <w:proofErr w:type="spellEnd"/>
      <w:r>
        <w:t xml:space="preserve"> anytime you want to.</w:t>
      </w:r>
    </w:p>
    <w:p w14:paraId="1B26692F" w14:textId="2468A4B2" w:rsidR="00847A73" w:rsidRDefault="00847A73" w:rsidP="006F719F">
      <w:r>
        <w:t xml:space="preserve">Your plan will go onto </w:t>
      </w:r>
      <w:proofErr w:type="spellStart"/>
      <w:r>
        <w:t>myplace</w:t>
      </w:r>
      <w:proofErr w:type="spellEnd"/>
      <w:r>
        <w:t xml:space="preserve"> 1 day after it is approved.</w:t>
      </w:r>
    </w:p>
    <w:p w14:paraId="2B9DEA55" w14:textId="0504ED6F" w:rsidR="00847A73" w:rsidRDefault="00847A73" w:rsidP="006F719F">
      <w:r>
        <w:t xml:space="preserve">You can find more information about </w:t>
      </w:r>
      <w:proofErr w:type="spellStart"/>
      <w:r>
        <w:t>myplace</w:t>
      </w:r>
      <w:proofErr w:type="spellEnd"/>
      <w:r>
        <w:t xml:space="preserve"> in Booklet 2.</w:t>
      </w:r>
    </w:p>
    <w:p w14:paraId="0368C971" w14:textId="278B84F8" w:rsidR="00D01D6C" w:rsidRDefault="00A47051" w:rsidP="007836E0">
      <w:pPr>
        <w:pStyle w:val="Heading2"/>
      </w:pPr>
      <w:bookmarkStart w:id="122" w:name="_Toc6390577"/>
      <w:bookmarkStart w:id="123" w:name="_Toc12634028"/>
      <w:bookmarkEnd w:id="5"/>
      <w:r>
        <w:br w:type="page"/>
      </w:r>
    </w:p>
    <w:p w14:paraId="72E92532" w14:textId="6315EB77" w:rsidR="00D01D6C" w:rsidRPr="00222B97" w:rsidRDefault="00BC0DA4" w:rsidP="007836E0">
      <w:pPr>
        <w:pStyle w:val="Heading2"/>
      </w:pPr>
      <w:bookmarkStart w:id="124" w:name="_Toc43739337"/>
      <w:r>
        <w:lastRenderedPageBreak/>
        <w:t xml:space="preserve">What’s in your </w:t>
      </w:r>
      <w:r w:rsidR="00C93AB3">
        <w:t>p</w:t>
      </w:r>
      <w:r>
        <w:t>lan?</w:t>
      </w:r>
      <w:bookmarkEnd w:id="124"/>
    </w:p>
    <w:p w14:paraId="7A7FF5B2" w14:textId="77777777" w:rsidR="00847A73" w:rsidRDefault="00847A73" w:rsidP="006F719F">
      <w:r>
        <w:t>The information in your plan comes from your planning meeting.</w:t>
      </w:r>
    </w:p>
    <w:p w14:paraId="1A0194EB" w14:textId="77777777" w:rsidR="00847A73" w:rsidRDefault="00847A73" w:rsidP="006F719F">
      <w:r>
        <w:t>Your plan includes these sections:</w:t>
      </w:r>
    </w:p>
    <w:p w14:paraId="49BABA89" w14:textId="77777777" w:rsidR="00847A73" w:rsidRPr="00281198" w:rsidRDefault="00847A73" w:rsidP="00633887">
      <w:pPr>
        <w:pStyle w:val="ListBullet"/>
      </w:pPr>
      <w:r w:rsidRPr="00281198">
        <w:t>Information about you</w:t>
      </w:r>
    </w:p>
    <w:p w14:paraId="1B92F855" w14:textId="77777777" w:rsidR="00847A73" w:rsidRPr="00281198" w:rsidRDefault="00847A73" w:rsidP="00633887">
      <w:pPr>
        <w:pStyle w:val="ListBullet"/>
      </w:pPr>
      <w:r w:rsidRPr="00281198">
        <w:t>Family and friends</w:t>
      </w:r>
    </w:p>
    <w:p w14:paraId="704D9132" w14:textId="77777777" w:rsidR="00847A73" w:rsidRPr="00281198" w:rsidRDefault="00847A73" w:rsidP="00633887">
      <w:pPr>
        <w:pStyle w:val="ListBullet"/>
      </w:pPr>
      <w:r w:rsidRPr="00281198">
        <w:t>Services and community groups</w:t>
      </w:r>
    </w:p>
    <w:p w14:paraId="6AC80D78" w14:textId="77777777" w:rsidR="00847A73" w:rsidRPr="00281198" w:rsidRDefault="00847A73" w:rsidP="00633887">
      <w:pPr>
        <w:pStyle w:val="ListBullet"/>
      </w:pPr>
      <w:r w:rsidRPr="00281198">
        <w:t>Your goals</w:t>
      </w:r>
    </w:p>
    <w:p w14:paraId="17B99A6D" w14:textId="77777777" w:rsidR="00847A73" w:rsidRPr="00281198" w:rsidRDefault="00847A73" w:rsidP="00633887">
      <w:pPr>
        <w:pStyle w:val="ListBullet"/>
      </w:pPr>
      <w:r w:rsidRPr="00281198">
        <w:t>The supports you can use</w:t>
      </w:r>
    </w:p>
    <w:p w14:paraId="4665F561" w14:textId="77777777" w:rsidR="00847A73" w:rsidRPr="00281198" w:rsidDel="00281198" w:rsidRDefault="00847A73" w:rsidP="006F719F">
      <w:r>
        <w:t xml:space="preserve">We explain each of these sections in detail in Booklet 2. </w:t>
      </w:r>
    </w:p>
    <w:p w14:paraId="6981B53B" w14:textId="4D3CC19B" w:rsidR="007F2720" w:rsidRDefault="007F2720" w:rsidP="006F719F">
      <w:pPr>
        <w:pStyle w:val="Heading3"/>
        <w:rPr>
          <w:lang w:val="en-US"/>
        </w:rPr>
      </w:pPr>
      <w:r>
        <w:rPr>
          <w:lang w:val="en-US"/>
        </w:rPr>
        <w:t>What if something changes?</w:t>
      </w:r>
    </w:p>
    <w:p w14:paraId="01AE33CB" w14:textId="77777777" w:rsidR="00847A73" w:rsidRDefault="00847A73" w:rsidP="006F719F">
      <w:r>
        <w:t>Over time, something in your life might change, such as:</w:t>
      </w:r>
    </w:p>
    <w:p w14:paraId="13059E6F" w14:textId="77777777" w:rsidR="00847A73" w:rsidRDefault="00847A73" w:rsidP="00633887">
      <w:pPr>
        <w:pStyle w:val="ListBullet"/>
      </w:pPr>
      <w:r>
        <w:t>the support you need for your disability</w:t>
      </w:r>
    </w:p>
    <w:p w14:paraId="599BB7D4" w14:textId="77777777" w:rsidR="00847A73" w:rsidRDefault="00847A73" w:rsidP="00633887">
      <w:pPr>
        <w:pStyle w:val="ListBullet"/>
      </w:pPr>
      <w:r>
        <w:t>where you live</w:t>
      </w:r>
    </w:p>
    <w:p w14:paraId="45E83700" w14:textId="77777777" w:rsidR="00847A73" w:rsidRDefault="00847A73" w:rsidP="00633887">
      <w:pPr>
        <w:pStyle w:val="ListBullet"/>
      </w:pPr>
      <w:r>
        <w:t xml:space="preserve">who you live </w:t>
      </w:r>
      <w:proofErr w:type="gramStart"/>
      <w:r>
        <w:t>with</w:t>
      </w:r>
      <w:proofErr w:type="gramEnd"/>
    </w:p>
    <w:p w14:paraId="7892E5EB" w14:textId="77777777" w:rsidR="00847A73" w:rsidRDefault="00847A73" w:rsidP="00633887">
      <w:pPr>
        <w:pStyle w:val="ListBullet"/>
      </w:pPr>
      <w:r>
        <w:t>your job.</w:t>
      </w:r>
    </w:p>
    <w:p w14:paraId="368B704B" w14:textId="77777777" w:rsidR="00847A73" w:rsidRDefault="00847A73" w:rsidP="006F719F">
      <w:r>
        <w:t>If something changes in your life, please tell your:</w:t>
      </w:r>
    </w:p>
    <w:p w14:paraId="1E5FB3E8" w14:textId="77777777" w:rsidR="00847A73" w:rsidRPr="00F65465" w:rsidRDefault="00847A73" w:rsidP="00A443CD">
      <w:pPr>
        <w:pStyle w:val="ListParagraph"/>
        <w:numPr>
          <w:ilvl w:val="0"/>
          <w:numId w:val="21"/>
        </w:numPr>
      </w:pPr>
      <w:r w:rsidRPr="00F65465">
        <w:t>ECEI Coordinator</w:t>
      </w:r>
    </w:p>
    <w:p w14:paraId="588589C5" w14:textId="77777777" w:rsidR="00847A73" w:rsidRPr="00F65465" w:rsidRDefault="00847A73" w:rsidP="00A443CD">
      <w:pPr>
        <w:pStyle w:val="ListParagraph"/>
        <w:numPr>
          <w:ilvl w:val="0"/>
          <w:numId w:val="21"/>
        </w:numPr>
      </w:pPr>
      <w:r w:rsidRPr="00F65465">
        <w:t>LAC</w:t>
      </w:r>
    </w:p>
    <w:p w14:paraId="16033724" w14:textId="77777777" w:rsidR="00847A73" w:rsidRDefault="00847A73" w:rsidP="00A443CD">
      <w:pPr>
        <w:pStyle w:val="ListParagraph"/>
        <w:numPr>
          <w:ilvl w:val="0"/>
          <w:numId w:val="21"/>
        </w:numPr>
      </w:pPr>
      <w:r w:rsidRPr="00F65465">
        <w:t>Support Coordinator.</w:t>
      </w:r>
    </w:p>
    <w:p w14:paraId="14671B20" w14:textId="77777777" w:rsidR="00847A73" w:rsidRDefault="00847A73" w:rsidP="006F719F">
      <w:r>
        <w:t>Because of these changes, your plan might need to change so that it supports you better.</w:t>
      </w:r>
    </w:p>
    <w:p w14:paraId="52885332" w14:textId="77777777" w:rsidR="00847A73" w:rsidRDefault="00847A73" w:rsidP="006F719F">
      <w:r>
        <w:t>Or your plan might stay the same.</w:t>
      </w:r>
    </w:p>
    <w:p w14:paraId="43BA92C3" w14:textId="77777777" w:rsidR="00450BD5" w:rsidRDefault="00450BD5" w:rsidP="006F719F">
      <w:pPr>
        <w:rPr>
          <w:rFonts w:cs="Times New Roman"/>
          <w:sz w:val="32"/>
          <w:szCs w:val="28"/>
          <w:lang w:val="en-US"/>
        </w:rPr>
      </w:pPr>
      <w:r>
        <w:rPr>
          <w:lang w:val="en-US"/>
        </w:rPr>
        <w:br w:type="page"/>
      </w:r>
    </w:p>
    <w:p w14:paraId="270C37E9" w14:textId="4C2BB48E" w:rsidR="00E97130" w:rsidRDefault="00E97130" w:rsidP="006F719F">
      <w:pPr>
        <w:pStyle w:val="Heading3"/>
        <w:rPr>
          <w:lang w:val="en-US"/>
        </w:rPr>
      </w:pPr>
      <w:r>
        <w:rPr>
          <w:lang w:val="en-US"/>
        </w:rPr>
        <w:lastRenderedPageBreak/>
        <w:t xml:space="preserve">What if you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agree with what is in your </w:t>
      </w:r>
      <w:r w:rsidR="00C93AB3">
        <w:rPr>
          <w:lang w:val="en-US"/>
        </w:rPr>
        <w:t>p</w:t>
      </w:r>
      <w:r>
        <w:rPr>
          <w:lang w:val="en-US"/>
        </w:rPr>
        <w:t>lan?</w:t>
      </w:r>
    </w:p>
    <w:p w14:paraId="07A3DA32" w14:textId="77777777" w:rsidR="00847A73" w:rsidRDefault="00847A73" w:rsidP="006F719F">
      <w:r>
        <w:t>You can ask for your plan to be changed if you:</w:t>
      </w:r>
    </w:p>
    <w:p w14:paraId="33F656FA" w14:textId="77777777" w:rsidR="00847A73" w:rsidRDefault="00847A73" w:rsidP="00A443CD">
      <w:pPr>
        <w:pStyle w:val="ListParagraph"/>
        <w:numPr>
          <w:ilvl w:val="0"/>
          <w:numId w:val="22"/>
        </w:numPr>
      </w:pPr>
      <w:r>
        <w:t>are not happy with the goals in your plan</w:t>
      </w:r>
    </w:p>
    <w:p w14:paraId="0C73921C" w14:textId="77777777" w:rsidR="00847A73" w:rsidRDefault="00847A73" w:rsidP="00A443CD">
      <w:pPr>
        <w:pStyle w:val="ListParagraph"/>
        <w:numPr>
          <w:ilvl w:val="0"/>
          <w:numId w:val="22"/>
        </w:numPr>
      </w:pPr>
      <w:proofErr w:type="gramStart"/>
      <w:r>
        <w:t>don’t</w:t>
      </w:r>
      <w:proofErr w:type="gramEnd"/>
      <w:r>
        <w:t xml:space="preserve"> agree with the goals in your plan.</w:t>
      </w:r>
    </w:p>
    <w:p w14:paraId="48B8F51E" w14:textId="3C54F7BB" w:rsidR="00847A73" w:rsidRDefault="00847A73" w:rsidP="006F719F">
      <w:r>
        <w:t xml:space="preserve">You can also ask us to review your plan if you think your funding needs </w:t>
      </w:r>
      <w:r w:rsidR="00633887">
        <w:br/>
      </w:r>
      <w:r>
        <w:t>to change.</w:t>
      </w:r>
    </w:p>
    <w:p w14:paraId="7AA05B88" w14:textId="77777777" w:rsidR="00847A73" w:rsidRDefault="00847A73" w:rsidP="006F719F">
      <w:r>
        <w:t>You can find more information about how to ask for a review in Booklet 2.</w:t>
      </w:r>
    </w:p>
    <w:p w14:paraId="6C740D81" w14:textId="043CAED8" w:rsidR="00D01D6C" w:rsidRDefault="00D01D6C" w:rsidP="006F719F">
      <w:pPr>
        <w:pStyle w:val="Heading3"/>
        <w:rPr>
          <w:color w:val="6B2976"/>
          <w:sz w:val="36"/>
          <w:lang w:val="en-US" w:eastAsia="x-none"/>
        </w:rPr>
      </w:pPr>
      <w:r>
        <w:rPr>
          <w:lang w:val="en-US"/>
        </w:rPr>
        <w:br w:type="page"/>
      </w:r>
    </w:p>
    <w:p w14:paraId="7B3128E9" w14:textId="6A70FB52" w:rsidR="00D01D6C" w:rsidRPr="00222B97" w:rsidRDefault="00962742" w:rsidP="007836E0">
      <w:pPr>
        <w:pStyle w:val="Heading2"/>
      </w:pPr>
      <w:bookmarkStart w:id="125" w:name="_Toc43739338"/>
      <w:r>
        <w:lastRenderedPageBreak/>
        <w:t>Understanding s</w:t>
      </w:r>
      <w:r w:rsidR="00BC0DA4">
        <w:t>upport budgets</w:t>
      </w:r>
      <w:bookmarkEnd w:id="125"/>
    </w:p>
    <w:p w14:paraId="2BC06D95" w14:textId="35D86530" w:rsidR="00847A73" w:rsidRDefault="00847A73" w:rsidP="006F719F">
      <w:r w:rsidRPr="00B90602">
        <w:t>Your NDIS funding is split up into different</w:t>
      </w:r>
      <w:r>
        <w:rPr>
          <w:b/>
          <w:bCs/>
        </w:rPr>
        <w:t xml:space="preserve"> </w:t>
      </w:r>
      <w:r w:rsidRPr="00B238F5">
        <w:t>support budgets.</w:t>
      </w:r>
    </w:p>
    <w:p w14:paraId="1038B43D" w14:textId="77777777" w:rsidR="00847A73" w:rsidRPr="00A47051" w:rsidRDefault="00847A73" w:rsidP="006F719F">
      <w:r>
        <w:t>There are 3 types of support budgets:</w:t>
      </w:r>
    </w:p>
    <w:p w14:paraId="6A674A18" w14:textId="77777777" w:rsidR="00847A73" w:rsidRPr="00613EA3" w:rsidRDefault="00847A73" w:rsidP="00A443CD">
      <w:pPr>
        <w:pStyle w:val="ListParagraph"/>
        <w:numPr>
          <w:ilvl w:val="0"/>
          <w:numId w:val="11"/>
        </w:numPr>
      </w:pPr>
      <w:r>
        <w:t>Core Su</w:t>
      </w:r>
      <w:r w:rsidRPr="00613EA3">
        <w:t>pports</w:t>
      </w:r>
    </w:p>
    <w:p w14:paraId="179274EE" w14:textId="77777777" w:rsidR="00847A73" w:rsidRPr="00613EA3" w:rsidRDefault="00847A73" w:rsidP="00A443CD">
      <w:pPr>
        <w:pStyle w:val="ListParagraph"/>
        <w:numPr>
          <w:ilvl w:val="0"/>
          <w:numId w:val="11"/>
        </w:numPr>
      </w:pPr>
      <w:r w:rsidRPr="00613EA3">
        <w:t>Capital Supports</w:t>
      </w:r>
    </w:p>
    <w:p w14:paraId="689C8BC0" w14:textId="77777777" w:rsidR="00847A73" w:rsidRDefault="00847A73" w:rsidP="00A443CD">
      <w:pPr>
        <w:pStyle w:val="ListParagraph"/>
        <w:numPr>
          <w:ilvl w:val="0"/>
          <w:numId w:val="11"/>
        </w:numPr>
      </w:pPr>
      <w:r w:rsidRPr="00613EA3">
        <w:t>Capacity</w:t>
      </w:r>
      <w:r>
        <w:t xml:space="preserve"> Building Supports.</w:t>
      </w:r>
    </w:p>
    <w:p w14:paraId="58AA34EB" w14:textId="77777777" w:rsidR="00847A73" w:rsidRDefault="00847A73" w:rsidP="006F719F">
      <w:r>
        <w:t>We explain each of them on the following pages.</w:t>
      </w:r>
    </w:p>
    <w:p w14:paraId="0009F72B" w14:textId="511910D8" w:rsidR="00BC0DA4" w:rsidRDefault="00BC0DA4" w:rsidP="00A443CD">
      <w:pPr>
        <w:pStyle w:val="Heading3"/>
        <w:numPr>
          <w:ilvl w:val="0"/>
          <w:numId w:val="3"/>
        </w:numPr>
      </w:pPr>
      <w:r>
        <w:t>Core Supports budget</w:t>
      </w:r>
    </w:p>
    <w:p w14:paraId="490D896F" w14:textId="77777777" w:rsidR="00847A73" w:rsidRPr="00A47051" w:rsidRDefault="00847A73" w:rsidP="006F719F">
      <w:r>
        <w:t>The Core Supports budget helps you with day-to-day activities.</w:t>
      </w:r>
    </w:p>
    <w:p w14:paraId="275E4A02" w14:textId="77777777" w:rsidR="00847A73" w:rsidRDefault="00847A73" w:rsidP="006F719F">
      <w:r>
        <w:t>There are 4 support categories in this budget:</w:t>
      </w:r>
    </w:p>
    <w:p w14:paraId="6749EAAB" w14:textId="77777777" w:rsidR="00847A73" w:rsidRDefault="00847A73" w:rsidP="00A443CD">
      <w:pPr>
        <w:pStyle w:val="ListParagraph"/>
        <w:numPr>
          <w:ilvl w:val="0"/>
          <w:numId w:val="13"/>
        </w:numPr>
      </w:pPr>
      <w:r>
        <w:t>A</w:t>
      </w:r>
      <w:r w:rsidRPr="0084467C">
        <w:t>ssistance with daily life</w:t>
      </w:r>
      <w:r>
        <w:t xml:space="preserve"> – funding for supports you need for your day-to-day life, such as cleaning your home</w:t>
      </w:r>
    </w:p>
    <w:p w14:paraId="19BC87F4" w14:textId="77777777" w:rsidR="00847A73" w:rsidRPr="0084467C" w:rsidRDefault="00847A73" w:rsidP="00A443CD">
      <w:pPr>
        <w:pStyle w:val="ListParagraph"/>
        <w:numPr>
          <w:ilvl w:val="0"/>
          <w:numId w:val="13"/>
        </w:numPr>
      </w:pPr>
      <w:r w:rsidRPr="0084467C">
        <w:t xml:space="preserve">This is sometimes called ‘Daily </w:t>
      </w:r>
      <w:proofErr w:type="gramStart"/>
      <w:r w:rsidRPr="0084467C">
        <w:t>activities’</w:t>
      </w:r>
      <w:proofErr w:type="gramEnd"/>
      <w:r>
        <w:t>.</w:t>
      </w:r>
    </w:p>
    <w:p w14:paraId="70B84958" w14:textId="77777777" w:rsidR="00847A73" w:rsidRPr="0084467C" w:rsidRDefault="00847A73" w:rsidP="00A443CD">
      <w:pPr>
        <w:pStyle w:val="ListParagraph"/>
        <w:numPr>
          <w:ilvl w:val="0"/>
          <w:numId w:val="13"/>
        </w:numPr>
      </w:pPr>
      <w:r>
        <w:t>C</w:t>
      </w:r>
      <w:r w:rsidRPr="0084467C">
        <w:t>onsumables</w:t>
      </w:r>
      <w:r>
        <w:t xml:space="preserve"> – funding for everyday items you might need, such as modified cutlery </w:t>
      </w:r>
    </w:p>
    <w:p w14:paraId="5B27F7EC" w14:textId="477BC2A7" w:rsidR="00847A73" w:rsidRPr="0084467C" w:rsidRDefault="00847A73" w:rsidP="00A443CD">
      <w:pPr>
        <w:pStyle w:val="ListParagraph"/>
        <w:numPr>
          <w:ilvl w:val="0"/>
          <w:numId w:val="13"/>
        </w:numPr>
      </w:pPr>
      <w:r>
        <w:t>A</w:t>
      </w:r>
      <w:r w:rsidRPr="0084467C">
        <w:t>ssistance with social and community participation</w:t>
      </w:r>
      <w:r>
        <w:t xml:space="preserve"> – funding so you can take part in activities</w:t>
      </w:r>
      <w:r w:rsidR="00D24FFD">
        <w:br/>
      </w:r>
      <w:r w:rsidRPr="0084467C">
        <w:t>This is sometimes called ‘Social, community and civic participation’.</w:t>
      </w:r>
    </w:p>
    <w:p w14:paraId="275EF772" w14:textId="77777777" w:rsidR="00847A73" w:rsidRPr="0084467C" w:rsidRDefault="00847A73" w:rsidP="00A443CD">
      <w:pPr>
        <w:pStyle w:val="ListParagraph"/>
        <w:numPr>
          <w:ilvl w:val="0"/>
          <w:numId w:val="13"/>
        </w:numPr>
      </w:pPr>
      <w:r>
        <w:t>T</w:t>
      </w:r>
      <w:r w:rsidRPr="0084467C">
        <w:t>ransport</w:t>
      </w:r>
      <w:r>
        <w:t xml:space="preserve"> – funding to help you get around.</w:t>
      </w:r>
    </w:p>
    <w:p w14:paraId="01479AAC" w14:textId="444BE40A" w:rsidR="00613EA3" w:rsidRDefault="00847A73" w:rsidP="006F719F">
      <w:r>
        <w:t>How you can use this funding is different for each person.</w:t>
      </w:r>
    </w:p>
    <w:p w14:paraId="2E7824A2" w14:textId="77777777" w:rsidR="00613EA3" w:rsidRDefault="00613EA3" w:rsidP="006F719F">
      <w:r>
        <w:br w:type="page"/>
      </w:r>
    </w:p>
    <w:p w14:paraId="195BD084" w14:textId="500C6C76" w:rsidR="00BC0DA4" w:rsidRDefault="00BC0DA4" w:rsidP="00A443CD">
      <w:pPr>
        <w:pStyle w:val="Heading3"/>
        <w:numPr>
          <w:ilvl w:val="0"/>
          <w:numId w:val="3"/>
        </w:numPr>
      </w:pPr>
      <w:r>
        <w:lastRenderedPageBreak/>
        <w:t>Capital Supports budget</w:t>
      </w:r>
    </w:p>
    <w:p w14:paraId="094DCE04" w14:textId="77777777" w:rsidR="00847A73" w:rsidRPr="00A47051" w:rsidRDefault="00847A73" w:rsidP="006F719F">
      <w:r>
        <w:t>The Capital Supports budget is for more expensive assistive technology.</w:t>
      </w:r>
    </w:p>
    <w:p w14:paraId="08E528ED" w14:textId="77777777" w:rsidR="00847A73" w:rsidRPr="00A47051" w:rsidRDefault="00847A73" w:rsidP="006F719F">
      <w:r>
        <w:t>There are 2 support categories in this budget:</w:t>
      </w:r>
    </w:p>
    <w:p w14:paraId="5A5FCBC9" w14:textId="22B0A3EA" w:rsidR="00847A73" w:rsidRDefault="00847A73" w:rsidP="00A443CD">
      <w:pPr>
        <w:pStyle w:val="ListParagraph"/>
        <w:numPr>
          <w:ilvl w:val="0"/>
          <w:numId w:val="14"/>
        </w:numPr>
      </w:pPr>
      <w:r w:rsidRPr="00AC6E44">
        <w:t>Assistive</w:t>
      </w:r>
      <w:r>
        <w:t xml:space="preserve"> technology – funding for equipment to get around </w:t>
      </w:r>
      <w:r w:rsidR="00633887">
        <w:br/>
      </w:r>
      <w:r>
        <w:t>and communicate</w:t>
      </w:r>
    </w:p>
    <w:p w14:paraId="2819C6FF" w14:textId="77777777" w:rsidR="00847A73" w:rsidRDefault="00847A73" w:rsidP="00A443CD">
      <w:pPr>
        <w:pStyle w:val="ListParagraph"/>
        <w:numPr>
          <w:ilvl w:val="0"/>
          <w:numId w:val="14"/>
        </w:numPr>
      </w:pPr>
      <w:r w:rsidRPr="00AC6E44">
        <w:t>Home</w:t>
      </w:r>
      <w:r>
        <w:t xml:space="preserve"> modification – funding to pay for changes around your home.</w:t>
      </w:r>
    </w:p>
    <w:p w14:paraId="725B0BA7" w14:textId="45B9FF51" w:rsidR="00BC0DA4" w:rsidRDefault="00C62EBE" w:rsidP="00A443CD">
      <w:pPr>
        <w:pStyle w:val="Heading3"/>
        <w:numPr>
          <w:ilvl w:val="0"/>
          <w:numId w:val="3"/>
        </w:numPr>
      </w:pPr>
      <w:r>
        <w:t>Capacity Building Supports budget</w:t>
      </w:r>
    </w:p>
    <w:p w14:paraId="4F46D5FF" w14:textId="77777777" w:rsidR="00847A73" w:rsidRPr="00A47051" w:rsidRDefault="00847A73" w:rsidP="006F719F">
      <w:r>
        <w:t>The Capacity Building budget helps you reach your goals by supporting you to:</w:t>
      </w:r>
    </w:p>
    <w:p w14:paraId="6B8C706D" w14:textId="22002F60" w:rsidR="00847A73" w:rsidRDefault="00847A73" w:rsidP="00A443CD">
      <w:pPr>
        <w:pStyle w:val="ListParagraph"/>
        <w:numPr>
          <w:ilvl w:val="0"/>
          <w:numId w:val="15"/>
        </w:numPr>
      </w:pPr>
      <w:r w:rsidRPr="00392721">
        <w:t>be</w:t>
      </w:r>
      <w:r w:rsidRPr="00B36149">
        <w:rPr>
          <w:b/>
          <w:bCs/>
        </w:rPr>
        <w:t xml:space="preserve"> independent</w:t>
      </w:r>
      <w:r>
        <w:t xml:space="preserve"> – you can do things for yourself</w:t>
      </w:r>
    </w:p>
    <w:p w14:paraId="05C1E8CE" w14:textId="77777777" w:rsidR="00847A73" w:rsidRDefault="00847A73" w:rsidP="00A443CD">
      <w:pPr>
        <w:pStyle w:val="ListParagraph"/>
        <w:numPr>
          <w:ilvl w:val="0"/>
          <w:numId w:val="2"/>
        </w:numPr>
      </w:pPr>
      <w:r>
        <w:t>learn new skills.</w:t>
      </w:r>
    </w:p>
    <w:p w14:paraId="7B0CED31" w14:textId="77777777" w:rsidR="00847A73" w:rsidRPr="00A47051" w:rsidRDefault="00847A73" w:rsidP="006F719F">
      <w:r>
        <w:t>There are 9 support categories in this budget:</w:t>
      </w:r>
    </w:p>
    <w:p w14:paraId="39F46025" w14:textId="77777777" w:rsidR="00847A73" w:rsidRDefault="00847A73" w:rsidP="00A443CD">
      <w:pPr>
        <w:pStyle w:val="ListParagraph"/>
        <w:numPr>
          <w:ilvl w:val="0"/>
          <w:numId w:val="2"/>
        </w:numPr>
      </w:pPr>
      <w:r>
        <w:t>Support coordination – using a Support Coordinator for help with your plan</w:t>
      </w:r>
    </w:p>
    <w:p w14:paraId="6F194248" w14:textId="5A0AB6FF" w:rsidR="00847A73" w:rsidRDefault="00847A73" w:rsidP="00A443CD">
      <w:pPr>
        <w:pStyle w:val="ListParagraph"/>
        <w:numPr>
          <w:ilvl w:val="0"/>
          <w:numId w:val="2"/>
        </w:numPr>
      </w:pPr>
      <w:r>
        <w:t xml:space="preserve">Improved living arrangements – making sure your home suits </w:t>
      </w:r>
      <w:r w:rsidR="00633887">
        <w:br/>
      </w:r>
      <w:r>
        <w:t>your needs</w:t>
      </w:r>
    </w:p>
    <w:p w14:paraId="3710B201" w14:textId="77777777" w:rsidR="00847A73" w:rsidRDefault="00847A73" w:rsidP="00A443CD">
      <w:pPr>
        <w:pStyle w:val="ListParagraph"/>
        <w:numPr>
          <w:ilvl w:val="0"/>
          <w:numId w:val="2"/>
        </w:numPr>
      </w:pPr>
      <w:r>
        <w:t>Increased social and community participation – learning new skills so you can take part in more activities</w:t>
      </w:r>
    </w:p>
    <w:p w14:paraId="16898EEE" w14:textId="77777777" w:rsidR="00847A73" w:rsidRDefault="00847A73" w:rsidP="00A443CD">
      <w:pPr>
        <w:pStyle w:val="ListParagraph"/>
        <w:numPr>
          <w:ilvl w:val="0"/>
          <w:numId w:val="2"/>
        </w:numPr>
      </w:pPr>
      <w:r>
        <w:t>Finding and keeping a job – getting support or training so you can find and keep a job</w:t>
      </w:r>
    </w:p>
    <w:p w14:paraId="363D0DA3" w14:textId="77777777" w:rsidR="00847A73" w:rsidRDefault="00847A73" w:rsidP="00A443CD">
      <w:pPr>
        <w:pStyle w:val="ListParagraph"/>
        <w:numPr>
          <w:ilvl w:val="0"/>
          <w:numId w:val="2"/>
        </w:numPr>
      </w:pPr>
      <w:r>
        <w:t xml:space="preserve">Improving relationships – supporting you to make friends and have good relationships </w:t>
      </w:r>
    </w:p>
    <w:p w14:paraId="5F410380" w14:textId="77777777" w:rsidR="00847A73" w:rsidRDefault="00847A73" w:rsidP="00A443CD">
      <w:pPr>
        <w:pStyle w:val="ListParagraph"/>
        <w:numPr>
          <w:ilvl w:val="0"/>
          <w:numId w:val="2"/>
        </w:numPr>
      </w:pPr>
      <w:r>
        <w:t xml:space="preserve">Improving health and wellbeing –advising you on your health, </w:t>
      </w:r>
      <w:proofErr w:type="gramStart"/>
      <w:r>
        <w:t>diet</w:t>
      </w:r>
      <w:proofErr w:type="gramEnd"/>
      <w:r>
        <w:t xml:space="preserve"> and exercise </w:t>
      </w:r>
    </w:p>
    <w:p w14:paraId="5C3024CF" w14:textId="6D8D1FD2" w:rsidR="00847A73" w:rsidRPr="00613EA3" w:rsidRDefault="00847A73" w:rsidP="00A443CD">
      <w:pPr>
        <w:pStyle w:val="ListParagraph"/>
        <w:numPr>
          <w:ilvl w:val="0"/>
          <w:numId w:val="4"/>
        </w:numPr>
      </w:pPr>
      <w:r>
        <w:lastRenderedPageBreak/>
        <w:t>Improvi</w:t>
      </w:r>
      <w:r w:rsidRPr="00613EA3">
        <w:t xml:space="preserve">ng learning – getting training or advice so you can learn </w:t>
      </w:r>
      <w:r w:rsidR="00633887" w:rsidRPr="00613EA3">
        <w:br/>
      </w:r>
      <w:r w:rsidRPr="00613EA3">
        <w:t>new skills</w:t>
      </w:r>
    </w:p>
    <w:p w14:paraId="5AFCC070" w14:textId="77777777" w:rsidR="00613EA3" w:rsidRDefault="00847A73" w:rsidP="00A443CD">
      <w:pPr>
        <w:pStyle w:val="ListParagraph"/>
        <w:numPr>
          <w:ilvl w:val="0"/>
          <w:numId w:val="4"/>
        </w:numPr>
      </w:pPr>
      <w:r w:rsidRPr="00613EA3">
        <w:t>Improving life choices – supporting you to manage your plan</w:t>
      </w:r>
    </w:p>
    <w:p w14:paraId="385B764A" w14:textId="10B06AC5" w:rsidR="00613EA3" w:rsidRPr="00613EA3" w:rsidRDefault="00847A73" w:rsidP="00A443CD">
      <w:pPr>
        <w:pStyle w:val="ListParagraph"/>
        <w:numPr>
          <w:ilvl w:val="0"/>
          <w:numId w:val="4"/>
        </w:numPr>
      </w:pPr>
      <w:r w:rsidRPr="00613EA3">
        <w:t>Improved daily living – i</w:t>
      </w:r>
      <w:r>
        <w:t>ncreasing your skills and independence.</w:t>
      </w:r>
    </w:p>
    <w:p w14:paraId="0A4F789D" w14:textId="29ADA6C4" w:rsidR="00D01D6C" w:rsidRPr="00613EA3" w:rsidRDefault="00D01D6C" w:rsidP="006F719F">
      <w:pPr>
        <w:rPr>
          <w:rFonts w:cs="Times New Roman"/>
          <w:color w:val="6B2976"/>
          <w:sz w:val="36"/>
          <w:szCs w:val="26"/>
          <w:lang w:val="en-US" w:eastAsia="x-none"/>
        </w:rPr>
      </w:pPr>
      <w:r w:rsidRPr="00613EA3">
        <w:rPr>
          <w:lang w:val="en-US"/>
        </w:rPr>
        <w:br w:type="page"/>
      </w:r>
    </w:p>
    <w:p w14:paraId="1900BFEE" w14:textId="7578D73A" w:rsidR="001A4131" w:rsidRPr="00222B97" w:rsidRDefault="00962742" w:rsidP="007836E0">
      <w:pPr>
        <w:pStyle w:val="Heading2"/>
      </w:pPr>
      <w:bookmarkStart w:id="126" w:name="_Toc43739339"/>
      <w:r>
        <w:lastRenderedPageBreak/>
        <w:t>Choosing the support</w:t>
      </w:r>
      <w:r w:rsidR="00060E17">
        <w:t>s</w:t>
      </w:r>
      <w:r>
        <w:t xml:space="preserve"> you use</w:t>
      </w:r>
      <w:bookmarkEnd w:id="126"/>
      <w:r>
        <w:t xml:space="preserve"> </w:t>
      </w:r>
    </w:p>
    <w:p w14:paraId="15AF977E" w14:textId="77777777" w:rsidR="00847A73" w:rsidRPr="00A47051" w:rsidRDefault="00847A73" w:rsidP="006F719F">
      <w:r>
        <w:t>Here are some questions to help you choose the supports you use.</w:t>
      </w:r>
    </w:p>
    <w:p w14:paraId="5B00C1B2" w14:textId="08274D7D" w:rsidR="00000326" w:rsidRDefault="008C05AD" w:rsidP="006F719F">
      <w:pPr>
        <w:pStyle w:val="Heading3"/>
      </w:pPr>
      <w:r>
        <w:t>Who can you buy services from?</w:t>
      </w:r>
    </w:p>
    <w:p w14:paraId="3EAB58FA" w14:textId="77777777" w:rsidR="00847A73" w:rsidRDefault="00847A73" w:rsidP="006F719F">
      <w:r>
        <w:t>You can choose:</w:t>
      </w:r>
    </w:p>
    <w:p w14:paraId="4E814E21" w14:textId="77777777" w:rsidR="00847A73" w:rsidRPr="006F719F" w:rsidRDefault="00847A73" w:rsidP="00A443CD">
      <w:pPr>
        <w:pStyle w:val="ListParagraph"/>
        <w:numPr>
          <w:ilvl w:val="0"/>
          <w:numId w:val="12"/>
        </w:numPr>
      </w:pPr>
      <w:r>
        <w:t>the se</w:t>
      </w:r>
      <w:r w:rsidRPr="006F719F">
        <w:t>rvices and supports you need</w:t>
      </w:r>
    </w:p>
    <w:p w14:paraId="519F2F17" w14:textId="77777777" w:rsidR="00847A73" w:rsidRPr="006F719F" w:rsidRDefault="00847A73" w:rsidP="00A443CD">
      <w:pPr>
        <w:pStyle w:val="ListParagraph"/>
        <w:numPr>
          <w:ilvl w:val="0"/>
          <w:numId w:val="12"/>
        </w:numPr>
      </w:pPr>
      <w:r w:rsidRPr="006F719F">
        <w:t>when you get them</w:t>
      </w:r>
    </w:p>
    <w:p w14:paraId="62DE5CCC" w14:textId="77777777" w:rsidR="00847A73" w:rsidRPr="00A47051" w:rsidRDefault="00847A73" w:rsidP="00A443CD">
      <w:pPr>
        <w:pStyle w:val="ListParagraph"/>
        <w:numPr>
          <w:ilvl w:val="0"/>
          <w:numId w:val="12"/>
        </w:numPr>
      </w:pPr>
      <w:r w:rsidRPr="006F719F">
        <w:t>who pro</w:t>
      </w:r>
      <w:r>
        <w:t xml:space="preserve">vides </w:t>
      </w:r>
      <w:proofErr w:type="gramStart"/>
      <w:r>
        <w:t>them.</w:t>
      </w:r>
      <w:proofErr w:type="gramEnd"/>
    </w:p>
    <w:p w14:paraId="079AD6FA" w14:textId="5FF63905" w:rsidR="00847A73" w:rsidRPr="00A47051" w:rsidRDefault="00847A73" w:rsidP="006F719F">
      <w:r>
        <w:t xml:space="preserve">You can ask someone to help you decide. </w:t>
      </w:r>
      <w:r w:rsidRPr="000F6E4B">
        <w:t>A friend, family member or support p</w:t>
      </w:r>
      <w:r>
        <w:t>erson may be able to help you.</w:t>
      </w:r>
    </w:p>
    <w:p w14:paraId="5A35F8A1" w14:textId="5EFED403" w:rsidR="00847A73" w:rsidRDefault="00847A73" w:rsidP="006F719F">
      <w:r>
        <w:t xml:space="preserve">You buy these supports and services from a </w:t>
      </w:r>
      <w:r w:rsidRPr="004F4586">
        <w:rPr>
          <w:b/>
          <w:bCs/>
        </w:rPr>
        <w:t>service provider</w:t>
      </w:r>
      <w:r>
        <w:t>.</w:t>
      </w:r>
    </w:p>
    <w:p w14:paraId="63902116" w14:textId="77777777" w:rsidR="00847A73" w:rsidRDefault="00847A73" w:rsidP="006F719F">
      <w:r>
        <w:t xml:space="preserve">A service provider supports people with disability. </w:t>
      </w:r>
    </w:p>
    <w:p w14:paraId="2B5238B6" w14:textId="77777777" w:rsidR="00847A73" w:rsidRDefault="00847A73" w:rsidP="006F719F">
      <w:r>
        <w:t xml:space="preserve">A service provider can be an: </w:t>
      </w:r>
    </w:p>
    <w:p w14:paraId="0C56714B" w14:textId="77777777" w:rsidR="00847A73" w:rsidRDefault="00847A73" w:rsidP="00633887">
      <w:pPr>
        <w:pStyle w:val="ListBullet"/>
      </w:pPr>
      <w:r>
        <w:t xml:space="preserve">organisation </w:t>
      </w:r>
    </w:p>
    <w:p w14:paraId="6B44EF2F" w14:textId="77777777" w:rsidR="00847A73" w:rsidRDefault="00847A73" w:rsidP="00633887">
      <w:pPr>
        <w:pStyle w:val="ListBullet"/>
      </w:pPr>
      <w:r>
        <w:t>individual.</w:t>
      </w:r>
    </w:p>
    <w:p w14:paraId="4E98CCF8" w14:textId="77777777" w:rsidR="00847A73" w:rsidRDefault="00847A73" w:rsidP="006F719F">
      <w:r>
        <w:t>You can find out more about the different kinds of service providers you can use in Booklet 2.</w:t>
      </w:r>
    </w:p>
    <w:p w14:paraId="2CBAA085" w14:textId="0306EC0E" w:rsidR="00000326" w:rsidRDefault="00FD0084" w:rsidP="006F719F">
      <w:pPr>
        <w:pStyle w:val="Heading3"/>
      </w:pPr>
      <w:r>
        <w:t>How do you find service providers</w:t>
      </w:r>
      <w:r w:rsidR="00000326">
        <w:t>?</w:t>
      </w:r>
    </w:p>
    <w:p w14:paraId="6A23173B" w14:textId="77777777" w:rsidR="00847A73" w:rsidRPr="00A47051" w:rsidRDefault="00847A73" w:rsidP="006F719F">
      <w:r>
        <w:t>Once you have NDIS funding in your plan, you can choose which service providers you want to use.</w:t>
      </w:r>
    </w:p>
    <w:p w14:paraId="5F3F2A3E" w14:textId="4CE3D87D" w:rsidR="006F719F" w:rsidRDefault="00847A73" w:rsidP="006F719F">
      <w:r>
        <w:t xml:space="preserve">You can use the </w:t>
      </w:r>
      <w:proofErr w:type="spellStart"/>
      <w:r>
        <w:t>myplace</w:t>
      </w:r>
      <w:proofErr w:type="spellEnd"/>
      <w:r>
        <w:t xml:space="preserve"> portal to find service providers.</w:t>
      </w:r>
    </w:p>
    <w:p w14:paraId="5BF5120B" w14:textId="77777777" w:rsidR="006F719F" w:rsidRDefault="006F719F" w:rsidP="006F719F">
      <w:r>
        <w:br w:type="page"/>
      </w:r>
    </w:p>
    <w:p w14:paraId="15447760" w14:textId="77777777" w:rsidR="00847A73" w:rsidRDefault="00847A73" w:rsidP="006F719F">
      <w:r>
        <w:lastRenderedPageBreak/>
        <w:t>Or you can ask for information about different providers from your:</w:t>
      </w:r>
    </w:p>
    <w:p w14:paraId="7EA45219" w14:textId="77777777" w:rsidR="00847A73" w:rsidRDefault="00847A73" w:rsidP="00633887">
      <w:pPr>
        <w:pStyle w:val="ListBullet"/>
      </w:pPr>
      <w:r>
        <w:t>ECEI Coordinator</w:t>
      </w:r>
    </w:p>
    <w:p w14:paraId="00EE7A14" w14:textId="77777777" w:rsidR="00847A73" w:rsidRDefault="00847A73" w:rsidP="00633887">
      <w:pPr>
        <w:pStyle w:val="ListBullet"/>
      </w:pPr>
      <w:r>
        <w:t>LAC</w:t>
      </w:r>
    </w:p>
    <w:p w14:paraId="57CE0172" w14:textId="77777777" w:rsidR="00847A73" w:rsidRDefault="00847A73" w:rsidP="00633887">
      <w:pPr>
        <w:pStyle w:val="ListBullet"/>
      </w:pPr>
      <w:r>
        <w:t>Support Coordinator.</w:t>
      </w:r>
    </w:p>
    <w:p w14:paraId="151A4464" w14:textId="77777777" w:rsidR="00847A73" w:rsidRDefault="00847A73" w:rsidP="006F719F">
      <w:r>
        <w:t>You can learn more about service providers before you start using them.</w:t>
      </w:r>
    </w:p>
    <w:p w14:paraId="2BBE6454" w14:textId="77777777" w:rsidR="00847A73" w:rsidRDefault="00847A73" w:rsidP="006F719F">
      <w:r>
        <w:t>You can:</w:t>
      </w:r>
    </w:p>
    <w:p w14:paraId="421BC69A" w14:textId="77777777" w:rsidR="00847A73" w:rsidRDefault="00847A73" w:rsidP="00633887">
      <w:pPr>
        <w:pStyle w:val="ListBullet"/>
      </w:pPr>
      <w:r>
        <w:t>research service providers on the internet</w:t>
      </w:r>
    </w:p>
    <w:p w14:paraId="3E9EE4DA" w14:textId="77777777" w:rsidR="00847A73" w:rsidRDefault="00847A73" w:rsidP="00633887">
      <w:pPr>
        <w:pStyle w:val="ListBullet"/>
      </w:pPr>
      <w:r>
        <w:t>check reviews</w:t>
      </w:r>
    </w:p>
    <w:p w14:paraId="70BE500A" w14:textId="77777777" w:rsidR="00847A73" w:rsidRDefault="00847A73" w:rsidP="00633887">
      <w:pPr>
        <w:pStyle w:val="ListBullet"/>
      </w:pPr>
      <w:r>
        <w:t>ask someone you trust for advice</w:t>
      </w:r>
    </w:p>
    <w:p w14:paraId="50118F76" w14:textId="29AB1BFA" w:rsidR="00847A73" w:rsidRDefault="00847A73" w:rsidP="00633887">
      <w:pPr>
        <w:pStyle w:val="ListBullet"/>
      </w:pPr>
      <w:r>
        <w:t xml:space="preserve">talk to service providers and ask them questions before you </w:t>
      </w:r>
      <w:r w:rsidR="00633887">
        <w:br/>
      </w:r>
      <w:r>
        <w:t>choose them.</w:t>
      </w:r>
    </w:p>
    <w:p w14:paraId="2D430950" w14:textId="64D7DF59" w:rsidR="00D01D6C" w:rsidRPr="00083C44" w:rsidRDefault="00962742" w:rsidP="006F719F">
      <w:pPr>
        <w:pStyle w:val="Heading3"/>
      </w:pPr>
      <w:r w:rsidRPr="00083C44">
        <w:rPr>
          <w:rStyle w:val="Heading3Char"/>
          <w:b/>
          <w:bCs/>
        </w:rPr>
        <w:t>What is a service agreement?</w:t>
      </w:r>
      <w:r w:rsidRPr="00083C44">
        <w:t xml:space="preserve"> </w:t>
      </w:r>
    </w:p>
    <w:p w14:paraId="6A78485B" w14:textId="77777777" w:rsidR="00847A73" w:rsidRDefault="00847A73" w:rsidP="006F719F">
      <w:r>
        <w:t xml:space="preserve">A </w:t>
      </w:r>
      <w:r w:rsidRPr="00000326">
        <w:rPr>
          <w:b/>
          <w:bCs/>
        </w:rPr>
        <w:t>service agreement</w:t>
      </w:r>
      <w:r>
        <w:t xml:space="preserve"> is a written plan between you and your service provider. It explains:</w:t>
      </w:r>
    </w:p>
    <w:p w14:paraId="237CC45F" w14:textId="77777777" w:rsidR="00847A73" w:rsidRDefault="00847A73" w:rsidP="0049380C">
      <w:pPr>
        <w:numPr>
          <w:ilvl w:val="0"/>
          <w:numId w:val="25"/>
        </w:numPr>
      </w:pPr>
      <w:r>
        <w:t>the supports you will use</w:t>
      </w:r>
    </w:p>
    <w:p w14:paraId="048626EA" w14:textId="77777777" w:rsidR="00847A73" w:rsidRDefault="00847A73" w:rsidP="0049380C">
      <w:pPr>
        <w:numPr>
          <w:ilvl w:val="0"/>
          <w:numId w:val="25"/>
        </w:numPr>
      </w:pPr>
      <w:r>
        <w:t>how your service provider will give the supports to you</w:t>
      </w:r>
    </w:p>
    <w:p w14:paraId="298F8D8A" w14:textId="77777777" w:rsidR="00847A73" w:rsidRPr="00A47051" w:rsidRDefault="00847A73" w:rsidP="0049380C">
      <w:pPr>
        <w:numPr>
          <w:ilvl w:val="0"/>
          <w:numId w:val="25"/>
        </w:numPr>
      </w:pPr>
      <w:r>
        <w:t>how much the supports cost.</w:t>
      </w:r>
    </w:p>
    <w:p w14:paraId="0335B942" w14:textId="77777777" w:rsidR="00847A73" w:rsidRPr="00A47051" w:rsidRDefault="00847A73" w:rsidP="006F719F">
      <w:r>
        <w:t>A service agreement helps you make sure you are getting the supports you have paid for.</w:t>
      </w:r>
    </w:p>
    <w:p w14:paraId="501DDE87" w14:textId="36F73C1F" w:rsidR="00FB1CA5" w:rsidRPr="006F719F" w:rsidRDefault="00A51281" w:rsidP="006F719F">
      <w:pPr>
        <w:pStyle w:val="Heading3"/>
      </w:pPr>
      <w:r w:rsidRPr="006F719F">
        <w:t>Pricing</w:t>
      </w:r>
    </w:p>
    <w:p w14:paraId="350A0696" w14:textId="77777777" w:rsidR="00847A73" w:rsidRPr="00A47051" w:rsidRDefault="00847A73" w:rsidP="006F719F">
      <w:r>
        <w:t>We have a limit on the prices that service providers can charge.</w:t>
      </w:r>
    </w:p>
    <w:p w14:paraId="5CAB7644" w14:textId="53248AD4" w:rsidR="006F719F" w:rsidRDefault="00847A73" w:rsidP="006F719F">
      <w:r>
        <w:t>Service providers can charge less than the limit, but not more.</w:t>
      </w:r>
    </w:p>
    <w:p w14:paraId="3BEEB790" w14:textId="77777777" w:rsidR="006F719F" w:rsidRDefault="006F719F" w:rsidP="006F719F">
      <w:r>
        <w:br w:type="page"/>
      </w:r>
    </w:p>
    <w:p w14:paraId="38E4FD5F" w14:textId="77777777" w:rsidR="00847A73" w:rsidRDefault="00847A73" w:rsidP="006F719F">
      <w:r>
        <w:lastRenderedPageBreak/>
        <w:t>You can:</w:t>
      </w:r>
    </w:p>
    <w:p w14:paraId="43D90A37" w14:textId="77777777" w:rsidR="00847A73" w:rsidRDefault="00847A73" w:rsidP="00A443CD">
      <w:pPr>
        <w:pStyle w:val="ListParagraph"/>
        <w:numPr>
          <w:ilvl w:val="0"/>
          <w:numId w:val="16"/>
        </w:numPr>
      </w:pPr>
      <w:r>
        <w:t xml:space="preserve">talk to your service provider about the prices </w:t>
      </w:r>
    </w:p>
    <w:p w14:paraId="7869BE9D" w14:textId="77777777" w:rsidR="00847A73" w:rsidRDefault="00847A73" w:rsidP="00A443CD">
      <w:pPr>
        <w:pStyle w:val="ListParagraph"/>
        <w:numPr>
          <w:ilvl w:val="0"/>
          <w:numId w:val="16"/>
        </w:numPr>
      </w:pPr>
      <w:r>
        <w:t>agree on how much you will pay.</w:t>
      </w:r>
    </w:p>
    <w:p w14:paraId="108F1A3F" w14:textId="56BC9499" w:rsidR="000F058D" w:rsidRDefault="00A430A8" w:rsidP="006F719F">
      <w:pPr>
        <w:pStyle w:val="Heading3"/>
      </w:pPr>
      <w:r>
        <w:t>Service bookings</w:t>
      </w:r>
    </w:p>
    <w:p w14:paraId="15D0A72B" w14:textId="77777777" w:rsidR="00847A73" w:rsidRPr="00A47051" w:rsidRDefault="00847A73" w:rsidP="006F719F">
      <w:r>
        <w:t xml:space="preserve">You can use </w:t>
      </w:r>
      <w:r w:rsidRPr="00B47A17">
        <w:rPr>
          <w:b/>
          <w:bCs/>
        </w:rPr>
        <w:t>service bookings</w:t>
      </w:r>
      <w:r>
        <w:t xml:space="preserve"> to start using your supports and services.</w:t>
      </w:r>
    </w:p>
    <w:p w14:paraId="00A9E5C1" w14:textId="77777777" w:rsidR="00847A73" w:rsidRDefault="00847A73" w:rsidP="006F719F">
      <w:r>
        <w:t>A service booking includes:</w:t>
      </w:r>
    </w:p>
    <w:p w14:paraId="10DFDB62" w14:textId="77777777" w:rsidR="00847A73" w:rsidRDefault="00847A73" w:rsidP="00633887">
      <w:pPr>
        <w:pStyle w:val="ListBullet"/>
      </w:pPr>
      <w:r>
        <w:t xml:space="preserve">the type of support you are getting </w:t>
      </w:r>
    </w:p>
    <w:p w14:paraId="76EFEFE7" w14:textId="77777777" w:rsidR="00847A73" w:rsidRDefault="00847A73" w:rsidP="00633887">
      <w:pPr>
        <w:pStyle w:val="ListBullet"/>
      </w:pPr>
      <w:r>
        <w:t>how long the booking is for</w:t>
      </w:r>
    </w:p>
    <w:p w14:paraId="6DD36A30" w14:textId="77777777" w:rsidR="00847A73" w:rsidRDefault="00847A73" w:rsidP="00633887">
      <w:pPr>
        <w:pStyle w:val="ListBullet"/>
      </w:pPr>
      <w:r>
        <w:t>how much the service will cost.</w:t>
      </w:r>
    </w:p>
    <w:p w14:paraId="629DA002" w14:textId="77777777" w:rsidR="00847A73" w:rsidRDefault="00847A73" w:rsidP="006F719F">
      <w:r>
        <w:t>Your service provider will use your service booking to get paid.</w:t>
      </w:r>
    </w:p>
    <w:p w14:paraId="54104E35" w14:textId="77777777" w:rsidR="00847A73" w:rsidRDefault="00847A73" w:rsidP="006F719F">
      <w:r>
        <w:t xml:space="preserve">You create service bookings in the </w:t>
      </w:r>
      <w:proofErr w:type="spellStart"/>
      <w:r>
        <w:t>myplace</w:t>
      </w:r>
      <w:proofErr w:type="spellEnd"/>
      <w:r>
        <w:t xml:space="preserve"> portal.</w:t>
      </w:r>
    </w:p>
    <w:p w14:paraId="10952D29" w14:textId="23E98D74" w:rsidR="00847A73" w:rsidRDefault="00847A73" w:rsidP="006F719F">
      <w:r>
        <w:t xml:space="preserve">You can find more information about </w:t>
      </w:r>
      <w:proofErr w:type="spellStart"/>
      <w:r>
        <w:t>myplace</w:t>
      </w:r>
      <w:proofErr w:type="spellEnd"/>
      <w:r>
        <w:t xml:space="preserve"> on page </w:t>
      </w:r>
      <w:r w:rsidR="00696862">
        <w:t>5</w:t>
      </w:r>
      <w:r>
        <w:t xml:space="preserve">. </w:t>
      </w:r>
    </w:p>
    <w:p w14:paraId="45F23292" w14:textId="77777777" w:rsidR="00847A73" w:rsidRDefault="00847A73" w:rsidP="006F719F">
      <w:r>
        <w:t xml:space="preserve">You can also use </w:t>
      </w:r>
      <w:proofErr w:type="spellStart"/>
      <w:r>
        <w:t>myplace</w:t>
      </w:r>
      <w:proofErr w:type="spellEnd"/>
      <w:r>
        <w:t xml:space="preserve"> to:</w:t>
      </w:r>
    </w:p>
    <w:p w14:paraId="778AD91C" w14:textId="77777777" w:rsidR="00847A73" w:rsidRDefault="00847A73" w:rsidP="00633887">
      <w:pPr>
        <w:pStyle w:val="ListBullet"/>
      </w:pPr>
      <w:r>
        <w:t>change your service booking</w:t>
      </w:r>
    </w:p>
    <w:p w14:paraId="24B811B7" w14:textId="77777777" w:rsidR="00847A73" w:rsidRDefault="00847A73" w:rsidP="00633887">
      <w:pPr>
        <w:pStyle w:val="ListBullet"/>
      </w:pPr>
      <w:r>
        <w:t>cancel your service booking</w:t>
      </w:r>
    </w:p>
    <w:p w14:paraId="448C6DC6" w14:textId="77777777" w:rsidR="00847A73" w:rsidRDefault="00847A73" w:rsidP="00633887">
      <w:pPr>
        <w:pStyle w:val="ListBullet"/>
      </w:pPr>
      <w:r>
        <w:t>check the way your plan is managed.</w:t>
      </w:r>
    </w:p>
    <w:p w14:paraId="5A5C2C08" w14:textId="245D0C1B" w:rsidR="00847A73" w:rsidRDefault="00847A73" w:rsidP="006F719F">
      <w:r>
        <w:t xml:space="preserve">If your NDIS funding is self-managed, you </w:t>
      </w:r>
      <w:proofErr w:type="gramStart"/>
      <w:r>
        <w:t>don’t</w:t>
      </w:r>
      <w:proofErr w:type="gramEnd"/>
      <w:r>
        <w:t xml:space="preserve"> need to use </w:t>
      </w:r>
      <w:r w:rsidR="00633887">
        <w:br/>
      </w:r>
      <w:r>
        <w:t>service bookings.</w:t>
      </w:r>
    </w:p>
    <w:p w14:paraId="1D12065A" w14:textId="77777777" w:rsidR="00847A73" w:rsidRDefault="00847A73" w:rsidP="006F719F">
      <w:r>
        <w:t>You can pay your service providers directly.</w:t>
      </w:r>
    </w:p>
    <w:p w14:paraId="1DB8451A" w14:textId="0D17E187" w:rsidR="002651B4" w:rsidRDefault="002651B4" w:rsidP="006F719F">
      <w:pPr>
        <w:pStyle w:val="Heading3"/>
      </w:pPr>
      <w:r>
        <w:t>Paying for your services</w:t>
      </w:r>
    </w:p>
    <w:p w14:paraId="1465BAC3" w14:textId="77777777" w:rsidR="00847A73" w:rsidRDefault="00847A73" w:rsidP="006F719F">
      <w:r>
        <w:t xml:space="preserve">You pay for your supports and services through the </w:t>
      </w:r>
      <w:proofErr w:type="spellStart"/>
      <w:r>
        <w:t>myplace</w:t>
      </w:r>
      <w:proofErr w:type="spellEnd"/>
      <w:r>
        <w:t xml:space="preserve"> portal.</w:t>
      </w:r>
    </w:p>
    <w:p w14:paraId="6A8C9556" w14:textId="5A625FF5" w:rsidR="000B2314" w:rsidRPr="00633887" w:rsidRDefault="000B2314" w:rsidP="00633887">
      <w:pPr>
        <w:pStyle w:val="Heading4"/>
      </w:pPr>
      <w:r w:rsidRPr="00633887">
        <w:t>Self-managed</w:t>
      </w:r>
    </w:p>
    <w:p w14:paraId="3F9FEEC1" w14:textId="20A629D3" w:rsidR="00847A73" w:rsidRPr="00A47051" w:rsidRDefault="00847A73" w:rsidP="006F719F">
      <w:r>
        <w:t xml:space="preserve">If your NDIS funding is self-managed, there are 2 ways to pay for </w:t>
      </w:r>
      <w:r w:rsidR="00633887">
        <w:br/>
      </w:r>
      <w:r>
        <w:t>your services.</w:t>
      </w:r>
    </w:p>
    <w:p w14:paraId="759740F8" w14:textId="27BC935D" w:rsidR="00633887" w:rsidRDefault="00847A73" w:rsidP="006F719F">
      <w:r>
        <w:lastRenderedPageBreak/>
        <w:t xml:space="preserve">You can make a payment request through the </w:t>
      </w:r>
      <w:proofErr w:type="spellStart"/>
      <w:r>
        <w:t>myplace</w:t>
      </w:r>
      <w:proofErr w:type="spellEnd"/>
      <w:r>
        <w:t xml:space="preserve"> portal after your service provider sends you an </w:t>
      </w:r>
      <w:r w:rsidRPr="003C1E0A">
        <w:rPr>
          <w:b/>
          <w:bCs/>
        </w:rPr>
        <w:t>invoice</w:t>
      </w:r>
      <w:r>
        <w:t>.</w:t>
      </w:r>
    </w:p>
    <w:p w14:paraId="46A468A6" w14:textId="77777777" w:rsidR="00847A73" w:rsidRPr="000B2314" w:rsidRDefault="00847A73" w:rsidP="006F719F">
      <w:r w:rsidRPr="000B2314">
        <w:t>An invoice is a document that includes:</w:t>
      </w:r>
    </w:p>
    <w:p w14:paraId="2C4F7A34" w14:textId="77777777" w:rsidR="00847A73" w:rsidRPr="000B2314" w:rsidRDefault="00847A73" w:rsidP="00633887">
      <w:pPr>
        <w:pStyle w:val="ListBullet"/>
      </w:pPr>
      <w:r w:rsidRPr="000B2314">
        <w:t xml:space="preserve">a list of </w:t>
      </w:r>
      <w:r>
        <w:t>services</w:t>
      </w:r>
      <w:r w:rsidRPr="000B2314">
        <w:t xml:space="preserve"> that need</w:t>
      </w:r>
      <w:r>
        <w:t xml:space="preserve"> </w:t>
      </w:r>
      <w:r w:rsidRPr="000B2314">
        <w:t>to be paid for</w:t>
      </w:r>
    </w:p>
    <w:p w14:paraId="000FE4D3" w14:textId="77777777" w:rsidR="00847A73" w:rsidRPr="000B2314" w:rsidRDefault="00847A73" w:rsidP="00633887">
      <w:pPr>
        <w:pStyle w:val="ListBullet"/>
      </w:pPr>
      <w:r w:rsidRPr="000B2314">
        <w:t>the amount that needs to be paid.</w:t>
      </w:r>
    </w:p>
    <w:p w14:paraId="31F04144" w14:textId="77777777" w:rsidR="00847A73" w:rsidRDefault="00847A73" w:rsidP="006F719F">
      <w:r>
        <w:t xml:space="preserve">Or you can: </w:t>
      </w:r>
    </w:p>
    <w:p w14:paraId="690497F4" w14:textId="77777777" w:rsidR="00847A73" w:rsidRDefault="00847A73" w:rsidP="00633887">
      <w:pPr>
        <w:pStyle w:val="ListBullet"/>
      </w:pPr>
      <w:r>
        <w:t>pay for the service with your own money</w:t>
      </w:r>
    </w:p>
    <w:p w14:paraId="70466C11" w14:textId="77777777" w:rsidR="00847A73" w:rsidRDefault="00847A73" w:rsidP="00633887">
      <w:pPr>
        <w:pStyle w:val="ListBullet"/>
      </w:pPr>
      <w:r>
        <w:t xml:space="preserve">make a payment request through </w:t>
      </w:r>
      <w:proofErr w:type="spellStart"/>
      <w:r>
        <w:t>myplace</w:t>
      </w:r>
      <w:proofErr w:type="spellEnd"/>
      <w:r>
        <w:t xml:space="preserve"> to get the money back.</w:t>
      </w:r>
    </w:p>
    <w:p w14:paraId="2110C82C" w14:textId="279BD474" w:rsidR="000B2314" w:rsidRDefault="000B2314" w:rsidP="000B2314">
      <w:pPr>
        <w:pStyle w:val="Heading4"/>
      </w:pPr>
      <w:r>
        <w:t>Plan-managed</w:t>
      </w:r>
    </w:p>
    <w:p w14:paraId="5434C7DA" w14:textId="4D6A741F" w:rsidR="00847A73" w:rsidRPr="00A47051" w:rsidRDefault="00847A73" w:rsidP="006F719F">
      <w:r>
        <w:t xml:space="preserve">If your NDIS funding is plan-managed, your Plan Manager will pay for </w:t>
      </w:r>
      <w:r w:rsidR="00633887">
        <w:br/>
      </w:r>
      <w:r>
        <w:t>the services.</w:t>
      </w:r>
    </w:p>
    <w:p w14:paraId="07E3C8D8" w14:textId="77777777" w:rsidR="00847A73" w:rsidRDefault="00847A73" w:rsidP="006F719F">
      <w:r>
        <w:t>Your service providers need to send their invoices to your Plan Manager.</w:t>
      </w:r>
    </w:p>
    <w:p w14:paraId="2032411B" w14:textId="77AFA2BD" w:rsidR="000B2314" w:rsidRDefault="000B2314" w:rsidP="000B2314">
      <w:pPr>
        <w:pStyle w:val="Heading4"/>
      </w:pPr>
      <w:r>
        <w:t>NDIA-managed</w:t>
      </w:r>
    </w:p>
    <w:p w14:paraId="02DECEDC" w14:textId="77777777" w:rsidR="00847A73" w:rsidRPr="00A47051" w:rsidRDefault="00847A73" w:rsidP="006F719F">
      <w:r>
        <w:t xml:space="preserve">If your NDIS funding is NDIA-managed, your service providers will claim their payments through </w:t>
      </w:r>
      <w:proofErr w:type="spellStart"/>
      <w:r>
        <w:t>myplace</w:t>
      </w:r>
      <w:proofErr w:type="spellEnd"/>
      <w:r>
        <w:t>.</w:t>
      </w:r>
    </w:p>
    <w:p w14:paraId="38B284D8" w14:textId="77777777" w:rsidR="00847A73" w:rsidRDefault="00847A73" w:rsidP="006F719F">
      <w:r>
        <w:t>To do this your service provider will need your:</w:t>
      </w:r>
    </w:p>
    <w:p w14:paraId="339F31C8" w14:textId="77777777" w:rsidR="00847A73" w:rsidRDefault="00847A73" w:rsidP="00633887">
      <w:pPr>
        <w:pStyle w:val="ListBullet"/>
      </w:pPr>
      <w:r>
        <w:t>NDIS number</w:t>
      </w:r>
    </w:p>
    <w:p w14:paraId="7D4591EE" w14:textId="77777777" w:rsidR="00847A73" w:rsidRDefault="00847A73" w:rsidP="00633887">
      <w:pPr>
        <w:pStyle w:val="ListBullet"/>
      </w:pPr>
      <w:r>
        <w:t>date of birth</w:t>
      </w:r>
    </w:p>
    <w:p w14:paraId="70FC5437" w14:textId="06365F7A" w:rsidR="00B36149" w:rsidRDefault="00847A73" w:rsidP="00A443CD">
      <w:pPr>
        <w:pStyle w:val="ListParagraph"/>
        <w:numPr>
          <w:ilvl w:val="0"/>
          <w:numId w:val="5"/>
        </w:numPr>
      </w:pPr>
      <w:r>
        <w:t>surname.</w:t>
      </w:r>
    </w:p>
    <w:p w14:paraId="6EF986F6" w14:textId="77777777" w:rsidR="00B36149" w:rsidRDefault="00B36149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0E8A5CCC" w14:textId="7E29939E" w:rsidR="00317AC4" w:rsidRPr="00393A27" w:rsidRDefault="00317AC4" w:rsidP="006F719F">
      <w:pPr>
        <w:pStyle w:val="Heading3"/>
      </w:pPr>
      <w:r w:rsidRPr="00393A27">
        <w:lastRenderedPageBreak/>
        <w:t xml:space="preserve">Keeping track of your </w:t>
      </w:r>
      <w:r w:rsidR="006A211C" w:rsidRPr="00393A27">
        <w:t>p</w:t>
      </w:r>
      <w:r w:rsidRPr="00393A27">
        <w:t>lan</w:t>
      </w:r>
    </w:p>
    <w:p w14:paraId="2647C304" w14:textId="77777777" w:rsidR="00847A73" w:rsidRPr="00A47051" w:rsidRDefault="00847A73" w:rsidP="006F719F">
      <w:proofErr w:type="gramStart"/>
      <w:r>
        <w:t>It’s</w:t>
      </w:r>
      <w:proofErr w:type="gramEnd"/>
      <w:r>
        <w:t xml:space="preserve"> a good idea to check how much NDIS funding you have used.</w:t>
      </w:r>
    </w:p>
    <w:p w14:paraId="2A113D2E" w14:textId="77777777" w:rsidR="00847A73" w:rsidRDefault="00847A73" w:rsidP="006F719F">
      <w:r>
        <w:t>If you self-manage your plan, you need to keep track of how much funding you spend.</w:t>
      </w:r>
    </w:p>
    <w:p w14:paraId="7264E78C" w14:textId="77777777" w:rsidR="00847A73" w:rsidRDefault="00847A73" w:rsidP="006F719F">
      <w:r>
        <w:t xml:space="preserve">The </w:t>
      </w:r>
      <w:proofErr w:type="spellStart"/>
      <w:r>
        <w:t>myplace</w:t>
      </w:r>
      <w:proofErr w:type="spellEnd"/>
      <w:r>
        <w:t xml:space="preserve"> portal has information about:</w:t>
      </w:r>
    </w:p>
    <w:p w14:paraId="13C179B3" w14:textId="77777777" w:rsidR="00D24FFD" w:rsidRPr="00D24FFD" w:rsidRDefault="00847A73" w:rsidP="00A443CD">
      <w:pPr>
        <w:pStyle w:val="ListParagraph"/>
        <w:numPr>
          <w:ilvl w:val="0"/>
          <w:numId w:val="5"/>
        </w:numPr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D24FFD">
        <w:t xml:space="preserve">how much funding you have </w:t>
      </w:r>
      <w:proofErr w:type="gramStart"/>
      <w:r w:rsidRPr="00D24FFD">
        <w:t>spent</w:t>
      </w:r>
      <w:proofErr w:type="gramEnd"/>
    </w:p>
    <w:p w14:paraId="492D2E85" w14:textId="3B6EAAAC" w:rsidR="00644682" w:rsidRPr="00D24FFD" w:rsidRDefault="00847A73" w:rsidP="00A443CD">
      <w:pPr>
        <w:pStyle w:val="ListParagraph"/>
        <w:numPr>
          <w:ilvl w:val="0"/>
          <w:numId w:val="5"/>
        </w:numPr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D24FFD">
        <w:t xml:space="preserve">how much funding you have </w:t>
      </w:r>
      <w:proofErr w:type="gramStart"/>
      <w:r w:rsidRPr="00D24FFD">
        <w:t>left.</w:t>
      </w:r>
      <w:proofErr w:type="gramEnd"/>
      <w:r w:rsidR="00644682">
        <w:br w:type="page"/>
      </w:r>
    </w:p>
    <w:p w14:paraId="497849E1" w14:textId="7A09130F" w:rsidR="001A4131" w:rsidRPr="00222B97" w:rsidRDefault="001A4131" w:rsidP="007836E0">
      <w:pPr>
        <w:pStyle w:val="Heading2"/>
      </w:pPr>
      <w:bookmarkStart w:id="127" w:name="_Toc43739340"/>
      <w:r>
        <w:lastRenderedPageBreak/>
        <w:t>Reviewing your plan</w:t>
      </w:r>
      <w:bookmarkEnd w:id="127"/>
    </w:p>
    <w:p w14:paraId="1D60E5A8" w14:textId="77777777" w:rsidR="00847A73" w:rsidRPr="00A47051" w:rsidRDefault="00847A73" w:rsidP="006F719F">
      <w:r>
        <w:t>Your plan will have an end date on it.</w:t>
      </w:r>
    </w:p>
    <w:p w14:paraId="29571C86" w14:textId="77777777" w:rsidR="00847A73" w:rsidRPr="00A47051" w:rsidRDefault="00847A73" w:rsidP="006F719F">
      <w:r>
        <w:t>We will contact you before your plan ends to organise a plan review.</w:t>
      </w:r>
    </w:p>
    <w:p w14:paraId="0DEE06E4" w14:textId="77777777" w:rsidR="00847A73" w:rsidRPr="00A47051" w:rsidRDefault="00847A73" w:rsidP="006F719F">
      <w:r>
        <w:t>The plan review might happen:</w:t>
      </w:r>
    </w:p>
    <w:p w14:paraId="7F8B13DE" w14:textId="77777777" w:rsidR="00847A73" w:rsidRDefault="00847A73" w:rsidP="00633887">
      <w:pPr>
        <w:pStyle w:val="ListBullet"/>
      </w:pPr>
      <w:r>
        <w:t xml:space="preserve">in person </w:t>
      </w:r>
    </w:p>
    <w:p w14:paraId="158630F3" w14:textId="77777777" w:rsidR="00847A73" w:rsidRDefault="00847A73" w:rsidP="00633887">
      <w:pPr>
        <w:pStyle w:val="ListBullet"/>
      </w:pPr>
      <w:r>
        <w:t>over the phone.</w:t>
      </w:r>
    </w:p>
    <w:p w14:paraId="58109326" w14:textId="49391FBD" w:rsidR="00847A73" w:rsidRDefault="00847A73" w:rsidP="006F719F">
      <w:r>
        <w:t xml:space="preserve">You can have another person with you when we review your plan, </w:t>
      </w:r>
      <w:r w:rsidR="00633887">
        <w:br/>
      </w:r>
      <w:r>
        <w:t>such as:</w:t>
      </w:r>
    </w:p>
    <w:p w14:paraId="0EE9ED7A" w14:textId="77777777" w:rsidR="00847A73" w:rsidRDefault="00847A73" w:rsidP="00633887">
      <w:pPr>
        <w:pStyle w:val="ListBullet"/>
      </w:pPr>
      <w:r>
        <w:t>a family member</w:t>
      </w:r>
    </w:p>
    <w:p w14:paraId="3F481E89" w14:textId="77777777" w:rsidR="00847A73" w:rsidRDefault="00847A73" w:rsidP="00633887">
      <w:pPr>
        <w:pStyle w:val="ListBullet"/>
      </w:pPr>
      <w:r>
        <w:t>a friend</w:t>
      </w:r>
    </w:p>
    <w:p w14:paraId="4CC856F8" w14:textId="77777777" w:rsidR="00847A73" w:rsidRDefault="00847A73" w:rsidP="00633887">
      <w:pPr>
        <w:pStyle w:val="ListBullet"/>
      </w:pPr>
      <w:r>
        <w:t xml:space="preserve">an </w:t>
      </w:r>
      <w:r w:rsidRPr="00B74FF7">
        <w:rPr>
          <w:b/>
          <w:bCs/>
        </w:rPr>
        <w:t>advocate</w:t>
      </w:r>
      <w:r>
        <w:t xml:space="preserve"> – someone who speaks up for you if you </w:t>
      </w:r>
      <w:proofErr w:type="gramStart"/>
      <w:r>
        <w:t>can’t</w:t>
      </w:r>
      <w:proofErr w:type="gramEnd"/>
      <w:r>
        <w:t xml:space="preserve"> speak up for yourself.</w:t>
      </w:r>
    </w:p>
    <w:p w14:paraId="3CBD42D5" w14:textId="77777777" w:rsidR="00847A73" w:rsidRDefault="00847A73" w:rsidP="006F719F">
      <w:r>
        <w:t>Please bring this booklet with you to the review.</w:t>
      </w:r>
    </w:p>
    <w:p w14:paraId="5A8D3C40" w14:textId="54EBC23F" w:rsidR="00D8016C" w:rsidRDefault="00D8016C" w:rsidP="006F719F">
      <w:pPr>
        <w:pStyle w:val="Heading3"/>
      </w:pPr>
      <w:r>
        <w:t xml:space="preserve">Things to talk about in your </w:t>
      </w:r>
      <w:r w:rsidR="00F92CB1">
        <w:t>p</w:t>
      </w:r>
      <w:r>
        <w:t xml:space="preserve">lan review </w:t>
      </w:r>
    </w:p>
    <w:p w14:paraId="4A3E75C8" w14:textId="77777777" w:rsidR="00847A73" w:rsidRDefault="00847A73" w:rsidP="006F719F">
      <w:r>
        <w:t>Please think about:</w:t>
      </w:r>
    </w:p>
    <w:p w14:paraId="59396960" w14:textId="77777777" w:rsidR="00847A73" w:rsidRDefault="00847A73" w:rsidP="00633887">
      <w:pPr>
        <w:pStyle w:val="ListBullet"/>
      </w:pPr>
      <w:r>
        <w:t>how well your plan worked</w:t>
      </w:r>
    </w:p>
    <w:p w14:paraId="0A8C5B0D" w14:textId="77777777" w:rsidR="00847A73" w:rsidRPr="00A47051" w:rsidRDefault="00847A73" w:rsidP="00633887">
      <w:pPr>
        <w:pStyle w:val="ListBullet"/>
      </w:pPr>
      <w:r>
        <w:t>what could work better.</w:t>
      </w:r>
    </w:p>
    <w:p w14:paraId="458DA6AA" w14:textId="37F1F9D2" w:rsidR="00847A73" w:rsidRDefault="00847A73" w:rsidP="006F719F">
      <w:r>
        <w:t>We have written some questions for you to think about.</w:t>
      </w:r>
    </w:p>
    <w:p w14:paraId="663F9049" w14:textId="5EBDFBEE" w:rsidR="00311A5A" w:rsidRDefault="00847A73" w:rsidP="006F719F">
      <w:r>
        <w:t>You can write down some ideas to talk about at the meeting.</w:t>
      </w:r>
    </w:p>
    <w:p w14:paraId="3976C9B4" w14:textId="77777777" w:rsidR="00311A5A" w:rsidRDefault="00311A5A" w:rsidP="006F719F">
      <w:r>
        <w:br w:type="page"/>
      </w:r>
    </w:p>
    <w:p w14:paraId="2F8F3A21" w14:textId="77777777" w:rsidR="00847A73" w:rsidRDefault="00847A73" w:rsidP="00B36149">
      <w:r>
        <w:lastRenderedPageBreak/>
        <w:t xml:space="preserve">What </w:t>
      </w:r>
      <w:r w:rsidRPr="00811F25">
        <w:t>worked</w:t>
      </w:r>
      <w:r>
        <w:t xml:space="preserve"> well in your plan?</w:t>
      </w:r>
    </w:p>
    <w:p w14:paraId="4AEB42BC" w14:textId="1E114E21" w:rsidR="00F4183B" w:rsidRDefault="00F4183B" w:rsidP="00B36149">
      <w:pPr>
        <w:rPr>
          <w:rStyle w:val="Strong"/>
        </w:rPr>
      </w:pPr>
      <w:r w:rsidRPr="00D57316">
        <w:rPr>
          <w:rStyle w:val="Strong"/>
        </w:rPr>
        <w:t>You can write your ideas here: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9303"/>
      </w:tblGrid>
      <w:tr w:rsidR="00311A5A" w14:paraId="0BD38C2B" w14:textId="77777777" w:rsidTr="0049380C">
        <w:trPr>
          <w:trHeight w:val="5102"/>
        </w:trPr>
        <w:tc>
          <w:tcPr>
            <w:tcW w:w="9323" w:type="dxa"/>
            <w:shd w:val="clear" w:color="auto" w:fill="auto"/>
            <w:vAlign w:val="top"/>
          </w:tcPr>
          <w:p w14:paraId="0373C830" w14:textId="77777777" w:rsidR="00311A5A" w:rsidRPr="0049380C" w:rsidRDefault="00311A5A" w:rsidP="0049380C">
            <w:pPr>
              <w:jc w:val="left"/>
            </w:pPr>
          </w:p>
        </w:tc>
      </w:tr>
    </w:tbl>
    <w:p w14:paraId="18EF1564" w14:textId="77777777" w:rsidR="00311A5A" w:rsidRPr="00D57316" w:rsidRDefault="00311A5A" w:rsidP="006F719F">
      <w:pPr>
        <w:rPr>
          <w:rStyle w:val="Strong"/>
        </w:rPr>
      </w:pPr>
    </w:p>
    <w:p w14:paraId="3C726AC3" w14:textId="5BC08F90" w:rsidR="00811F25" w:rsidRDefault="00847A73" w:rsidP="00B36149">
      <w:r>
        <w:t>What goals did you achieve?</w:t>
      </w:r>
    </w:p>
    <w:p w14:paraId="5F03A8B5" w14:textId="2ED5CC7A" w:rsidR="00F4183B" w:rsidRDefault="00F4183B" w:rsidP="00B36149">
      <w:pPr>
        <w:rPr>
          <w:rStyle w:val="Strong"/>
        </w:rPr>
      </w:pPr>
      <w:r w:rsidRPr="00D57316">
        <w:rPr>
          <w:rStyle w:val="Strong"/>
        </w:rPr>
        <w:t>You can write your ideas here: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9303"/>
      </w:tblGrid>
      <w:tr w:rsidR="00311A5A" w14:paraId="4C11B8C1" w14:textId="77777777" w:rsidTr="0049380C">
        <w:trPr>
          <w:trHeight w:val="5102"/>
        </w:trPr>
        <w:tc>
          <w:tcPr>
            <w:tcW w:w="9323" w:type="dxa"/>
            <w:shd w:val="clear" w:color="auto" w:fill="auto"/>
            <w:vAlign w:val="top"/>
          </w:tcPr>
          <w:p w14:paraId="72CA0AEA" w14:textId="77777777" w:rsidR="00311A5A" w:rsidRPr="0049380C" w:rsidRDefault="00311A5A" w:rsidP="0049380C">
            <w:pPr>
              <w:tabs>
                <w:tab w:val="left" w:pos="3195"/>
              </w:tabs>
              <w:jc w:val="left"/>
            </w:pPr>
          </w:p>
        </w:tc>
      </w:tr>
    </w:tbl>
    <w:p w14:paraId="525C36E4" w14:textId="77777777" w:rsidR="00311A5A" w:rsidRDefault="00311A5A" w:rsidP="006F719F">
      <w:pPr>
        <w:rPr>
          <w:rStyle w:val="Strong"/>
        </w:rPr>
      </w:pPr>
      <w:r>
        <w:rPr>
          <w:rStyle w:val="Strong"/>
        </w:rPr>
        <w:br w:type="page"/>
      </w:r>
    </w:p>
    <w:p w14:paraId="5CB59280" w14:textId="449F5856" w:rsidR="00D57316" w:rsidRPr="00847A73" w:rsidRDefault="00847A73" w:rsidP="006F719F">
      <w:r w:rsidRPr="00847A73">
        <w:lastRenderedPageBreak/>
        <w:t xml:space="preserve">What </w:t>
      </w:r>
      <w:proofErr w:type="gramStart"/>
      <w:r w:rsidRPr="00847A73">
        <w:t>didn’t</w:t>
      </w:r>
      <w:proofErr w:type="gramEnd"/>
      <w:r w:rsidRPr="00847A73">
        <w:t xml:space="preserve"> work well in your plan?</w:t>
      </w:r>
    </w:p>
    <w:p w14:paraId="7AD73284" w14:textId="4820D96F" w:rsidR="00F4183B" w:rsidRPr="00311A5A" w:rsidRDefault="00F4183B" w:rsidP="006F719F">
      <w:pPr>
        <w:rPr>
          <w:rStyle w:val="Strong"/>
        </w:rPr>
      </w:pPr>
      <w:r w:rsidRPr="00311A5A">
        <w:rPr>
          <w:rStyle w:val="Strong"/>
        </w:rPr>
        <w:t>You can write your ideas here: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9303"/>
      </w:tblGrid>
      <w:tr w:rsidR="00311A5A" w14:paraId="7217E837" w14:textId="77777777" w:rsidTr="0049380C">
        <w:trPr>
          <w:trHeight w:val="5102"/>
        </w:trPr>
        <w:tc>
          <w:tcPr>
            <w:tcW w:w="9323" w:type="dxa"/>
            <w:shd w:val="clear" w:color="auto" w:fill="auto"/>
            <w:vAlign w:val="top"/>
          </w:tcPr>
          <w:p w14:paraId="20838F29" w14:textId="77777777" w:rsidR="00311A5A" w:rsidRPr="0049380C" w:rsidRDefault="00311A5A" w:rsidP="0049380C">
            <w:pPr>
              <w:jc w:val="left"/>
            </w:pPr>
          </w:p>
        </w:tc>
      </w:tr>
    </w:tbl>
    <w:p w14:paraId="2F4260AD" w14:textId="77777777" w:rsidR="00311A5A" w:rsidRPr="00847A73" w:rsidRDefault="00311A5A" w:rsidP="006F719F"/>
    <w:p w14:paraId="44CED107" w14:textId="77777777" w:rsidR="00847A73" w:rsidRPr="00847A73" w:rsidRDefault="00847A73" w:rsidP="006F719F">
      <w:r w:rsidRPr="00847A73">
        <w:t xml:space="preserve">What questions do you have about your plan? </w:t>
      </w:r>
    </w:p>
    <w:p w14:paraId="43E3FBBB" w14:textId="77777777" w:rsidR="00847A73" w:rsidRPr="00847A73" w:rsidRDefault="00847A73" w:rsidP="006F719F">
      <w:r w:rsidRPr="00847A73">
        <w:t xml:space="preserve">Do you want to change how you manage your NDIS funding? </w:t>
      </w:r>
    </w:p>
    <w:p w14:paraId="3CC22AB1" w14:textId="36B2A477" w:rsidR="00B01292" w:rsidRDefault="00847A73" w:rsidP="006F719F">
      <w:pPr>
        <w:rPr>
          <w:rStyle w:val="Strong"/>
        </w:rPr>
      </w:pPr>
      <w:r w:rsidRPr="00847A73">
        <w:rPr>
          <w:rStyle w:val="Strong"/>
        </w:rPr>
        <w:t>You can write your ideas here: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9303"/>
      </w:tblGrid>
      <w:tr w:rsidR="00311A5A" w14:paraId="49B96B2B" w14:textId="77777777" w:rsidTr="0049380C">
        <w:trPr>
          <w:trHeight w:val="5102"/>
        </w:trPr>
        <w:tc>
          <w:tcPr>
            <w:tcW w:w="9323" w:type="dxa"/>
            <w:shd w:val="clear" w:color="auto" w:fill="auto"/>
            <w:vAlign w:val="top"/>
          </w:tcPr>
          <w:p w14:paraId="4719F42E" w14:textId="77777777" w:rsidR="00311A5A" w:rsidRPr="0049380C" w:rsidRDefault="00311A5A" w:rsidP="0049380C">
            <w:pPr>
              <w:jc w:val="left"/>
            </w:pPr>
          </w:p>
        </w:tc>
      </w:tr>
    </w:tbl>
    <w:p w14:paraId="5BAFEE3C" w14:textId="77777777" w:rsidR="00311A5A" w:rsidRDefault="00311A5A" w:rsidP="006F719F">
      <w:pPr>
        <w:rPr>
          <w:rStyle w:val="Strong"/>
        </w:rPr>
      </w:pPr>
      <w:r>
        <w:rPr>
          <w:rStyle w:val="Strong"/>
        </w:rPr>
        <w:br w:type="page"/>
      </w:r>
    </w:p>
    <w:p w14:paraId="72592342" w14:textId="77777777" w:rsidR="00847A73" w:rsidRDefault="00847A73" w:rsidP="006F719F">
      <w:pPr>
        <w:rPr>
          <w:rStyle w:val="Strong"/>
        </w:rPr>
      </w:pPr>
      <w:r>
        <w:lastRenderedPageBreak/>
        <w:t>What are your new goals for your next plan?</w:t>
      </w:r>
      <w:r w:rsidRPr="00847A73">
        <w:rPr>
          <w:rStyle w:val="Strong"/>
        </w:rPr>
        <w:t xml:space="preserve"> </w:t>
      </w:r>
    </w:p>
    <w:p w14:paraId="32293B64" w14:textId="77777777" w:rsidR="00311A5A" w:rsidRPr="00847A73" w:rsidRDefault="00847A73" w:rsidP="006F719F">
      <w:r w:rsidRPr="00D57316">
        <w:rPr>
          <w:rStyle w:val="Strong"/>
        </w:rPr>
        <w:t>You can write your ideas here: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9303"/>
      </w:tblGrid>
      <w:tr w:rsidR="00311A5A" w14:paraId="6E720DD3" w14:textId="77777777" w:rsidTr="0049380C">
        <w:trPr>
          <w:trHeight w:val="5102"/>
        </w:trPr>
        <w:tc>
          <w:tcPr>
            <w:tcW w:w="9323" w:type="dxa"/>
            <w:shd w:val="clear" w:color="auto" w:fill="auto"/>
            <w:vAlign w:val="top"/>
          </w:tcPr>
          <w:p w14:paraId="72D848E9" w14:textId="77777777" w:rsidR="00311A5A" w:rsidRPr="0049380C" w:rsidRDefault="00311A5A" w:rsidP="0049380C">
            <w:pPr>
              <w:jc w:val="left"/>
            </w:pPr>
          </w:p>
        </w:tc>
      </w:tr>
    </w:tbl>
    <w:p w14:paraId="3F071C03" w14:textId="77777777" w:rsidR="00B01292" w:rsidRDefault="00B01292" w:rsidP="006F719F">
      <w:r>
        <w:br w:type="page"/>
      </w:r>
    </w:p>
    <w:p w14:paraId="21A0FA26" w14:textId="77777777" w:rsidR="001A6511" w:rsidRDefault="001A6511" w:rsidP="007836E0">
      <w:pPr>
        <w:pStyle w:val="Heading2"/>
      </w:pPr>
      <w:bookmarkStart w:id="128" w:name="_Toc12634029"/>
      <w:bookmarkStart w:id="129" w:name="_Toc12636487"/>
      <w:bookmarkStart w:id="130" w:name="_Toc42093331"/>
      <w:bookmarkStart w:id="131" w:name="_Toc42768821"/>
      <w:bookmarkStart w:id="132" w:name="_Toc43739341"/>
      <w:r>
        <w:lastRenderedPageBreak/>
        <w:t>More information</w:t>
      </w:r>
      <w:bookmarkEnd w:id="128"/>
      <w:bookmarkEnd w:id="129"/>
      <w:bookmarkEnd w:id="130"/>
      <w:bookmarkEnd w:id="131"/>
      <w:bookmarkEnd w:id="132"/>
    </w:p>
    <w:p w14:paraId="0DA900A3" w14:textId="18A146E3" w:rsidR="00847A73" w:rsidRPr="008A43AE" w:rsidRDefault="00847A73" w:rsidP="006F719F">
      <w:pPr>
        <w:rPr>
          <w:rStyle w:val="Hyperlink"/>
          <w:b w:val="0"/>
          <w:color w:val="auto"/>
        </w:rPr>
      </w:pPr>
      <w:bookmarkStart w:id="133" w:name="_Hlk43883424"/>
      <w:r>
        <w:t>For more information about this booklet, please contact us.</w:t>
      </w:r>
    </w:p>
    <w:p w14:paraId="278A2530" w14:textId="5205A9DD" w:rsidR="00847A73" w:rsidRPr="00985889" w:rsidRDefault="00311A5A" w:rsidP="006F719F">
      <w:pPr>
        <w:rPr>
          <w:rStyle w:val="Hyperlink"/>
          <w:rFonts w:cs="Arial"/>
        </w:rPr>
      </w:pPr>
      <w:r>
        <w:t xml:space="preserve">Website: </w:t>
      </w:r>
      <w:hyperlink r:id="rId10" w:history="1">
        <w:r w:rsidRPr="00E4234A">
          <w:rPr>
            <w:rStyle w:val="Hyperlink"/>
            <w:rFonts w:cs="Arial"/>
          </w:rPr>
          <w:t>www.ndis.gov.au</w:t>
        </w:r>
      </w:hyperlink>
    </w:p>
    <w:p w14:paraId="79C17036" w14:textId="1E3B73B0" w:rsidR="00847A73" w:rsidRPr="00985889" w:rsidRDefault="00311A5A" w:rsidP="006F719F">
      <w:pPr>
        <w:rPr>
          <w:rStyle w:val="Hyperlink"/>
          <w:rFonts w:cs="Arial"/>
        </w:rPr>
      </w:pPr>
      <w:r w:rsidRPr="00311A5A">
        <w:t>Phone:</w:t>
      </w:r>
      <w:r>
        <w:rPr>
          <w:rStyle w:val="Hyperlink"/>
          <w:rFonts w:cs="Arial"/>
        </w:rPr>
        <w:t xml:space="preserve"> </w:t>
      </w:r>
      <w:r w:rsidR="00847A73" w:rsidRPr="00985889">
        <w:rPr>
          <w:rStyle w:val="Hyperlink"/>
          <w:rFonts w:cs="Arial"/>
        </w:rPr>
        <w:t>1800 800 110</w:t>
      </w:r>
    </w:p>
    <w:p w14:paraId="092FF34D" w14:textId="20E6D51D" w:rsidR="00847A73" w:rsidRPr="00985889" w:rsidRDefault="00847A73" w:rsidP="006F719F">
      <w:pPr>
        <w:rPr>
          <w:rStyle w:val="Hyperlink"/>
          <w:rFonts w:cs="Arial"/>
        </w:rPr>
      </w:pPr>
      <w:r>
        <w:t>Follow us on Facebook.</w:t>
      </w:r>
      <w:r w:rsidR="00311A5A">
        <w:br/>
      </w:r>
      <w:r w:rsidR="00C27436">
        <w:t xml:space="preserve">Facebook: </w:t>
      </w:r>
      <w:hyperlink r:id="rId11" w:history="1">
        <w:r w:rsidR="00C27436" w:rsidRPr="005B651F">
          <w:rPr>
            <w:rStyle w:val="Hyperlink"/>
          </w:rPr>
          <w:t>www.facebook.com/NDISAus</w:t>
        </w:r>
      </w:hyperlink>
    </w:p>
    <w:p w14:paraId="77CA4D24" w14:textId="33CE31A3" w:rsidR="00847A73" w:rsidRPr="00AB49D8" w:rsidRDefault="00847A73" w:rsidP="006F719F">
      <w:pPr>
        <w:rPr>
          <w:rStyle w:val="Hyperlink"/>
        </w:rPr>
      </w:pPr>
      <w:r>
        <w:t xml:space="preserve">Follow us on Twitter. </w:t>
      </w:r>
      <w:r w:rsidR="00311A5A">
        <w:br/>
      </w:r>
      <w:r w:rsidR="00C27436" w:rsidRPr="00C27436">
        <w:t>Twitter</w:t>
      </w:r>
      <w:r w:rsidR="00C27436">
        <w:t>:</w:t>
      </w:r>
      <w:r w:rsidR="00C27436" w:rsidRPr="00C27436">
        <w:t xml:space="preserve"> </w:t>
      </w:r>
      <w:r w:rsidRPr="00AB49D8">
        <w:rPr>
          <w:rStyle w:val="Hyperlink"/>
        </w:rPr>
        <w:t>@NDIS</w:t>
      </w:r>
    </w:p>
    <w:bookmarkEnd w:id="133"/>
    <w:p w14:paraId="043545D1" w14:textId="77777777" w:rsidR="001A6511" w:rsidRPr="00311A5A" w:rsidRDefault="001A6511" w:rsidP="006F719F">
      <w:pPr>
        <w:pStyle w:val="Heading3"/>
      </w:pPr>
      <w:r>
        <w:t>Support to talk to us</w:t>
      </w:r>
    </w:p>
    <w:p w14:paraId="215BD973" w14:textId="72DBF14D" w:rsidR="00847A73" w:rsidRDefault="00847A73" w:rsidP="006F719F">
      <w:bookmarkStart w:id="134" w:name="_Hlk43883412"/>
      <w:r>
        <w:t>If you speak a language other than English, you can call:</w:t>
      </w:r>
    </w:p>
    <w:p w14:paraId="4D7DC663" w14:textId="55DA320D" w:rsidR="00847A73" w:rsidRPr="00092D2F" w:rsidRDefault="00847A73" w:rsidP="006F719F">
      <w:pPr>
        <w:rPr>
          <w:rStyle w:val="Hyperlink"/>
        </w:rPr>
      </w:pPr>
      <w:r w:rsidRPr="00B06BCB">
        <w:t>Translating and Interpreting Service (TIS)</w:t>
      </w:r>
      <w:r w:rsidR="00311A5A" w:rsidRPr="00B06BCB">
        <w:br/>
      </w:r>
      <w:r w:rsidR="00C27436" w:rsidRPr="00B06BCB">
        <w:t>Phone:</w:t>
      </w:r>
      <w:r w:rsidR="00C27436">
        <w:rPr>
          <w:rStyle w:val="Hyperlink"/>
        </w:rPr>
        <w:t xml:space="preserve"> </w:t>
      </w:r>
      <w:r w:rsidRPr="00092D2F">
        <w:rPr>
          <w:rStyle w:val="Hyperlink"/>
        </w:rPr>
        <w:t>131 450</w:t>
      </w:r>
    </w:p>
    <w:p w14:paraId="6D30B388" w14:textId="75BAEF3B" w:rsidR="00847A73" w:rsidRPr="00C20DF2" w:rsidRDefault="00847A73" w:rsidP="006F719F">
      <w:r>
        <w:t>If you have a speech or hearing impairment, you can call:</w:t>
      </w:r>
    </w:p>
    <w:p w14:paraId="23F77DE9" w14:textId="5A1C9B62" w:rsidR="00847A73" w:rsidRPr="00CD310C" w:rsidRDefault="00847A73" w:rsidP="00C04B6B">
      <w:pPr>
        <w:pStyle w:val="ListParagraph"/>
        <w:numPr>
          <w:ilvl w:val="0"/>
          <w:numId w:val="23"/>
        </w:numPr>
        <w:rPr>
          <w:rStyle w:val="Hyperlink"/>
        </w:rPr>
      </w:pPr>
      <w:r w:rsidRPr="00B06BCB">
        <w:t>TTY</w:t>
      </w:r>
      <w:r w:rsidR="00311A5A" w:rsidRPr="00B06BCB">
        <w:br/>
      </w:r>
      <w:r w:rsidR="00B06BCB" w:rsidRPr="00B06BCB">
        <w:t xml:space="preserve">Phone: </w:t>
      </w:r>
      <w:r w:rsidRPr="00CD310C">
        <w:rPr>
          <w:rStyle w:val="Hyperlink"/>
        </w:rPr>
        <w:t>1800 555 677</w:t>
      </w:r>
    </w:p>
    <w:p w14:paraId="47770D46" w14:textId="604A78A4" w:rsidR="00847A73" w:rsidRPr="00CD310C" w:rsidRDefault="00847A73" w:rsidP="00C04B6B">
      <w:pPr>
        <w:pStyle w:val="ListParagraph"/>
        <w:numPr>
          <w:ilvl w:val="0"/>
          <w:numId w:val="23"/>
        </w:numPr>
        <w:rPr>
          <w:rStyle w:val="Hyperlink"/>
        </w:rPr>
      </w:pPr>
      <w:r w:rsidRPr="00C20DF2">
        <w:t>Speak and Listen</w:t>
      </w:r>
      <w:r w:rsidR="00311A5A">
        <w:br/>
      </w:r>
      <w:r w:rsidR="00B06BCB" w:rsidRPr="00B06BCB">
        <w:t xml:space="preserve">Phone: </w:t>
      </w:r>
      <w:r w:rsidRPr="00CD310C">
        <w:rPr>
          <w:rStyle w:val="Hyperlink"/>
        </w:rPr>
        <w:t>1800 555 727</w:t>
      </w:r>
    </w:p>
    <w:p w14:paraId="359DBBF0" w14:textId="325536B3" w:rsidR="00847A73" w:rsidRDefault="00847A73" w:rsidP="00C04B6B">
      <w:pPr>
        <w:pStyle w:val="ListParagraph"/>
        <w:numPr>
          <w:ilvl w:val="0"/>
          <w:numId w:val="23"/>
        </w:numPr>
        <w:rPr>
          <w:rStyle w:val="Hyperlink"/>
        </w:rPr>
      </w:pPr>
      <w:r>
        <w:t>National Relay Service</w:t>
      </w:r>
      <w:r w:rsidR="00311A5A">
        <w:br/>
      </w:r>
      <w:r w:rsidR="00B06BCB" w:rsidRPr="00B06BCB">
        <w:t xml:space="preserve">Phone: </w:t>
      </w:r>
      <w:r>
        <w:rPr>
          <w:rStyle w:val="Hyperlink"/>
        </w:rPr>
        <w:t>133 677</w:t>
      </w:r>
      <w:r w:rsidR="00311A5A">
        <w:rPr>
          <w:rStyle w:val="Hyperlink"/>
        </w:rPr>
        <w:br/>
      </w:r>
      <w:r w:rsidR="00B06BCB">
        <w:t xml:space="preserve">Website: </w:t>
      </w:r>
      <w:hyperlink r:id="rId12" w:history="1">
        <w:r w:rsidR="00B06BCB" w:rsidRPr="005B651F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06D6C054" w14:textId="17080FBD" w:rsidR="00311A5A" w:rsidRDefault="00311A5A" w:rsidP="006F719F">
      <w:pPr>
        <w:rPr>
          <w:rStyle w:val="Hyperlink"/>
        </w:rPr>
      </w:pPr>
      <w:r>
        <w:rPr>
          <w:rStyle w:val="Hyperlink"/>
        </w:rPr>
        <w:br w:type="page"/>
      </w:r>
    </w:p>
    <w:p w14:paraId="5BC4E2ED" w14:textId="77777777" w:rsidR="00E33F33" w:rsidRPr="00222B97" w:rsidRDefault="00E33F33" w:rsidP="007836E0">
      <w:pPr>
        <w:pStyle w:val="Heading2"/>
      </w:pPr>
      <w:bookmarkStart w:id="135" w:name="_Toc43739342"/>
      <w:bookmarkEnd w:id="134"/>
      <w:r>
        <w:lastRenderedPageBreak/>
        <w:t>Word list</w:t>
      </w:r>
      <w:bookmarkEnd w:id="135"/>
    </w:p>
    <w:p w14:paraId="6C37FCA9" w14:textId="77777777" w:rsidR="00847A73" w:rsidRPr="00B36149" w:rsidRDefault="00847A73" w:rsidP="006F719F">
      <w:pPr>
        <w:rPr>
          <w:rStyle w:val="Strong"/>
        </w:rPr>
      </w:pPr>
      <w:r w:rsidRPr="00B36149">
        <w:rPr>
          <w:rStyle w:val="Strong"/>
        </w:rPr>
        <w:t>Advocate</w:t>
      </w:r>
    </w:p>
    <w:p w14:paraId="3AE4C2AD" w14:textId="0910B8A0" w:rsidR="00847A73" w:rsidRPr="00A47051" w:rsidRDefault="00847A73" w:rsidP="006F719F">
      <w:r>
        <w:t xml:space="preserve">An </w:t>
      </w:r>
      <w:r w:rsidRPr="00B369C7">
        <w:t>advocate</w:t>
      </w:r>
      <w:r>
        <w:t xml:space="preserve"> is someone who speaks up for you if you </w:t>
      </w:r>
      <w:proofErr w:type="gramStart"/>
      <w:r>
        <w:t>can’t</w:t>
      </w:r>
      <w:proofErr w:type="gramEnd"/>
      <w:r>
        <w:t xml:space="preserve"> speak up </w:t>
      </w:r>
      <w:r w:rsidR="00311A5A">
        <w:br/>
      </w:r>
      <w:r>
        <w:t>for yourself.</w:t>
      </w:r>
    </w:p>
    <w:p w14:paraId="750D343F" w14:textId="77777777" w:rsidR="00847A73" w:rsidRPr="00B36149" w:rsidRDefault="00847A73" w:rsidP="006F719F">
      <w:pPr>
        <w:rPr>
          <w:rStyle w:val="Strong"/>
        </w:rPr>
      </w:pPr>
      <w:r w:rsidRPr="00B36149">
        <w:rPr>
          <w:rStyle w:val="Strong"/>
        </w:rPr>
        <w:t>Coronavirus</w:t>
      </w:r>
    </w:p>
    <w:p w14:paraId="169A4715" w14:textId="77777777" w:rsidR="00847A73" w:rsidRPr="00A47051" w:rsidRDefault="00847A73" w:rsidP="006F719F">
      <w:r>
        <w:t>Coronavirus is a virus that has affected many people around the world.</w:t>
      </w:r>
    </w:p>
    <w:p w14:paraId="37A59D36" w14:textId="77777777" w:rsidR="00847A73" w:rsidRPr="00B36149" w:rsidRDefault="00847A73" w:rsidP="006F719F">
      <w:pPr>
        <w:rPr>
          <w:rStyle w:val="Strong"/>
        </w:rPr>
      </w:pPr>
      <w:r w:rsidRPr="00B36149">
        <w:rPr>
          <w:rStyle w:val="Strong"/>
        </w:rPr>
        <w:t xml:space="preserve">Independent </w:t>
      </w:r>
    </w:p>
    <w:p w14:paraId="678CFD60" w14:textId="77777777" w:rsidR="00847A73" w:rsidRPr="00A47051" w:rsidRDefault="00847A73" w:rsidP="006F719F">
      <w:r>
        <w:t>When you are independent,</w:t>
      </w:r>
      <w:r w:rsidRPr="00B238F5">
        <w:t xml:space="preserve"> you can do things for yourself</w:t>
      </w:r>
      <w:r>
        <w:t>.</w:t>
      </w:r>
    </w:p>
    <w:p w14:paraId="26E14722" w14:textId="77777777" w:rsidR="00847A73" w:rsidRPr="00B36149" w:rsidRDefault="00847A73" w:rsidP="006F719F">
      <w:pPr>
        <w:rPr>
          <w:rStyle w:val="Strong"/>
        </w:rPr>
      </w:pPr>
      <w:r w:rsidRPr="00B36149">
        <w:rPr>
          <w:rStyle w:val="Strong"/>
        </w:rPr>
        <w:t>Invoice</w:t>
      </w:r>
    </w:p>
    <w:p w14:paraId="2B72B579" w14:textId="77777777" w:rsidR="00847A73" w:rsidRPr="000B2314" w:rsidRDefault="00847A73" w:rsidP="006F719F">
      <w:r w:rsidRPr="000B2314">
        <w:t>An invoice is a document that includes:</w:t>
      </w:r>
    </w:p>
    <w:p w14:paraId="6AA8BFCA" w14:textId="77777777" w:rsidR="00847A73" w:rsidRDefault="00847A73" w:rsidP="00A443CD">
      <w:pPr>
        <w:pStyle w:val="ListParagraph"/>
        <w:numPr>
          <w:ilvl w:val="0"/>
          <w:numId w:val="18"/>
        </w:numPr>
      </w:pPr>
      <w:r w:rsidRPr="000B2314">
        <w:t xml:space="preserve">a list of </w:t>
      </w:r>
      <w:r>
        <w:t>services</w:t>
      </w:r>
      <w:r w:rsidRPr="000B2314">
        <w:t xml:space="preserve"> that need</w:t>
      </w:r>
      <w:r>
        <w:t xml:space="preserve"> </w:t>
      </w:r>
      <w:r w:rsidRPr="000B2314">
        <w:t>to be paid for</w:t>
      </w:r>
    </w:p>
    <w:p w14:paraId="66D2AA9B" w14:textId="77777777" w:rsidR="00847A73" w:rsidRPr="00A47051" w:rsidRDefault="00847A73" w:rsidP="00A443CD">
      <w:pPr>
        <w:pStyle w:val="ListParagraph"/>
        <w:numPr>
          <w:ilvl w:val="0"/>
          <w:numId w:val="18"/>
        </w:numPr>
      </w:pPr>
      <w:r w:rsidRPr="000B2314">
        <w:t>the amount that needs to be paid.</w:t>
      </w:r>
    </w:p>
    <w:p w14:paraId="3AE7F0AC" w14:textId="77777777" w:rsidR="00847A73" w:rsidRPr="00B36149" w:rsidRDefault="00847A73" w:rsidP="006F719F">
      <w:pPr>
        <w:rPr>
          <w:rStyle w:val="Strong"/>
        </w:rPr>
      </w:pPr>
      <w:proofErr w:type="spellStart"/>
      <w:r w:rsidRPr="00B36149">
        <w:rPr>
          <w:rStyle w:val="Strong"/>
        </w:rPr>
        <w:t>myplace</w:t>
      </w:r>
      <w:proofErr w:type="spellEnd"/>
    </w:p>
    <w:p w14:paraId="6F08D3B1" w14:textId="77777777" w:rsidR="00847A73" w:rsidRPr="000B2314" w:rsidRDefault="00847A73" w:rsidP="006F719F">
      <w:proofErr w:type="spellStart"/>
      <w:r w:rsidRPr="00B369C7">
        <w:t>myplace</w:t>
      </w:r>
      <w:proofErr w:type="spellEnd"/>
      <w:r>
        <w:t xml:space="preserve"> is a website you can use to see and manage your plan.</w:t>
      </w:r>
    </w:p>
    <w:p w14:paraId="40AE2C01" w14:textId="77777777" w:rsidR="00847A73" w:rsidRPr="00B36149" w:rsidRDefault="00847A73" w:rsidP="006F719F">
      <w:pPr>
        <w:rPr>
          <w:rStyle w:val="Strong"/>
        </w:rPr>
      </w:pPr>
      <w:r w:rsidRPr="00B36149">
        <w:rPr>
          <w:rStyle w:val="Strong"/>
        </w:rPr>
        <w:t>NDIS funding</w:t>
      </w:r>
    </w:p>
    <w:p w14:paraId="74DB0232" w14:textId="77777777" w:rsidR="00847A73" w:rsidRPr="00A47051" w:rsidRDefault="00847A73" w:rsidP="006F719F">
      <w:r w:rsidRPr="00B369C7">
        <w:t>NDIS funding</w:t>
      </w:r>
      <w:r>
        <w:t xml:space="preserve"> is the money from your plan that pays for the supports and services you need.</w:t>
      </w:r>
    </w:p>
    <w:p w14:paraId="10F01E38" w14:textId="77777777" w:rsidR="00847A73" w:rsidRPr="00B36149" w:rsidRDefault="00847A73" w:rsidP="006F719F">
      <w:pPr>
        <w:rPr>
          <w:rStyle w:val="Strong"/>
        </w:rPr>
      </w:pPr>
      <w:r w:rsidRPr="00B36149">
        <w:rPr>
          <w:rStyle w:val="Strong"/>
        </w:rPr>
        <w:t>Service agreement</w:t>
      </w:r>
    </w:p>
    <w:p w14:paraId="66C40D1A" w14:textId="77777777" w:rsidR="00847A73" w:rsidRDefault="00847A73" w:rsidP="006F719F">
      <w:r>
        <w:t xml:space="preserve">A </w:t>
      </w:r>
      <w:r w:rsidRPr="00B369C7">
        <w:t>service agreement</w:t>
      </w:r>
      <w:r>
        <w:t xml:space="preserve"> is a written plan between you and your service provider. It explains:</w:t>
      </w:r>
    </w:p>
    <w:p w14:paraId="0A379895" w14:textId="77777777" w:rsidR="00847A73" w:rsidRDefault="00847A73" w:rsidP="00A443CD">
      <w:pPr>
        <w:pStyle w:val="ListParagraph"/>
        <w:numPr>
          <w:ilvl w:val="0"/>
          <w:numId w:val="19"/>
        </w:numPr>
      </w:pPr>
      <w:r>
        <w:t>the supports you will use</w:t>
      </w:r>
    </w:p>
    <w:p w14:paraId="11E54274" w14:textId="77777777" w:rsidR="00847A73" w:rsidRDefault="00847A73" w:rsidP="00A443CD">
      <w:pPr>
        <w:pStyle w:val="ListParagraph"/>
        <w:numPr>
          <w:ilvl w:val="0"/>
          <w:numId w:val="19"/>
        </w:numPr>
      </w:pPr>
      <w:r>
        <w:t>how your service provider will give the supports to you</w:t>
      </w:r>
    </w:p>
    <w:p w14:paraId="23332A11" w14:textId="3248199C" w:rsidR="00B36149" w:rsidRDefault="00847A73" w:rsidP="00A443CD">
      <w:pPr>
        <w:pStyle w:val="ListParagraph"/>
        <w:numPr>
          <w:ilvl w:val="0"/>
          <w:numId w:val="19"/>
        </w:numPr>
      </w:pPr>
      <w:r>
        <w:t>how much the supports cost.</w:t>
      </w:r>
    </w:p>
    <w:p w14:paraId="130B4AB8" w14:textId="77777777" w:rsidR="00B36149" w:rsidRDefault="00B36149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CE1A46A" w14:textId="77777777" w:rsidR="00847A73" w:rsidRPr="00B36149" w:rsidRDefault="00847A73" w:rsidP="006F719F">
      <w:pPr>
        <w:rPr>
          <w:rStyle w:val="Strong"/>
        </w:rPr>
      </w:pPr>
      <w:r w:rsidRPr="00B36149">
        <w:rPr>
          <w:rStyle w:val="Strong"/>
        </w:rPr>
        <w:lastRenderedPageBreak/>
        <w:t>Service booking</w:t>
      </w:r>
    </w:p>
    <w:p w14:paraId="776D7954" w14:textId="77777777" w:rsidR="00847A73" w:rsidRDefault="00847A73" w:rsidP="006F719F">
      <w:r>
        <w:t>A service booking includes:</w:t>
      </w:r>
    </w:p>
    <w:p w14:paraId="3DD4916A" w14:textId="77777777" w:rsidR="00847A73" w:rsidRDefault="00847A73" w:rsidP="00A443CD">
      <w:pPr>
        <w:pStyle w:val="ListParagraph"/>
        <w:numPr>
          <w:ilvl w:val="0"/>
          <w:numId w:val="20"/>
        </w:numPr>
      </w:pPr>
      <w:r>
        <w:t xml:space="preserve">the type of support you are getting </w:t>
      </w:r>
    </w:p>
    <w:p w14:paraId="1EDB59C4" w14:textId="77777777" w:rsidR="00847A73" w:rsidRDefault="00847A73" w:rsidP="00A443CD">
      <w:pPr>
        <w:pStyle w:val="ListParagraph"/>
        <w:numPr>
          <w:ilvl w:val="0"/>
          <w:numId w:val="20"/>
        </w:numPr>
      </w:pPr>
      <w:r>
        <w:t>how long the booking is for</w:t>
      </w:r>
    </w:p>
    <w:p w14:paraId="600F67E7" w14:textId="77777777" w:rsidR="00847A73" w:rsidRPr="00A47051" w:rsidRDefault="00847A73" w:rsidP="006F719F">
      <w:r>
        <w:t>how much the service will cost.</w:t>
      </w:r>
    </w:p>
    <w:p w14:paraId="4A11EF7F" w14:textId="77777777" w:rsidR="00847A73" w:rsidRPr="00B36149" w:rsidRDefault="00847A73" w:rsidP="006F719F">
      <w:pPr>
        <w:rPr>
          <w:rStyle w:val="Strong"/>
        </w:rPr>
      </w:pPr>
      <w:r w:rsidRPr="00B36149">
        <w:rPr>
          <w:rStyle w:val="Strong"/>
        </w:rPr>
        <w:t>Service provider</w:t>
      </w:r>
    </w:p>
    <w:p w14:paraId="2D1DA82A" w14:textId="77777777" w:rsidR="00847A73" w:rsidRDefault="00847A73" w:rsidP="006F719F">
      <w:r>
        <w:t xml:space="preserve">A service provider supports people with disability. </w:t>
      </w:r>
    </w:p>
    <w:p w14:paraId="65C9229B" w14:textId="77777777" w:rsidR="00847A73" w:rsidRPr="00E2499D" w:rsidRDefault="00847A73" w:rsidP="006F719F">
      <w:r w:rsidRPr="00E2499D">
        <w:t xml:space="preserve">A service provider can be an: </w:t>
      </w:r>
    </w:p>
    <w:p w14:paraId="70417BDB" w14:textId="77777777" w:rsidR="00847A73" w:rsidRDefault="00847A73" w:rsidP="00A443CD">
      <w:pPr>
        <w:pStyle w:val="ListParagraph"/>
        <w:numPr>
          <w:ilvl w:val="0"/>
          <w:numId w:val="5"/>
        </w:numPr>
      </w:pPr>
      <w:r w:rsidRPr="00E2499D">
        <w:t xml:space="preserve">organisation </w:t>
      </w:r>
    </w:p>
    <w:p w14:paraId="1B3981D0" w14:textId="77777777" w:rsidR="00847A73" w:rsidRPr="00A47051" w:rsidRDefault="00847A73" w:rsidP="00A443CD">
      <w:pPr>
        <w:pStyle w:val="ListParagraph"/>
        <w:numPr>
          <w:ilvl w:val="0"/>
          <w:numId w:val="5"/>
        </w:numPr>
      </w:pPr>
      <w:r w:rsidRPr="00E2499D">
        <w:t>individual.</w:t>
      </w:r>
    </w:p>
    <w:bookmarkEnd w:id="122"/>
    <w:bookmarkEnd w:id="123"/>
    <w:p w14:paraId="2FD94563" w14:textId="61877EDB" w:rsidR="0010424C" w:rsidRDefault="0010424C" w:rsidP="006F719F"/>
    <w:p w14:paraId="261A8242" w14:textId="626DA037" w:rsidR="00311A5A" w:rsidRDefault="00311A5A" w:rsidP="006F719F"/>
    <w:p w14:paraId="22A836FF" w14:textId="24E0F079" w:rsidR="00311A5A" w:rsidRDefault="00311A5A" w:rsidP="006F719F"/>
    <w:p w14:paraId="64761E15" w14:textId="6C4A217A" w:rsidR="00311A5A" w:rsidRDefault="00311A5A" w:rsidP="006F719F"/>
    <w:p w14:paraId="72F32FB7" w14:textId="78F3FC28" w:rsidR="00311A5A" w:rsidRDefault="00311A5A" w:rsidP="006F719F"/>
    <w:p w14:paraId="431D747B" w14:textId="77777777" w:rsidR="00311A5A" w:rsidRPr="006F719F" w:rsidRDefault="00311A5A" w:rsidP="006F719F">
      <w:pPr>
        <w:rPr>
          <w:sz w:val="24"/>
          <w:szCs w:val="20"/>
        </w:rPr>
      </w:pPr>
    </w:p>
    <w:p w14:paraId="597FBB34" w14:textId="3CAF00CD" w:rsidR="00847A73" w:rsidRPr="006F719F" w:rsidRDefault="00847A73" w:rsidP="006F719F">
      <w:pPr>
        <w:rPr>
          <w:sz w:val="24"/>
          <w:szCs w:val="20"/>
        </w:rPr>
      </w:pPr>
      <w:bookmarkStart w:id="136" w:name="_Hlk43883366"/>
      <w:r w:rsidRPr="006F719F">
        <w:rPr>
          <w:sz w:val="24"/>
          <w:szCs w:val="20"/>
        </w:rPr>
        <w:t xml:space="preserve">The Information Access Group created this Easy Read document. For any enquiries about the </w:t>
      </w:r>
      <w:r w:rsidR="00311A5A" w:rsidRPr="006F719F">
        <w:rPr>
          <w:sz w:val="24"/>
          <w:szCs w:val="20"/>
        </w:rPr>
        <w:t>document</w:t>
      </w:r>
      <w:r w:rsidRPr="006F719F">
        <w:rPr>
          <w:sz w:val="24"/>
          <w:szCs w:val="20"/>
        </w:rPr>
        <w:t xml:space="preserve">, please visit </w:t>
      </w:r>
      <w:hyperlink r:id="rId13" w:history="1">
        <w:r w:rsidRPr="006F719F">
          <w:rPr>
            <w:b/>
            <w:color w:val="6B2976"/>
            <w:sz w:val="24"/>
            <w:szCs w:val="20"/>
          </w:rPr>
          <w:t>www.informationaccessgroup.com</w:t>
        </w:r>
      </w:hyperlink>
      <w:r w:rsidRPr="006F719F">
        <w:rPr>
          <w:sz w:val="24"/>
          <w:szCs w:val="20"/>
        </w:rPr>
        <w:t>. Quote job number 3487-E.</w:t>
      </w:r>
    </w:p>
    <w:p w14:paraId="0DA0006E" w14:textId="189DC129" w:rsidR="00311A5A" w:rsidRPr="006F719F" w:rsidRDefault="00311A5A" w:rsidP="006F719F">
      <w:pPr>
        <w:rPr>
          <w:sz w:val="24"/>
          <w:szCs w:val="20"/>
        </w:rPr>
      </w:pPr>
    </w:p>
    <w:p w14:paraId="7707F9B7" w14:textId="77777777" w:rsidR="00311A5A" w:rsidRPr="006F719F" w:rsidRDefault="00311A5A" w:rsidP="006F719F">
      <w:pPr>
        <w:rPr>
          <w:sz w:val="24"/>
          <w:szCs w:val="20"/>
        </w:rPr>
      </w:pPr>
    </w:p>
    <w:bookmarkEnd w:id="136"/>
    <w:p w14:paraId="7A7C13AE" w14:textId="1E3CD821" w:rsidR="00311A5A" w:rsidRPr="006F719F" w:rsidRDefault="00311A5A" w:rsidP="006F719F">
      <w:pPr>
        <w:rPr>
          <w:sz w:val="24"/>
          <w:szCs w:val="20"/>
        </w:rPr>
      </w:pPr>
      <w:proofErr w:type="spellStart"/>
      <w:r w:rsidRPr="006F719F">
        <w:rPr>
          <w:sz w:val="24"/>
          <w:szCs w:val="20"/>
        </w:rPr>
        <w:t>DA0313</w:t>
      </w:r>
      <w:proofErr w:type="spellEnd"/>
      <w:r w:rsidRPr="006F719F">
        <w:rPr>
          <w:sz w:val="24"/>
          <w:szCs w:val="20"/>
        </w:rPr>
        <w:t xml:space="preserve"> – </w:t>
      </w:r>
      <w:r w:rsidRPr="006F719F">
        <w:rPr>
          <w:sz w:val="24"/>
          <w:szCs w:val="20"/>
        </w:rPr>
        <w:fldChar w:fldCharType="begin"/>
      </w:r>
      <w:r w:rsidRPr="006F719F">
        <w:rPr>
          <w:sz w:val="24"/>
          <w:szCs w:val="20"/>
        </w:rPr>
        <w:instrText xml:space="preserve"> TITLE   \* MERGEFORMAT </w:instrText>
      </w:r>
      <w:r w:rsidRPr="006F719F">
        <w:rPr>
          <w:sz w:val="24"/>
          <w:szCs w:val="20"/>
        </w:rPr>
        <w:fldChar w:fldCharType="end"/>
      </w:r>
      <w:sdt>
        <w:sdtPr>
          <w:rPr>
            <w:sz w:val="24"/>
            <w:szCs w:val="20"/>
          </w:rPr>
          <w:alias w:val="Title"/>
          <w:tag w:val=""/>
          <w:id w:val="1341507944"/>
          <w:placeholder>
            <w:docPart w:val="65993B24BF67484A9BB13C9176DEF5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6F719F">
            <w:rPr>
              <w:sz w:val="24"/>
              <w:szCs w:val="20"/>
            </w:rPr>
            <w:t>Participant Pathway Booklet 3 – Using your NDIS Plan</w:t>
          </w:r>
        </w:sdtContent>
      </w:sdt>
      <w:r w:rsidR="0049380C">
        <w:rPr>
          <w:sz w:val="24"/>
          <w:szCs w:val="20"/>
        </w:rPr>
        <w:t xml:space="preserve"> May 2020</w:t>
      </w:r>
    </w:p>
    <w:sectPr w:rsidR="00311A5A" w:rsidRPr="006F719F" w:rsidSect="007836E0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794E" w14:textId="77777777" w:rsidR="00040EFB" w:rsidRDefault="00040EFB" w:rsidP="00134CC3">
      <w:pPr>
        <w:spacing w:before="0" w:after="0" w:line="240" w:lineRule="auto"/>
      </w:pPr>
      <w:r>
        <w:separator/>
      </w:r>
    </w:p>
  </w:endnote>
  <w:endnote w:type="continuationSeparator" w:id="0">
    <w:p w14:paraId="44B1EF54" w14:textId="77777777" w:rsidR="00040EFB" w:rsidRDefault="00040EFB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770739E" w14:textId="77777777" w:rsidR="00040EFB" w:rsidRDefault="00040EF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23A7" w14:textId="7F6C52BC" w:rsidR="00A443CD" w:rsidRDefault="00A443CD" w:rsidP="00A443C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B9B3" w14:textId="77777777" w:rsidR="00040EFB" w:rsidRDefault="00040EF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C194A9A" w14:textId="77777777" w:rsidR="00040EFB" w:rsidRDefault="00040EFB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8F25C99" w14:textId="77777777" w:rsidR="00040EFB" w:rsidRDefault="00040EF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AE614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578C3"/>
    <w:multiLevelType w:val="hybridMultilevel"/>
    <w:tmpl w:val="2598A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E9A"/>
    <w:multiLevelType w:val="hybridMultilevel"/>
    <w:tmpl w:val="82382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0412"/>
    <w:multiLevelType w:val="hybridMultilevel"/>
    <w:tmpl w:val="CC3E1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70F"/>
    <w:multiLevelType w:val="hybridMultilevel"/>
    <w:tmpl w:val="4E86C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7B5"/>
    <w:multiLevelType w:val="hybridMultilevel"/>
    <w:tmpl w:val="1F9C1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2472"/>
    <w:multiLevelType w:val="hybridMultilevel"/>
    <w:tmpl w:val="B2D66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6F6"/>
    <w:multiLevelType w:val="hybridMultilevel"/>
    <w:tmpl w:val="EBB65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6A6EE3"/>
    <w:multiLevelType w:val="hybridMultilevel"/>
    <w:tmpl w:val="99FA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D738B"/>
    <w:multiLevelType w:val="hybridMultilevel"/>
    <w:tmpl w:val="CAD01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5FC6"/>
    <w:multiLevelType w:val="hybridMultilevel"/>
    <w:tmpl w:val="C8C00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6CBA"/>
    <w:multiLevelType w:val="hybridMultilevel"/>
    <w:tmpl w:val="B57CD46A"/>
    <w:lvl w:ilvl="0" w:tplc="8FD694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E0655"/>
    <w:multiLevelType w:val="hybridMultilevel"/>
    <w:tmpl w:val="5B3A1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5A1C"/>
    <w:multiLevelType w:val="hybridMultilevel"/>
    <w:tmpl w:val="46989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80BC0"/>
    <w:multiLevelType w:val="hybridMultilevel"/>
    <w:tmpl w:val="D1D8F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501E"/>
    <w:multiLevelType w:val="hybridMultilevel"/>
    <w:tmpl w:val="3782D1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F5C73"/>
    <w:multiLevelType w:val="hybridMultilevel"/>
    <w:tmpl w:val="73DAFD84"/>
    <w:lvl w:ilvl="0" w:tplc="4DBE09A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55C3E"/>
    <w:multiLevelType w:val="hybridMultilevel"/>
    <w:tmpl w:val="F4A4D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26FB"/>
    <w:multiLevelType w:val="hybridMultilevel"/>
    <w:tmpl w:val="4FF4C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1DDD"/>
    <w:multiLevelType w:val="hybridMultilevel"/>
    <w:tmpl w:val="BCF0F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D1058"/>
    <w:multiLevelType w:val="hybridMultilevel"/>
    <w:tmpl w:val="7B805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B1982"/>
    <w:multiLevelType w:val="hybridMultilevel"/>
    <w:tmpl w:val="89E47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D2423"/>
    <w:multiLevelType w:val="hybridMultilevel"/>
    <w:tmpl w:val="07B4E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0597"/>
    <w:multiLevelType w:val="hybridMultilevel"/>
    <w:tmpl w:val="5F6C1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3"/>
  </w:num>
  <w:num w:numId="5">
    <w:abstractNumId w:val="5"/>
  </w:num>
  <w:num w:numId="6">
    <w:abstractNumId w:val="14"/>
  </w:num>
  <w:num w:numId="7">
    <w:abstractNumId w:val="2"/>
  </w:num>
  <w:num w:numId="8">
    <w:abstractNumId w:val="24"/>
  </w:num>
  <w:num w:numId="9">
    <w:abstractNumId w:val="0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1"/>
  </w:num>
  <w:num w:numId="15">
    <w:abstractNumId w:val="19"/>
  </w:num>
  <w:num w:numId="16">
    <w:abstractNumId w:val="22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13"/>
  </w:num>
  <w:num w:numId="22">
    <w:abstractNumId w:val="7"/>
  </w:num>
  <w:num w:numId="23">
    <w:abstractNumId w:val="12"/>
  </w:num>
  <w:num w:numId="24">
    <w:abstractNumId w:val="4"/>
  </w:num>
  <w:num w:numId="25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044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326"/>
    <w:rsid w:val="000033A2"/>
    <w:rsid w:val="00003F3E"/>
    <w:rsid w:val="00004668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5085"/>
    <w:rsid w:val="00026D9B"/>
    <w:rsid w:val="00026E8E"/>
    <w:rsid w:val="000276DA"/>
    <w:rsid w:val="0003212C"/>
    <w:rsid w:val="000325C1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0EF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4DE9"/>
    <w:rsid w:val="00055CA9"/>
    <w:rsid w:val="00056735"/>
    <w:rsid w:val="00056801"/>
    <w:rsid w:val="00056EB9"/>
    <w:rsid w:val="0005720B"/>
    <w:rsid w:val="00057E76"/>
    <w:rsid w:val="00060614"/>
    <w:rsid w:val="0006074B"/>
    <w:rsid w:val="00060E17"/>
    <w:rsid w:val="00060E3E"/>
    <w:rsid w:val="00061EAF"/>
    <w:rsid w:val="00061FF6"/>
    <w:rsid w:val="000625EB"/>
    <w:rsid w:val="0006339E"/>
    <w:rsid w:val="000638F0"/>
    <w:rsid w:val="00064806"/>
    <w:rsid w:val="00065443"/>
    <w:rsid w:val="00065968"/>
    <w:rsid w:val="00067033"/>
    <w:rsid w:val="00067268"/>
    <w:rsid w:val="000676E6"/>
    <w:rsid w:val="00067E28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3AE7"/>
    <w:rsid w:val="00083C44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55BD"/>
    <w:rsid w:val="00097C02"/>
    <w:rsid w:val="000A0B89"/>
    <w:rsid w:val="000A12ED"/>
    <w:rsid w:val="000A1AC3"/>
    <w:rsid w:val="000A2147"/>
    <w:rsid w:val="000A2CA7"/>
    <w:rsid w:val="000A31E6"/>
    <w:rsid w:val="000A47BD"/>
    <w:rsid w:val="000A5D45"/>
    <w:rsid w:val="000A6160"/>
    <w:rsid w:val="000A6221"/>
    <w:rsid w:val="000A627C"/>
    <w:rsid w:val="000A6AC9"/>
    <w:rsid w:val="000A767E"/>
    <w:rsid w:val="000B0B85"/>
    <w:rsid w:val="000B1655"/>
    <w:rsid w:val="000B1F3D"/>
    <w:rsid w:val="000B2314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6DD2"/>
    <w:rsid w:val="000B7679"/>
    <w:rsid w:val="000B7F48"/>
    <w:rsid w:val="000B7FAD"/>
    <w:rsid w:val="000C00D4"/>
    <w:rsid w:val="000C05F6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55B2"/>
    <w:rsid w:val="000E5E0E"/>
    <w:rsid w:val="000F058D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101DC6"/>
    <w:rsid w:val="0010205D"/>
    <w:rsid w:val="0010424C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817"/>
    <w:rsid w:val="00151B51"/>
    <w:rsid w:val="0015329D"/>
    <w:rsid w:val="00153E51"/>
    <w:rsid w:val="0015569B"/>
    <w:rsid w:val="00157786"/>
    <w:rsid w:val="001600B3"/>
    <w:rsid w:val="00160B29"/>
    <w:rsid w:val="001619E4"/>
    <w:rsid w:val="00164186"/>
    <w:rsid w:val="00165099"/>
    <w:rsid w:val="0016570E"/>
    <w:rsid w:val="00165863"/>
    <w:rsid w:val="00165DF8"/>
    <w:rsid w:val="001663A3"/>
    <w:rsid w:val="00167927"/>
    <w:rsid w:val="00170D89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4"/>
    <w:rsid w:val="00183046"/>
    <w:rsid w:val="001831FF"/>
    <w:rsid w:val="001838ED"/>
    <w:rsid w:val="001869AE"/>
    <w:rsid w:val="00187383"/>
    <w:rsid w:val="001875A1"/>
    <w:rsid w:val="0019031B"/>
    <w:rsid w:val="00190B04"/>
    <w:rsid w:val="00190B26"/>
    <w:rsid w:val="00190D93"/>
    <w:rsid w:val="001913A3"/>
    <w:rsid w:val="001917D9"/>
    <w:rsid w:val="00193854"/>
    <w:rsid w:val="00195E2B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131"/>
    <w:rsid w:val="001A4B24"/>
    <w:rsid w:val="001A4B9E"/>
    <w:rsid w:val="001A5C7B"/>
    <w:rsid w:val="001A6511"/>
    <w:rsid w:val="001A712D"/>
    <w:rsid w:val="001B01CA"/>
    <w:rsid w:val="001B1575"/>
    <w:rsid w:val="001B2CCF"/>
    <w:rsid w:val="001B30A8"/>
    <w:rsid w:val="001B30D8"/>
    <w:rsid w:val="001B4580"/>
    <w:rsid w:val="001B4DFE"/>
    <w:rsid w:val="001B610D"/>
    <w:rsid w:val="001B7021"/>
    <w:rsid w:val="001B7818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F39"/>
    <w:rsid w:val="001C6408"/>
    <w:rsid w:val="001C6C2E"/>
    <w:rsid w:val="001D0158"/>
    <w:rsid w:val="001D0608"/>
    <w:rsid w:val="001D0846"/>
    <w:rsid w:val="001D086E"/>
    <w:rsid w:val="001D116F"/>
    <w:rsid w:val="001D1AE5"/>
    <w:rsid w:val="001D2337"/>
    <w:rsid w:val="001D2758"/>
    <w:rsid w:val="001D3FF9"/>
    <w:rsid w:val="001D41D6"/>
    <w:rsid w:val="001D5475"/>
    <w:rsid w:val="001D5B7A"/>
    <w:rsid w:val="001E0ADC"/>
    <w:rsid w:val="001E0B48"/>
    <w:rsid w:val="001E0D92"/>
    <w:rsid w:val="001E0F59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1D94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102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46A"/>
    <w:rsid w:val="002355D4"/>
    <w:rsid w:val="00235D23"/>
    <w:rsid w:val="00236622"/>
    <w:rsid w:val="00236EC0"/>
    <w:rsid w:val="00236F23"/>
    <w:rsid w:val="00237A4F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800"/>
    <w:rsid w:val="0025430D"/>
    <w:rsid w:val="002545C2"/>
    <w:rsid w:val="00255E68"/>
    <w:rsid w:val="00256E86"/>
    <w:rsid w:val="00257CF8"/>
    <w:rsid w:val="002601B5"/>
    <w:rsid w:val="002605C8"/>
    <w:rsid w:val="00261363"/>
    <w:rsid w:val="00261C3A"/>
    <w:rsid w:val="002651B4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880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198"/>
    <w:rsid w:val="00281643"/>
    <w:rsid w:val="0028202E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18E"/>
    <w:rsid w:val="00295BFF"/>
    <w:rsid w:val="0029625C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202D"/>
    <w:rsid w:val="002F4984"/>
    <w:rsid w:val="002F4CE9"/>
    <w:rsid w:val="002F637F"/>
    <w:rsid w:val="002F7283"/>
    <w:rsid w:val="002F79D1"/>
    <w:rsid w:val="002F7AA8"/>
    <w:rsid w:val="00300424"/>
    <w:rsid w:val="00300FF6"/>
    <w:rsid w:val="00302BF8"/>
    <w:rsid w:val="00302D64"/>
    <w:rsid w:val="00302E6C"/>
    <w:rsid w:val="00303407"/>
    <w:rsid w:val="0030380B"/>
    <w:rsid w:val="003048DA"/>
    <w:rsid w:val="0030594A"/>
    <w:rsid w:val="00305BA9"/>
    <w:rsid w:val="00307200"/>
    <w:rsid w:val="0030761A"/>
    <w:rsid w:val="00307AEC"/>
    <w:rsid w:val="00311A5A"/>
    <w:rsid w:val="0031259F"/>
    <w:rsid w:val="00313E24"/>
    <w:rsid w:val="003154C5"/>
    <w:rsid w:val="00316697"/>
    <w:rsid w:val="00317198"/>
    <w:rsid w:val="00317AC4"/>
    <w:rsid w:val="00320559"/>
    <w:rsid w:val="00321F49"/>
    <w:rsid w:val="00322481"/>
    <w:rsid w:val="003229DD"/>
    <w:rsid w:val="003234FC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A32"/>
    <w:rsid w:val="00336B9B"/>
    <w:rsid w:val="00336F9E"/>
    <w:rsid w:val="0033741E"/>
    <w:rsid w:val="00340481"/>
    <w:rsid w:val="00340BFB"/>
    <w:rsid w:val="0034119D"/>
    <w:rsid w:val="0034139F"/>
    <w:rsid w:val="00342E37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74E"/>
    <w:rsid w:val="00384EA5"/>
    <w:rsid w:val="003867E0"/>
    <w:rsid w:val="00386883"/>
    <w:rsid w:val="00386993"/>
    <w:rsid w:val="00390979"/>
    <w:rsid w:val="00391816"/>
    <w:rsid w:val="00391DE8"/>
    <w:rsid w:val="00392562"/>
    <w:rsid w:val="00392721"/>
    <w:rsid w:val="0039312B"/>
    <w:rsid w:val="003932E2"/>
    <w:rsid w:val="00393A27"/>
    <w:rsid w:val="003955F4"/>
    <w:rsid w:val="0039574C"/>
    <w:rsid w:val="00395D84"/>
    <w:rsid w:val="003962D0"/>
    <w:rsid w:val="00396403"/>
    <w:rsid w:val="00397314"/>
    <w:rsid w:val="00397682"/>
    <w:rsid w:val="003978EE"/>
    <w:rsid w:val="003A0025"/>
    <w:rsid w:val="003A29BA"/>
    <w:rsid w:val="003A4128"/>
    <w:rsid w:val="003A5211"/>
    <w:rsid w:val="003A52BE"/>
    <w:rsid w:val="003A776D"/>
    <w:rsid w:val="003B0746"/>
    <w:rsid w:val="003B0C8A"/>
    <w:rsid w:val="003B34BE"/>
    <w:rsid w:val="003B3832"/>
    <w:rsid w:val="003B3F39"/>
    <w:rsid w:val="003B4BA1"/>
    <w:rsid w:val="003B4EE4"/>
    <w:rsid w:val="003B5252"/>
    <w:rsid w:val="003B5FD8"/>
    <w:rsid w:val="003B6289"/>
    <w:rsid w:val="003B63EC"/>
    <w:rsid w:val="003B6F09"/>
    <w:rsid w:val="003B77FF"/>
    <w:rsid w:val="003C063F"/>
    <w:rsid w:val="003C0691"/>
    <w:rsid w:val="003C0CDC"/>
    <w:rsid w:val="003C1E0A"/>
    <w:rsid w:val="003C1FCE"/>
    <w:rsid w:val="003C25FD"/>
    <w:rsid w:val="003C3145"/>
    <w:rsid w:val="003C3A4C"/>
    <w:rsid w:val="003C451A"/>
    <w:rsid w:val="003C4A3D"/>
    <w:rsid w:val="003C57C9"/>
    <w:rsid w:val="003C5B88"/>
    <w:rsid w:val="003C5D2C"/>
    <w:rsid w:val="003C6431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CD6"/>
    <w:rsid w:val="003D7355"/>
    <w:rsid w:val="003E0E59"/>
    <w:rsid w:val="003E128E"/>
    <w:rsid w:val="003E1DAD"/>
    <w:rsid w:val="003E37CC"/>
    <w:rsid w:val="003E3989"/>
    <w:rsid w:val="003E3DB0"/>
    <w:rsid w:val="003E4FFB"/>
    <w:rsid w:val="003E6416"/>
    <w:rsid w:val="003E7A24"/>
    <w:rsid w:val="003F12F9"/>
    <w:rsid w:val="003F1C1D"/>
    <w:rsid w:val="003F204C"/>
    <w:rsid w:val="003F24C7"/>
    <w:rsid w:val="003F2984"/>
    <w:rsid w:val="003F373B"/>
    <w:rsid w:val="003F426C"/>
    <w:rsid w:val="003F437C"/>
    <w:rsid w:val="003F5ED6"/>
    <w:rsid w:val="003F6EDF"/>
    <w:rsid w:val="004008C7"/>
    <w:rsid w:val="004019A6"/>
    <w:rsid w:val="00401BD0"/>
    <w:rsid w:val="0040210F"/>
    <w:rsid w:val="004029A2"/>
    <w:rsid w:val="004047B9"/>
    <w:rsid w:val="0040525D"/>
    <w:rsid w:val="004052C5"/>
    <w:rsid w:val="00406799"/>
    <w:rsid w:val="004077C4"/>
    <w:rsid w:val="004104BE"/>
    <w:rsid w:val="0041265F"/>
    <w:rsid w:val="00412774"/>
    <w:rsid w:val="00412B90"/>
    <w:rsid w:val="00413CD9"/>
    <w:rsid w:val="00415BA6"/>
    <w:rsid w:val="00415C29"/>
    <w:rsid w:val="004161AC"/>
    <w:rsid w:val="004161B0"/>
    <w:rsid w:val="004163DD"/>
    <w:rsid w:val="0041780A"/>
    <w:rsid w:val="004200D8"/>
    <w:rsid w:val="00421FCB"/>
    <w:rsid w:val="00422D96"/>
    <w:rsid w:val="00422F20"/>
    <w:rsid w:val="00425227"/>
    <w:rsid w:val="004266EE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B54"/>
    <w:rsid w:val="00433D3C"/>
    <w:rsid w:val="00433F9E"/>
    <w:rsid w:val="0044021C"/>
    <w:rsid w:val="004408DA"/>
    <w:rsid w:val="00440DA1"/>
    <w:rsid w:val="00441B81"/>
    <w:rsid w:val="004428D8"/>
    <w:rsid w:val="00442C08"/>
    <w:rsid w:val="00443CC4"/>
    <w:rsid w:val="00443E4B"/>
    <w:rsid w:val="0044684A"/>
    <w:rsid w:val="0044720B"/>
    <w:rsid w:val="00447301"/>
    <w:rsid w:val="00447FED"/>
    <w:rsid w:val="00450BD5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07D"/>
    <w:rsid w:val="004806A4"/>
    <w:rsid w:val="00482C02"/>
    <w:rsid w:val="00483E32"/>
    <w:rsid w:val="004847C7"/>
    <w:rsid w:val="004854B6"/>
    <w:rsid w:val="00485751"/>
    <w:rsid w:val="00487221"/>
    <w:rsid w:val="00491343"/>
    <w:rsid w:val="004916DE"/>
    <w:rsid w:val="00491778"/>
    <w:rsid w:val="00491930"/>
    <w:rsid w:val="0049204B"/>
    <w:rsid w:val="004932CA"/>
    <w:rsid w:val="0049380C"/>
    <w:rsid w:val="004938F4"/>
    <w:rsid w:val="0049397D"/>
    <w:rsid w:val="004944AB"/>
    <w:rsid w:val="00494D54"/>
    <w:rsid w:val="00494FB2"/>
    <w:rsid w:val="00495C4F"/>
    <w:rsid w:val="0049616A"/>
    <w:rsid w:val="0049693A"/>
    <w:rsid w:val="0049758F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3D97"/>
    <w:rsid w:val="004A4E4C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708"/>
    <w:rsid w:val="004B7D69"/>
    <w:rsid w:val="004C0564"/>
    <w:rsid w:val="004C0606"/>
    <w:rsid w:val="004C0C43"/>
    <w:rsid w:val="004C0F29"/>
    <w:rsid w:val="004C16C6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01"/>
    <w:rsid w:val="004F1EAF"/>
    <w:rsid w:val="004F44AE"/>
    <w:rsid w:val="004F4586"/>
    <w:rsid w:val="004F4845"/>
    <w:rsid w:val="004F4D95"/>
    <w:rsid w:val="004F5039"/>
    <w:rsid w:val="004F5044"/>
    <w:rsid w:val="004F519F"/>
    <w:rsid w:val="004F64A9"/>
    <w:rsid w:val="004F6AF9"/>
    <w:rsid w:val="004F71B8"/>
    <w:rsid w:val="004F7AFF"/>
    <w:rsid w:val="00501490"/>
    <w:rsid w:val="00501EF9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4F"/>
    <w:rsid w:val="00516FB7"/>
    <w:rsid w:val="0052073D"/>
    <w:rsid w:val="00520927"/>
    <w:rsid w:val="00521622"/>
    <w:rsid w:val="00521681"/>
    <w:rsid w:val="00522D09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C94"/>
    <w:rsid w:val="00532AA7"/>
    <w:rsid w:val="00534715"/>
    <w:rsid w:val="00535D3D"/>
    <w:rsid w:val="00535D98"/>
    <w:rsid w:val="005403F6"/>
    <w:rsid w:val="00542512"/>
    <w:rsid w:val="00542C13"/>
    <w:rsid w:val="005434E9"/>
    <w:rsid w:val="0054416C"/>
    <w:rsid w:val="005451D3"/>
    <w:rsid w:val="00545CF4"/>
    <w:rsid w:val="00546DC1"/>
    <w:rsid w:val="00546E1F"/>
    <w:rsid w:val="0054733D"/>
    <w:rsid w:val="00550080"/>
    <w:rsid w:val="005512D2"/>
    <w:rsid w:val="00551ED5"/>
    <w:rsid w:val="005522FD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FCE"/>
    <w:rsid w:val="005641E3"/>
    <w:rsid w:val="00565E00"/>
    <w:rsid w:val="00566016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BC6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568E"/>
    <w:rsid w:val="005C593D"/>
    <w:rsid w:val="005C5E7C"/>
    <w:rsid w:val="005C6CF4"/>
    <w:rsid w:val="005D013E"/>
    <w:rsid w:val="005D3860"/>
    <w:rsid w:val="005D4403"/>
    <w:rsid w:val="005D5F72"/>
    <w:rsid w:val="005D784B"/>
    <w:rsid w:val="005D788A"/>
    <w:rsid w:val="005D7CF7"/>
    <w:rsid w:val="005E1DEF"/>
    <w:rsid w:val="005E2083"/>
    <w:rsid w:val="005E2A9E"/>
    <w:rsid w:val="005E2C24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459"/>
    <w:rsid w:val="0061265D"/>
    <w:rsid w:val="006127A6"/>
    <w:rsid w:val="00613940"/>
    <w:rsid w:val="00613EA3"/>
    <w:rsid w:val="00614114"/>
    <w:rsid w:val="00614453"/>
    <w:rsid w:val="006147DB"/>
    <w:rsid w:val="00614E40"/>
    <w:rsid w:val="00614FFF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3F34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C11"/>
    <w:rsid w:val="006300E8"/>
    <w:rsid w:val="0063036D"/>
    <w:rsid w:val="00630C9E"/>
    <w:rsid w:val="00630FF1"/>
    <w:rsid w:val="006312C6"/>
    <w:rsid w:val="0063244F"/>
    <w:rsid w:val="006327AA"/>
    <w:rsid w:val="00632C81"/>
    <w:rsid w:val="0063374F"/>
    <w:rsid w:val="00633887"/>
    <w:rsid w:val="00633BE9"/>
    <w:rsid w:val="0063474E"/>
    <w:rsid w:val="00634A87"/>
    <w:rsid w:val="00634CBD"/>
    <w:rsid w:val="00634E5B"/>
    <w:rsid w:val="006355FB"/>
    <w:rsid w:val="006359B7"/>
    <w:rsid w:val="00636F9D"/>
    <w:rsid w:val="00636FFA"/>
    <w:rsid w:val="006400F3"/>
    <w:rsid w:val="0064043A"/>
    <w:rsid w:val="00640D52"/>
    <w:rsid w:val="006410B1"/>
    <w:rsid w:val="00641269"/>
    <w:rsid w:val="00641C3E"/>
    <w:rsid w:val="006427A8"/>
    <w:rsid w:val="0064398A"/>
    <w:rsid w:val="00644449"/>
    <w:rsid w:val="00644682"/>
    <w:rsid w:val="00644964"/>
    <w:rsid w:val="00644C39"/>
    <w:rsid w:val="00647623"/>
    <w:rsid w:val="00647A6D"/>
    <w:rsid w:val="00650B9A"/>
    <w:rsid w:val="00650BA8"/>
    <w:rsid w:val="006513FB"/>
    <w:rsid w:val="0065143F"/>
    <w:rsid w:val="00651567"/>
    <w:rsid w:val="00652819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115D"/>
    <w:rsid w:val="00692BFE"/>
    <w:rsid w:val="00692F90"/>
    <w:rsid w:val="00694798"/>
    <w:rsid w:val="006947F8"/>
    <w:rsid w:val="00696862"/>
    <w:rsid w:val="006A07ED"/>
    <w:rsid w:val="006A211C"/>
    <w:rsid w:val="006A25AC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CB3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B66"/>
    <w:rsid w:val="006B7D83"/>
    <w:rsid w:val="006B7F7C"/>
    <w:rsid w:val="006C03D8"/>
    <w:rsid w:val="006C112F"/>
    <w:rsid w:val="006C1258"/>
    <w:rsid w:val="006C15C2"/>
    <w:rsid w:val="006C22F3"/>
    <w:rsid w:val="006C2F73"/>
    <w:rsid w:val="006C3210"/>
    <w:rsid w:val="006C43B9"/>
    <w:rsid w:val="006C56E7"/>
    <w:rsid w:val="006C6077"/>
    <w:rsid w:val="006D0D00"/>
    <w:rsid w:val="006D170C"/>
    <w:rsid w:val="006D1B75"/>
    <w:rsid w:val="006D1CF7"/>
    <w:rsid w:val="006D2F75"/>
    <w:rsid w:val="006D3380"/>
    <w:rsid w:val="006D3EA5"/>
    <w:rsid w:val="006D42D3"/>
    <w:rsid w:val="006D5177"/>
    <w:rsid w:val="006D5BE3"/>
    <w:rsid w:val="006D6D4C"/>
    <w:rsid w:val="006D762F"/>
    <w:rsid w:val="006E06C4"/>
    <w:rsid w:val="006E08C3"/>
    <w:rsid w:val="006E12C6"/>
    <w:rsid w:val="006E142A"/>
    <w:rsid w:val="006E15D3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0AD2"/>
    <w:rsid w:val="006F1C70"/>
    <w:rsid w:val="006F1E92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19F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17EEA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4E39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829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D2A"/>
    <w:rsid w:val="00774412"/>
    <w:rsid w:val="007761F4"/>
    <w:rsid w:val="00776E94"/>
    <w:rsid w:val="00777314"/>
    <w:rsid w:val="007778FA"/>
    <w:rsid w:val="00780CCC"/>
    <w:rsid w:val="00780E50"/>
    <w:rsid w:val="00781ED3"/>
    <w:rsid w:val="007826A8"/>
    <w:rsid w:val="00782A10"/>
    <w:rsid w:val="007836E0"/>
    <w:rsid w:val="00783DBD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88B"/>
    <w:rsid w:val="007919FC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172"/>
    <w:rsid w:val="007A0353"/>
    <w:rsid w:val="007A0397"/>
    <w:rsid w:val="007A05E5"/>
    <w:rsid w:val="007A07C7"/>
    <w:rsid w:val="007A0C75"/>
    <w:rsid w:val="007A15B4"/>
    <w:rsid w:val="007A19E1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D2116"/>
    <w:rsid w:val="007D330C"/>
    <w:rsid w:val="007D3F8F"/>
    <w:rsid w:val="007D4743"/>
    <w:rsid w:val="007D6CCC"/>
    <w:rsid w:val="007D6EA1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299"/>
    <w:rsid w:val="007F238F"/>
    <w:rsid w:val="007F24D8"/>
    <w:rsid w:val="007F2720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800787"/>
    <w:rsid w:val="008007C3"/>
    <w:rsid w:val="00801124"/>
    <w:rsid w:val="00801D66"/>
    <w:rsid w:val="00801DE9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25"/>
    <w:rsid w:val="00811FC6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FCE"/>
    <w:rsid w:val="008306E7"/>
    <w:rsid w:val="00832BDA"/>
    <w:rsid w:val="00832DA2"/>
    <w:rsid w:val="008354D5"/>
    <w:rsid w:val="008357FD"/>
    <w:rsid w:val="00835FBA"/>
    <w:rsid w:val="00836DF0"/>
    <w:rsid w:val="008377D6"/>
    <w:rsid w:val="00840160"/>
    <w:rsid w:val="00841959"/>
    <w:rsid w:val="008436E7"/>
    <w:rsid w:val="00843DA2"/>
    <w:rsid w:val="0084467C"/>
    <w:rsid w:val="00844AA2"/>
    <w:rsid w:val="00845D8F"/>
    <w:rsid w:val="0084628A"/>
    <w:rsid w:val="00846E78"/>
    <w:rsid w:val="00847A73"/>
    <w:rsid w:val="00847B14"/>
    <w:rsid w:val="00850665"/>
    <w:rsid w:val="00852DCF"/>
    <w:rsid w:val="00852E7F"/>
    <w:rsid w:val="00853D8F"/>
    <w:rsid w:val="00853F5C"/>
    <w:rsid w:val="00853FAB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5EA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3D8"/>
    <w:rsid w:val="00873791"/>
    <w:rsid w:val="00874721"/>
    <w:rsid w:val="008748B2"/>
    <w:rsid w:val="0087637B"/>
    <w:rsid w:val="00877A40"/>
    <w:rsid w:val="008806D0"/>
    <w:rsid w:val="00880CC7"/>
    <w:rsid w:val="00880E86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3762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17E1"/>
    <w:rsid w:val="008A210E"/>
    <w:rsid w:val="008A2EEF"/>
    <w:rsid w:val="008A4FAA"/>
    <w:rsid w:val="008A5679"/>
    <w:rsid w:val="008A57A7"/>
    <w:rsid w:val="008A677D"/>
    <w:rsid w:val="008A6F3F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5AD"/>
    <w:rsid w:val="008C0992"/>
    <w:rsid w:val="008C1D18"/>
    <w:rsid w:val="008C1FE7"/>
    <w:rsid w:val="008C21A1"/>
    <w:rsid w:val="008C292D"/>
    <w:rsid w:val="008C3536"/>
    <w:rsid w:val="008C3619"/>
    <w:rsid w:val="008C416E"/>
    <w:rsid w:val="008C4DF4"/>
    <w:rsid w:val="008C5C0E"/>
    <w:rsid w:val="008C67FE"/>
    <w:rsid w:val="008C6888"/>
    <w:rsid w:val="008C695E"/>
    <w:rsid w:val="008C77DD"/>
    <w:rsid w:val="008D0565"/>
    <w:rsid w:val="008D0770"/>
    <w:rsid w:val="008D0EFF"/>
    <w:rsid w:val="008D134A"/>
    <w:rsid w:val="008D1E61"/>
    <w:rsid w:val="008D282D"/>
    <w:rsid w:val="008D2E51"/>
    <w:rsid w:val="008D3C16"/>
    <w:rsid w:val="008D4746"/>
    <w:rsid w:val="008D57E1"/>
    <w:rsid w:val="008D5D8D"/>
    <w:rsid w:val="008D66ED"/>
    <w:rsid w:val="008D6BE1"/>
    <w:rsid w:val="008D6F75"/>
    <w:rsid w:val="008D7672"/>
    <w:rsid w:val="008D7CBA"/>
    <w:rsid w:val="008E105B"/>
    <w:rsid w:val="008E1A96"/>
    <w:rsid w:val="008E2429"/>
    <w:rsid w:val="008E5CF3"/>
    <w:rsid w:val="008E77E2"/>
    <w:rsid w:val="008E7A8F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013"/>
    <w:rsid w:val="00901AED"/>
    <w:rsid w:val="00904FF4"/>
    <w:rsid w:val="009056FF"/>
    <w:rsid w:val="00906890"/>
    <w:rsid w:val="00906FF7"/>
    <w:rsid w:val="00907324"/>
    <w:rsid w:val="00907AE0"/>
    <w:rsid w:val="00907F82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5B7D"/>
    <w:rsid w:val="009160B9"/>
    <w:rsid w:val="00916EDC"/>
    <w:rsid w:val="00916F9E"/>
    <w:rsid w:val="00920F18"/>
    <w:rsid w:val="009219BB"/>
    <w:rsid w:val="00922451"/>
    <w:rsid w:val="009224D2"/>
    <w:rsid w:val="0092304B"/>
    <w:rsid w:val="00924246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8B8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4126"/>
    <w:rsid w:val="009456A1"/>
    <w:rsid w:val="00946523"/>
    <w:rsid w:val="00946BA4"/>
    <w:rsid w:val="00947176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742"/>
    <w:rsid w:val="00962E17"/>
    <w:rsid w:val="009632BD"/>
    <w:rsid w:val="009632DE"/>
    <w:rsid w:val="00963770"/>
    <w:rsid w:val="00964834"/>
    <w:rsid w:val="00967B6F"/>
    <w:rsid w:val="00970061"/>
    <w:rsid w:val="00970AB5"/>
    <w:rsid w:val="0097127B"/>
    <w:rsid w:val="00971900"/>
    <w:rsid w:val="00971FBC"/>
    <w:rsid w:val="00974BE4"/>
    <w:rsid w:val="0097523B"/>
    <w:rsid w:val="00976097"/>
    <w:rsid w:val="00976F33"/>
    <w:rsid w:val="00977027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97EEA"/>
    <w:rsid w:val="009A051F"/>
    <w:rsid w:val="009A08D3"/>
    <w:rsid w:val="009A1A86"/>
    <w:rsid w:val="009A1E24"/>
    <w:rsid w:val="009A416E"/>
    <w:rsid w:val="009A44FE"/>
    <w:rsid w:val="009A4CA1"/>
    <w:rsid w:val="009A5071"/>
    <w:rsid w:val="009A72C5"/>
    <w:rsid w:val="009B005A"/>
    <w:rsid w:val="009B1BE3"/>
    <w:rsid w:val="009B2E1E"/>
    <w:rsid w:val="009B3084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128B"/>
    <w:rsid w:val="009D3261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C7C"/>
    <w:rsid w:val="009E3FBF"/>
    <w:rsid w:val="009E4241"/>
    <w:rsid w:val="009E5F15"/>
    <w:rsid w:val="009E6D91"/>
    <w:rsid w:val="009F0214"/>
    <w:rsid w:val="009F0728"/>
    <w:rsid w:val="009F08A4"/>
    <w:rsid w:val="009F1282"/>
    <w:rsid w:val="009F26B1"/>
    <w:rsid w:val="009F2AEE"/>
    <w:rsid w:val="009F2BD1"/>
    <w:rsid w:val="009F2C55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064D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436"/>
    <w:rsid w:val="00A30010"/>
    <w:rsid w:val="00A30025"/>
    <w:rsid w:val="00A301B3"/>
    <w:rsid w:val="00A30E11"/>
    <w:rsid w:val="00A31074"/>
    <w:rsid w:val="00A33000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0A8"/>
    <w:rsid w:val="00A43AE7"/>
    <w:rsid w:val="00A4405B"/>
    <w:rsid w:val="00A443CD"/>
    <w:rsid w:val="00A44B53"/>
    <w:rsid w:val="00A44C2C"/>
    <w:rsid w:val="00A44C89"/>
    <w:rsid w:val="00A45A07"/>
    <w:rsid w:val="00A47051"/>
    <w:rsid w:val="00A47539"/>
    <w:rsid w:val="00A478ED"/>
    <w:rsid w:val="00A47E20"/>
    <w:rsid w:val="00A51281"/>
    <w:rsid w:val="00A512EF"/>
    <w:rsid w:val="00A51911"/>
    <w:rsid w:val="00A51B4F"/>
    <w:rsid w:val="00A52276"/>
    <w:rsid w:val="00A52EF9"/>
    <w:rsid w:val="00A53082"/>
    <w:rsid w:val="00A5336B"/>
    <w:rsid w:val="00A539CE"/>
    <w:rsid w:val="00A53CF7"/>
    <w:rsid w:val="00A53F17"/>
    <w:rsid w:val="00A54221"/>
    <w:rsid w:val="00A54FEA"/>
    <w:rsid w:val="00A575D6"/>
    <w:rsid w:val="00A57F4A"/>
    <w:rsid w:val="00A612A7"/>
    <w:rsid w:val="00A61730"/>
    <w:rsid w:val="00A62558"/>
    <w:rsid w:val="00A62B70"/>
    <w:rsid w:val="00A645AF"/>
    <w:rsid w:val="00A646E2"/>
    <w:rsid w:val="00A66439"/>
    <w:rsid w:val="00A6653F"/>
    <w:rsid w:val="00A67251"/>
    <w:rsid w:val="00A674B2"/>
    <w:rsid w:val="00A7121A"/>
    <w:rsid w:val="00A7132A"/>
    <w:rsid w:val="00A713FF"/>
    <w:rsid w:val="00A72B89"/>
    <w:rsid w:val="00A72D15"/>
    <w:rsid w:val="00A73CED"/>
    <w:rsid w:val="00A73D3F"/>
    <w:rsid w:val="00A73DF0"/>
    <w:rsid w:val="00A73F23"/>
    <w:rsid w:val="00A74A74"/>
    <w:rsid w:val="00A75359"/>
    <w:rsid w:val="00A75A74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BB3"/>
    <w:rsid w:val="00A8288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22A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490"/>
    <w:rsid w:val="00AC444C"/>
    <w:rsid w:val="00AC4DC9"/>
    <w:rsid w:val="00AC6629"/>
    <w:rsid w:val="00AC6CC7"/>
    <w:rsid w:val="00AC6E44"/>
    <w:rsid w:val="00AC72B4"/>
    <w:rsid w:val="00AC7525"/>
    <w:rsid w:val="00AD0161"/>
    <w:rsid w:val="00AD027F"/>
    <w:rsid w:val="00AD0460"/>
    <w:rsid w:val="00AD0E61"/>
    <w:rsid w:val="00AD1127"/>
    <w:rsid w:val="00AD15E0"/>
    <w:rsid w:val="00AD2806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0FDC"/>
    <w:rsid w:val="00AE1A39"/>
    <w:rsid w:val="00AE2FF6"/>
    <w:rsid w:val="00AE3F14"/>
    <w:rsid w:val="00AE4031"/>
    <w:rsid w:val="00AE5BB3"/>
    <w:rsid w:val="00AE6421"/>
    <w:rsid w:val="00AE6C21"/>
    <w:rsid w:val="00AE6F47"/>
    <w:rsid w:val="00AE71A7"/>
    <w:rsid w:val="00AE737C"/>
    <w:rsid w:val="00AE7D44"/>
    <w:rsid w:val="00AF236B"/>
    <w:rsid w:val="00AF298F"/>
    <w:rsid w:val="00AF4CF0"/>
    <w:rsid w:val="00AF553B"/>
    <w:rsid w:val="00AF65E8"/>
    <w:rsid w:val="00AF6844"/>
    <w:rsid w:val="00AF70DE"/>
    <w:rsid w:val="00AF737C"/>
    <w:rsid w:val="00AF78DF"/>
    <w:rsid w:val="00AF7FE2"/>
    <w:rsid w:val="00B0006E"/>
    <w:rsid w:val="00B00801"/>
    <w:rsid w:val="00B01292"/>
    <w:rsid w:val="00B01A0A"/>
    <w:rsid w:val="00B01D10"/>
    <w:rsid w:val="00B01DB4"/>
    <w:rsid w:val="00B027D8"/>
    <w:rsid w:val="00B03804"/>
    <w:rsid w:val="00B05872"/>
    <w:rsid w:val="00B05934"/>
    <w:rsid w:val="00B069C4"/>
    <w:rsid w:val="00B06BCB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8F5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A89"/>
    <w:rsid w:val="00B340CE"/>
    <w:rsid w:val="00B341F0"/>
    <w:rsid w:val="00B34CBE"/>
    <w:rsid w:val="00B356FD"/>
    <w:rsid w:val="00B36149"/>
    <w:rsid w:val="00B36888"/>
    <w:rsid w:val="00B369C7"/>
    <w:rsid w:val="00B3786C"/>
    <w:rsid w:val="00B406B8"/>
    <w:rsid w:val="00B42304"/>
    <w:rsid w:val="00B43697"/>
    <w:rsid w:val="00B450C5"/>
    <w:rsid w:val="00B463A7"/>
    <w:rsid w:val="00B46E2A"/>
    <w:rsid w:val="00B47A17"/>
    <w:rsid w:val="00B50330"/>
    <w:rsid w:val="00B51355"/>
    <w:rsid w:val="00B52120"/>
    <w:rsid w:val="00B528D0"/>
    <w:rsid w:val="00B52C0C"/>
    <w:rsid w:val="00B52C57"/>
    <w:rsid w:val="00B53129"/>
    <w:rsid w:val="00B531EA"/>
    <w:rsid w:val="00B549FC"/>
    <w:rsid w:val="00B56CA9"/>
    <w:rsid w:val="00B56EE2"/>
    <w:rsid w:val="00B609E5"/>
    <w:rsid w:val="00B60B81"/>
    <w:rsid w:val="00B6107C"/>
    <w:rsid w:val="00B61F0D"/>
    <w:rsid w:val="00B62A2A"/>
    <w:rsid w:val="00B63AAD"/>
    <w:rsid w:val="00B64927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4FF7"/>
    <w:rsid w:val="00B76040"/>
    <w:rsid w:val="00B76B44"/>
    <w:rsid w:val="00B804D1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602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723"/>
    <w:rsid w:val="00BA0C6D"/>
    <w:rsid w:val="00BA155C"/>
    <w:rsid w:val="00BA186A"/>
    <w:rsid w:val="00BA1926"/>
    <w:rsid w:val="00BA21F3"/>
    <w:rsid w:val="00BA377E"/>
    <w:rsid w:val="00BA4443"/>
    <w:rsid w:val="00BA5990"/>
    <w:rsid w:val="00BA6843"/>
    <w:rsid w:val="00BA6CA1"/>
    <w:rsid w:val="00BA765E"/>
    <w:rsid w:val="00BA7C96"/>
    <w:rsid w:val="00BB025D"/>
    <w:rsid w:val="00BB0C0B"/>
    <w:rsid w:val="00BB115F"/>
    <w:rsid w:val="00BB1FDE"/>
    <w:rsid w:val="00BB2CBA"/>
    <w:rsid w:val="00BB5B75"/>
    <w:rsid w:val="00BB6196"/>
    <w:rsid w:val="00BB698C"/>
    <w:rsid w:val="00BB6BAD"/>
    <w:rsid w:val="00BB77F6"/>
    <w:rsid w:val="00BC0C36"/>
    <w:rsid w:val="00BC0DA4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1B75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64F"/>
    <w:rsid w:val="00BE1C27"/>
    <w:rsid w:val="00BE1F51"/>
    <w:rsid w:val="00BE2452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24E"/>
    <w:rsid w:val="00C01C6C"/>
    <w:rsid w:val="00C022B6"/>
    <w:rsid w:val="00C022E1"/>
    <w:rsid w:val="00C034E0"/>
    <w:rsid w:val="00C03FC1"/>
    <w:rsid w:val="00C040C5"/>
    <w:rsid w:val="00C045E6"/>
    <w:rsid w:val="00C04A11"/>
    <w:rsid w:val="00C04B6B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665A"/>
    <w:rsid w:val="00C27205"/>
    <w:rsid w:val="00C27345"/>
    <w:rsid w:val="00C27436"/>
    <w:rsid w:val="00C2747F"/>
    <w:rsid w:val="00C27A00"/>
    <w:rsid w:val="00C30A04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2FDB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EBE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3AB"/>
    <w:rsid w:val="00C85BE5"/>
    <w:rsid w:val="00C85E91"/>
    <w:rsid w:val="00C864AA"/>
    <w:rsid w:val="00C8738F"/>
    <w:rsid w:val="00C878CC"/>
    <w:rsid w:val="00C8791D"/>
    <w:rsid w:val="00C908BC"/>
    <w:rsid w:val="00C90D0D"/>
    <w:rsid w:val="00C910FC"/>
    <w:rsid w:val="00C92FC2"/>
    <w:rsid w:val="00C93AB3"/>
    <w:rsid w:val="00C93D40"/>
    <w:rsid w:val="00C94F8F"/>
    <w:rsid w:val="00C9543C"/>
    <w:rsid w:val="00C96642"/>
    <w:rsid w:val="00C973C5"/>
    <w:rsid w:val="00CA093D"/>
    <w:rsid w:val="00CA0D1E"/>
    <w:rsid w:val="00CA1F4B"/>
    <w:rsid w:val="00CA33C2"/>
    <w:rsid w:val="00CA4248"/>
    <w:rsid w:val="00CA4E5A"/>
    <w:rsid w:val="00CA6848"/>
    <w:rsid w:val="00CA6D20"/>
    <w:rsid w:val="00CA7450"/>
    <w:rsid w:val="00CB125E"/>
    <w:rsid w:val="00CB2532"/>
    <w:rsid w:val="00CB39FD"/>
    <w:rsid w:val="00CB4225"/>
    <w:rsid w:val="00CB4476"/>
    <w:rsid w:val="00CB47C9"/>
    <w:rsid w:val="00CB4AD7"/>
    <w:rsid w:val="00CB4E58"/>
    <w:rsid w:val="00CB5C2F"/>
    <w:rsid w:val="00CB61BB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D9F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4E8B"/>
    <w:rsid w:val="00CF54B4"/>
    <w:rsid w:val="00CF64EB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33BC"/>
    <w:rsid w:val="00D2465C"/>
    <w:rsid w:val="00D24F67"/>
    <w:rsid w:val="00D24FFD"/>
    <w:rsid w:val="00D25A24"/>
    <w:rsid w:val="00D25E55"/>
    <w:rsid w:val="00D25E9E"/>
    <w:rsid w:val="00D26167"/>
    <w:rsid w:val="00D26653"/>
    <w:rsid w:val="00D273E5"/>
    <w:rsid w:val="00D2757D"/>
    <w:rsid w:val="00D2782C"/>
    <w:rsid w:val="00D31913"/>
    <w:rsid w:val="00D32CCC"/>
    <w:rsid w:val="00D3321D"/>
    <w:rsid w:val="00D34A2A"/>
    <w:rsid w:val="00D34DED"/>
    <w:rsid w:val="00D35314"/>
    <w:rsid w:val="00D35CE1"/>
    <w:rsid w:val="00D375A6"/>
    <w:rsid w:val="00D377D8"/>
    <w:rsid w:val="00D4059B"/>
    <w:rsid w:val="00D40E35"/>
    <w:rsid w:val="00D4100D"/>
    <w:rsid w:val="00D414F3"/>
    <w:rsid w:val="00D41CC9"/>
    <w:rsid w:val="00D421B0"/>
    <w:rsid w:val="00D4288D"/>
    <w:rsid w:val="00D44E22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57316"/>
    <w:rsid w:val="00D601B3"/>
    <w:rsid w:val="00D603B6"/>
    <w:rsid w:val="00D60827"/>
    <w:rsid w:val="00D610CD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897"/>
    <w:rsid w:val="00D65B87"/>
    <w:rsid w:val="00D65DD5"/>
    <w:rsid w:val="00D65DE8"/>
    <w:rsid w:val="00D71C9A"/>
    <w:rsid w:val="00D720A3"/>
    <w:rsid w:val="00D720EB"/>
    <w:rsid w:val="00D72FD4"/>
    <w:rsid w:val="00D74140"/>
    <w:rsid w:val="00D748B0"/>
    <w:rsid w:val="00D75EC3"/>
    <w:rsid w:val="00D8016C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6D59"/>
    <w:rsid w:val="00D870E4"/>
    <w:rsid w:val="00D90375"/>
    <w:rsid w:val="00D905B2"/>
    <w:rsid w:val="00D908FA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4FE5"/>
    <w:rsid w:val="00DA61A2"/>
    <w:rsid w:val="00DA6504"/>
    <w:rsid w:val="00DA7FC1"/>
    <w:rsid w:val="00DB0295"/>
    <w:rsid w:val="00DB12BD"/>
    <w:rsid w:val="00DB31AB"/>
    <w:rsid w:val="00DB35E1"/>
    <w:rsid w:val="00DB3C1C"/>
    <w:rsid w:val="00DB3CAF"/>
    <w:rsid w:val="00DB4541"/>
    <w:rsid w:val="00DB673A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1A6"/>
    <w:rsid w:val="00DE62C2"/>
    <w:rsid w:val="00DE7811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41C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60F8"/>
    <w:rsid w:val="00E161AD"/>
    <w:rsid w:val="00E16509"/>
    <w:rsid w:val="00E175FF"/>
    <w:rsid w:val="00E206ED"/>
    <w:rsid w:val="00E20C39"/>
    <w:rsid w:val="00E212B6"/>
    <w:rsid w:val="00E21946"/>
    <w:rsid w:val="00E21AB9"/>
    <w:rsid w:val="00E22251"/>
    <w:rsid w:val="00E2228B"/>
    <w:rsid w:val="00E22E59"/>
    <w:rsid w:val="00E23085"/>
    <w:rsid w:val="00E2499D"/>
    <w:rsid w:val="00E24DDB"/>
    <w:rsid w:val="00E25323"/>
    <w:rsid w:val="00E25720"/>
    <w:rsid w:val="00E26856"/>
    <w:rsid w:val="00E323C3"/>
    <w:rsid w:val="00E331A7"/>
    <w:rsid w:val="00E33560"/>
    <w:rsid w:val="00E33CED"/>
    <w:rsid w:val="00E33F33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A08"/>
    <w:rsid w:val="00E74F2B"/>
    <w:rsid w:val="00E751E6"/>
    <w:rsid w:val="00E75C77"/>
    <w:rsid w:val="00E75F77"/>
    <w:rsid w:val="00E77353"/>
    <w:rsid w:val="00E7751F"/>
    <w:rsid w:val="00E7773E"/>
    <w:rsid w:val="00E800A5"/>
    <w:rsid w:val="00E8073E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5081"/>
    <w:rsid w:val="00E86888"/>
    <w:rsid w:val="00E86EB9"/>
    <w:rsid w:val="00E87783"/>
    <w:rsid w:val="00E907A7"/>
    <w:rsid w:val="00E90D1E"/>
    <w:rsid w:val="00E90F97"/>
    <w:rsid w:val="00E91A01"/>
    <w:rsid w:val="00E93D9D"/>
    <w:rsid w:val="00E93E47"/>
    <w:rsid w:val="00E94BB8"/>
    <w:rsid w:val="00E95911"/>
    <w:rsid w:val="00E95C9F"/>
    <w:rsid w:val="00E97130"/>
    <w:rsid w:val="00E976B1"/>
    <w:rsid w:val="00E97A84"/>
    <w:rsid w:val="00EA0A22"/>
    <w:rsid w:val="00EA198D"/>
    <w:rsid w:val="00EA231C"/>
    <w:rsid w:val="00EA2CAD"/>
    <w:rsid w:val="00EA2CE3"/>
    <w:rsid w:val="00EA472C"/>
    <w:rsid w:val="00EA4C99"/>
    <w:rsid w:val="00EA5522"/>
    <w:rsid w:val="00EA652B"/>
    <w:rsid w:val="00EA671B"/>
    <w:rsid w:val="00EA6D70"/>
    <w:rsid w:val="00EA6E2A"/>
    <w:rsid w:val="00EA7284"/>
    <w:rsid w:val="00EA781B"/>
    <w:rsid w:val="00EB0784"/>
    <w:rsid w:val="00EB07E5"/>
    <w:rsid w:val="00EB0832"/>
    <w:rsid w:val="00EB0EBF"/>
    <w:rsid w:val="00EB1A7C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D63"/>
    <w:rsid w:val="00EC4061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33EA"/>
    <w:rsid w:val="00ED6CC2"/>
    <w:rsid w:val="00ED6FCA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ACC"/>
    <w:rsid w:val="00EF3C9C"/>
    <w:rsid w:val="00EF3E44"/>
    <w:rsid w:val="00EF69D8"/>
    <w:rsid w:val="00EF70A1"/>
    <w:rsid w:val="00EF7F54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83B"/>
    <w:rsid w:val="00F419C3"/>
    <w:rsid w:val="00F42D48"/>
    <w:rsid w:val="00F42D6D"/>
    <w:rsid w:val="00F439BC"/>
    <w:rsid w:val="00F439BF"/>
    <w:rsid w:val="00F43E49"/>
    <w:rsid w:val="00F47542"/>
    <w:rsid w:val="00F47865"/>
    <w:rsid w:val="00F47BB9"/>
    <w:rsid w:val="00F47D4F"/>
    <w:rsid w:val="00F5088B"/>
    <w:rsid w:val="00F50B57"/>
    <w:rsid w:val="00F514A8"/>
    <w:rsid w:val="00F5227B"/>
    <w:rsid w:val="00F525C0"/>
    <w:rsid w:val="00F533C3"/>
    <w:rsid w:val="00F5657D"/>
    <w:rsid w:val="00F608D7"/>
    <w:rsid w:val="00F619ED"/>
    <w:rsid w:val="00F627B6"/>
    <w:rsid w:val="00F63238"/>
    <w:rsid w:val="00F632B1"/>
    <w:rsid w:val="00F63497"/>
    <w:rsid w:val="00F63982"/>
    <w:rsid w:val="00F63DAD"/>
    <w:rsid w:val="00F6445B"/>
    <w:rsid w:val="00F64870"/>
    <w:rsid w:val="00F65465"/>
    <w:rsid w:val="00F65BCE"/>
    <w:rsid w:val="00F664B0"/>
    <w:rsid w:val="00F677EA"/>
    <w:rsid w:val="00F708BA"/>
    <w:rsid w:val="00F72B08"/>
    <w:rsid w:val="00F73058"/>
    <w:rsid w:val="00F730C0"/>
    <w:rsid w:val="00F743E9"/>
    <w:rsid w:val="00F744E5"/>
    <w:rsid w:val="00F7566F"/>
    <w:rsid w:val="00F76C6A"/>
    <w:rsid w:val="00F76CE2"/>
    <w:rsid w:val="00F77432"/>
    <w:rsid w:val="00F80132"/>
    <w:rsid w:val="00F8128E"/>
    <w:rsid w:val="00F81713"/>
    <w:rsid w:val="00F8184A"/>
    <w:rsid w:val="00F81F27"/>
    <w:rsid w:val="00F839CC"/>
    <w:rsid w:val="00F84588"/>
    <w:rsid w:val="00F84877"/>
    <w:rsid w:val="00F85D03"/>
    <w:rsid w:val="00F8659E"/>
    <w:rsid w:val="00F90983"/>
    <w:rsid w:val="00F91A79"/>
    <w:rsid w:val="00F924EB"/>
    <w:rsid w:val="00F92CB1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1FC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1298"/>
    <w:rsid w:val="00FB1CA5"/>
    <w:rsid w:val="00FB2631"/>
    <w:rsid w:val="00FB27CE"/>
    <w:rsid w:val="00FB2CBC"/>
    <w:rsid w:val="00FB3503"/>
    <w:rsid w:val="00FB3ADF"/>
    <w:rsid w:val="00FB4D19"/>
    <w:rsid w:val="00FB564C"/>
    <w:rsid w:val="00FB5A6C"/>
    <w:rsid w:val="00FB5E75"/>
    <w:rsid w:val="00FB653D"/>
    <w:rsid w:val="00FB6A6A"/>
    <w:rsid w:val="00FB6AB8"/>
    <w:rsid w:val="00FB7005"/>
    <w:rsid w:val="00FC13BF"/>
    <w:rsid w:val="00FC1622"/>
    <w:rsid w:val="00FC1F95"/>
    <w:rsid w:val="00FC2079"/>
    <w:rsid w:val="00FC5016"/>
    <w:rsid w:val="00FC5717"/>
    <w:rsid w:val="00FC6C4E"/>
    <w:rsid w:val="00FC74B2"/>
    <w:rsid w:val="00FD0084"/>
    <w:rsid w:val="00FD0FC9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1B72"/>
    <w:rsid w:val="00FE210A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87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6E0"/>
    <w:pPr>
      <w:keepNext/>
      <w:keepLines/>
      <w:spacing w:before="600" w:line="240" w:lineRule="auto"/>
      <w:outlineLvl w:val="0"/>
    </w:pPr>
    <w:rPr>
      <w:rFonts w:cs="Times New Roman"/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6E0"/>
    <w:pPr>
      <w:keepNext/>
      <w:keepLines/>
      <w:tabs>
        <w:tab w:val="left" w:pos="5655"/>
      </w:tabs>
      <w:spacing w:before="480"/>
      <w:outlineLvl w:val="1"/>
    </w:pPr>
    <w:rPr>
      <w:rFonts w:cs="Times New Roman"/>
      <w:b/>
      <w:bCs/>
      <w:color w:val="6B2976"/>
      <w:sz w:val="40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719F"/>
    <w:pPr>
      <w:keepNext/>
      <w:outlineLvl w:val="2"/>
    </w:pPr>
    <w:rPr>
      <w:rFonts w:cs="Times New Roman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36E0"/>
    <w:rPr>
      <w:rFonts w:ascii="FS Me" w:hAnsi="FS Me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7836E0"/>
    <w:rPr>
      <w:rFonts w:ascii="FS Me" w:hAnsi="FS Me"/>
      <w:b/>
      <w:bCs/>
      <w:color w:val="6B2976"/>
      <w:sz w:val="40"/>
      <w:szCs w:val="40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2073D"/>
    <w:pPr>
      <w:jc w:val="center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table" w:customStyle="1" w:styleId="Style1">
    <w:name w:val="Style1"/>
    <w:basedOn w:val="TableNormal"/>
    <w:uiPriority w:val="99"/>
    <w:rsid w:val="00901013"/>
    <w:tblPr/>
    <w:tcPr>
      <w:vAlign w:val="center"/>
    </w:tcPr>
    <w:tblStylePr w:type="firstCol">
      <w:pPr>
        <w:jc w:val="center"/>
      </w:pPr>
    </w:tblStylePr>
  </w:style>
  <w:style w:type="paragraph" w:customStyle="1" w:styleId="Pa1">
    <w:name w:val="Pa1"/>
    <w:basedOn w:val="Normal"/>
    <w:next w:val="Normal"/>
    <w:uiPriority w:val="99"/>
    <w:rsid w:val="007836E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F719F"/>
    <w:rPr>
      <w:rFonts w:ascii="FS Me" w:hAnsi="FS Me"/>
      <w:b/>
      <w:bCs/>
      <w:sz w:val="32"/>
      <w:szCs w:val="28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36E0"/>
    <w:pPr>
      <w:tabs>
        <w:tab w:val="center" w:pos="4513"/>
        <w:tab w:val="right" w:pos="9026"/>
      </w:tabs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7836E0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01013"/>
    <w:pPr>
      <w:tabs>
        <w:tab w:val="right" w:pos="9323"/>
      </w:tabs>
      <w:spacing w:before="600" w:after="600"/>
    </w:pPr>
  </w:style>
  <w:style w:type="paragraph" w:styleId="TOC2">
    <w:name w:val="toc 2"/>
    <w:basedOn w:val="Normal"/>
    <w:next w:val="Normal"/>
    <w:autoRedefine/>
    <w:uiPriority w:val="39"/>
    <w:unhideWhenUsed/>
    <w:rsid w:val="00487221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47A73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847A73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2">
    <w:name w:val="Style2"/>
    <w:basedOn w:val="TableNormal"/>
    <w:uiPriority w:val="99"/>
    <w:rsid w:val="00901013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table" w:customStyle="1" w:styleId="Style11">
    <w:name w:val="Style11"/>
    <w:basedOn w:val="TableNormal"/>
    <w:uiPriority w:val="99"/>
    <w:rsid w:val="00056801"/>
    <w:tblPr/>
    <w:tcPr>
      <w:vAlign w:val="center"/>
    </w:tcPr>
    <w:tblStylePr w:type="firstCol">
      <w:pPr>
        <w:jc w:val="center"/>
      </w:pPr>
    </w:tblStylePr>
  </w:style>
  <w:style w:type="table" w:customStyle="1" w:styleId="Style12">
    <w:name w:val="Style12"/>
    <w:basedOn w:val="TableNormal"/>
    <w:uiPriority w:val="99"/>
    <w:rsid w:val="00D4288D"/>
    <w:tblPr/>
    <w:tcPr>
      <w:vAlign w:val="center"/>
    </w:tcPr>
    <w:tblStylePr w:type="firstCol">
      <w:pPr>
        <w:jc w:val="center"/>
      </w:pPr>
    </w:tblStyle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7818"/>
    <w:rPr>
      <w:rFonts w:ascii="FS Me" w:hAnsi="FS Me" w:cs="Tahoma"/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3546A"/>
    <w:rPr>
      <w:color w:val="808080"/>
    </w:rPr>
  </w:style>
  <w:style w:type="paragraph" w:customStyle="1" w:styleId="ProductCode">
    <w:name w:val="Product Code"/>
    <w:rsid w:val="0023546A"/>
    <w:rPr>
      <w:rFonts w:ascii="FS Me" w:hAnsi="FS Me" w:cs="Tahoma"/>
      <w:b/>
      <w:bCs/>
      <w:color w:val="000000" w:themeColor="text1"/>
      <w:sz w:val="24"/>
      <w:lang w:eastAsia="en-US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styleId="ListBullet">
    <w:name w:val="List Bullet"/>
    <w:basedOn w:val="ListParagraph"/>
    <w:uiPriority w:val="99"/>
    <w:unhideWhenUsed/>
    <w:qFormat/>
    <w:rsid w:val="00633887"/>
    <w:pPr>
      <w:numPr>
        <w:numId w:val="10"/>
      </w:numPr>
      <w:ind w:left="714" w:hanging="357"/>
    </w:pPr>
  </w:style>
  <w:style w:type="paragraph" w:styleId="ListBullet2">
    <w:name w:val="List Bullet 2"/>
    <w:basedOn w:val="Normal"/>
    <w:uiPriority w:val="99"/>
    <w:unhideWhenUsed/>
    <w:rsid w:val="00633887"/>
    <w:pPr>
      <w:numPr>
        <w:numId w:val="9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993B24BF67484A9BB13C9176DE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976E-9C97-4D81-B740-8973BFBCC341}"/>
      </w:docPartPr>
      <w:docPartBody>
        <w:p w:rsidR="00E01C5F" w:rsidRDefault="006C5E7E" w:rsidP="006C5E7E">
          <w:pPr>
            <w:pStyle w:val="65993B24BF67484A9BB13C9176DEF5D5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74"/>
    <w:rsid w:val="006B1F50"/>
    <w:rsid w:val="006C5E7E"/>
    <w:rsid w:val="00C70E74"/>
    <w:rsid w:val="00E0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E7E"/>
    <w:rPr>
      <w:color w:val="808080"/>
    </w:rPr>
  </w:style>
  <w:style w:type="paragraph" w:customStyle="1" w:styleId="0E6B94CBA7904DC2B3AF747693381CEF">
    <w:name w:val="0E6B94CBA7904DC2B3AF747693381CEF"/>
    <w:rsid w:val="00C70E74"/>
  </w:style>
  <w:style w:type="paragraph" w:customStyle="1" w:styleId="A082E7E564C34F44B42E85BDAE569D14">
    <w:name w:val="A082E7E564C34F44B42E85BDAE569D14"/>
    <w:rsid w:val="00C70E74"/>
  </w:style>
  <w:style w:type="paragraph" w:customStyle="1" w:styleId="B755CDF189FE456BAAF333385B4D1C01">
    <w:name w:val="B755CDF189FE456BAAF333385B4D1C01"/>
    <w:rsid w:val="00C70E74"/>
  </w:style>
  <w:style w:type="paragraph" w:customStyle="1" w:styleId="65993B24BF67484A9BB13C9176DEF5D5">
    <w:name w:val="65993B24BF67484A9BB13C9176DEF5D5"/>
    <w:rsid w:val="006C5E7E"/>
  </w:style>
  <w:style w:type="paragraph" w:customStyle="1" w:styleId="09155388105A4942B7BE4BF0B7877E35">
    <w:name w:val="09155388105A4942B7BE4BF0B7877E35"/>
    <w:rsid w:val="006C5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8F8F-F3D8-4F2E-AE5A-6A02A209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3 – Using your NDIS Plan</vt:lpstr>
    </vt:vector>
  </TitlesOfParts>
  <Company>Hewlett-Packard</Company>
  <LinksUpToDate>false</LinksUpToDate>
  <CharactersWithSpaces>13485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3 – Using your NDIS Plan</dc:title>
  <dc:subject/>
  <dc:creator>Lyndall Thomas</dc:creator>
  <cp:keywords/>
  <dc:description/>
  <cp:lastModifiedBy>Cassandra Bulman</cp:lastModifiedBy>
  <cp:revision>13</cp:revision>
  <cp:lastPrinted>2019-09-17T06:26:00Z</cp:lastPrinted>
  <dcterms:created xsi:type="dcterms:W3CDTF">2020-06-29T05:04:00Z</dcterms:created>
  <dcterms:modified xsi:type="dcterms:W3CDTF">2020-07-01T07:12:00Z</dcterms:modified>
</cp:coreProperties>
</file>