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1439112" w:rsidR="00851843" w:rsidRPr="0054355D" w:rsidRDefault="0019746E" w:rsidP="006C6560">
      <w:pPr>
        <w:pStyle w:val="NJPformtitle"/>
        <w:spacing w:after="120"/>
        <w:outlineLvl w:val="0"/>
        <w:rPr>
          <w:szCs w:val="36"/>
        </w:rPr>
      </w:pPr>
      <w:r w:rsidRPr="0054355D">
        <w:rPr>
          <w:szCs w:val="36"/>
        </w:rPr>
        <w:t xml:space="preserve">Advance Directive for </w:t>
      </w:r>
      <w:r w:rsidR="0054355D">
        <w:rPr>
          <w:szCs w:val="36"/>
        </w:rPr>
        <w:br/>
      </w:r>
      <w:r w:rsidRPr="0054355D">
        <w:rPr>
          <w:szCs w:val="36"/>
        </w:rPr>
        <w:t>Voluntary Stopping of Eating and Drinking</w:t>
      </w:r>
      <w:r w:rsidR="006323A7" w:rsidRPr="0054355D">
        <w:rPr>
          <w:szCs w:val="36"/>
        </w:rPr>
        <w:br/>
      </w:r>
      <w:r w:rsidRPr="0054355D">
        <w:rPr>
          <w:szCs w:val="36"/>
        </w:rPr>
        <w:t>(VSED</w:t>
      </w:r>
      <w:r w:rsidR="00AC715A">
        <w:rPr>
          <w:szCs w:val="36"/>
        </w:rPr>
        <w:t xml:space="preserve"> Directive</w:t>
      </w:r>
      <w:r w:rsidRPr="0054355D">
        <w:rPr>
          <w:szCs w:val="36"/>
        </w:rPr>
        <w:t xml:space="preserve">) </w:t>
      </w:r>
    </w:p>
    <w:p w14:paraId="39212994" w14:textId="77777777" w:rsidR="005A3D78" w:rsidRPr="006471C8" w:rsidRDefault="005A3D78" w:rsidP="006C6560">
      <w:pPr>
        <w:tabs>
          <w:tab w:val="left" w:pos="5400"/>
          <w:tab w:val="left" w:pos="9270"/>
        </w:tabs>
        <w:spacing w:before="120"/>
        <w:rPr>
          <w:rFonts w:ascii="Arial" w:hAnsi="Arial" w:cs="Arial"/>
        </w:rPr>
      </w:pPr>
      <w:r w:rsidRPr="006471C8">
        <w:rPr>
          <w:rFonts w:ascii="Arial" w:hAnsi="Arial" w:cs="Arial"/>
        </w:rPr>
        <w:t xml:space="preserve">My name is </w:t>
      </w:r>
      <w:r w:rsidRPr="006471C8">
        <w:rPr>
          <w:rFonts w:ascii="Arial" w:hAnsi="Arial" w:cs="Arial"/>
          <w:u w:val="single"/>
        </w:rPr>
        <w:tab/>
      </w:r>
      <w:r w:rsidRPr="006471C8">
        <w:rPr>
          <w:rFonts w:ascii="Arial" w:hAnsi="Arial" w:cs="Arial"/>
        </w:rPr>
        <w:t xml:space="preserve">. My date of birth is </w:t>
      </w:r>
      <w:r w:rsidRPr="006471C8">
        <w:rPr>
          <w:rFonts w:ascii="Arial" w:hAnsi="Arial" w:cs="Arial"/>
          <w:u w:val="single"/>
        </w:rPr>
        <w:tab/>
      </w:r>
      <w:r w:rsidRPr="006471C8">
        <w:rPr>
          <w:rFonts w:ascii="Arial" w:hAnsi="Arial" w:cs="Arial"/>
        </w:rPr>
        <w:t>.</w:t>
      </w:r>
    </w:p>
    <w:p w14:paraId="79553FA9" w14:textId="2B0B19BD" w:rsidR="004D0E26" w:rsidRDefault="005A3D78" w:rsidP="006C6560">
      <w:pPr>
        <w:pStyle w:val="NJPform0indentflush"/>
        <w:rPr>
          <w:highlight w:val="white"/>
        </w:rPr>
      </w:pPr>
      <w:r>
        <w:rPr>
          <w:highlight w:val="white"/>
        </w:rPr>
        <w:t>A</w:t>
      </w:r>
      <w:r w:rsidR="0019746E" w:rsidRPr="006323A7">
        <w:rPr>
          <w:highlight w:val="white"/>
        </w:rPr>
        <w:t xml:space="preserve">s an adult with decision-making capacity, I have the right to direct my treatment and care, even if those choices lead to an earlier death. This includes the right to refuse medical treatment and the right to refuse oral food and drink. I have thought carefully about the circumstances in which I would want to stop prolonging my life </w:t>
      </w:r>
      <w:proofErr w:type="gramStart"/>
      <w:r w:rsidR="0019746E" w:rsidRPr="006323A7">
        <w:rPr>
          <w:highlight w:val="white"/>
        </w:rPr>
        <w:t>with</w:t>
      </w:r>
      <w:proofErr w:type="gramEnd"/>
      <w:r w:rsidR="0019746E" w:rsidRPr="006323A7">
        <w:rPr>
          <w:highlight w:val="white"/>
        </w:rPr>
        <w:t xml:space="preserve"> eating and drinking. </w:t>
      </w:r>
    </w:p>
    <w:p w14:paraId="00000002" w14:textId="2C67BE45" w:rsidR="00851843" w:rsidRPr="006323A7" w:rsidRDefault="0019746E" w:rsidP="00A72CD1">
      <w:pPr>
        <w:pStyle w:val="NJPform0indentflush"/>
      </w:pPr>
      <w:r w:rsidRPr="006323A7">
        <w:rPr>
          <w:highlight w:val="white"/>
        </w:rPr>
        <w:t>This directive instruct</w:t>
      </w:r>
      <w:r w:rsidR="00115A95">
        <w:rPr>
          <w:highlight w:val="white"/>
        </w:rPr>
        <w:t>s</w:t>
      </w:r>
      <w:r w:rsidRPr="006323A7">
        <w:rPr>
          <w:highlight w:val="white"/>
        </w:rPr>
        <w:t xml:space="preserve"> my health care agent or other legal decision</w:t>
      </w:r>
      <w:r w:rsidR="00F47469">
        <w:rPr>
          <w:highlight w:val="white"/>
        </w:rPr>
        <w:t>-</w:t>
      </w:r>
      <w:r w:rsidRPr="006323A7">
        <w:rPr>
          <w:highlight w:val="white"/>
        </w:rPr>
        <w:t>maker (“</w:t>
      </w:r>
      <w:r w:rsidR="00D37B15">
        <w:rPr>
          <w:highlight w:val="white"/>
        </w:rPr>
        <w:t>decision-maker</w:t>
      </w:r>
      <w:r w:rsidRPr="006323A7">
        <w:rPr>
          <w:highlight w:val="white"/>
        </w:rPr>
        <w:t>”) and all caregivers how to act on my behalf to ensure that my wishes for stopping eating and drinking are carried out.</w:t>
      </w:r>
    </w:p>
    <w:p w14:paraId="216F7E3F" w14:textId="0AF7AA3F" w:rsidR="00224F46" w:rsidRPr="003E3733" w:rsidRDefault="00F77725" w:rsidP="006C6560">
      <w:pPr>
        <w:pStyle w:val="NJPformnumberedsection"/>
        <w:spacing w:before="120"/>
      </w:pPr>
      <w:r w:rsidRPr="003E3733">
        <w:t>Voluntary stopping of</w:t>
      </w:r>
      <w:r w:rsidR="00EB5887" w:rsidRPr="003E3733">
        <w:t xml:space="preserve"> </w:t>
      </w:r>
      <w:r w:rsidR="00C40B35" w:rsidRPr="003E3733">
        <w:t>e</w:t>
      </w:r>
      <w:r w:rsidR="00EB5887" w:rsidRPr="003E3733">
        <w:t xml:space="preserve">ating and </w:t>
      </w:r>
      <w:r w:rsidR="00C40B35" w:rsidRPr="003E3733">
        <w:t>d</w:t>
      </w:r>
      <w:r w:rsidR="00EB5887" w:rsidRPr="003E3733">
        <w:t>rinking</w:t>
      </w:r>
      <w:r w:rsidRPr="003E3733">
        <w:t xml:space="preserve"> (VSED)</w:t>
      </w:r>
    </w:p>
    <w:p w14:paraId="74B6C83E" w14:textId="5A4AE4A3" w:rsidR="00713CE0" w:rsidRPr="003E3733" w:rsidRDefault="00713CE0" w:rsidP="00713CE0">
      <w:pPr>
        <w:pStyle w:val="NJPform5indentflush"/>
      </w:pPr>
      <w:r w:rsidRPr="003E3733">
        <w:t xml:space="preserve">When I meet the </w:t>
      </w:r>
      <w:proofErr w:type="gramStart"/>
      <w:r w:rsidRPr="003E3733">
        <w:t>conditions</w:t>
      </w:r>
      <w:proofErr w:type="gramEnd"/>
      <w:r w:rsidR="002C09ED" w:rsidRPr="003E3733">
        <w:t xml:space="preserve"> I have selected</w:t>
      </w:r>
      <w:r w:rsidRPr="003E3733">
        <w:t xml:space="preserve"> in section 2 (below) and can no longer feed myself:</w:t>
      </w:r>
    </w:p>
    <w:p w14:paraId="232CEA09" w14:textId="654AAF73" w:rsidR="00713CE0" w:rsidRPr="003E3733" w:rsidRDefault="001A7A6F" w:rsidP="00713CE0">
      <w:pPr>
        <w:pStyle w:val="NJPform5indentflush"/>
        <w:numPr>
          <w:ilvl w:val="0"/>
          <w:numId w:val="7"/>
        </w:numPr>
      </w:pPr>
      <w:r>
        <w:t>D</w:t>
      </w:r>
      <w:r w:rsidR="00713CE0" w:rsidRPr="003E3733">
        <w:t xml:space="preserve">o not </w:t>
      </w:r>
      <w:r w:rsidR="002C09ED" w:rsidRPr="003E3733">
        <w:t>help</w:t>
      </w:r>
      <w:r w:rsidR="00713CE0" w:rsidRPr="003E3733">
        <w:t xml:space="preserve"> me with eating and drinking (by spoon-feeding, for example)</w:t>
      </w:r>
      <w:r>
        <w:t>.</w:t>
      </w:r>
    </w:p>
    <w:p w14:paraId="0D1B2A53" w14:textId="7B5ACBD5" w:rsidR="00713CE0" w:rsidRPr="003E3733" w:rsidRDefault="001A7A6F" w:rsidP="00713CE0">
      <w:pPr>
        <w:pStyle w:val="NJPform5indentflush"/>
        <w:numPr>
          <w:ilvl w:val="0"/>
          <w:numId w:val="7"/>
        </w:numPr>
      </w:pPr>
      <w:r>
        <w:t>D</w:t>
      </w:r>
      <w:r w:rsidR="00713CE0" w:rsidRPr="003E3733">
        <w:t>o not verbally or physically encourage</w:t>
      </w:r>
      <w:r w:rsidR="00F47469" w:rsidRPr="003E3733">
        <w:t xml:space="preserve"> or</w:t>
      </w:r>
      <w:r w:rsidR="00713CE0" w:rsidRPr="003E3733">
        <w:t xml:space="preserve"> persuade</w:t>
      </w:r>
      <w:r w:rsidR="004D0E26" w:rsidRPr="003E3733">
        <w:t xml:space="preserve"> </w:t>
      </w:r>
      <w:r w:rsidR="00713CE0" w:rsidRPr="003E3733">
        <w:t>me to eat or drink</w:t>
      </w:r>
      <w:r>
        <w:t>.</w:t>
      </w:r>
      <w:r w:rsidR="00713CE0" w:rsidRPr="003E3733">
        <w:t xml:space="preserve"> </w:t>
      </w:r>
    </w:p>
    <w:p w14:paraId="66335777" w14:textId="6FDE2AF2" w:rsidR="00713CE0" w:rsidRPr="003E3733" w:rsidRDefault="001A7A6F" w:rsidP="00713CE0">
      <w:pPr>
        <w:pStyle w:val="NJPform5indentflush"/>
        <w:numPr>
          <w:ilvl w:val="0"/>
          <w:numId w:val="7"/>
        </w:numPr>
      </w:pPr>
      <w:proofErr w:type="gramStart"/>
      <w:r>
        <w:t>D</w:t>
      </w:r>
      <w:r w:rsidR="00713CE0" w:rsidRPr="003E3733">
        <w:t>o</w:t>
      </w:r>
      <w:proofErr w:type="gramEnd"/>
      <w:r w:rsidR="00713CE0" w:rsidRPr="003E3733">
        <w:t xml:space="preserve"> not </w:t>
      </w:r>
      <w:r w:rsidR="00F47469" w:rsidRPr="003E3733">
        <w:t>put</w:t>
      </w:r>
      <w:r w:rsidR="00713CE0" w:rsidRPr="003E3733">
        <w:t xml:space="preserve"> food or liquids in my mouth. </w:t>
      </w:r>
    </w:p>
    <w:p w14:paraId="5AF4E190" w14:textId="71FD1882" w:rsidR="00EB5887" w:rsidRPr="003E3733" w:rsidRDefault="00F22DE3" w:rsidP="006C6560">
      <w:pPr>
        <w:pStyle w:val="NJPformnumberedsection"/>
        <w:spacing w:before="120"/>
      </w:pPr>
      <w:r w:rsidRPr="003E3733">
        <w:t>Conditions</w:t>
      </w:r>
      <w:r w:rsidR="00D16691" w:rsidRPr="003E3733">
        <w:t xml:space="preserve"> </w:t>
      </w:r>
      <w:r w:rsidR="003E3733" w:rsidRPr="003E3733">
        <w:t>for starting VSED</w:t>
      </w:r>
    </w:p>
    <w:p w14:paraId="1FEC4C55" w14:textId="0D88BB36" w:rsidR="00EB5887" w:rsidRPr="003E3733" w:rsidRDefault="0019746E" w:rsidP="00EB5887">
      <w:pPr>
        <w:pStyle w:val="NJPform5indentflush"/>
      </w:pPr>
      <w:r w:rsidRPr="003E3733">
        <w:t xml:space="preserve">I want to </w:t>
      </w:r>
      <w:r w:rsidR="00942079" w:rsidRPr="003E3733">
        <w:t>start VSED</w:t>
      </w:r>
      <w:r w:rsidRPr="003E3733">
        <w:t xml:space="preserve"> </w:t>
      </w:r>
      <w:r w:rsidR="00B175FD" w:rsidRPr="003E3733">
        <w:t xml:space="preserve">when I have a serious and irreversible illness or chronic condition that will not significantly improve (even if it is not terminal), and when I meet </w:t>
      </w:r>
      <w:r w:rsidR="000A1523">
        <w:t>(</w:t>
      </w:r>
      <w:r w:rsidR="00E85DF5" w:rsidRPr="003E3733">
        <w:rPr>
          <w:i/>
          <w:iCs/>
        </w:rPr>
        <w:t>initial</w:t>
      </w:r>
      <w:r w:rsidR="00E85DF5" w:rsidRPr="003E3733">
        <w:t xml:space="preserve"> </w:t>
      </w:r>
      <w:r w:rsidR="00B175FD" w:rsidRPr="003E3733">
        <w:rPr>
          <w:i/>
          <w:iCs/>
        </w:rPr>
        <w:t>one</w:t>
      </w:r>
      <w:r w:rsidR="000A1523">
        <w:t>)</w:t>
      </w:r>
      <w:r w:rsidR="00B175FD" w:rsidRPr="003E3733">
        <w:t xml:space="preserve"> </w:t>
      </w:r>
    </w:p>
    <w:p w14:paraId="6899E7A4" w14:textId="2D29EE43" w:rsidR="00EB5887" w:rsidRPr="003E3733" w:rsidRDefault="00E85DF5" w:rsidP="004D0E26">
      <w:pPr>
        <w:pStyle w:val="NJPform75indenthanging"/>
        <w:ind w:left="1800"/>
      </w:pPr>
      <w:r w:rsidRPr="003E3733">
        <w:t>__</w:t>
      </w:r>
      <w:r w:rsidRPr="003E3733">
        <w:tab/>
      </w:r>
      <w:r w:rsidR="00005EC4" w:rsidRPr="000A1523">
        <w:rPr>
          <w:b/>
          <w:bCs/>
        </w:rPr>
        <w:t>at least one</w:t>
      </w:r>
      <w:r w:rsidR="00005EC4" w:rsidRPr="003E3733">
        <w:t xml:space="preserve"> </w:t>
      </w:r>
      <w:r w:rsidR="0019746E" w:rsidRPr="003E3733">
        <w:t xml:space="preserve">of the </w:t>
      </w:r>
      <w:r w:rsidR="00561599">
        <w:t>conditions I select below.</w:t>
      </w:r>
      <w:r w:rsidR="0019746E" w:rsidRPr="003E3733">
        <w:t xml:space="preserve"> </w:t>
      </w:r>
    </w:p>
    <w:p w14:paraId="60860324" w14:textId="7A63372B" w:rsidR="00EB5887" w:rsidRPr="008560AA" w:rsidRDefault="00E85DF5" w:rsidP="004D0E26">
      <w:pPr>
        <w:pStyle w:val="NJPform75indenthanging"/>
        <w:ind w:left="1800"/>
      </w:pPr>
      <w:r w:rsidRPr="003E3733">
        <w:t>__</w:t>
      </w:r>
      <w:r w:rsidRPr="003E3733">
        <w:tab/>
      </w:r>
      <w:proofErr w:type="gramStart"/>
      <w:r w:rsidR="00EB5887" w:rsidRPr="003E3733">
        <w:rPr>
          <w:b/>
          <w:bCs/>
        </w:rPr>
        <w:t>all</w:t>
      </w:r>
      <w:r w:rsidR="00EB5887" w:rsidRPr="008560AA">
        <w:t xml:space="preserve"> of</w:t>
      </w:r>
      <w:proofErr w:type="gramEnd"/>
      <w:r w:rsidR="00EB5887" w:rsidRPr="008560AA">
        <w:t xml:space="preserve"> the </w:t>
      </w:r>
      <w:r w:rsidR="00561599">
        <w:t>conditions I select below</w:t>
      </w:r>
    </w:p>
    <w:p w14:paraId="00000004" w14:textId="010165AC" w:rsidR="00851843" w:rsidRPr="006323A7" w:rsidRDefault="000A1523" w:rsidP="00EB5887">
      <w:pPr>
        <w:pStyle w:val="NJPform5indentflush"/>
      </w:pPr>
      <w:r>
        <w:t>(</w:t>
      </w:r>
      <w:r w:rsidR="0019746E" w:rsidRPr="00E85DF5">
        <w:rPr>
          <w:i/>
          <w:iCs/>
        </w:rPr>
        <w:t xml:space="preserve">initial all that </w:t>
      </w:r>
      <w:proofErr w:type="gramStart"/>
      <w:r w:rsidR="0019746E" w:rsidRPr="00E85DF5">
        <w:rPr>
          <w:i/>
          <w:iCs/>
        </w:rPr>
        <w:t>apply</w:t>
      </w:r>
      <w:proofErr w:type="gramEnd"/>
      <w:r>
        <w:t>)</w:t>
      </w:r>
      <w:r w:rsidR="0019746E" w:rsidRPr="006323A7">
        <w:t xml:space="preserve">: </w:t>
      </w:r>
    </w:p>
    <w:p w14:paraId="00000005" w14:textId="4CF5C074" w:rsidR="00851843" w:rsidRPr="006323A7" w:rsidRDefault="0019746E" w:rsidP="00F22DE3">
      <w:pPr>
        <w:pStyle w:val="NJPform75indenthanging"/>
        <w:ind w:left="1080"/>
      </w:pPr>
      <w:r w:rsidRPr="006323A7">
        <w:t>__</w:t>
      </w:r>
      <w:r w:rsidR="000C2AFF">
        <w:tab/>
      </w:r>
      <w:r w:rsidRPr="006323A7">
        <w:t>I cannot communicate with others beyond a few words</w:t>
      </w:r>
      <w:r w:rsidR="00005EC4">
        <w:t>, eye movement</w:t>
      </w:r>
      <w:r w:rsidR="00D37B15">
        <w:t>s</w:t>
      </w:r>
      <w:r w:rsidRPr="006323A7">
        <w:t xml:space="preserve">, etc. </w:t>
      </w:r>
    </w:p>
    <w:p w14:paraId="00000006" w14:textId="0E83D3C5" w:rsidR="00851843" w:rsidRPr="006323A7" w:rsidRDefault="000C2AFF" w:rsidP="00F22DE3">
      <w:pPr>
        <w:pStyle w:val="NJPform75indenthanging"/>
        <w:ind w:left="1080"/>
      </w:pPr>
      <w:r w:rsidRPr="006323A7">
        <w:t>__</w:t>
      </w:r>
      <w:r>
        <w:tab/>
      </w:r>
      <w:r w:rsidR="0019746E" w:rsidRPr="006323A7">
        <w:t xml:space="preserve">I </w:t>
      </w:r>
      <w:r w:rsidR="00F47469">
        <w:t>do</w:t>
      </w:r>
      <w:r w:rsidR="00F47469" w:rsidRPr="006323A7">
        <w:t xml:space="preserve"> </w:t>
      </w:r>
      <w:r w:rsidR="0019746E" w:rsidRPr="006323A7">
        <w:t xml:space="preserve">not recognize close family and friends. </w:t>
      </w:r>
    </w:p>
    <w:p w14:paraId="00000007" w14:textId="3089A28C" w:rsidR="00851843" w:rsidRPr="006323A7" w:rsidRDefault="000C2AFF" w:rsidP="00F22DE3">
      <w:pPr>
        <w:pStyle w:val="NJPform75indenthanging"/>
        <w:ind w:left="1080"/>
      </w:pPr>
      <w:r w:rsidRPr="006323A7">
        <w:t>__</w:t>
      </w:r>
      <w:r>
        <w:tab/>
      </w:r>
      <w:r w:rsidR="0019746E" w:rsidRPr="006323A7">
        <w:t xml:space="preserve">I </w:t>
      </w:r>
      <w:r w:rsidR="00F47469">
        <w:t>am</w:t>
      </w:r>
      <w:r w:rsidR="00F47469" w:rsidRPr="006323A7">
        <w:t xml:space="preserve"> </w:t>
      </w:r>
      <w:r w:rsidR="0019746E" w:rsidRPr="006323A7">
        <w:t xml:space="preserve">indifferent to being fed, no longer </w:t>
      </w:r>
      <w:r w:rsidR="00F47469">
        <w:t xml:space="preserve">want </w:t>
      </w:r>
      <w:r w:rsidR="0019746E" w:rsidRPr="006323A7">
        <w:t>to eat or drink, and show no signs of enjoying eating and drinking.</w:t>
      </w:r>
    </w:p>
    <w:p w14:paraId="00000008" w14:textId="757BB83F" w:rsidR="00851843" w:rsidRPr="006323A7" w:rsidRDefault="000C2AFF" w:rsidP="00F22DE3">
      <w:pPr>
        <w:pStyle w:val="NJPform75indenthanging"/>
        <w:ind w:left="1080"/>
      </w:pPr>
      <w:r w:rsidRPr="006323A7">
        <w:t>__</w:t>
      </w:r>
      <w:r>
        <w:tab/>
      </w:r>
      <w:r w:rsidR="0019746E" w:rsidRPr="006323A7">
        <w:t xml:space="preserve">I do not open my mouth to receive food and drink, or I turn my head away when </w:t>
      </w:r>
      <w:r w:rsidR="00F47469">
        <w:t>offered</w:t>
      </w:r>
      <w:r w:rsidR="0019746E" w:rsidRPr="006323A7">
        <w:t xml:space="preserve"> food or </w:t>
      </w:r>
      <w:r w:rsidR="00D37B15">
        <w:t>drink</w:t>
      </w:r>
      <w:r w:rsidR="0019746E" w:rsidRPr="006323A7">
        <w:t xml:space="preserve">. </w:t>
      </w:r>
    </w:p>
    <w:p w14:paraId="00000009" w14:textId="14099FF5" w:rsidR="00851843" w:rsidRDefault="000C2AFF" w:rsidP="00F22DE3">
      <w:pPr>
        <w:pStyle w:val="NJPform75indenthanging"/>
        <w:ind w:left="1080"/>
      </w:pPr>
      <w:r w:rsidRPr="006323A7">
        <w:t>__</w:t>
      </w:r>
      <w:r>
        <w:tab/>
      </w:r>
      <w:r w:rsidR="0019746E" w:rsidRPr="006323A7">
        <w:t xml:space="preserve">I </w:t>
      </w:r>
      <w:r w:rsidR="00FD37EF">
        <w:t xml:space="preserve">usually refuse </w:t>
      </w:r>
      <w:r w:rsidR="0019746E" w:rsidRPr="006323A7">
        <w:t xml:space="preserve"> food or drink </w:t>
      </w:r>
    </w:p>
    <w:p w14:paraId="3AD0431E" w14:textId="36E78B81" w:rsidR="00F47469" w:rsidRPr="006323A7" w:rsidRDefault="00F47469" w:rsidP="00F22DE3">
      <w:pPr>
        <w:pStyle w:val="NJPform75indenthanging"/>
        <w:ind w:left="1080"/>
      </w:pPr>
      <w:r>
        <w:t>__ I frequently inhale or choke on food or drink.</w:t>
      </w:r>
    </w:p>
    <w:p w14:paraId="0000000A" w14:textId="708AF275" w:rsidR="00851843" w:rsidRDefault="000C2AFF" w:rsidP="006C6560">
      <w:pPr>
        <w:pStyle w:val="NJPform75indenthanging"/>
        <w:keepNext/>
        <w:ind w:left="1080"/>
      </w:pPr>
      <w:r w:rsidRPr="006323A7">
        <w:t>__</w:t>
      </w:r>
      <w:r>
        <w:tab/>
      </w:r>
      <w:r w:rsidR="0019746E" w:rsidRPr="006323A7">
        <w:t>The following additional conditions or situations</w:t>
      </w:r>
      <w:r w:rsidR="00285BB6">
        <w:t xml:space="preserve"> (</w:t>
      </w:r>
      <w:r w:rsidR="00285BB6">
        <w:rPr>
          <w:i/>
          <w:iCs/>
        </w:rPr>
        <w:t>specify</w:t>
      </w:r>
      <w:r w:rsidR="00285BB6">
        <w:t>)</w:t>
      </w:r>
      <w:r w:rsidR="0019746E" w:rsidRPr="006323A7">
        <w:t>:</w:t>
      </w:r>
    </w:p>
    <w:p w14:paraId="17902E2E" w14:textId="4AF36670" w:rsidR="00224F46" w:rsidRPr="006C6560" w:rsidRDefault="00224F46" w:rsidP="006C6560">
      <w:pPr>
        <w:pStyle w:val="NJPformblankline"/>
        <w:keepLines/>
        <w:ind w:left="1080"/>
        <w:rPr>
          <w:u w:val="none"/>
        </w:rPr>
      </w:pPr>
      <w:r w:rsidRPr="00224F46">
        <w:tab/>
      </w:r>
      <w:r w:rsidR="00285BB6">
        <w:br/>
      </w:r>
      <w:r w:rsidR="00285BB6">
        <w:rPr>
          <w:u w:val="none"/>
        </w:rPr>
        <w:t>(</w:t>
      </w:r>
      <w:r w:rsidR="00285BB6" w:rsidRPr="006C6560">
        <w:rPr>
          <w:b/>
          <w:bCs/>
          <w:i/>
          <w:iCs/>
          <w:u w:val="none"/>
        </w:rPr>
        <w:t>Examples:</w:t>
      </w:r>
      <w:r w:rsidR="00285BB6">
        <w:rPr>
          <w:i/>
          <w:iCs/>
          <w:u w:val="none"/>
        </w:rPr>
        <w:t xml:space="preserve"> </w:t>
      </w:r>
      <w:r w:rsidR="006F375B" w:rsidRPr="006F375B">
        <w:rPr>
          <w:i/>
          <w:iCs/>
          <w:u w:val="none"/>
        </w:rPr>
        <w:t>I have incontinence; I can no longer get in and out of bed on my own; I stay in bed and just want to sleep</w:t>
      </w:r>
      <w:r w:rsidR="006F375B">
        <w:rPr>
          <w:i/>
          <w:iCs/>
          <w:u w:val="none"/>
        </w:rPr>
        <w:t>.</w:t>
      </w:r>
      <w:r w:rsidR="006F375B">
        <w:rPr>
          <w:u w:val="none"/>
        </w:rPr>
        <w:t>)</w:t>
      </w:r>
    </w:p>
    <w:p w14:paraId="69D7D347" w14:textId="09032768" w:rsidR="00D16691" w:rsidRDefault="00D16691" w:rsidP="000A1523">
      <w:pPr>
        <w:pStyle w:val="NJPformnumberedsection"/>
      </w:pPr>
      <w:r>
        <w:lastRenderedPageBreak/>
        <w:t>If my decision-maker thinks my quality of life is still good</w:t>
      </w:r>
      <w:r w:rsidR="00921AD4">
        <w:t xml:space="preserve"> w</w:t>
      </w:r>
      <w:r>
        <w:t xml:space="preserve">hen </w:t>
      </w:r>
      <w:r w:rsidR="00921AD4">
        <w:t>it is time to start</w:t>
      </w:r>
      <w:r>
        <w:t xml:space="preserve"> VSED</w:t>
      </w:r>
    </w:p>
    <w:p w14:paraId="0480C76C" w14:textId="77EB2015" w:rsidR="00077397" w:rsidRPr="006323A7" w:rsidRDefault="00D16691" w:rsidP="00077397">
      <w:pPr>
        <w:pStyle w:val="NJPform5indentflush"/>
        <w:rPr>
          <w:b/>
        </w:rPr>
      </w:pPr>
      <w:r>
        <w:t>I</w:t>
      </w:r>
      <w:r w:rsidR="001B5B28">
        <w:t>f my decision-maker thinks my quality of life is still good</w:t>
      </w:r>
      <w:r w:rsidR="001B5B28" w:rsidRPr="006323A7">
        <w:t xml:space="preserve"> enough </w:t>
      </w:r>
      <w:r w:rsidR="001B5B28">
        <w:t>and I</w:t>
      </w:r>
      <w:r w:rsidR="001B5B28" w:rsidRPr="006323A7">
        <w:t xml:space="preserve"> </w:t>
      </w:r>
      <w:r w:rsidR="001B5B28">
        <w:t>seem</w:t>
      </w:r>
      <w:r w:rsidR="001B5B28" w:rsidRPr="006323A7">
        <w:t xml:space="preserve"> comfortable or happy</w:t>
      </w:r>
      <w:r w:rsidR="00077397">
        <w:t xml:space="preserve">, </w:t>
      </w:r>
      <w:r>
        <w:t>my decision-maker</w:t>
      </w:r>
      <w:r w:rsidR="00077397">
        <w:t xml:space="preserve"> </w:t>
      </w:r>
      <w:r w:rsidR="000A1523">
        <w:rPr>
          <w:bCs/>
        </w:rPr>
        <w:t>(</w:t>
      </w:r>
      <w:r w:rsidR="00377288">
        <w:rPr>
          <w:bCs/>
          <w:i/>
          <w:iCs/>
        </w:rPr>
        <w:t>i</w:t>
      </w:r>
      <w:r w:rsidR="00077397" w:rsidRPr="00A30A3C">
        <w:rPr>
          <w:bCs/>
          <w:i/>
          <w:iCs/>
        </w:rPr>
        <w:t>nitial one</w:t>
      </w:r>
      <w:r w:rsidR="000A1523">
        <w:rPr>
          <w:bCs/>
        </w:rPr>
        <w:t>)</w:t>
      </w:r>
      <w:r w:rsidR="00377288">
        <w:rPr>
          <w:bCs/>
        </w:rPr>
        <w:t>:</w:t>
      </w:r>
    </w:p>
    <w:p w14:paraId="5B6F3281" w14:textId="435F273C" w:rsidR="00077397" w:rsidRPr="006323A7" w:rsidRDefault="00077397" w:rsidP="00077397">
      <w:pPr>
        <w:pStyle w:val="NJPform75indenthanging"/>
      </w:pPr>
      <w:r w:rsidRPr="006323A7">
        <w:t>__</w:t>
      </w:r>
      <w:r>
        <w:tab/>
      </w:r>
      <w:r w:rsidRPr="00F4472E">
        <w:rPr>
          <w:b/>
          <w:bCs/>
        </w:rPr>
        <w:t>must</w:t>
      </w:r>
      <w:r w:rsidRPr="000A1523">
        <w:rPr>
          <w:b/>
          <w:bCs/>
        </w:rPr>
        <w:t xml:space="preserve"> follow this directive</w:t>
      </w:r>
      <w:r w:rsidR="00921AD4" w:rsidRPr="000A1523">
        <w:rPr>
          <w:b/>
          <w:bCs/>
        </w:rPr>
        <w:t xml:space="preserve"> and start VSED</w:t>
      </w:r>
      <w:r w:rsidRPr="000A1523">
        <w:rPr>
          <w:b/>
          <w:bCs/>
        </w:rPr>
        <w:t>.</w:t>
      </w:r>
      <w:r w:rsidRPr="006323A7">
        <w:t xml:space="preserve"> I have given </w:t>
      </w:r>
      <w:r>
        <w:t>a lot of</w:t>
      </w:r>
      <w:r w:rsidRPr="006323A7">
        <w:t xml:space="preserve"> thought to this </w:t>
      </w:r>
      <w:r w:rsidRPr="00F4472E">
        <w:t xml:space="preserve">decision and </w:t>
      </w:r>
      <w:r w:rsidRPr="000A1523">
        <w:t>insist that my wishes be followed</w:t>
      </w:r>
      <w:r w:rsidRPr="00F4472E">
        <w:t>.</w:t>
      </w:r>
    </w:p>
    <w:p w14:paraId="53F16883" w14:textId="1385F1F8" w:rsidR="00077397" w:rsidRPr="006323A7" w:rsidRDefault="00077397" w:rsidP="00077397">
      <w:pPr>
        <w:pStyle w:val="NJPform75indenthanging"/>
      </w:pPr>
      <w:r w:rsidRPr="006323A7">
        <w:t>__</w:t>
      </w:r>
      <w:r>
        <w:tab/>
      </w:r>
      <w:bookmarkStart w:id="0" w:name="_Hlk152081350"/>
      <w:r w:rsidR="00F4472E">
        <w:t xml:space="preserve">may choose </w:t>
      </w:r>
      <w:r w:rsidR="00F4472E" w:rsidRPr="000A1523">
        <w:rPr>
          <w:b/>
          <w:bCs/>
        </w:rPr>
        <w:t>not</w:t>
      </w:r>
      <w:r w:rsidR="00F4472E">
        <w:t xml:space="preserve"> to follow </w:t>
      </w:r>
      <w:r w:rsidR="00F4472E" w:rsidRPr="006323A7">
        <w:t xml:space="preserve">this directive. </w:t>
      </w:r>
      <w:r w:rsidR="00F4472E" w:rsidRPr="00D75089">
        <w:rPr>
          <w:b/>
          <w:bCs/>
        </w:rPr>
        <w:t>I</w:t>
      </w:r>
      <w:r w:rsidR="00F4472E" w:rsidRPr="006323A7">
        <w:t xml:space="preserve"> </w:t>
      </w:r>
      <w:r w:rsidR="00F4472E" w:rsidRPr="00805CB8">
        <w:rPr>
          <w:b/>
          <w:bCs/>
          <w:highlight w:val="white"/>
        </w:rPr>
        <w:t xml:space="preserve">understand </w:t>
      </w:r>
      <w:r w:rsidR="00F4472E">
        <w:rPr>
          <w:b/>
          <w:bCs/>
          <w:highlight w:val="white"/>
        </w:rPr>
        <w:t>this</w:t>
      </w:r>
      <w:r w:rsidR="00F4472E" w:rsidRPr="00805CB8">
        <w:rPr>
          <w:b/>
          <w:bCs/>
          <w:highlight w:val="white"/>
        </w:rPr>
        <w:t xml:space="preserve"> </w:t>
      </w:r>
      <w:bookmarkEnd w:id="0"/>
      <w:r w:rsidR="00BE5DB2">
        <w:rPr>
          <w:b/>
          <w:bCs/>
          <w:highlight w:val="white"/>
        </w:rPr>
        <w:t xml:space="preserve">means some or </w:t>
      </w:r>
      <w:proofErr w:type="gramStart"/>
      <w:r w:rsidR="00BE5DB2">
        <w:rPr>
          <w:b/>
          <w:bCs/>
          <w:highlight w:val="white"/>
        </w:rPr>
        <w:t>all of</w:t>
      </w:r>
      <w:proofErr w:type="gramEnd"/>
      <w:r w:rsidR="00BE5DB2">
        <w:rPr>
          <w:b/>
          <w:bCs/>
          <w:highlight w:val="white"/>
        </w:rPr>
        <w:t xml:space="preserve"> my choices may not be honored</w:t>
      </w:r>
      <w:r w:rsidRPr="00BE5DB2">
        <w:rPr>
          <w:b/>
          <w:bCs/>
          <w:highlight w:val="white"/>
        </w:rPr>
        <w:t>.</w:t>
      </w:r>
    </w:p>
    <w:p w14:paraId="59228D38" w14:textId="1872BA45" w:rsidR="00397698" w:rsidRDefault="008F7AFB" w:rsidP="00397698">
      <w:pPr>
        <w:pStyle w:val="NJPformnumberedsection"/>
      </w:pPr>
      <w:r>
        <w:t>Palliative care</w:t>
      </w:r>
      <w:r w:rsidR="00F47469">
        <w:t xml:space="preserve"> </w:t>
      </w:r>
      <w:bookmarkStart w:id="1" w:name="_Hlk150246855"/>
      <w:r w:rsidR="00C40B35">
        <w:t xml:space="preserve">– </w:t>
      </w:r>
      <w:bookmarkEnd w:id="1"/>
      <w:r w:rsidR="00C40B35">
        <w:t>r</w:t>
      </w:r>
      <w:r w:rsidR="00F47469">
        <w:t xml:space="preserve">elief from </w:t>
      </w:r>
      <w:r w:rsidR="00C40B35">
        <w:t>p</w:t>
      </w:r>
      <w:r w:rsidR="00F47469">
        <w:t xml:space="preserve">ain and </w:t>
      </w:r>
      <w:r w:rsidR="00C40B35">
        <w:t>d</w:t>
      </w:r>
      <w:r w:rsidR="00F47469">
        <w:t>iscomfort</w:t>
      </w:r>
    </w:p>
    <w:p w14:paraId="79D7876B" w14:textId="3243EE77" w:rsidR="00B11886" w:rsidRDefault="0019746E" w:rsidP="00397698">
      <w:pPr>
        <w:pStyle w:val="NJPform5indentflush"/>
      </w:pPr>
      <w:r w:rsidRPr="006323A7">
        <w:t xml:space="preserve">If food and drink are </w:t>
      </w:r>
      <w:proofErr w:type="gramStart"/>
      <w:r w:rsidRPr="006323A7">
        <w:t>being withheld</w:t>
      </w:r>
      <w:proofErr w:type="gramEnd"/>
      <w:r w:rsidRPr="006323A7">
        <w:t xml:space="preserve">, I want palliative care to manage any pain </w:t>
      </w:r>
      <w:r w:rsidR="002C09ED">
        <w:t>or discomfort from my illness and from not eating and drinking (relief from dehydration, for instance)</w:t>
      </w:r>
      <w:r w:rsidRPr="006323A7">
        <w:t xml:space="preserve">. </w:t>
      </w:r>
    </w:p>
    <w:p w14:paraId="0000000E" w14:textId="76637658" w:rsidR="00851843" w:rsidRPr="006323A7" w:rsidRDefault="00B11886" w:rsidP="00397698">
      <w:pPr>
        <w:pStyle w:val="NJPform5indentflush"/>
      </w:pPr>
      <w:r w:rsidRPr="00B11886">
        <w:rPr>
          <w:bCs/>
        </w:rPr>
        <w:t xml:space="preserve">I want palliative sedation if necessary to manage pain and discomfort </w:t>
      </w:r>
      <w:r w:rsidR="000A1523">
        <w:rPr>
          <w:bCs/>
        </w:rPr>
        <w:t>(</w:t>
      </w:r>
      <w:r w:rsidR="00377288">
        <w:rPr>
          <w:bCs/>
          <w:i/>
          <w:iCs/>
        </w:rPr>
        <w:t>i</w:t>
      </w:r>
      <w:r w:rsidR="004B0612" w:rsidRPr="00615EA4">
        <w:rPr>
          <w:bCs/>
          <w:i/>
          <w:iCs/>
        </w:rPr>
        <w:t xml:space="preserve">nitial </w:t>
      </w:r>
      <w:r w:rsidR="00DC6CD0" w:rsidRPr="000A1523">
        <w:rPr>
          <w:bCs/>
          <w:i/>
          <w:iCs/>
        </w:rPr>
        <w:t>one</w:t>
      </w:r>
      <w:r w:rsidR="000A1523">
        <w:rPr>
          <w:bCs/>
        </w:rPr>
        <w:t>)</w:t>
      </w:r>
      <w:r>
        <w:t>:</w:t>
      </w:r>
    </w:p>
    <w:p w14:paraId="00000010" w14:textId="3E512129" w:rsidR="00851843" w:rsidRDefault="003872FF" w:rsidP="000C2AFF">
      <w:pPr>
        <w:pStyle w:val="NJPform75indenthanging"/>
      </w:pPr>
      <w:r>
        <w:t>__</w:t>
      </w:r>
      <w:r>
        <w:tab/>
      </w:r>
      <w:r w:rsidR="002C09ED" w:rsidRPr="000A1523">
        <w:rPr>
          <w:b/>
          <w:bCs/>
        </w:rPr>
        <w:t>even if</w:t>
      </w:r>
      <w:r w:rsidR="002C09ED">
        <w:t xml:space="preserve"> </w:t>
      </w:r>
      <w:r w:rsidR="00B11886">
        <w:t xml:space="preserve">it </w:t>
      </w:r>
      <w:r w:rsidR="002C09ED">
        <w:t>make</w:t>
      </w:r>
      <w:r w:rsidR="00B11886">
        <w:t>s</w:t>
      </w:r>
      <w:r w:rsidR="002C09ED">
        <w:t xml:space="preserve"> me unconscious.</w:t>
      </w:r>
    </w:p>
    <w:p w14:paraId="65623546" w14:textId="10E73023" w:rsidR="00027DD4" w:rsidRPr="006323A7" w:rsidRDefault="00027DD4" w:rsidP="00027DD4">
      <w:pPr>
        <w:pStyle w:val="NJPform75indenthanging"/>
      </w:pPr>
      <w:r>
        <w:t>__</w:t>
      </w:r>
      <w:r>
        <w:tab/>
      </w:r>
      <w:r w:rsidR="00B11886" w:rsidRPr="000A1523">
        <w:rPr>
          <w:b/>
          <w:bCs/>
        </w:rPr>
        <w:t>but</w:t>
      </w:r>
      <w:r w:rsidR="00B11886">
        <w:t xml:space="preserve"> </w:t>
      </w:r>
      <w:r w:rsidRPr="000A1523">
        <w:rPr>
          <w:b/>
          <w:bCs/>
        </w:rPr>
        <w:t>not</w:t>
      </w:r>
      <w:r>
        <w:t xml:space="preserve"> </w:t>
      </w:r>
      <w:r w:rsidR="00B11886">
        <w:t xml:space="preserve">to the point of </w:t>
      </w:r>
      <w:r>
        <w:t>unconscious</w:t>
      </w:r>
      <w:r w:rsidR="00B11886">
        <w:t>ness</w:t>
      </w:r>
      <w:r>
        <w:t>.</w:t>
      </w:r>
      <w:r w:rsidRPr="006323A7">
        <w:t xml:space="preserve"> </w:t>
      </w:r>
    </w:p>
    <w:p w14:paraId="5A3D4F07" w14:textId="4CB63194" w:rsidR="00593BD7" w:rsidRDefault="00027DD4" w:rsidP="00593BD7">
      <w:pPr>
        <w:pStyle w:val="NJPformnumberedsection"/>
      </w:pPr>
      <w:r>
        <w:t>If I express the desire to eat or drink</w:t>
      </w:r>
      <w:r w:rsidDel="00027DD4">
        <w:rPr>
          <w:rStyle w:val="CommentReference"/>
          <w:rFonts w:ascii="Calibri" w:eastAsia="Calibri" w:hAnsi="Calibri" w:cs="Calibri"/>
          <w:b w:val="0"/>
        </w:rPr>
        <w:t xml:space="preserve"> </w:t>
      </w:r>
    </w:p>
    <w:p w14:paraId="00000011" w14:textId="670CA2B9" w:rsidR="00851843" w:rsidRPr="006323A7" w:rsidRDefault="0019746E" w:rsidP="00593BD7">
      <w:pPr>
        <w:pStyle w:val="NJPform5indentflush"/>
      </w:pPr>
      <w:r w:rsidRPr="006323A7">
        <w:t>If eating and drinking has stopped</w:t>
      </w:r>
      <w:r w:rsidR="00FD37EF">
        <w:t xml:space="preserve">, but </w:t>
      </w:r>
      <w:r w:rsidRPr="006323A7">
        <w:t xml:space="preserve">I repeatedly </w:t>
      </w:r>
      <w:r w:rsidR="00FD37EF">
        <w:t xml:space="preserve">show by words or gestures </w:t>
      </w:r>
      <w:r w:rsidR="002C09ED">
        <w:t xml:space="preserve">that I want to </w:t>
      </w:r>
      <w:r w:rsidRPr="006323A7">
        <w:t xml:space="preserve">eat or drink, I want </w:t>
      </w:r>
      <w:r w:rsidR="00FD37EF">
        <w:t xml:space="preserve">my </w:t>
      </w:r>
      <w:r w:rsidRPr="006323A7">
        <w:t>caregivers to</w:t>
      </w:r>
      <w:r w:rsidRPr="006323A7">
        <w:rPr>
          <w:b/>
        </w:rPr>
        <w:t xml:space="preserve"> </w:t>
      </w:r>
      <w:r w:rsidRPr="006323A7">
        <w:t>reassess</w:t>
      </w:r>
      <w:r w:rsidR="00D411FE">
        <w:t xml:space="preserve"> my palliative care</w:t>
      </w:r>
      <w:r w:rsidR="00FD37EF">
        <w:t xml:space="preserve"> </w:t>
      </w:r>
      <w:r w:rsidRPr="006323A7">
        <w:t xml:space="preserve">and </w:t>
      </w:r>
      <w:r w:rsidR="000A1523">
        <w:rPr>
          <w:bCs/>
        </w:rPr>
        <w:t>(</w:t>
      </w:r>
      <w:r w:rsidRPr="00615EA4">
        <w:rPr>
          <w:bCs/>
          <w:i/>
          <w:iCs/>
        </w:rPr>
        <w:t xml:space="preserve">initial </w:t>
      </w:r>
      <w:r w:rsidRPr="000A1523">
        <w:rPr>
          <w:bCs/>
          <w:i/>
          <w:iCs/>
        </w:rPr>
        <w:t>one</w:t>
      </w:r>
      <w:r w:rsidR="000A1523">
        <w:rPr>
          <w:bCs/>
        </w:rPr>
        <w:t>)</w:t>
      </w:r>
      <w:r w:rsidRPr="006323A7">
        <w:t xml:space="preserve">: </w:t>
      </w:r>
    </w:p>
    <w:p w14:paraId="00000012" w14:textId="229B2EE5" w:rsidR="00851843" w:rsidRPr="006323A7" w:rsidRDefault="003872FF" w:rsidP="00593BD7">
      <w:pPr>
        <w:pStyle w:val="NJPform75indenthanging"/>
      </w:pPr>
      <w:r>
        <w:t>__</w:t>
      </w:r>
      <w:r>
        <w:tab/>
      </w:r>
      <w:r w:rsidR="00377288">
        <w:t>c</w:t>
      </w:r>
      <w:r w:rsidR="0019746E" w:rsidRPr="006323A7">
        <w:t xml:space="preserve">ontinue to withhold all </w:t>
      </w:r>
      <w:r w:rsidR="00FD37EF">
        <w:t>help</w:t>
      </w:r>
      <w:r w:rsidR="0019746E" w:rsidRPr="006323A7">
        <w:t xml:space="preserve"> with eating and drinking.</w:t>
      </w:r>
    </w:p>
    <w:p w14:paraId="00000013" w14:textId="57C6720C" w:rsidR="00851843" w:rsidRPr="006323A7" w:rsidRDefault="003872FF" w:rsidP="00593BD7">
      <w:pPr>
        <w:pStyle w:val="NJPform75indenthanging"/>
      </w:pPr>
      <w:r>
        <w:t>__</w:t>
      </w:r>
      <w:r>
        <w:tab/>
      </w:r>
      <w:r w:rsidR="00D952AD">
        <w:t>g</w:t>
      </w:r>
      <w:r w:rsidR="00D952AD" w:rsidRPr="00D04614">
        <w:t xml:space="preserve">ive me only enough food and drink </w:t>
      </w:r>
      <w:r w:rsidR="005A3D78">
        <w:t>to avoid dis</w:t>
      </w:r>
      <w:r w:rsidR="00D952AD" w:rsidRPr="00D04614">
        <w:t>comfort</w:t>
      </w:r>
      <w:r w:rsidR="005A3D78">
        <w:t>,</w:t>
      </w:r>
      <w:r w:rsidR="00D952AD" w:rsidRPr="00D04614">
        <w:t xml:space="preserve"> even if it's not nutritionally adequate (also known as </w:t>
      </w:r>
      <w:r w:rsidR="00D952AD">
        <w:t>'</w:t>
      </w:r>
      <w:r w:rsidR="005A3D78">
        <w:t xml:space="preserve">minimal </w:t>
      </w:r>
      <w:r w:rsidR="00D952AD">
        <w:t>c</w:t>
      </w:r>
      <w:r w:rsidR="00D952AD" w:rsidRPr="00D04614">
        <w:t xml:space="preserve">omfort </w:t>
      </w:r>
      <w:r w:rsidR="00D952AD">
        <w:t>f</w:t>
      </w:r>
      <w:r w:rsidR="00D952AD" w:rsidRPr="00D04614">
        <w:t>eeding</w:t>
      </w:r>
      <w:r w:rsidR="00D952AD">
        <w:t>'</w:t>
      </w:r>
      <w:r w:rsidR="00D952AD" w:rsidRPr="00D04614">
        <w:t>)</w:t>
      </w:r>
      <w:r w:rsidR="0019746E" w:rsidRPr="006323A7">
        <w:t xml:space="preserve">. </w:t>
      </w:r>
      <w:r w:rsidR="0019746E" w:rsidRPr="000A1523">
        <w:rPr>
          <w:b/>
          <w:bCs/>
        </w:rPr>
        <w:t xml:space="preserve">I understand this approach will </w:t>
      </w:r>
      <w:r w:rsidR="008A53FA">
        <w:rPr>
          <w:b/>
          <w:bCs/>
        </w:rPr>
        <w:t xml:space="preserve">likely </w:t>
      </w:r>
      <w:r w:rsidR="0019746E" w:rsidRPr="000A1523">
        <w:rPr>
          <w:b/>
          <w:bCs/>
        </w:rPr>
        <w:t>prolong my dying process.</w:t>
      </w:r>
      <w:r w:rsidR="0019746E" w:rsidRPr="006323A7">
        <w:t xml:space="preserve"> </w:t>
      </w:r>
    </w:p>
    <w:p w14:paraId="00000017" w14:textId="66A10794" w:rsidR="00851843" w:rsidRPr="00DD52A0" w:rsidRDefault="00F33CCC" w:rsidP="00593BD7">
      <w:pPr>
        <w:pStyle w:val="NJPformnumberedsection"/>
      </w:pPr>
      <w:r w:rsidRPr="00DD52A0">
        <w:t xml:space="preserve">Medical </w:t>
      </w:r>
      <w:r w:rsidR="00A30A3C" w:rsidRPr="00DD52A0">
        <w:t>f</w:t>
      </w:r>
      <w:r w:rsidR="0019746E" w:rsidRPr="00DD52A0">
        <w:t xml:space="preserve">acilities and </w:t>
      </w:r>
      <w:r w:rsidR="00A30A3C" w:rsidRPr="00DD52A0">
        <w:t>p</w:t>
      </w:r>
      <w:r w:rsidR="0019746E" w:rsidRPr="00DD52A0">
        <w:t xml:space="preserve">roviders that </w:t>
      </w:r>
      <w:r w:rsidR="00A30A3C" w:rsidRPr="00DD52A0">
        <w:t>w</w:t>
      </w:r>
      <w:r w:rsidR="0019746E" w:rsidRPr="00DD52A0">
        <w:t xml:space="preserve">ill </w:t>
      </w:r>
      <w:r w:rsidR="00A30A3C" w:rsidRPr="00DD52A0">
        <w:t>n</w:t>
      </w:r>
      <w:r w:rsidR="0019746E" w:rsidRPr="00DD52A0">
        <w:t xml:space="preserve">ot </w:t>
      </w:r>
      <w:r w:rsidR="00A30A3C" w:rsidRPr="00DD52A0">
        <w:t>h</w:t>
      </w:r>
      <w:r w:rsidR="0019746E" w:rsidRPr="00DD52A0">
        <w:t xml:space="preserve">onor </w:t>
      </w:r>
      <w:r w:rsidR="00A30A3C" w:rsidRPr="00DD52A0">
        <w:t>t</w:t>
      </w:r>
      <w:r w:rsidR="0019746E" w:rsidRPr="00DD52A0">
        <w:t>his</w:t>
      </w:r>
      <w:r w:rsidRPr="00DD52A0">
        <w:t xml:space="preserve"> </w:t>
      </w:r>
      <w:r w:rsidR="00A30A3C" w:rsidRPr="00DD52A0">
        <w:t>d</w:t>
      </w:r>
      <w:r w:rsidR="0019746E" w:rsidRPr="00DD52A0">
        <w:t>irective</w:t>
      </w:r>
    </w:p>
    <w:p w14:paraId="00000018" w14:textId="27D391FD" w:rsidR="00851843" w:rsidRPr="00DD52A0" w:rsidRDefault="0019746E" w:rsidP="00593BD7">
      <w:pPr>
        <w:pStyle w:val="NJPform5indentflush"/>
      </w:pPr>
      <w:r w:rsidRPr="000A1523">
        <w:rPr>
          <w:b/>
          <w:bCs/>
        </w:rPr>
        <w:t>Before</w:t>
      </w:r>
      <w:r w:rsidRPr="00DD52A0">
        <w:t xml:space="preserve"> I </w:t>
      </w:r>
      <w:r w:rsidR="00F33CCC" w:rsidRPr="00DD52A0">
        <w:t xml:space="preserve">receive care from a medical </w:t>
      </w:r>
      <w:r w:rsidRPr="00DD52A0">
        <w:t xml:space="preserve">facility or provider (including my physician or residential hospice, or long-term care facility), I want </w:t>
      </w:r>
      <w:r w:rsidR="00F33CCC" w:rsidRPr="00DD52A0">
        <w:t xml:space="preserve">the </w:t>
      </w:r>
      <w:r w:rsidRPr="00DD52A0">
        <w:t xml:space="preserve">facility or provider to </w:t>
      </w:r>
      <w:r w:rsidR="00F33CCC" w:rsidRPr="00DD52A0">
        <w:t xml:space="preserve">confirm it will follow the instructions in this </w:t>
      </w:r>
      <w:r w:rsidR="00CD341F" w:rsidRPr="00DD52A0">
        <w:t>directive</w:t>
      </w:r>
      <w:r w:rsidR="00F33CCC" w:rsidRPr="00DD52A0">
        <w:t xml:space="preserve">.  </w:t>
      </w:r>
      <w:r w:rsidRPr="00DD52A0">
        <w:t>If the</w:t>
      </w:r>
      <w:r w:rsidR="00F33CCC" w:rsidRPr="00DD52A0">
        <w:t xml:space="preserve"> medical facility or provider will not follow the instructions in this </w:t>
      </w:r>
      <w:r w:rsidR="00CD341F" w:rsidRPr="00DD52A0">
        <w:t>directive</w:t>
      </w:r>
      <w:r w:rsidR="00F33CCC" w:rsidRPr="00DD52A0">
        <w:t xml:space="preserve"> due to moral, ethical</w:t>
      </w:r>
      <w:r w:rsidR="004E1E1E">
        <w:t>,</w:t>
      </w:r>
      <w:r w:rsidR="00F33CCC" w:rsidRPr="00DD52A0">
        <w:t xml:space="preserve"> or other reasons, my decision- maker</w:t>
      </w:r>
      <w:r w:rsidRPr="00DD52A0">
        <w:t xml:space="preserve"> should make all reasonable efforts to </w:t>
      </w:r>
      <w:r w:rsidR="00F33CCC" w:rsidRPr="00DD52A0">
        <w:t xml:space="preserve">make sure </w:t>
      </w:r>
      <w:r w:rsidRPr="00DD52A0">
        <w:t xml:space="preserve">I </w:t>
      </w:r>
      <w:r w:rsidR="00F33CCC" w:rsidRPr="00DD52A0">
        <w:t xml:space="preserve">get </w:t>
      </w:r>
      <w:r w:rsidRPr="00DD52A0">
        <w:t>care from a facility or provider that will.</w:t>
      </w:r>
    </w:p>
    <w:p w14:paraId="14FD1418" w14:textId="1BFD562F" w:rsidR="002E5891" w:rsidRDefault="000A1523" w:rsidP="002E5891">
      <w:pPr>
        <w:pStyle w:val="NJPform75indenthanging"/>
      </w:pPr>
      <w:r>
        <w:t>(</w:t>
      </w:r>
      <w:r w:rsidR="002E5891" w:rsidRPr="00F377D0">
        <w:rPr>
          <w:i/>
          <w:iCs/>
        </w:rPr>
        <w:t>Initial if selected</w:t>
      </w:r>
      <w:r>
        <w:t>)</w:t>
      </w:r>
    </w:p>
    <w:p w14:paraId="00000019" w14:textId="478571D0" w:rsidR="00851843" w:rsidRDefault="002E5891" w:rsidP="000A1523">
      <w:pPr>
        <w:pStyle w:val="NJPform75indenthanging"/>
      </w:pPr>
      <w:r w:rsidRPr="001568A6">
        <w:t>__</w:t>
      </w:r>
      <w:r w:rsidRPr="001568A6">
        <w:tab/>
      </w:r>
      <w:r w:rsidRPr="000A1523">
        <w:rPr>
          <w:b/>
          <w:bCs/>
        </w:rPr>
        <w:t>A</w:t>
      </w:r>
      <w:r w:rsidR="0019746E" w:rsidRPr="000A1523">
        <w:rPr>
          <w:b/>
          <w:bCs/>
        </w:rPr>
        <w:t>fter</w:t>
      </w:r>
      <w:r w:rsidR="0019746E" w:rsidRPr="001568A6">
        <w:t xml:space="preserve"> I </w:t>
      </w:r>
      <w:r w:rsidR="00F33CCC" w:rsidRPr="001568A6">
        <w:t>am admitted</w:t>
      </w:r>
      <w:r w:rsidR="0019746E" w:rsidRPr="001568A6">
        <w:t xml:space="preserve"> or receiving care</w:t>
      </w:r>
      <w:r w:rsidRPr="000A1523">
        <w:t>,</w:t>
      </w:r>
      <w:r w:rsidR="0019746E" w:rsidRPr="001568A6">
        <w:t xml:space="preserve"> </w:t>
      </w:r>
      <w:r w:rsidRPr="000A1523">
        <w:t xml:space="preserve">if </w:t>
      </w:r>
      <w:r w:rsidR="0019746E" w:rsidRPr="001568A6">
        <w:t xml:space="preserve">a facility or provider will not honor </w:t>
      </w:r>
      <w:r w:rsidR="00D37B15" w:rsidRPr="001568A6">
        <w:t xml:space="preserve">the </w:t>
      </w:r>
      <w:r w:rsidR="0019746E" w:rsidRPr="001568A6">
        <w:t>instructions</w:t>
      </w:r>
      <w:r w:rsidR="00D37B15" w:rsidRPr="001568A6">
        <w:t xml:space="preserve"> in this </w:t>
      </w:r>
      <w:r w:rsidR="006F74F2" w:rsidRPr="001568A6">
        <w:t>directive</w:t>
      </w:r>
      <w:r w:rsidR="0019746E" w:rsidRPr="001568A6">
        <w:t xml:space="preserve">, my </w:t>
      </w:r>
      <w:r w:rsidR="00CD341F" w:rsidRPr="001568A6">
        <w:t xml:space="preserve">decision-maker </w:t>
      </w:r>
      <w:r w:rsidR="0019746E" w:rsidRPr="001568A6">
        <w:t xml:space="preserve">should make all reasonable efforts to </w:t>
      </w:r>
      <w:r w:rsidR="00F33CCC" w:rsidRPr="001568A6">
        <w:t xml:space="preserve">make sure </w:t>
      </w:r>
      <w:r w:rsidR="0019746E" w:rsidRPr="001568A6">
        <w:t xml:space="preserve">I </w:t>
      </w:r>
      <w:r w:rsidR="00F33CCC" w:rsidRPr="001568A6">
        <w:t xml:space="preserve">get </w:t>
      </w:r>
      <w:r w:rsidR="0019746E" w:rsidRPr="001568A6">
        <w:t xml:space="preserve">care from another </w:t>
      </w:r>
      <w:r w:rsidR="005F71C4" w:rsidRPr="001568A6">
        <w:t xml:space="preserve">facility or </w:t>
      </w:r>
      <w:r w:rsidR="0019746E" w:rsidRPr="001568A6">
        <w:t xml:space="preserve">provider </w:t>
      </w:r>
      <w:r w:rsidR="005F71C4" w:rsidRPr="001568A6">
        <w:t>that will. I understand this means I may be transferred to another medical facility or living situation that might cost more or be less convenient.</w:t>
      </w:r>
    </w:p>
    <w:p w14:paraId="6555B65A" w14:textId="5E26D24F" w:rsidR="007E5596" w:rsidRPr="006323A7" w:rsidRDefault="007E5596" w:rsidP="007E5596">
      <w:pPr>
        <w:pStyle w:val="NJPform5indentflush"/>
      </w:pPr>
      <w:r w:rsidRPr="00656AAC">
        <w:t xml:space="preserve">If a medical facility or provider will </w:t>
      </w:r>
      <w:r w:rsidRPr="000A1523">
        <w:rPr>
          <w:b/>
          <w:bCs/>
        </w:rPr>
        <w:t>not</w:t>
      </w:r>
      <w:r w:rsidRPr="00656AAC">
        <w:t xml:space="preserve"> follow this directive due to legal or institutional barriers, I want to be given only enough food and drink </w:t>
      </w:r>
      <w:r w:rsidR="005A3D78">
        <w:t>to avoid dis</w:t>
      </w:r>
      <w:r w:rsidRPr="00656AAC">
        <w:t xml:space="preserve">comfort even if not nutritionally adequate (also known as </w:t>
      </w:r>
      <w:r w:rsidR="005A3D78">
        <w:t>'minimal c</w:t>
      </w:r>
      <w:r w:rsidRPr="00656AAC">
        <w:t xml:space="preserve">omfort </w:t>
      </w:r>
      <w:r w:rsidR="005A3D78">
        <w:t>f</w:t>
      </w:r>
      <w:r w:rsidRPr="00656AAC">
        <w:t>eeding</w:t>
      </w:r>
      <w:r w:rsidR="005A3D78">
        <w:t>'</w:t>
      </w:r>
      <w:r w:rsidRPr="00656AAC">
        <w:t>).</w:t>
      </w:r>
    </w:p>
    <w:p w14:paraId="0000001A" w14:textId="32A22339" w:rsidR="00851843" w:rsidRPr="006323A7" w:rsidRDefault="00520A78" w:rsidP="00593BD7">
      <w:pPr>
        <w:pStyle w:val="NJPformnumberedsection"/>
      </w:pPr>
      <w:r>
        <w:lastRenderedPageBreak/>
        <w:t>D</w:t>
      </w:r>
      <w:r w:rsidR="0019746E" w:rsidRPr="006323A7">
        <w:t xml:space="preserve">ispute </w:t>
      </w:r>
      <w:r w:rsidR="00A30A3C">
        <w:t>r</w:t>
      </w:r>
      <w:r w:rsidR="0019746E" w:rsidRPr="006323A7">
        <w:t>esolution</w:t>
      </w:r>
    </w:p>
    <w:p w14:paraId="0000001C" w14:textId="07B8475E" w:rsidR="00851843" w:rsidRPr="006323A7" w:rsidRDefault="005F71C4" w:rsidP="00593BD7">
      <w:pPr>
        <w:pStyle w:val="NJPform5indentflush"/>
      </w:pPr>
      <w:r>
        <w:t xml:space="preserve">My decision-maker will resolve </w:t>
      </w:r>
      <w:r w:rsidR="00520A78">
        <w:t xml:space="preserve">any </w:t>
      </w:r>
      <w:r>
        <w:t xml:space="preserve">disagreement about </w:t>
      </w:r>
      <w:r w:rsidR="0019746E" w:rsidRPr="006323A7">
        <w:t>the instructions</w:t>
      </w:r>
      <w:r>
        <w:t xml:space="preserve"> in this </w:t>
      </w:r>
      <w:r w:rsidR="00A30A3C">
        <w:t>directive</w:t>
      </w:r>
      <w:r w:rsidR="0019746E" w:rsidRPr="006323A7">
        <w:t xml:space="preserve"> and/or whether the conditions </w:t>
      </w:r>
      <w:r>
        <w:t xml:space="preserve">I have chosen </w:t>
      </w:r>
      <w:proofErr w:type="gramStart"/>
      <w:r w:rsidR="0019746E" w:rsidRPr="006323A7">
        <w:t>have</w:t>
      </w:r>
      <w:proofErr w:type="gramEnd"/>
      <w:r w:rsidR="0019746E" w:rsidRPr="006323A7">
        <w:t xml:space="preserve"> been met. </w:t>
      </w:r>
    </w:p>
    <w:p w14:paraId="0000001D" w14:textId="171680DA" w:rsidR="00851843" w:rsidRPr="006323A7" w:rsidRDefault="0019746E" w:rsidP="00593BD7">
      <w:pPr>
        <w:pStyle w:val="NJPform5indentflush"/>
      </w:pPr>
      <w:r w:rsidRPr="006323A7">
        <w:t xml:space="preserve">If no </w:t>
      </w:r>
      <w:r w:rsidR="005F71C4">
        <w:t>decision-maker</w:t>
      </w:r>
      <w:r w:rsidRPr="006323A7">
        <w:t xml:space="preserve"> is available, </w:t>
      </w:r>
      <w:r w:rsidR="00AE0FD6">
        <w:t xml:space="preserve">then </w:t>
      </w:r>
      <w:r w:rsidRPr="006323A7">
        <w:t xml:space="preserve">I want my </w:t>
      </w:r>
      <w:r w:rsidR="005F71C4">
        <w:t>medical providers</w:t>
      </w:r>
      <w:r w:rsidRPr="006323A7">
        <w:t xml:space="preserve"> to make these decisions</w:t>
      </w:r>
      <w:r w:rsidR="00D61E49">
        <w:t xml:space="preserve"> if that is legally allowed</w:t>
      </w:r>
      <w:r w:rsidRPr="006323A7">
        <w:t>.</w:t>
      </w:r>
    </w:p>
    <w:p w14:paraId="0521F3B5" w14:textId="08BD1911" w:rsidR="007E5596" w:rsidRPr="006323A7" w:rsidRDefault="0019746E" w:rsidP="00593BD7">
      <w:pPr>
        <w:pStyle w:val="NJPform5indentflush"/>
      </w:pPr>
      <w:r w:rsidRPr="006323A7">
        <w:t>If any part of this directive is determined to be legally invalid, all other parts should be honored.</w:t>
      </w:r>
    </w:p>
    <w:p w14:paraId="0000001F" w14:textId="4AC937E2" w:rsidR="00851843" w:rsidRPr="006323A7" w:rsidRDefault="0019746E" w:rsidP="00593BD7">
      <w:pPr>
        <w:pStyle w:val="NJPformnumberedsection"/>
      </w:pPr>
      <w:r w:rsidRPr="006323A7">
        <w:t xml:space="preserve">Health </w:t>
      </w:r>
      <w:r w:rsidR="00C43E5C">
        <w:t>c</w:t>
      </w:r>
      <w:r w:rsidRPr="006323A7">
        <w:t xml:space="preserve">are </w:t>
      </w:r>
      <w:r w:rsidR="00DF129E">
        <w:t>decision-maker</w:t>
      </w:r>
      <w:r w:rsidRPr="006323A7">
        <w:t xml:space="preserve"> </w:t>
      </w:r>
    </w:p>
    <w:p w14:paraId="2441DD25" w14:textId="691D1DA1" w:rsidR="00596DA1" w:rsidRDefault="0019746E" w:rsidP="00154A46">
      <w:pPr>
        <w:pStyle w:val="NJPform5indenthanging"/>
      </w:pPr>
      <w:r w:rsidRPr="006323A7">
        <w:t>__</w:t>
      </w:r>
      <w:r w:rsidR="00154A46">
        <w:tab/>
      </w:r>
      <w:r w:rsidRPr="006323A7">
        <w:t xml:space="preserve">I have named a health care </w:t>
      </w:r>
      <w:r w:rsidR="00DF129E">
        <w:t xml:space="preserve">decision-maker </w:t>
      </w:r>
      <w:r w:rsidR="00590A77">
        <w:t xml:space="preserve">in </w:t>
      </w:r>
      <w:r w:rsidR="00596DA1">
        <w:t xml:space="preserve">the following </w:t>
      </w:r>
      <w:r w:rsidR="00590A77">
        <w:t>legal document</w:t>
      </w:r>
      <w:r w:rsidR="00596DA1">
        <w:t xml:space="preserve"> </w:t>
      </w:r>
      <w:r w:rsidR="000A1523">
        <w:t>(</w:t>
      </w:r>
      <w:r w:rsidR="00CF4831">
        <w:rPr>
          <w:i/>
          <w:iCs/>
        </w:rPr>
        <w:t>i</w:t>
      </w:r>
      <w:r w:rsidR="00596DA1" w:rsidRPr="000A1523">
        <w:rPr>
          <w:i/>
          <w:iCs/>
        </w:rPr>
        <w:t>nitial one and attach a copy</w:t>
      </w:r>
      <w:r w:rsidR="0013152D">
        <w:rPr>
          <w:i/>
          <w:iCs/>
        </w:rPr>
        <w:t>, if possible</w:t>
      </w:r>
      <w:r w:rsidR="000A1523">
        <w:t>)</w:t>
      </w:r>
      <w:r w:rsidR="00CF4831">
        <w:t>:</w:t>
      </w:r>
    </w:p>
    <w:p w14:paraId="61A42E9A" w14:textId="507B0B89" w:rsidR="00596DA1" w:rsidRDefault="00596DA1" w:rsidP="000A1523">
      <w:pPr>
        <w:pStyle w:val="NJPform5indenthanging"/>
        <w:ind w:left="1800"/>
      </w:pPr>
      <w:r w:rsidRPr="006323A7">
        <w:t>__</w:t>
      </w:r>
      <w:r>
        <w:tab/>
        <w:t>Power of Attorney for Health Care</w:t>
      </w:r>
    </w:p>
    <w:p w14:paraId="7550B390" w14:textId="6FBD93B8" w:rsidR="00612F4C" w:rsidRDefault="00654FD3" w:rsidP="000A1523">
      <w:pPr>
        <w:pStyle w:val="NJPform5indenthanging"/>
        <w:ind w:left="1800"/>
      </w:pPr>
      <w:r w:rsidRPr="006323A7">
        <w:t>__</w:t>
      </w:r>
      <w:r>
        <w:tab/>
        <w:t>Health Care</w:t>
      </w:r>
      <w:r w:rsidR="00BF567E">
        <w:t xml:space="preserve"> Proxy</w:t>
      </w:r>
    </w:p>
    <w:p w14:paraId="6E51CEA0" w14:textId="31033945" w:rsidR="00596DA1" w:rsidRDefault="00596DA1" w:rsidP="000A1523">
      <w:pPr>
        <w:pStyle w:val="NJPform5indenthanging"/>
        <w:tabs>
          <w:tab w:val="left" w:pos="9000"/>
        </w:tabs>
        <w:ind w:left="1800"/>
      </w:pPr>
      <w:r w:rsidRPr="006323A7">
        <w:t>__</w:t>
      </w:r>
      <w:r>
        <w:tab/>
      </w:r>
      <w:proofErr w:type="gramStart"/>
      <w:r>
        <w:t>Other</w:t>
      </w:r>
      <w:proofErr w:type="gramEnd"/>
      <w:r>
        <w:t xml:space="preserve"> document (</w:t>
      </w:r>
      <w:r w:rsidRPr="000A1523">
        <w:rPr>
          <w:i/>
          <w:iCs/>
        </w:rPr>
        <w:t>name</w:t>
      </w:r>
      <w:r>
        <w:t xml:space="preserve">): </w:t>
      </w:r>
      <w:r w:rsidRPr="000A1523">
        <w:rPr>
          <w:u w:val="single"/>
        </w:rPr>
        <w:tab/>
      </w:r>
    </w:p>
    <w:p w14:paraId="00000021" w14:textId="62B88CFD" w:rsidR="00851843" w:rsidRPr="006323A7" w:rsidRDefault="0019746E" w:rsidP="00154A46">
      <w:pPr>
        <w:pStyle w:val="NJPform5indenthanging"/>
      </w:pPr>
      <w:r w:rsidRPr="006323A7">
        <w:t>__</w:t>
      </w:r>
      <w:r w:rsidR="00154A46">
        <w:tab/>
      </w:r>
      <w:r w:rsidRPr="006323A7">
        <w:t xml:space="preserve">I have </w:t>
      </w:r>
      <w:r w:rsidR="003818C0" w:rsidRPr="003818C0">
        <w:rPr>
          <w:b/>
          <w:bCs/>
        </w:rPr>
        <w:t>not</w:t>
      </w:r>
      <w:r w:rsidR="003818C0">
        <w:t xml:space="preserve"> </w:t>
      </w:r>
      <w:r w:rsidRPr="006323A7">
        <w:t xml:space="preserve">yet named a health care </w:t>
      </w:r>
      <w:r w:rsidR="00DF129E">
        <w:t>decision-maker</w:t>
      </w:r>
      <w:r w:rsidRPr="006323A7">
        <w:t>.</w:t>
      </w:r>
    </w:p>
    <w:p w14:paraId="0BB746EB" w14:textId="1422E401" w:rsidR="00590A77" w:rsidRDefault="0019746E" w:rsidP="00593BD7">
      <w:pPr>
        <w:pStyle w:val="NJPformnumberedsection"/>
      </w:pPr>
      <w:r w:rsidRPr="006323A7">
        <w:t xml:space="preserve">Other </w:t>
      </w:r>
      <w:r w:rsidR="00590A77">
        <w:t xml:space="preserve">advance planning </w:t>
      </w:r>
    </w:p>
    <w:p w14:paraId="45B1D025" w14:textId="77777777" w:rsidR="0017758D" w:rsidRPr="006323A7" w:rsidRDefault="0017758D" w:rsidP="0017758D">
      <w:pPr>
        <w:pStyle w:val="NJPform5indentflush"/>
      </w:pPr>
      <w:r w:rsidRPr="006323A7">
        <w:t xml:space="preserve">I intend this directive to supplement any existing documents about my end-of-life care. This </w:t>
      </w:r>
      <w:r>
        <w:t>directive</w:t>
      </w:r>
      <w:r w:rsidRPr="006323A7">
        <w:t xml:space="preserve"> does not revoke any existing documents except with respect to receiving food and </w:t>
      </w:r>
      <w:r>
        <w:t>liquid</w:t>
      </w:r>
      <w:r w:rsidRPr="006323A7">
        <w:t xml:space="preserve"> by mouth, in which case this </w:t>
      </w:r>
      <w:r>
        <w:t xml:space="preserve">directive </w:t>
      </w:r>
      <w:r w:rsidRPr="006323A7">
        <w:t>shall govern.</w:t>
      </w:r>
    </w:p>
    <w:p w14:paraId="00000023" w14:textId="2D65D0FD" w:rsidR="00851843" w:rsidRPr="006323A7" w:rsidRDefault="000F1403" w:rsidP="00154A46">
      <w:pPr>
        <w:pStyle w:val="NJPform5indentflush"/>
      </w:pPr>
      <w:r>
        <w:t xml:space="preserve">I </w:t>
      </w:r>
      <w:r w:rsidR="0019746E" w:rsidRPr="006323A7">
        <w:t xml:space="preserve">have the following </w:t>
      </w:r>
      <w:r>
        <w:t xml:space="preserve">other </w:t>
      </w:r>
      <w:r w:rsidR="00590A77" w:rsidRPr="00590A77">
        <w:t xml:space="preserve">documents about </w:t>
      </w:r>
      <w:r w:rsidR="00A95912">
        <w:t>advance planning</w:t>
      </w:r>
      <w:r w:rsidR="00826571">
        <w:t xml:space="preserve"> or</w:t>
      </w:r>
      <w:r w:rsidR="00590A77" w:rsidRPr="00590A77">
        <w:t xml:space="preserve"> end-of-life wishes</w:t>
      </w:r>
      <w:r w:rsidR="0019746E" w:rsidRPr="006323A7">
        <w:t>:</w:t>
      </w:r>
    </w:p>
    <w:p w14:paraId="00000024" w14:textId="360F4477" w:rsidR="00851843" w:rsidRPr="006323A7" w:rsidRDefault="0019746E" w:rsidP="00154A46">
      <w:pPr>
        <w:pStyle w:val="NJPform5indentflush"/>
      </w:pPr>
      <w:r w:rsidRPr="006323A7">
        <w:t xml:space="preserve">Name: __________________________________ </w:t>
      </w:r>
    </w:p>
    <w:p w14:paraId="00000025" w14:textId="02C258CF" w:rsidR="00851843" w:rsidRPr="006323A7" w:rsidRDefault="0019746E" w:rsidP="00154A46">
      <w:pPr>
        <w:pStyle w:val="NJPform5indentflush"/>
      </w:pPr>
      <w:r w:rsidRPr="006323A7">
        <w:t xml:space="preserve">Name: __________________________________ </w:t>
      </w:r>
    </w:p>
    <w:p w14:paraId="00000026" w14:textId="74D5ACED" w:rsidR="00851843" w:rsidRPr="006323A7" w:rsidRDefault="0019746E" w:rsidP="00154A46">
      <w:pPr>
        <w:pStyle w:val="NJPform5indentflush"/>
      </w:pPr>
      <w:r w:rsidRPr="006323A7">
        <w:t xml:space="preserve">Name: __________________________________ </w:t>
      </w:r>
    </w:p>
    <w:p w14:paraId="00000027" w14:textId="4457F4FD" w:rsidR="00851843" w:rsidRPr="006323A7" w:rsidRDefault="0019746E" w:rsidP="00154A46">
      <w:pPr>
        <w:pStyle w:val="NJPform5indentflush"/>
      </w:pPr>
      <w:r w:rsidRPr="006323A7">
        <w:t xml:space="preserve">Name: __________________________________ </w:t>
      </w:r>
    </w:p>
    <w:p w14:paraId="00000029" w14:textId="32CE9EE5" w:rsidR="00851843" w:rsidRPr="006323A7" w:rsidRDefault="0019746E" w:rsidP="00593BD7">
      <w:pPr>
        <w:pStyle w:val="NJPformnumberedsection"/>
      </w:pPr>
      <w:r w:rsidRPr="006323A7">
        <w:t>Liability Waiver</w:t>
      </w:r>
    </w:p>
    <w:p w14:paraId="65B8D69C" w14:textId="6553C958" w:rsidR="006B3635" w:rsidRDefault="0019746E" w:rsidP="00593BD7">
      <w:pPr>
        <w:pStyle w:val="NJPform5indentflush"/>
      </w:pPr>
      <w:r w:rsidRPr="006323A7">
        <w:t xml:space="preserve">I voluntarily assume </w:t>
      </w:r>
      <w:proofErr w:type="gramStart"/>
      <w:r w:rsidRPr="006323A7">
        <w:t>any and all</w:t>
      </w:r>
      <w:proofErr w:type="gramEnd"/>
      <w:r w:rsidRPr="006323A7">
        <w:t xml:space="preserve"> risk associated with my choice to use VSED as an end-of-life option. I release all persons, including my health care </w:t>
      </w:r>
      <w:r w:rsidR="00DF129E">
        <w:t>decision-makers</w:t>
      </w:r>
      <w:r w:rsidRPr="006323A7">
        <w:t>, medical providers, caregivers (including but not limited to my physicians, nurses, care facilities, doulas</w:t>
      </w:r>
      <w:r w:rsidR="00B82378">
        <w:t>,</w:t>
      </w:r>
      <w:r w:rsidRPr="006323A7">
        <w:t xml:space="preserve"> or personal care providers, etc.), and family members and other loved ones from any and all liability that could result from any and all actions they may take in good faith reliance on my wishes as </w:t>
      </w:r>
      <w:r w:rsidR="006B3635">
        <w:t xml:space="preserve">described </w:t>
      </w:r>
      <w:r w:rsidRPr="006323A7">
        <w:t xml:space="preserve">in this directive. This includes my express release of civil liability and my </w:t>
      </w:r>
      <w:proofErr w:type="gramStart"/>
      <w:r w:rsidRPr="006323A7">
        <w:t>strongly held</w:t>
      </w:r>
      <w:proofErr w:type="gramEnd"/>
      <w:r w:rsidRPr="006323A7">
        <w:t xml:space="preserve"> wish that they </w:t>
      </w:r>
      <w:proofErr w:type="gramStart"/>
      <w:r w:rsidRPr="000A1523">
        <w:rPr>
          <w:b/>
          <w:bCs/>
        </w:rPr>
        <w:t>not</w:t>
      </w:r>
      <w:r w:rsidRPr="006323A7">
        <w:t xml:space="preserve"> be</w:t>
      </w:r>
      <w:proofErr w:type="gramEnd"/>
      <w:r w:rsidRPr="006323A7">
        <w:t xml:space="preserve"> subject to any criminal or disciplinary sanctions. </w:t>
      </w:r>
    </w:p>
    <w:p w14:paraId="5F333EB2" w14:textId="7A0117F4" w:rsidR="006B3635" w:rsidRDefault="0019746E" w:rsidP="00593BD7">
      <w:pPr>
        <w:pStyle w:val="NJPform5indentflush"/>
      </w:pPr>
      <w:r w:rsidRPr="006323A7">
        <w:t xml:space="preserve">Further, I direct my estate </w:t>
      </w:r>
      <w:r w:rsidR="006B3635">
        <w:t xml:space="preserve">to </w:t>
      </w:r>
      <w:r w:rsidRPr="006323A7">
        <w:t xml:space="preserve">hold harmless and indemnify my health care </w:t>
      </w:r>
      <w:r w:rsidR="006B3635">
        <w:t>decision-makers</w:t>
      </w:r>
      <w:r w:rsidRPr="006323A7">
        <w:t>, medical providers, caregivers, family members</w:t>
      </w:r>
      <w:r w:rsidR="00B82378">
        <w:t>,</w:t>
      </w:r>
      <w:r w:rsidRPr="006323A7">
        <w:t xml:space="preserve"> and other loved ones for acts done </w:t>
      </w:r>
      <w:r w:rsidR="006B3635">
        <w:t xml:space="preserve">according to this advance directive </w:t>
      </w:r>
      <w:r w:rsidRPr="006323A7">
        <w:t>in good faith.</w:t>
      </w:r>
    </w:p>
    <w:p w14:paraId="5970C5D3" w14:textId="4FB5FB24" w:rsidR="006323A7" w:rsidRDefault="0019746E" w:rsidP="00593BD7">
      <w:pPr>
        <w:pStyle w:val="NJPform5indentflush"/>
      </w:pPr>
      <w:r w:rsidRPr="006323A7">
        <w:t xml:space="preserve">Finally, I wish to make it clear that I am making this directive of my own free will and am doing so intentionally to ensure that my medical care is consistent with my stated </w:t>
      </w:r>
      <w:r w:rsidRPr="006323A7">
        <w:lastRenderedPageBreak/>
        <w:t xml:space="preserve">wishes. As a result, I regard any action taken to undermine my wishes as </w:t>
      </w:r>
      <w:r w:rsidR="006B3635">
        <w:t xml:space="preserve">described </w:t>
      </w:r>
      <w:r w:rsidRPr="006323A7">
        <w:t xml:space="preserve">in this directive as medical battery and authorize my surrogate and/or my estate to pursue such a claim on my behalf. </w:t>
      </w:r>
    </w:p>
    <w:p w14:paraId="0000002C" w14:textId="13707B42" w:rsidR="00851843" w:rsidRPr="006323A7" w:rsidRDefault="00EC66D0" w:rsidP="00593BD7">
      <w:pPr>
        <w:pStyle w:val="NJPformnumberedsection"/>
      </w:pPr>
      <w:r>
        <w:t>Capacity</w:t>
      </w:r>
    </w:p>
    <w:p w14:paraId="0B78D84F" w14:textId="2AAEEA50" w:rsidR="006323A7" w:rsidRDefault="0019746E" w:rsidP="00F460A1">
      <w:pPr>
        <w:pStyle w:val="NJPform5indentflush"/>
      </w:pPr>
      <w:r w:rsidRPr="006323A7">
        <w:t xml:space="preserve">I am making this </w:t>
      </w:r>
      <w:r w:rsidR="001E7B41">
        <w:t xml:space="preserve">VSED </w:t>
      </w:r>
      <w:r w:rsidR="00F460A1">
        <w:t xml:space="preserve">Directive </w:t>
      </w:r>
      <w:r w:rsidRPr="006323A7">
        <w:t xml:space="preserve">because if I cannot make decisions for myself, I want my </w:t>
      </w:r>
      <w:r w:rsidR="00F460A1">
        <w:t xml:space="preserve">decision-makers, </w:t>
      </w:r>
      <w:r w:rsidRPr="006323A7">
        <w:t>medical and long-term care providers, caregivers, family, and other loved ones to honor every part of this directive.</w:t>
      </w:r>
    </w:p>
    <w:p w14:paraId="535DADF2" w14:textId="502241E3" w:rsidR="006B3635" w:rsidRDefault="0019746E" w:rsidP="00593BD7">
      <w:pPr>
        <w:pStyle w:val="NJPform5indentflush"/>
      </w:pPr>
      <w:r w:rsidRPr="006323A7">
        <w:t>I am of sound mind</w:t>
      </w:r>
      <w:r w:rsidR="006B3635">
        <w:t xml:space="preserve">. I am </w:t>
      </w:r>
      <w:r w:rsidRPr="006323A7">
        <w:t xml:space="preserve">voluntarily </w:t>
      </w:r>
      <w:r w:rsidR="006B3635">
        <w:t xml:space="preserve">signing </w:t>
      </w:r>
      <w:r w:rsidRPr="006323A7">
        <w:t xml:space="preserve">this </w:t>
      </w:r>
      <w:r w:rsidR="001E7B41">
        <w:t xml:space="preserve">VSED </w:t>
      </w:r>
      <w:r w:rsidR="00F460A1">
        <w:t xml:space="preserve">Directive </w:t>
      </w:r>
      <w:r w:rsidRPr="006323A7">
        <w:t xml:space="preserve">and understand what </w:t>
      </w:r>
      <w:r w:rsidR="00F460A1">
        <w:t xml:space="preserve">it </w:t>
      </w:r>
      <w:r w:rsidRPr="006323A7">
        <w:t xml:space="preserve">means. I make this </w:t>
      </w:r>
      <w:r w:rsidR="00F460A1">
        <w:t xml:space="preserve">advance directive </w:t>
      </w:r>
      <w:r w:rsidRPr="006323A7">
        <w:t xml:space="preserve">of my </w:t>
      </w:r>
      <w:r w:rsidR="006B3635">
        <w:t xml:space="preserve">own </w:t>
      </w:r>
      <w:r w:rsidRPr="006323A7">
        <w:t xml:space="preserve">free will, and I have the mental and emotional capacity to do so. </w:t>
      </w:r>
    </w:p>
    <w:p w14:paraId="7BD5A75B" w14:textId="22DE5D8E" w:rsidR="006323A7" w:rsidRDefault="0019746E" w:rsidP="00593BD7">
      <w:pPr>
        <w:pStyle w:val="NJPform5indentflush"/>
      </w:pPr>
      <w:r w:rsidRPr="006323A7">
        <w:t xml:space="preserve">I understand that honoring this directive might </w:t>
      </w:r>
      <w:r w:rsidR="006B3635">
        <w:t xml:space="preserve">cause me to die </w:t>
      </w:r>
      <w:r w:rsidRPr="006323A7">
        <w:t xml:space="preserve">sooner than if I received </w:t>
      </w:r>
      <w:r w:rsidR="00F460A1">
        <w:t>help</w:t>
      </w:r>
      <w:r w:rsidRPr="006323A7">
        <w:t xml:space="preserve"> with eating and drinking.</w:t>
      </w:r>
    </w:p>
    <w:p w14:paraId="792664E4" w14:textId="28B191C1" w:rsidR="006323A7" w:rsidRDefault="000A1523" w:rsidP="006323A7">
      <w:pPr>
        <w:spacing w:before="120" w:after="120" w:line="276" w:lineRule="auto"/>
        <w:rPr>
          <w:rFonts w:ascii="Arial" w:eastAsia="Times New Roman" w:hAnsi="Arial" w:cs="Arial"/>
          <w:b/>
        </w:rPr>
      </w:pPr>
      <w:r>
        <w:rPr>
          <w:rFonts w:ascii="Arial" w:eastAsia="Times New Roman" w:hAnsi="Arial" w:cs="Arial"/>
          <w:b/>
        </w:rPr>
        <w:t>[S</w:t>
      </w:r>
      <w:r w:rsidR="0019746E" w:rsidRPr="006323A7">
        <w:rPr>
          <w:rFonts w:ascii="Arial" w:eastAsia="Times New Roman" w:hAnsi="Arial" w:cs="Arial"/>
          <w:b/>
        </w:rPr>
        <w:t>ign only in the presence of a notary or qualified witnesses</w:t>
      </w:r>
      <w:r>
        <w:rPr>
          <w:rFonts w:ascii="Arial" w:eastAsia="Times New Roman" w:hAnsi="Arial" w:cs="Arial"/>
          <w:b/>
        </w:rPr>
        <w:t>]</w:t>
      </w:r>
    </w:p>
    <w:p w14:paraId="4E54B18D" w14:textId="77777777" w:rsidR="006435EA" w:rsidRPr="00256754" w:rsidRDefault="006435EA" w:rsidP="006435EA">
      <w:pPr>
        <w:keepLines/>
        <w:tabs>
          <w:tab w:val="left" w:pos="3600"/>
          <w:tab w:val="left" w:pos="4320"/>
          <w:tab w:val="left" w:pos="9270"/>
        </w:tabs>
        <w:spacing w:before="360" w:after="0"/>
        <w:rPr>
          <w:rFonts w:ascii="Arial" w:hAnsi="Arial" w:cs="Arial"/>
          <w:u w:val="single"/>
        </w:rPr>
      </w:pPr>
      <w:r w:rsidRPr="00256754">
        <w:rPr>
          <w:rFonts w:ascii="Arial" w:hAnsi="Arial" w:cs="Arial"/>
          <w:u w:val="single"/>
        </w:rPr>
        <w:tab/>
      </w:r>
      <w:r w:rsidRPr="00256754">
        <w:rPr>
          <w:rFonts w:ascii="Arial" w:hAnsi="Arial" w:cs="Arial"/>
        </w:rPr>
        <w:tab/>
      </w:r>
      <w:r w:rsidRPr="00256754">
        <w:rPr>
          <w:rFonts w:ascii="Arial" w:hAnsi="Arial" w:cs="Arial"/>
          <w:noProof/>
          <w:u w:val="single"/>
        </w:rPr>
        <mc:AlternateContent>
          <mc:Choice Requires="wps">
            <w:drawing>
              <wp:inline distT="0" distB="0" distL="0" distR="0" wp14:anchorId="1922D07C" wp14:editId="30CC2AF2">
                <wp:extent cx="164465" cy="65405"/>
                <wp:effectExtent l="0" t="7620" r="0" b="0"/>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type w14:anchorId="13D8491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alt="&quot;&quot;"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" fillcolor="black" stroked="f">
                <o:lock v:ext="edit" aspectratio="t"/>
                <w10:anchorlock/>
              </v:shape>
            </w:pict>
          </mc:Fallback>
        </mc:AlternateContent>
      </w:r>
      <w:r w:rsidRPr="00256754">
        <w:rPr>
          <w:rFonts w:ascii="Arial" w:hAnsi="Arial" w:cs="Arial"/>
          <w:u w:val="single"/>
        </w:rPr>
        <w:tab/>
      </w:r>
    </w:p>
    <w:p w14:paraId="222C50C1" w14:textId="59CA46B3" w:rsidR="006435EA" w:rsidRPr="00256754" w:rsidRDefault="006435EA" w:rsidP="006435EA">
      <w:pPr>
        <w:keepLines/>
        <w:tabs>
          <w:tab w:val="left" w:pos="3600"/>
          <w:tab w:val="left" w:pos="4320"/>
          <w:tab w:val="left" w:pos="9270"/>
        </w:tabs>
        <w:ind w:left="4320" w:hanging="4320"/>
        <w:rPr>
          <w:rFonts w:ascii="Arial" w:hAnsi="Arial" w:cs="Arial"/>
        </w:rPr>
      </w:pPr>
      <w:r w:rsidRPr="00256754">
        <w:rPr>
          <w:rFonts w:ascii="Arial" w:hAnsi="Arial" w:cs="Arial"/>
        </w:rPr>
        <w:t xml:space="preserve">Date </w:t>
      </w:r>
      <w:r w:rsidRPr="00256754">
        <w:rPr>
          <w:rFonts w:ascii="Arial" w:hAnsi="Arial" w:cs="Arial"/>
        </w:rPr>
        <w:tab/>
      </w:r>
      <w:r w:rsidRPr="00256754">
        <w:rPr>
          <w:rFonts w:ascii="Arial" w:hAnsi="Arial" w:cs="Arial"/>
        </w:rPr>
        <w:tab/>
        <w:t>My Signature</w:t>
      </w:r>
    </w:p>
    <w:p w14:paraId="62A55F85" w14:textId="5B8C1524" w:rsidR="006435EA" w:rsidRPr="00256754" w:rsidRDefault="006435EA" w:rsidP="006435EA">
      <w:pPr>
        <w:keepLines/>
        <w:tabs>
          <w:tab w:val="left" w:pos="3600"/>
          <w:tab w:val="left" w:pos="4320"/>
          <w:tab w:val="left" w:pos="9270"/>
        </w:tabs>
        <w:spacing w:before="360" w:after="0"/>
        <w:rPr>
          <w:rFonts w:ascii="Arial" w:hAnsi="Arial" w:cs="Arial"/>
          <w:u w:val="single"/>
        </w:rPr>
      </w:pPr>
      <w:r w:rsidRPr="00256754">
        <w:rPr>
          <w:rFonts w:ascii="Arial" w:hAnsi="Arial" w:cs="Arial"/>
        </w:rPr>
        <w:tab/>
      </w:r>
      <w:r w:rsidRPr="00256754">
        <w:rPr>
          <w:rFonts w:ascii="Arial" w:hAnsi="Arial" w:cs="Arial"/>
        </w:rPr>
        <w:tab/>
      </w:r>
      <w:r w:rsidRPr="00256754">
        <w:rPr>
          <w:rFonts w:ascii="Arial" w:hAnsi="Arial" w:cs="Arial"/>
          <w:u w:val="single"/>
        </w:rPr>
        <w:tab/>
      </w:r>
    </w:p>
    <w:p w14:paraId="4D8AD8A0" w14:textId="18A145D8" w:rsidR="006435EA" w:rsidRPr="00256754" w:rsidRDefault="006435EA" w:rsidP="006435EA">
      <w:pPr>
        <w:keepLines/>
        <w:tabs>
          <w:tab w:val="left" w:pos="3600"/>
          <w:tab w:val="left" w:pos="4320"/>
          <w:tab w:val="left" w:pos="9270"/>
        </w:tabs>
        <w:ind w:left="4320" w:hanging="4320"/>
        <w:rPr>
          <w:rFonts w:ascii="Arial" w:hAnsi="Arial" w:cs="Arial"/>
        </w:rPr>
      </w:pPr>
      <w:r w:rsidRPr="00256754">
        <w:rPr>
          <w:rFonts w:ascii="Arial" w:hAnsi="Arial" w:cs="Arial"/>
        </w:rPr>
        <w:tab/>
      </w:r>
      <w:r w:rsidRPr="00256754">
        <w:rPr>
          <w:rFonts w:ascii="Arial" w:hAnsi="Arial" w:cs="Arial"/>
        </w:rPr>
        <w:tab/>
        <w:t>Print name</w:t>
      </w:r>
    </w:p>
    <w:p w14:paraId="00000038" w14:textId="5EBA1654" w:rsidR="00851843" w:rsidRPr="006323A7" w:rsidRDefault="0019746E" w:rsidP="006435EA">
      <w:pPr>
        <w:pStyle w:val="NJPformbigsubheading"/>
      </w:pPr>
      <w:r w:rsidRPr="006323A7">
        <w:t>Notarization and Witnessing</w:t>
      </w:r>
    </w:p>
    <w:p w14:paraId="51611CDB" w14:textId="7049C095" w:rsidR="006323A7" w:rsidRDefault="0019746E" w:rsidP="006435EA">
      <w:pPr>
        <w:pStyle w:val="NJPform0indentflush"/>
      </w:pPr>
      <w:r w:rsidRPr="006323A7">
        <w:t xml:space="preserve">While it is </w:t>
      </w:r>
      <w:r w:rsidR="00115A95">
        <w:t>best</w:t>
      </w:r>
      <w:r w:rsidR="00115A95" w:rsidRPr="006323A7">
        <w:t xml:space="preserve"> </w:t>
      </w:r>
      <w:r w:rsidRPr="006323A7">
        <w:t xml:space="preserve">to have this document both </w:t>
      </w:r>
      <w:r w:rsidRPr="001A7A6F">
        <w:t xml:space="preserve">notarized and witnessed, in most </w:t>
      </w:r>
      <w:r w:rsidR="00115A95" w:rsidRPr="001A7A6F">
        <w:t xml:space="preserve">places </w:t>
      </w:r>
      <w:r w:rsidRPr="001A7A6F">
        <w:t>this document is legally binding with either one or the</w:t>
      </w:r>
      <w:r w:rsidRPr="006323A7">
        <w:t xml:space="preserve"> other.</w:t>
      </w:r>
    </w:p>
    <w:p w14:paraId="756298F3" w14:textId="77777777" w:rsidR="005273E3" w:rsidRPr="006435EA" w:rsidRDefault="005273E3" w:rsidP="005273E3">
      <w:pPr>
        <w:pStyle w:val="NJPform0indentflush"/>
        <w:rPr>
          <w:spacing w:val="-3"/>
        </w:rPr>
      </w:pPr>
      <w:r w:rsidRPr="006435EA">
        <w:rPr>
          <w:b/>
          <w:spacing w:val="-3"/>
        </w:rPr>
        <w:t>Notarization</w:t>
      </w:r>
    </w:p>
    <w:p w14:paraId="6292881A" w14:textId="77777777" w:rsidR="005273E3" w:rsidRPr="006435EA" w:rsidRDefault="005273E3" w:rsidP="005273E3">
      <w:pPr>
        <w:pStyle w:val="NJPform0indentflush"/>
        <w:tabs>
          <w:tab w:val="left" w:pos="3610"/>
        </w:tabs>
        <w:spacing w:before="0" w:after="60" w:line="240" w:lineRule="auto"/>
      </w:pPr>
      <w:r w:rsidRPr="006435EA">
        <w:t xml:space="preserve">State of </w:t>
      </w:r>
      <w:r w:rsidRPr="006435EA">
        <w:rPr>
          <w:u w:val="single"/>
        </w:rPr>
        <w:tab/>
      </w:r>
    </w:p>
    <w:p w14:paraId="2A7C47F4" w14:textId="77777777" w:rsidR="005273E3" w:rsidRPr="006435EA" w:rsidRDefault="005273E3" w:rsidP="005273E3">
      <w:pPr>
        <w:pStyle w:val="NJPform0indentflush"/>
        <w:tabs>
          <w:tab w:val="left" w:pos="3585"/>
        </w:tabs>
        <w:spacing w:before="0" w:after="60" w:line="240" w:lineRule="auto"/>
      </w:pPr>
      <w:r w:rsidRPr="006435EA">
        <w:t xml:space="preserve">County of </w:t>
      </w:r>
      <w:r w:rsidRPr="006435EA">
        <w:rPr>
          <w:u w:val="single"/>
        </w:rPr>
        <w:tab/>
      </w:r>
    </w:p>
    <w:p w14:paraId="7CE134CD" w14:textId="77777777" w:rsidR="005273E3" w:rsidRDefault="005273E3" w:rsidP="005273E3">
      <w:pPr>
        <w:pStyle w:val="NJPform0indentflush"/>
        <w:tabs>
          <w:tab w:val="left" w:pos="6150"/>
          <w:tab w:val="left" w:pos="9150"/>
        </w:tabs>
        <w:spacing w:before="0" w:after="60" w:line="240" w:lineRule="auto"/>
      </w:pPr>
      <w:r w:rsidRPr="000A1523">
        <w:t xml:space="preserve">Signed or attested before me on </w:t>
      </w:r>
      <w:r>
        <w:t>(</w:t>
      </w:r>
      <w:r w:rsidRPr="00C35941">
        <w:rPr>
          <w:i/>
          <w:iCs/>
        </w:rPr>
        <w:t>date</w:t>
      </w:r>
      <w:r>
        <w:t>):</w:t>
      </w:r>
      <w:r w:rsidRPr="000A1523">
        <w:t xml:space="preserve"> </w:t>
      </w:r>
      <w:r w:rsidRPr="00C35941">
        <w:rPr>
          <w:u w:val="single"/>
        </w:rPr>
        <w:tab/>
      </w:r>
      <w:r>
        <w:t xml:space="preserve"> </w:t>
      </w:r>
    </w:p>
    <w:p w14:paraId="76B066D1" w14:textId="66B3A284" w:rsidR="005273E3" w:rsidRDefault="005273E3" w:rsidP="005273E3">
      <w:pPr>
        <w:pStyle w:val="NJPform0indentflush"/>
        <w:tabs>
          <w:tab w:val="left" w:pos="6120"/>
        </w:tabs>
        <w:spacing w:before="0" w:after="60" w:line="240" w:lineRule="auto"/>
      </w:pPr>
      <w:r w:rsidRPr="000A1523">
        <w:t>by (</w:t>
      </w:r>
      <w:r w:rsidRPr="000A1523">
        <w:rPr>
          <w:i/>
          <w:iCs/>
        </w:rPr>
        <w:t>name</w:t>
      </w:r>
      <w:r w:rsidRPr="000A1523">
        <w:t>):</w:t>
      </w:r>
      <w:r w:rsidRPr="000A1523">
        <w:rPr>
          <w:u w:val="single"/>
        </w:rPr>
        <w:tab/>
      </w:r>
      <w:r w:rsidRPr="000A1523">
        <w:t>.</w:t>
      </w:r>
    </w:p>
    <w:p w14:paraId="2E803E9C" w14:textId="77777777" w:rsidR="005273E3" w:rsidRDefault="005273E3" w:rsidP="005273E3">
      <w:pPr>
        <w:pStyle w:val="NJPform0indentflush"/>
        <w:tabs>
          <w:tab w:val="left" w:pos="6120"/>
        </w:tabs>
      </w:pPr>
    </w:p>
    <w:p w14:paraId="5B7D8867" w14:textId="4251B21D" w:rsidR="005273E3" w:rsidRPr="0054355D" w:rsidRDefault="005273E3" w:rsidP="005273E3">
      <w:pPr>
        <w:keepLines/>
        <w:tabs>
          <w:tab w:val="left" w:pos="4929"/>
          <w:tab w:val="left" w:pos="9000"/>
        </w:tabs>
        <w:autoSpaceDE w:val="0"/>
        <w:autoSpaceDN w:val="0"/>
        <w:adjustRightInd w:val="0"/>
        <w:spacing w:after="0" w:line="240" w:lineRule="auto"/>
        <w:ind w:left="4320"/>
        <w:rPr>
          <w:rFonts w:ascii="Arial" w:hAnsi="Arial" w:cs="Arial"/>
          <w:u w:val="single"/>
        </w:rPr>
      </w:pPr>
      <w:r w:rsidRPr="0054355D">
        <w:rPr>
          <w:rFonts w:ascii="Arial" w:hAnsi="Arial" w:cs="Arial"/>
          <w:noProof/>
          <w:u w:val="single"/>
        </w:rPr>
        <mc:AlternateContent>
          <mc:Choice Requires="wps">
            <w:drawing>
              <wp:inline distT="0" distB="0" distL="0" distR="0" wp14:anchorId="2F5B99F7" wp14:editId="682E5BA4">
                <wp:extent cx="164465" cy="65405"/>
                <wp:effectExtent l="0" t="7620" r="0" b="0"/>
                <wp:docPr id="5" name="Isosceles Tri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17F739A6" id="Isosceles Triangle 5" o:spid="_x0000_s1026" type="#_x0000_t5" alt="&quot;&quot;"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" fillcolor="black" stroked="f">
                <o:lock v:ext="edit" aspectratio="t"/>
                <w10:anchorlock/>
              </v:shape>
            </w:pict>
          </mc:Fallback>
        </mc:AlternateContent>
      </w:r>
      <w:r w:rsidRPr="0054355D">
        <w:rPr>
          <w:rFonts w:ascii="Arial" w:hAnsi="Arial" w:cs="Arial"/>
          <w:u w:val="single"/>
        </w:rPr>
        <w:tab/>
      </w:r>
      <w:r>
        <w:rPr>
          <w:rFonts w:ascii="Arial" w:hAnsi="Arial" w:cs="Arial"/>
          <w:u w:val="single"/>
        </w:rPr>
        <w:tab/>
      </w:r>
    </w:p>
    <w:p w14:paraId="79E6BA3F" w14:textId="77777777" w:rsidR="005273E3" w:rsidRPr="0054355D" w:rsidRDefault="005273E3" w:rsidP="005273E3">
      <w:pPr>
        <w:keepLines/>
        <w:tabs>
          <w:tab w:val="left" w:pos="9000"/>
        </w:tabs>
        <w:autoSpaceDE w:val="0"/>
        <w:autoSpaceDN w:val="0"/>
        <w:adjustRightInd w:val="0"/>
        <w:spacing w:after="60" w:line="240" w:lineRule="auto"/>
        <w:ind w:left="4320"/>
        <w:rPr>
          <w:rFonts w:ascii="Arial" w:hAnsi="Arial" w:cs="Arial"/>
        </w:rPr>
      </w:pPr>
      <w:r w:rsidRPr="0054355D">
        <w:rPr>
          <w:rFonts w:ascii="Arial" w:hAnsi="Arial" w:cs="Arial"/>
        </w:rPr>
        <w:t>Signature of Notary</w:t>
      </w:r>
    </w:p>
    <w:p w14:paraId="2383F322" w14:textId="77777777" w:rsidR="005273E3" w:rsidRPr="0054355D" w:rsidRDefault="005273E3" w:rsidP="005273E3">
      <w:pPr>
        <w:keepLines/>
        <w:tabs>
          <w:tab w:val="left" w:pos="9000"/>
        </w:tabs>
        <w:suppressAutoHyphens/>
        <w:autoSpaceDE w:val="0"/>
        <w:autoSpaceDN w:val="0"/>
        <w:adjustRightInd w:val="0"/>
        <w:spacing w:after="60" w:line="240" w:lineRule="auto"/>
        <w:ind w:left="4320"/>
        <w:rPr>
          <w:rFonts w:ascii="Arial" w:hAnsi="Arial" w:cs="Arial"/>
        </w:rPr>
      </w:pPr>
      <w:r w:rsidRPr="0054355D">
        <w:rPr>
          <w:rFonts w:ascii="Arial" w:hAnsi="Arial" w:cs="Arial"/>
        </w:rPr>
        <w:t>Notary Public for the State of Washington.</w:t>
      </w:r>
    </w:p>
    <w:p w14:paraId="2C3F6DC6" w14:textId="181316BA" w:rsidR="005273E3" w:rsidRDefault="005273E3" w:rsidP="005273E3">
      <w:pPr>
        <w:pStyle w:val="NJPform0indentflush"/>
        <w:tabs>
          <w:tab w:val="left" w:pos="6120"/>
          <w:tab w:val="left" w:pos="9000"/>
        </w:tabs>
        <w:spacing w:before="0" w:after="60" w:line="240" w:lineRule="auto"/>
        <w:ind w:left="4320"/>
      </w:pPr>
      <w:r w:rsidRPr="0054355D">
        <w:t xml:space="preserve">My commission expires </w:t>
      </w:r>
      <w:r w:rsidRPr="0054355D">
        <w:rPr>
          <w:u w:val="single"/>
        </w:rPr>
        <w:tab/>
      </w:r>
      <w:r w:rsidRPr="0054355D">
        <w:t>.</w:t>
      </w:r>
    </w:p>
    <w:p w14:paraId="0000004C" w14:textId="7028798B" w:rsidR="00851843" w:rsidRPr="006323A7" w:rsidRDefault="0019746E" w:rsidP="00255E96">
      <w:pPr>
        <w:pageBreakBefore/>
        <w:spacing w:before="120" w:after="120" w:line="276" w:lineRule="auto"/>
        <w:rPr>
          <w:rFonts w:ascii="Arial" w:eastAsia="Times New Roman" w:hAnsi="Arial" w:cs="Arial"/>
        </w:rPr>
      </w:pPr>
      <w:r w:rsidRPr="006323A7">
        <w:rPr>
          <w:rFonts w:ascii="Arial" w:eastAsia="Times New Roman" w:hAnsi="Arial" w:cs="Arial"/>
          <w:b/>
        </w:rPr>
        <w:lastRenderedPageBreak/>
        <w:t>Statement of Witnesses</w:t>
      </w:r>
      <w:r w:rsidRPr="006323A7">
        <w:rPr>
          <w:rFonts w:ascii="Arial" w:eastAsia="Times New Roman" w:hAnsi="Arial" w:cs="Arial"/>
        </w:rPr>
        <w:t xml:space="preserve"> </w:t>
      </w:r>
    </w:p>
    <w:p w14:paraId="7E9F319D" w14:textId="7F2309D0" w:rsidR="00115A95" w:rsidRDefault="0019746E" w:rsidP="006323A7">
      <w:pPr>
        <w:spacing w:before="120" w:after="120" w:line="276" w:lineRule="auto"/>
        <w:rPr>
          <w:rFonts w:ascii="Arial" w:eastAsia="Times New Roman" w:hAnsi="Arial" w:cs="Arial"/>
        </w:rPr>
      </w:pPr>
      <w:r w:rsidRPr="006323A7">
        <w:rPr>
          <w:rFonts w:ascii="Arial" w:eastAsia="Times New Roman" w:hAnsi="Arial" w:cs="Arial"/>
        </w:rPr>
        <w:t xml:space="preserve">I, the witness, </w:t>
      </w:r>
      <w:proofErr w:type="gramStart"/>
      <w:r w:rsidRPr="006323A7">
        <w:rPr>
          <w:rFonts w:ascii="Arial" w:eastAsia="Times New Roman" w:hAnsi="Arial" w:cs="Arial"/>
        </w:rPr>
        <w:t>declare</w:t>
      </w:r>
      <w:proofErr w:type="gramEnd"/>
      <w:r w:rsidR="00115A95">
        <w:rPr>
          <w:rFonts w:ascii="Arial" w:eastAsia="Times New Roman" w:hAnsi="Arial" w:cs="Arial"/>
        </w:rPr>
        <w:t xml:space="preserve"> </w:t>
      </w:r>
      <w:r w:rsidRPr="006323A7">
        <w:rPr>
          <w:rFonts w:ascii="Arial" w:eastAsia="Times New Roman" w:hAnsi="Arial" w:cs="Arial"/>
        </w:rPr>
        <w:t>that the person who signed or acknowledged this VSED Directive</w:t>
      </w:r>
      <w:r w:rsidR="00115A95">
        <w:rPr>
          <w:rFonts w:ascii="Arial" w:eastAsia="Times New Roman" w:hAnsi="Arial" w:cs="Arial"/>
        </w:rPr>
        <w:t>:</w:t>
      </w:r>
    </w:p>
    <w:p w14:paraId="308ECC01" w14:textId="2D92195D" w:rsidR="00115A95" w:rsidRPr="000A1523" w:rsidRDefault="00C35941" w:rsidP="000A1523">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rPr>
        <w:t>I</w:t>
      </w:r>
      <w:r w:rsidR="0019746E" w:rsidRPr="000A1523">
        <w:rPr>
          <w:rFonts w:ascii="Arial" w:eastAsia="Times New Roman" w:hAnsi="Arial" w:cs="Arial"/>
        </w:rPr>
        <w:t>s personally known to me</w:t>
      </w:r>
    </w:p>
    <w:p w14:paraId="66211C84" w14:textId="56F5C4F7" w:rsidR="00115A95" w:rsidRPr="000A1523" w:rsidRDefault="00C35941" w:rsidP="000A1523">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rPr>
        <w:t>S</w:t>
      </w:r>
      <w:r w:rsidR="0019746E" w:rsidRPr="000A1523">
        <w:rPr>
          <w:rFonts w:ascii="Arial" w:eastAsia="Times New Roman" w:hAnsi="Arial" w:cs="Arial"/>
        </w:rPr>
        <w:t>igned or acknowledged this VSED Directive in my presence</w:t>
      </w:r>
    </w:p>
    <w:p w14:paraId="3CE86036" w14:textId="6B953A98" w:rsidR="00115A95" w:rsidRPr="000A1523" w:rsidRDefault="00C35941" w:rsidP="000A1523">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rPr>
        <w:t>A</w:t>
      </w:r>
      <w:r w:rsidR="0019746E" w:rsidRPr="000A1523">
        <w:rPr>
          <w:rFonts w:ascii="Arial" w:eastAsia="Times New Roman" w:hAnsi="Arial" w:cs="Arial"/>
        </w:rPr>
        <w:t>ppears to be of sound mind and under no duress, fraud, or undue influence</w:t>
      </w:r>
    </w:p>
    <w:p w14:paraId="0000004D" w14:textId="2DE5E1DA" w:rsidR="00851843" w:rsidRPr="006323A7" w:rsidRDefault="0019746E" w:rsidP="006323A7">
      <w:pPr>
        <w:spacing w:before="120" w:after="120" w:line="276" w:lineRule="auto"/>
        <w:rPr>
          <w:rFonts w:ascii="Arial" w:eastAsia="Times New Roman" w:hAnsi="Arial" w:cs="Arial"/>
        </w:rPr>
      </w:pPr>
      <w:r w:rsidRPr="006323A7">
        <w:rPr>
          <w:rFonts w:ascii="Arial" w:eastAsia="Times New Roman" w:hAnsi="Arial" w:cs="Arial"/>
        </w:rPr>
        <w:t>I also declare that I am over 18 years of age (19 in Alabama) and that I am:</w:t>
      </w:r>
    </w:p>
    <w:p w14:paraId="2D87E194" w14:textId="6A991D5E" w:rsidR="004B3238" w:rsidRPr="006323A7" w:rsidRDefault="00C35941" w:rsidP="004B3238">
      <w:pPr>
        <w:pStyle w:val="ListParagraph"/>
        <w:numPr>
          <w:ilvl w:val="0"/>
          <w:numId w:val="9"/>
        </w:numPr>
        <w:spacing w:before="120" w:after="120" w:line="276" w:lineRule="auto"/>
        <w:rPr>
          <w:rFonts w:ascii="Arial" w:eastAsia="Times New Roman" w:hAnsi="Arial" w:cs="Arial"/>
        </w:rPr>
      </w:pPr>
      <w:bookmarkStart w:id="2" w:name="_Hlk148718435"/>
      <w:r>
        <w:rPr>
          <w:rFonts w:ascii="Arial" w:eastAsia="Times New Roman" w:hAnsi="Arial" w:cs="Arial"/>
          <w:b/>
          <w:bCs/>
        </w:rPr>
        <w:t>Not</w:t>
      </w:r>
      <w:r w:rsidR="004B3238" w:rsidRPr="006323A7">
        <w:rPr>
          <w:rFonts w:ascii="Arial" w:eastAsia="Times New Roman" w:hAnsi="Arial" w:cs="Arial"/>
        </w:rPr>
        <w:t xml:space="preserve"> the person’s health care agent</w:t>
      </w:r>
      <w:r w:rsidR="004B3238">
        <w:rPr>
          <w:rFonts w:ascii="Arial" w:eastAsia="Times New Roman" w:hAnsi="Arial" w:cs="Arial"/>
        </w:rPr>
        <w:t>, decision-maker,</w:t>
      </w:r>
      <w:r w:rsidR="004B3238" w:rsidRPr="006323A7">
        <w:rPr>
          <w:rFonts w:ascii="Arial" w:eastAsia="Times New Roman" w:hAnsi="Arial" w:cs="Arial"/>
        </w:rPr>
        <w:t xml:space="preserve"> or </w:t>
      </w:r>
      <w:r w:rsidR="004B3238">
        <w:rPr>
          <w:rFonts w:ascii="Arial" w:eastAsia="Times New Roman" w:hAnsi="Arial" w:cs="Arial"/>
        </w:rPr>
        <w:t>alternate decision-maker</w:t>
      </w:r>
    </w:p>
    <w:p w14:paraId="50E5BA0A" w14:textId="70B36736" w:rsidR="004B3238" w:rsidRPr="006323A7" w:rsidRDefault="00C35941" w:rsidP="004B3238">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b/>
          <w:bCs/>
        </w:rPr>
        <w:t>Not</w:t>
      </w:r>
      <w:r w:rsidRPr="006323A7">
        <w:rPr>
          <w:rFonts w:ascii="Arial" w:eastAsia="Times New Roman" w:hAnsi="Arial" w:cs="Arial"/>
        </w:rPr>
        <w:t xml:space="preserve"> </w:t>
      </w:r>
      <w:r w:rsidR="004B3238" w:rsidRPr="006323A7">
        <w:rPr>
          <w:rFonts w:ascii="Arial" w:eastAsia="Times New Roman" w:hAnsi="Arial" w:cs="Arial"/>
        </w:rPr>
        <w:t xml:space="preserve">the person’s health care provider, including </w:t>
      </w:r>
      <w:r w:rsidR="004B3238">
        <w:rPr>
          <w:rFonts w:ascii="Arial" w:eastAsia="Times New Roman" w:hAnsi="Arial" w:cs="Arial"/>
        </w:rPr>
        <w:t xml:space="preserve">an </w:t>
      </w:r>
      <w:r w:rsidR="004B3238" w:rsidRPr="006323A7">
        <w:rPr>
          <w:rFonts w:ascii="Arial" w:eastAsia="Times New Roman" w:hAnsi="Arial" w:cs="Arial"/>
        </w:rPr>
        <w:t xml:space="preserve">owner or operator of </w:t>
      </w:r>
      <w:r w:rsidR="004B3238">
        <w:rPr>
          <w:rFonts w:ascii="Arial" w:eastAsia="Times New Roman" w:hAnsi="Arial" w:cs="Arial"/>
        </w:rPr>
        <w:t xml:space="preserve">their </w:t>
      </w:r>
      <w:r w:rsidR="004B3238" w:rsidRPr="006323A7">
        <w:rPr>
          <w:rFonts w:ascii="Arial" w:eastAsia="Times New Roman" w:hAnsi="Arial" w:cs="Arial"/>
        </w:rPr>
        <w:t>long-term care, residential</w:t>
      </w:r>
      <w:r w:rsidR="004B3238">
        <w:rPr>
          <w:rFonts w:ascii="Arial" w:eastAsia="Times New Roman" w:hAnsi="Arial" w:cs="Arial"/>
        </w:rPr>
        <w:t>,</w:t>
      </w:r>
      <w:r w:rsidR="004B3238" w:rsidRPr="006323A7">
        <w:rPr>
          <w:rFonts w:ascii="Arial" w:eastAsia="Times New Roman" w:hAnsi="Arial" w:cs="Arial"/>
        </w:rPr>
        <w:t xml:space="preserve"> or community care facility</w:t>
      </w:r>
    </w:p>
    <w:p w14:paraId="181EF238" w14:textId="5C77006A" w:rsidR="004B3238" w:rsidRPr="006323A7" w:rsidRDefault="00C35941" w:rsidP="004B3238">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b/>
          <w:bCs/>
        </w:rPr>
        <w:t>Not</w:t>
      </w:r>
      <w:r w:rsidRPr="006323A7">
        <w:rPr>
          <w:rFonts w:ascii="Arial" w:eastAsia="Times New Roman" w:hAnsi="Arial" w:cs="Arial"/>
        </w:rPr>
        <w:t xml:space="preserve"> </w:t>
      </w:r>
      <w:r w:rsidR="004B3238" w:rsidRPr="006323A7">
        <w:rPr>
          <w:rFonts w:ascii="Arial" w:eastAsia="Times New Roman" w:hAnsi="Arial" w:cs="Arial"/>
        </w:rPr>
        <w:t xml:space="preserve">an employee of </w:t>
      </w:r>
      <w:proofErr w:type="gramStart"/>
      <w:r w:rsidR="004B3238" w:rsidRPr="006323A7">
        <w:rPr>
          <w:rFonts w:ascii="Arial" w:eastAsia="Times New Roman" w:hAnsi="Arial" w:cs="Arial"/>
        </w:rPr>
        <w:t>the person’s</w:t>
      </w:r>
      <w:proofErr w:type="gramEnd"/>
      <w:r w:rsidR="004B3238" w:rsidRPr="006323A7">
        <w:rPr>
          <w:rFonts w:ascii="Arial" w:eastAsia="Times New Roman" w:hAnsi="Arial" w:cs="Arial"/>
        </w:rPr>
        <w:t xml:space="preserve"> health care provider</w:t>
      </w:r>
    </w:p>
    <w:p w14:paraId="763F06FD" w14:textId="2DD00945" w:rsidR="004B3238" w:rsidRPr="006323A7" w:rsidRDefault="00C35941" w:rsidP="004B3238">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b/>
          <w:bCs/>
        </w:rPr>
        <w:t>N</w:t>
      </w:r>
      <w:r w:rsidR="004B3238" w:rsidRPr="00A65D03">
        <w:rPr>
          <w:rFonts w:ascii="Arial" w:eastAsia="Times New Roman" w:hAnsi="Arial" w:cs="Arial"/>
          <w:b/>
          <w:bCs/>
        </w:rPr>
        <w:t>ot</w:t>
      </w:r>
      <w:r w:rsidR="004B3238" w:rsidRPr="006323A7">
        <w:rPr>
          <w:rFonts w:ascii="Arial" w:eastAsia="Times New Roman" w:hAnsi="Arial" w:cs="Arial"/>
        </w:rPr>
        <w:t xml:space="preserve"> financially responsible for the person’s health care</w:t>
      </w:r>
    </w:p>
    <w:p w14:paraId="6AFBFE09" w14:textId="2A22722B" w:rsidR="004B3238" w:rsidRPr="006323A7" w:rsidRDefault="00C35941" w:rsidP="004B3238">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b/>
          <w:bCs/>
        </w:rPr>
        <w:t>N</w:t>
      </w:r>
      <w:r w:rsidR="004B3238" w:rsidRPr="00A65D03">
        <w:rPr>
          <w:rFonts w:ascii="Arial" w:eastAsia="Times New Roman" w:hAnsi="Arial" w:cs="Arial"/>
          <w:b/>
          <w:bCs/>
        </w:rPr>
        <w:t>ot</w:t>
      </w:r>
      <w:r w:rsidR="004B3238" w:rsidRPr="006323A7">
        <w:rPr>
          <w:rFonts w:ascii="Arial" w:eastAsia="Times New Roman" w:hAnsi="Arial" w:cs="Arial"/>
        </w:rPr>
        <w:t xml:space="preserve"> an employee of a life or health insurance provider for the person</w:t>
      </w:r>
    </w:p>
    <w:p w14:paraId="604D8F49" w14:textId="5F8C60A2" w:rsidR="004B3238" w:rsidRPr="006323A7" w:rsidRDefault="00C35941" w:rsidP="004B3238">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b/>
          <w:bCs/>
        </w:rPr>
        <w:t>N</w:t>
      </w:r>
      <w:r w:rsidR="004B3238" w:rsidRPr="00A65D03">
        <w:rPr>
          <w:rFonts w:ascii="Arial" w:eastAsia="Times New Roman" w:hAnsi="Arial" w:cs="Arial"/>
          <w:b/>
          <w:bCs/>
        </w:rPr>
        <w:t>ot</w:t>
      </w:r>
      <w:r w:rsidR="004B3238" w:rsidRPr="006323A7">
        <w:rPr>
          <w:rFonts w:ascii="Arial" w:eastAsia="Times New Roman" w:hAnsi="Arial" w:cs="Arial"/>
        </w:rPr>
        <w:t xml:space="preserve"> related to the person by blood, marriage, or adoption</w:t>
      </w:r>
    </w:p>
    <w:p w14:paraId="1A7ED2A4" w14:textId="43D72853" w:rsidR="004B3238" w:rsidRPr="006323A7" w:rsidRDefault="00C35941" w:rsidP="004B3238">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b/>
          <w:bCs/>
        </w:rPr>
        <w:t>N</w:t>
      </w:r>
      <w:r w:rsidR="004B3238" w:rsidRPr="00A65D03">
        <w:rPr>
          <w:rFonts w:ascii="Arial" w:eastAsia="Times New Roman" w:hAnsi="Arial" w:cs="Arial"/>
          <w:b/>
          <w:bCs/>
        </w:rPr>
        <w:t>ot</w:t>
      </w:r>
      <w:r w:rsidR="004B3238" w:rsidRPr="006323A7">
        <w:rPr>
          <w:rFonts w:ascii="Arial" w:eastAsia="Times New Roman" w:hAnsi="Arial" w:cs="Arial"/>
        </w:rPr>
        <w:t xml:space="preserve"> a beneficiary of any legal instrument, account, or benefit plan of the person</w:t>
      </w:r>
    </w:p>
    <w:p w14:paraId="0E639F5E" w14:textId="28A06F98" w:rsidR="004B3238" w:rsidRPr="006323A7" w:rsidRDefault="00C35941" w:rsidP="004B3238">
      <w:pPr>
        <w:pStyle w:val="ListParagraph"/>
        <w:numPr>
          <w:ilvl w:val="0"/>
          <w:numId w:val="9"/>
        </w:numPr>
        <w:spacing w:before="120" w:after="120" w:line="276" w:lineRule="auto"/>
        <w:rPr>
          <w:rFonts w:ascii="Arial" w:eastAsia="Times New Roman" w:hAnsi="Arial" w:cs="Arial"/>
        </w:rPr>
      </w:pPr>
      <w:r>
        <w:rPr>
          <w:rFonts w:ascii="Arial" w:eastAsia="Times New Roman" w:hAnsi="Arial" w:cs="Arial"/>
          <w:b/>
          <w:bCs/>
        </w:rPr>
        <w:t>N</w:t>
      </w:r>
      <w:r w:rsidR="004B3238" w:rsidRPr="00A65D03">
        <w:rPr>
          <w:rFonts w:ascii="Arial" w:eastAsia="Times New Roman" w:hAnsi="Arial" w:cs="Arial"/>
          <w:b/>
          <w:bCs/>
        </w:rPr>
        <w:t>ot</w:t>
      </w:r>
      <w:r w:rsidR="004B3238" w:rsidRPr="006323A7">
        <w:rPr>
          <w:rFonts w:ascii="Arial" w:eastAsia="Times New Roman" w:hAnsi="Arial" w:cs="Arial"/>
        </w:rPr>
        <w:t xml:space="preserve"> a creditor of the person or entitled to any part of </w:t>
      </w:r>
      <w:r w:rsidR="004B3238">
        <w:rPr>
          <w:rFonts w:ascii="Arial" w:eastAsia="Times New Roman" w:hAnsi="Arial" w:cs="Arial"/>
        </w:rPr>
        <w:t>their</w:t>
      </w:r>
      <w:r w:rsidR="004B3238" w:rsidRPr="006323A7">
        <w:rPr>
          <w:rFonts w:ascii="Arial" w:eastAsia="Times New Roman" w:hAnsi="Arial" w:cs="Arial"/>
        </w:rPr>
        <w:t xml:space="preserve"> estate under a will or codicil, by operation of law</w:t>
      </w:r>
    </w:p>
    <w:p w14:paraId="07C4278F" w14:textId="79803D3C" w:rsidR="006323A7" w:rsidRDefault="0019746E" w:rsidP="000A1523">
      <w:pPr>
        <w:keepNext/>
        <w:spacing w:before="120" w:after="120" w:line="276" w:lineRule="auto"/>
        <w:rPr>
          <w:rFonts w:ascii="Arial" w:eastAsia="Times New Roman" w:hAnsi="Arial" w:cs="Arial"/>
        </w:rPr>
      </w:pPr>
      <w:r w:rsidRPr="006323A7">
        <w:rPr>
          <w:rFonts w:ascii="Arial" w:eastAsia="Times New Roman" w:hAnsi="Arial" w:cs="Arial"/>
        </w:rPr>
        <w:t>(</w:t>
      </w:r>
      <w:r w:rsidRPr="000A1523">
        <w:rPr>
          <w:rFonts w:ascii="Arial" w:eastAsia="Times New Roman" w:hAnsi="Arial" w:cs="Arial"/>
          <w:i/>
          <w:iCs/>
        </w:rPr>
        <w:t xml:space="preserve">Some states may have </w:t>
      </w:r>
      <w:r w:rsidR="00ED55F6">
        <w:rPr>
          <w:rFonts w:ascii="Arial" w:eastAsia="Times New Roman" w:hAnsi="Arial" w:cs="Arial"/>
          <w:i/>
          <w:iCs/>
        </w:rPr>
        <w:t xml:space="preserve">different </w:t>
      </w:r>
      <w:r w:rsidRPr="000A1523">
        <w:rPr>
          <w:rFonts w:ascii="Arial" w:eastAsia="Times New Roman" w:hAnsi="Arial" w:cs="Arial"/>
          <w:i/>
          <w:iCs/>
        </w:rPr>
        <w:t xml:space="preserve">rules about who may be a witness. </w:t>
      </w:r>
      <w:r w:rsidR="00115A95">
        <w:rPr>
          <w:rFonts w:ascii="Arial" w:eastAsia="Times New Roman" w:hAnsi="Arial" w:cs="Arial"/>
          <w:i/>
          <w:iCs/>
        </w:rPr>
        <w:t>U</w:t>
      </w:r>
      <w:r w:rsidRPr="000A1523">
        <w:rPr>
          <w:rFonts w:ascii="Arial" w:eastAsia="Times New Roman" w:hAnsi="Arial" w:cs="Arial"/>
          <w:i/>
          <w:iCs/>
        </w:rPr>
        <w:t>nless you know your state’s rules, please follow the above.</w:t>
      </w:r>
      <w:r w:rsidRPr="006323A7">
        <w:rPr>
          <w:rFonts w:ascii="Arial" w:eastAsia="Times New Roman" w:hAnsi="Arial" w:cs="Arial"/>
        </w:rPr>
        <w:t>)</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4"/>
        <w:gridCol w:w="360"/>
        <w:gridCol w:w="4464"/>
      </w:tblGrid>
      <w:tr w:rsidR="003E75DC" w:rsidRPr="00E968AC" w14:paraId="18E11217" w14:textId="77777777" w:rsidTr="00CF3F81">
        <w:trPr>
          <w:cantSplit/>
        </w:trPr>
        <w:tc>
          <w:tcPr>
            <w:tcW w:w="4464" w:type="dxa"/>
          </w:tcPr>
          <w:bookmarkEnd w:id="2"/>
          <w:p w14:paraId="352F2BF8" w14:textId="77777777" w:rsidR="003E75DC" w:rsidRPr="00E968AC" w:rsidRDefault="003E75DC" w:rsidP="00CF3F81">
            <w:pPr>
              <w:keepLines/>
              <w:rPr>
                <w:rFonts w:ascii="Arial" w:hAnsi="Arial" w:cs="Arial"/>
                <w:b/>
                <w:sz w:val="22"/>
                <w:szCs w:val="22"/>
              </w:rPr>
            </w:pPr>
            <w:r w:rsidRPr="00E968AC">
              <w:rPr>
                <w:rFonts w:ascii="Arial" w:hAnsi="Arial" w:cs="Arial"/>
                <w:b/>
                <w:sz w:val="22"/>
                <w:szCs w:val="22"/>
              </w:rPr>
              <w:t>Witness 1</w:t>
            </w:r>
          </w:p>
          <w:p w14:paraId="6DB69BE3" w14:textId="77777777" w:rsidR="003E75DC" w:rsidRPr="00E968AC" w:rsidRDefault="003E75DC" w:rsidP="00CF3F81">
            <w:pPr>
              <w:keepLines/>
              <w:tabs>
                <w:tab w:val="left" w:pos="4151"/>
              </w:tabs>
              <w:spacing w:before="240"/>
              <w:rPr>
                <w:rFonts w:ascii="Arial" w:hAnsi="Arial" w:cs="Arial"/>
                <w:sz w:val="22"/>
                <w:szCs w:val="22"/>
              </w:rPr>
            </w:pPr>
            <w:r w:rsidRPr="00E968AC">
              <w:rPr>
                <w:rFonts w:ascii="Arial" w:hAnsi="Arial" w:cs="Arial"/>
                <w:noProof/>
                <w:u w:val="single"/>
              </w:rPr>
              <mc:AlternateContent>
                <mc:Choice Requires="wps">
                  <w:drawing>
                    <wp:inline distT="0" distB="0" distL="0" distR="0" wp14:anchorId="0D7FAE09" wp14:editId="261D121E">
                      <wp:extent cx="164465" cy="65405"/>
                      <wp:effectExtent l="0" t="7620" r="0" b="0"/>
                      <wp:docPr id="7" name="Isosceles Tri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7805B288" id="Isosceles Triangle 7" o:spid="_x0000_s1026" type="#_x0000_t5" alt="&quot;&quot;"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" fillcolor="black" stroked="f">
                      <o:lock v:ext="edit" aspectratio="t"/>
                      <w10:anchorlock/>
                    </v:shape>
                  </w:pict>
                </mc:Fallback>
              </mc:AlternateContent>
            </w:r>
            <w:r w:rsidRPr="00E968AC">
              <w:rPr>
                <w:rFonts w:ascii="Arial" w:hAnsi="Arial" w:cs="Arial"/>
                <w:sz w:val="22"/>
                <w:szCs w:val="22"/>
                <w:u w:val="single"/>
              </w:rPr>
              <w:tab/>
            </w:r>
            <w:r w:rsidRPr="00E968AC">
              <w:rPr>
                <w:rFonts w:ascii="Arial" w:hAnsi="Arial" w:cs="Arial"/>
                <w:sz w:val="22"/>
                <w:szCs w:val="22"/>
              </w:rPr>
              <w:br/>
              <w:t>Signature</w:t>
            </w:r>
          </w:p>
          <w:p w14:paraId="118748A8" w14:textId="65832A6B" w:rsidR="003E75DC" w:rsidRPr="00E968AC" w:rsidRDefault="00FD5295" w:rsidP="00E60F0A">
            <w:pPr>
              <w:keepLines/>
              <w:tabs>
                <w:tab w:val="left" w:pos="4147"/>
              </w:tabs>
              <w:spacing w:before="200"/>
              <w:rPr>
                <w:rFonts w:ascii="Arial" w:hAnsi="Arial" w:cs="Arial"/>
                <w:sz w:val="22"/>
                <w:szCs w:val="22"/>
              </w:rPr>
            </w:pPr>
            <w:r w:rsidRPr="00FD5295">
              <w:rPr>
                <w:rFonts w:ascii="Arial" w:hAnsi="Arial" w:cs="Arial"/>
                <w:sz w:val="22"/>
                <w:szCs w:val="22"/>
              </w:rPr>
              <w:t xml:space="preserve">Print name: </w:t>
            </w:r>
            <w:r w:rsidR="003E75DC" w:rsidRPr="00E968AC">
              <w:rPr>
                <w:rFonts w:ascii="Arial" w:hAnsi="Arial" w:cs="Arial"/>
                <w:sz w:val="22"/>
                <w:szCs w:val="22"/>
                <w:u w:val="single"/>
              </w:rPr>
              <w:tab/>
            </w:r>
          </w:p>
          <w:p w14:paraId="570F37F2" w14:textId="7E898587" w:rsidR="00E60F0A" w:rsidRPr="00E60F0A" w:rsidRDefault="00E60F0A" w:rsidP="00E60F0A">
            <w:pPr>
              <w:keepLines/>
              <w:tabs>
                <w:tab w:val="left" w:pos="965"/>
                <w:tab w:val="left" w:pos="4147"/>
              </w:tabs>
              <w:spacing w:before="200"/>
              <w:rPr>
                <w:rFonts w:ascii="Arial" w:hAnsi="Arial" w:cs="Arial"/>
                <w:sz w:val="22"/>
                <w:szCs w:val="22"/>
              </w:rPr>
            </w:pPr>
            <w:r w:rsidRPr="00E60F0A">
              <w:rPr>
                <w:rFonts w:ascii="Arial" w:hAnsi="Arial" w:cs="Arial"/>
                <w:sz w:val="22"/>
                <w:szCs w:val="22"/>
              </w:rPr>
              <w:t>Address</w:t>
            </w:r>
            <w:r>
              <w:rPr>
                <w:rFonts w:ascii="Arial" w:hAnsi="Arial" w:cs="Arial"/>
                <w:sz w:val="22"/>
                <w:szCs w:val="22"/>
              </w:rPr>
              <w:t>:</w:t>
            </w:r>
            <w:r>
              <w:rPr>
                <w:rFonts w:ascii="Arial" w:hAnsi="Arial" w:cs="Arial"/>
                <w:sz w:val="22"/>
                <w:szCs w:val="22"/>
              </w:rPr>
              <w:tab/>
            </w:r>
            <w:r w:rsidRPr="00E60F0A">
              <w:rPr>
                <w:rFonts w:ascii="Arial" w:hAnsi="Arial" w:cs="Arial"/>
                <w:sz w:val="22"/>
                <w:szCs w:val="22"/>
                <w:u w:val="single"/>
              </w:rPr>
              <w:tab/>
            </w:r>
          </w:p>
          <w:p w14:paraId="66FDBF22" w14:textId="31BFEDB4" w:rsidR="003E75DC" w:rsidRPr="00E968AC" w:rsidRDefault="003E75DC" w:rsidP="00E60F0A">
            <w:pPr>
              <w:keepLines/>
              <w:tabs>
                <w:tab w:val="left" w:pos="4147"/>
              </w:tabs>
              <w:spacing w:before="200"/>
              <w:ind w:left="965"/>
              <w:rPr>
                <w:rFonts w:ascii="Arial" w:hAnsi="Arial" w:cs="Arial"/>
                <w:sz w:val="22"/>
                <w:szCs w:val="22"/>
              </w:rPr>
            </w:pPr>
            <w:r w:rsidRPr="00E968AC">
              <w:rPr>
                <w:rFonts w:ascii="Arial" w:hAnsi="Arial" w:cs="Arial"/>
                <w:sz w:val="22"/>
                <w:szCs w:val="22"/>
                <w:u w:val="single"/>
              </w:rPr>
              <w:tab/>
            </w:r>
          </w:p>
          <w:p w14:paraId="533B1700" w14:textId="47837AF4" w:rsidR="003E75DC" w:rsidRPr="00E968AC" w:rsidRDefault="00E60F0A" w:rsidP="00E60F0A">
            <w:pPr>
              <w:keepLines/>
              <w:tabs>
                <w:tab w:val="left" w:pos="960"/>
                <w:tab w:val="left" w:pos="4151"/>
              </w:tabs>
              <w:spacing w:before="200"/>
              <w:rPr>
                <w:rFonts w:ascii="Arial" w:hAnsi="Arial" w:cs="Arial"/>
                <w:sz w:val="22"/>
                <w:szCs w:val="22"/>
              </w:rPr>
            </w:pPr>
            <w:r w:rsidRPr="00E60F0A">
              <w:rPr>
                <w:rFonts w:ascii="Arial" w:hAnsi="Arial" w:cs="Arial"/>
                <w:sz w:val="22"/>
                <w:szCs w:val="22"/>
              </w:rPr>
              <w:t>Phone:</w:t>
            </w:r>
            <w:r>
              <w:rPr>
                <w:rFonts w:ascii="Arial" w:hAnsi="Arial" w:cs="Arial"/>
                <w:sz w:val="22"/>
                <w:szCs w:val="22"/>
              </w:rPr>
              <w:tab/>
            </w:r>
            <w:r w:rsidR="003E7E7F" w:rsidRPr="00E968AC">
              <w:rPr>
                <w:rFonts w:ascii="Arial" w:hAnsi="Arial" w:cs="Arial"/>
                <w:sz w:val="22"/>
                <w:szCs w:val="22"/>
                <w:u w:val="single"/>
              </w:rPr>
              <w:tab/>
            </w:r>
          </w:p>
        </w:tc>
        <w:tc>
          <w:tcPr>
            <w:tcW w:w="360" w:type="dxa"/>
          </w:tcPr>
          <w:p w14:paraId="1CEE3DD5" w14:textId="77777777" w:rsidR="003E75DC" w:rsidRPr="00E968AC" w:rsidRDefault="003E75DC" w:rsidP="00CF3F81">
            <w:pPr>
              <w:keepLines/>
              <w:spacing w:after="120"/>
              <w:rPr>
                <w:rFonts w:ascii="Arial" w:hAnsi="Arial" w:cs="Arial"/>
                <w:sz w:val="22"/>
                <w:szCs w:val="22"/>
              </w:rPr>
            </w:pPr>
          </w:p>
        </w:tc>
        <w:tc>
          <w:tcPr>
            <w:tcW w:w="4464" w:type="dxa"/>
          </w:tcPr>
          <w:p w14:paraId="7AC6DE41" w14:textId="77777777" w:rsidR="003E75DC" w:rsidRPr="00E968AC" w:rsidRDefault="003E75DC" w:rsidP="00CF3F81">
            <w:pPr>
              <w:keepLines/>
              <w:rPr>
                <w:rFonts w:ascii="Arial" w:hAnsi="Arial" w:cs="Arial"/>
                <w:b/>
                <w:sz w:val="22"/>
                <w:szCs w:val="22"/>
              </w:rPr>
            </w:pPr>
            <w:r w:rsidRPr="00E968AC">
              <w:rPr>
                <w:rFonts w:ascii="Arial" w:hAnsi="Arial" w:cs="Arial"/>
                <w:b/>
                <w:sz w:val="22"/>
                <w:szCs w:val="22"/>
              </w:rPr>
              <w:t>Witness 2</w:t>
            </w:r>
          </w:p>
          <w:p w14:paraId="3A496790" w14:textId="77777777" w:rsidR="003E75DC" w:rsidRPr="00E968AC" w:rsidRDefault="003E75DC" w:rsidP="00CF3F81">
            <w:pPr>
              <w:keepLines/>
              <w:tabs>
                <w:tab w:val="left" w:pos="4151"/>
              </w:tabs>
              <w:spacing w:before="240"/>
              <w:rPr>
                <w:rFonts w:ascii="Arial" w:hAnsi="Arial" w:cs="Arial"/>
                <w:sz w:val="22"/>
                <w:szCs w:val="22"/>
              </w:rPr>
            </w:pPr>
            <w:r w:rsidRPr="00E968AC">
              <w:rPr>
                <w:rFonts w:ascii="Arial" w:hAnsi="Arial" w:cs="Arial"/>
                <w:noProof/>
                <w:u w:val="single"/>
              </w:rPr>
              <mc:AlternateContent>
                <mc:Choice Requires="wps">
                  <w:drawing>
                    <wp:inline distT="0" distB="0" distL="0" distR="0" wp14:anchorId="3636EEBD" wp14:editId="444CCB0F">
                      <wp:extent cx="164465" cy="65405"/>
                      <wp:effectExtent l="0" t="7620" r="0" b="0"/>
                      <wp:docPr id="6" name="Isosceles Tri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1B2B23FA" id="Isosceles Triangle 6" o:spid="_x0000_s1026" type="#_x0000_t5" alt="&quot;&quot;"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" fillcolor="black" stroked="f">
                      <o:lock v:ext="edit" aspectratio="t"/>
                      <w10:anchorlock/>
                    </v:shape>
                  </w:pict>
                </mc:Fallback>
              </mc:AlternateContent>
            </w:r>
            <w:r w:rsidRPr="00E968AC">
              <w:rPr>
                <w:rFonts w:ascii="Arial" w:hAnsi="Arial" w:cs="Arial"/>
                <w:sz w:val="22"/>
                <w:szCs w:val="22"/>
                <w:u w:val="single"/>
              </w:rPr>
              <w:tab/>
            </w:r>
            <w:r w:rsidRPr="00E968AC">
              <w:rPr>
                <w:rFonts w:ascii="Arial" w:hAnsi="Arial" w:cs="Arial"/>
                <w:sz w:val="22"/>
                <w:szCs w:val="22"/>
              </w:rPr>
              <w:br/>
              <w:t>Signature</w:t>
            </w:r>
          </w:p>
          <w:p w14:paraId="766AE602" w14:textId="179480C9" w:rsidR="003E7E7F" w:rsidRPr="00E968AC" w:rsidRDefault="00FD5295" w:rsidP="00E60F0A">
            <w:pPr>
              <w:keepLines/>
              <w:tabs>
                <w:tab w:val="left" w:pos="4147"/>
              </w:tabs>
              <w:spacing w:before="200"/>
              <w:rPr>
                <w:rFonts w:ascii="Arial" w:hAnsi="Arial" w:cs="Arial"/>
                <w:sz w:val="22"/>
                <w:szCs w:val="22"/>
              </w:rPr>
            </w:pPr>
            <w:r w:rsidRPr="00FD5295">
              <w:rPr>
                <w:rFonts w:ascii="Arial" w:hAnsi="Arial" w:cs="Arial"/>
                <w:sz w:val="22"/>
                <w:szCs w:val="22"/>
              </w:rPr>
              <w:t xml:space="preserve">Print name: </w:t>
            </w:r>
            <w:r w:rsidR="003E7E7F" w:rsidRPr="00E968AC">
              <w:rPr>
                <w:rFonts w:ascii="Arial" w:hAnsi="Arial" w:cs="Arial"/>
                <w:sz w:val="22"/>
                <w:szCs w:val="22"/>
                <w:u w:val="single"/>
              </w:rPr>
              <w:tab/>
            </w:r>
          </w:p>
          <w:p w14:paraId="0D0ACBEA" w14:textId="77777777" w:rsidR="00E60F0A" w:rsidRPr="00E60F0A" w:rsidRDefault="00E60F0A" w:rsidP="00E60F0A">
            <w:pPr>
              <w:keepLines/>
              <w:tabs>
                <w:tab w:val="left" w:pos="965"/>
                <w:tab w:val="left" w:pos="4147"/>
              </w:tabs>
              <w:spacing w:before="200"/>
              <w:rPr>
                <w:rFonts w:ascii="Arial" w:hAnsi="Arial" w:cs="Arial"/>
                <w:sz w:val="22"/>
                <w:szCs w:val="22"/>
              </w:rPr>
            </w:pPr>
            <w:r w:rsidRPr="00E60F0A">
              <w:rPr>
                <w:rFonts w:ascii="Arial" w:hAnsi="Arial" w:cs="Arial"/>
                <w:sz w:val="22"/>
                <w:szCs w:val="22"/>
              </w:rPr>
              <w:t>Address</w:t>
            </w:r>
            <w:r>
              <w:rPr>
                <w:rFonts w:ascii="Arial" w:hAnsi="Arial" w:cs="Arial"/>
                <w:sz w:val="22"/>
                <w:szCs w:val="22"/>
              </w:rPr>
              <w:t>:</w:t>
            </w:r>
            <w:r>
              <w:rPr>
                <w:rFonts w:ascii="Arial" w:hAnsi="Arial" w:cs="Arial"/>
                <w:sz w:val="22"/>
                <w:szCs w:val="22"/>
              </w:rPr>
              <w:tab/>
            </w:r>
            <w:r w:rsidRPr="00E60F0A">
              <w:rPr>
                <w:rFonts w:ascii="Arial" w:hAnsi="Arial" w:cs="Arial"/>
                <w:sz w:val="22"/>
                <w:szCs w:val="22"/>
                <w:u w:val="single"/>
              </w:rPr>
              <w:tab/>
            </w:r>
          </w:p>
          <w:p w14:paraId="723D9709" w14:textId="77777777" w:rsidR="00E60F0A" w:rsidRPr="00E968AC" w:rsidRDefault="00E60F0A" w:rsidP="00E60F0A">
            <w:pPr>
              <w:keepLines/>
              <w:tabs>
                <w:tab w:val="left" w:pos="4147"/>
              </w:tabs>
              <w:spacing w:before="200"/>
              <w:ind w:left="965"/>
              <w:rPr>
                <w:rFonts w:ascii="Arial" w:hAnsi="Arial" w:cs="Arial"/>
                <w:sz w:val="22"/>
                <w:szCs w:val="22"/>
              </w:rPr>
            </w:pPr>
            <w:r w:rsidRPr="00E968AC">
              <w:rPr>
                <w:rFonts w:ascii="Arial" w:hAnsi="Arial" w:cs="Arial"/>
                <w:sz w:val="22"/>
                <w:szCs w:val="22"/>
                <w:u w:val="single"/>
              </w:rPr>
              <w:tab/>
            </w:r>
          </w:p>
          <w:p w14:paraId="29F436A5" w14:textId="2C1E51D1" w:rsidR="003E75DC" w:rsidRPr="00E968AC" w:rsidRDefault="00E60F0A" w:rsidP="00E60F0A">
            <w:pPr>
              <w:keepLines/>
              <w:tabs>
                <w:tab w:val="left" w:pos="965"/>
                <w:tab w:val="left" w:pos="4147"/>
              </w:tabs>
              <w:spacing w:before="200"/>
              <w:rPr>
                <w:rFonts w:ascii="Arial" w:hAnsi="Arial" w:cs="Arial"/>
                <w:sz w:val="22"/>
                <w:szCs w:val="22"/>
              </w:rPr>
            </w:pPr>
            <w:r w:rsidRPr="00E60F0A">
              <w:rPr>
                <w:rFonts w:ascii="Arial" w:hAnsi="Arial" w:cs="Arial"/>
                <w:sz w:val="22"/>
                <w:szCs w:val="22"/>
              </w:rPr>
              <w:t>Phone:</w:t>
            </w:r>
            <w:r>
              <w:rPr>
                <w:rFonts w:ascii="Arial" w:hAnsi="Arial" w:cs="Arial"/>
                <w:sz w:val="22"/>
                <w:szCs w:val="22"/>
              </w:rPr>
              <w:tab/>
            </w:r>
            <w:r w:rsidRPr="00E60F0A">
              <w:rPr>
                <w:rFonts w:ascii="Arial" w:hAnsi="Arial" w:cs="Arial"/>
                <w:sz w:val="22"/>
                <w:szCs w:val="22"/>
                <w:u w:val="single"/>
              </w:rPr>
              <w:tab/>
            </w:r>
          </w:p>
        </w:tc>
      </w:tr>
    </w:tbl>
    <w:p w14:paraId="0000006B" w14:textId="70A95E31" w:rsidR="00851843" w:rsidRPr="006323A7" w:rsidRDefault="00851843" w:rsidP="003E7E7F">
      <w:pPr>
        <w:spacing w:before="120" w:after="120" w:line="276" w:lineRule="auto"/>
        <w:rPr>
          <w:rFonts w:ascii="Arial" w:eastAsia="Times New Roman" w:hAnsi="Arial" w:cs="Arial"/>
        </w:rPr>
      </w:pPr>
    </w:p>
    <w:sectPr w:rsidR="00851843" w:rsidRPr="006323A7" w:rsidSect="000A1523">
      <w:footerReference w:type="default" r:id="rId11"/>
      <w:headerReference w:type="first" r:id="rId12"/>
      <w:footerReference w:type="first" r:id="rId13"/>
      <w:pgSz w:w="12240" w:h="15840"/>
      <w:pgMar w:top="1440" w:right="1440" w:bottom="1440" w:left="1440"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437A" w14:textId="77777777" w:rsidR="00FD61D7" w:rsidRDefault="00FD61D7">
      <w:pPr>
        <w:spacing w:after="0" w:line="240" w:lineRule="auto"/>
      </w:pPr>
      <w:r>
        <w:separator/>
      </w:r>
    </w:p>
  </w:endnote>
  <w:endnote w:type="continuationSeparator" w:id="0">
    <w:p w14:paraId="3CBBF7ED" w14:textId="77777777" w:rsidR="00FD61D7" w:rsidRDefault="00FD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000"/>
      <w:gridCol w:w="2760"/>
      <w:gridCol w:w="3240"/>
    </w:tblGrid>
    <w:tr w:rsidR="0025627C" w:rsidRPr="003205D4" w14:paraId="1C7AE127" w14:textId="77777777" w:rsidTr="00125AFB">
      <w:tc>
        <w:tcPr>
          <w:tcW w:w="3000" w:type="dxa"/>
        </w:tcPr>
        <w:p w14:paraId="275FA7B3" w14:textId="6C28503E" w:rsidR="0025627C" w:rsidRPr="003205D4" w:rsidRDefault="0025627C" w:rsidP="0025627C">
          <w:pPr>
            <w:pStyle w:val="Footer"/>
            <w:widowControl w:val="0"/>
            <w:rPr>
              <w:rFonts w:ascii="Arial" w:eastAsia="SimSun" w:hAnsi="Arial" w:cs="Arial"/>
              <w:sz w:val="20"/>
              <w:szCs w:val="20"/>
            </w:rPr>
          </w:pPr>
          <w:r w:rsidRPr="003205D4">
            <w:rPr>
              <w:rFonts w:ascii="Arial" w:eastAsia="SimSun" w:hAnsi="Arial" w:cs="Arial"/>
              <w:sz w:val="20"/>
              <w:szCs w:val="20"/>
            </w:rPr>
            <w:t xml:space="preserve">Revised </w:t>
          </w:r>
          <w:r w:rsidR="005A3D78">
            <w:rPr>
              <w:rFonts w:ascii="Arial" w:eastAsia="SimSun" w:hAnsi="Arial" w:cs="Arial"/>
              <w:sz w:val="20"/>
              <w:szCs w:val="20"/>
            </w:rPr>
            <w:t>0</w:t>
          </w:r>
          <w:r w:rsidR="00716B75">
            <w:rPr>
              <w:rFonts w:ascii="Arial" w:eastAsia="SimSun" w:hAnsi="Arial" w:cs="Arial"/>
              <w:sz w:val="20"/>
              <w:szCs w:val="20"/>
            </w:rPr>
            <w:t>9</w:t>
          </w:r>
          <w:r w:rsidRPr="003205D4">
            <w:rPr>
              <w:rFonts w:ascii="Arial" w:eastAsia="SimSun" w:hAnsi="Arial" w:cs="Arial"/>
              <w:sz w:val="20"/>
              <w:szCs w:val="20"/>
            </w:rPr>
            <w:t>/202</w:t>
          </w:r>
          <w:r w:rsidR="005A3D78">
            <w:rPr>
              <w:rFonts w:ascii="Arial" w:eastAsia="SimSun" w:hAnsi="Arial" w:cs="Arial"/>
              <w:sz w:val="20"/>
              <w:szCs w:val="20"/>
            </w:rPr>
            <w:t>5</w:t>
          </w:r>
          <w:r w:rsidRPr="003205D4">
            <w:rPr>
              <w:rFonts w:ascii="Arial" w:eastAsia="SimSun" w:hAnsi="Arial" w:cs="Arial"/>
              <w:sz w:val="20"/>
              <w:szCs w:val="20"/>
            </w:rPr>
            <w:br/>
            <w:t xml:space="preserve">NJP </w:t>
          </w:r>
          <w:r>
            <w:rPr>
              <w:rFonts w:ascii="Arial" w:eastAsia="SimSun" w:hAnsi="Arial" w:cs="Arial"/>
              <w:sz w:val="20"/>
              <w:szCs w:val="20"/>
            </w:rPr>
            <w:t xml:space="preserve">Planning </w:t>
          </w:r>
          <w:r w:rsidR="00856F87">
            <w:rPr>
              <w:rFonts w:ascii="Arial" w:eastAsia="SimSun" w:hAnsi="Arial" w:cs="Arial"/>
              <w:sz w:val="20"/>
              <w:szCs w:val="20"/>
            </w:rPr>
            <w:t>5</w:t>
          </w:r>
          <w:r w:rsidR="005273E3">
            <w:rPr>
              <w:rFonts w:ascii="Arial" w:eastAsia="SimSun" w:hAnsi="Arial" w:cs="Arial"/>
              <w:sz w:val="20"/>
              <w:szCs w:val="20"/>
            </w:rPr>
            <w:t>1</w:t>
          </w:r>
          <w:r w:rsidR="00856F87">
            <w:rPr>
              <w:rFonts w:ascii="Arial" w:eastAsia="SimSun" w:hAnsi="Arial" w:cs="Arial"/>
              <w:sz w:val="20"/>
              <w:szCs w:val="20"/>
            </w:rPr>
            <w:t>5</w:t>
          </w:r>
        </w:p>
      </w:tc>
      <w:tc>
        <w:tcPr>
          <w:tcW w:w="2760" w:type="dxa"/>
        </w:tcPr>
        <w:p w14:paraId="15BFA5B8" w14:textId="6B8FF291" w:rsidR="00610B5D" w:rsidRDefault="00610B5D" w:rsidP="0025627C">
          <w:pPr>
            <w:pStyle w:val="Footer"/>
            <w:widowControl w:val="0"/>
            <w:tabs>
              <w:tab w:val="clear" w:pos="4680"/>
              <w:tab w:val="clear" w:pos="9360"/>
            </w:tabs>
            <w:jc w:val="center"/>
            <w:rPr>
              <w:rFonts w:ascii="Arial" w:hAnsi="Arial" w:cs="Arial"/>
              <w:noProof/>
              <w:sz w:val="20"/>
              <w:szCs w:val="20"/>
            </w:rPr>
          </w:pPr>
          <w:r>
            <w:rPr>
              <w:rFonts w:ascii="Arial" w:hAnsi="Arial" w:cs="Arial"/>
              <w:noProof/>
              <w:sz w:val="20"/>
              <w:szCs w:val="20"/>
            </w:rPr>
            <w:t>VSED Directive</w:t>
          </w:r>
        </w:p>
        <w:p w14:paraId="1BB13A6C" w14:textId="304D04D8" w:rsidR="0025627C" w:rsidRPr="003205D4" w:rsidRDefault="0025627C" w:rsidP="0025627C">
          <w:pPr>
            <w:pStyle w:val="Footer"/>
            <w:widowControl w:val="0"/>
            <w:tabs>
              <w:tab w:val="clear" w:pos="4680"/>
              <w:tab w:val="clear" w:pos="9360"/>
            </w:tabs>
            <w:jc w:val="center"/>
            <w:rPr>
              <w:rFonts w:ascii="Arial" w:hAnsi="Arial" w:cs="Arial"/>
              <w:noProof/>
              <w:sz w:val="20"/>
              <w:szCs w:val="20"/>
            </w:rPr>
          </w:pPr>
          <w:r w:rsidRPr="003205D4">
            <w:rPr>
              <w:rFonts w:ascii="Arial" w:hAnsi="Arial" w:cs="Arial"/>
              <w:noProof/>
              <w:sz w:val="20"/>
              <w:szCs w:val="20"/>
            </w:rPr>
            <w:t xml:space="preserve">p. </w:t>
          </w:r>
          <w:r w:rsidRPr="003205D4">
            <w:rPr>
              <w:rFonts w:ascii="Arial" w:hAnsi="Arial" w:cs="Arial"/>
              <w:noProof/>
              <w:sz w:val="20"/>
              <w:szCs w:val="20"/>
            </w:rPr>
            <w:fldChar w:fldCharType="begin"/>
          </w:r>
          <w:r w:rsidRPr="003205D4">
            <w:rPr>
              <w:rFonts w:ascii="Arial" w:hAnsi="Arial" w:cs="Arial"/>
              <w:noProof/>
              <w:sz w:val="20"/>
              <w:szCs w:val="20"/>
            </w:rPr>
            <w:instrText xml:space="preserve"> PAGE  \* Arabic  \* MERGEFORMAT </w:instrText>
          </w:r>
          <w:r w:rsidRPr="003205D4">
            <w:rPr>
              <w:rFonts w:ascii="Arial" w:hAnsi="Arial" w:cs="Arial"/>
              <w:noProof/>
              <w:sz w:val="20"/>
              <w:szCs w:val="20"/>
            </w:rPr>
            <w:fldChar w:fldCharType="separate"/>
          </w:r>
          <w:r w:rsidRPr="003205D4">
            <w:rPr>
              <w:rFonts w:ascii="Arial" w:hAnsi="Arial" w:cs="Arial"/>
              <w:noProof/>
              <w:sz w:val="20"/>
              <w:szCs w:val="20"/>
            </w:rPr>
            <w:t>1</w:t>
          </w:r>
          <w:r w:rsidRPr="003205D4">
            <w:rPr>
              <w:rFonts w:ascii="Arial" w:hAnsi="Arial" w:cs="Arial"/>
              <w:noProof/>
              <w:sz w:val="20"/>
              <w:szCs w:val="20"/>
            </w:rPr>
            <w:fldChar w:fldCharType="end"/>
          </w:r>
          <w:r w:rsidRPr="003205D4">
            <w:rPr>
              <w:rFonts w:ascii="Arial" w:hAnsi="Arial" w:cs="Arial"/>
              <w:noProof/>
              <w:sz w:val="20"/>
              <w:szCs w:val="20"/>
            </w:rPr>
            <w:t xml:space="preserve"> of </w:t>
          </w:r>
          <w:r w:rsidRPr="003205D4">
            <w:rPr>
              <w:rFonts w:ascii="Arial" w:hAnsi="Arial" w:cs="Arial"/>
              <w:noProof/>
              <w:sz w:val="20"/>
              <w:szCs w:val="20"/>
            </w:rPr>
            <w:fldChar w:fldCharType="begin"/>
          </w:r>
          <w:r w:rsidRPr="003205D4">
            <w:rPr>
              <w:rFonts w:ascii="Arial" w:hAnsi="Arial" w:cs="Arial"/>
              <w:noProof/>
              <w:sz w:val="20"/>
              <w:szCs w:val="20"/>
            </w:rPr>
            <w:instrText xml:space="preserve"> NUMPAGES  \* Arabic  \* MERGEFORMAT </w:instrText>
          </w:r>
          <w:r w:rsidRPr="003205D4">
            <w:rPr>
              <w:rFonts w:ascii="Arial" w:hAnsi="Arial" w:cs="Arial"/>
              <w:noProof/>
              <w:sz w:val="20"/>
              <w:szCs w:val="20"/>
            </w:rPr>
            <w:fldChar w:fldCharType="separate"/>
          </w:r>
          <w:r w:rsidRPr="003205D4">
            <w:rPr>
              <w:rFonts w:ascii="Arial" w:hAnsi="Arial" w:cs="Arial"/>
              <w:noProof/>
              <w:sz w:val="20"/>
              <w:szCs w:val="20"/>
            </w:rPr>
            <w:t>2</w:t>
          </w:r>
          <w:r w:rsidRPr="003205D4">
            <w:rPr>
              <w:rFonts w:ascii="Arial" w:hAnsi="Arial" w:cs="Arial"/>
              <w:noProof/>
              <w:sz w:val="20"/>
              <w:szCs w:val="20"/>
            </w:rPr>
            <w:fldChar w:fldCharType="end"/>
          </w:r>
        </w:p>
      </w:tc>
      <w:tc>
        <w:tcPr>
          <w:tcW w:w="3240" w:type="dxa"/>
        </w:tcPr>
        <w:p w14:paraId="791B0424" w14:textId="0F8D8934" w:rsidR="0025627C" w:rsidRPr="003205D4" w:rsidRDefault="0025627C" w:rsidP="0025627C">
          <w:pPr>
            <w:pStyle w:val="Footer"/>
            <w:widowControl w:val="0"/>
            <w:tabs>
              <w:tab w:val="clear" w:pos="4680"/>
              <w:tab w:val="clear" w:pos="9360"/>
            </w:tabs>
            <w:jc w:val="right"/>
            <w:rPr>
              <w:rFonts w:ascii="Arial" w:eastAsia="SimSun" w:hAnsi="Arial" w:cs="Arial"/>
            </w:rPr>
          </w:pPr>
          <w:r w:rsidRPr="003205D4">
            <w:rPr>
              <w:rFonts w:ascii="Arial" w:hAnsi="Arial" w:cs="Arial"/>
              <w:noProof/>
            </w:rPr>
            <w:drawing>
              <wp:inline distT="0" distB="0" distL="0" distR="0" wp14:anchorId="311C4340" wp14:editId="13BF6681">
                <wp:extent cx="1475127" cy="164592"/>
                <wp:effectExtent l="0" t="0" r="0" b="6985"/>
                <wp:docPr id="974373003" name="Picture 9743730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73003" name="Picture 97437300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5127" cy="164592"/>
                        </a:xfrm>
                        <a:prstGeom prst="rect">
                          <a:avLst/>
                        </a:prstGeom>
                        <a:noFill/>
                        <a:ln>
                          <a:noFill/>
                        </a:ln>
                      </pic:spPr>
                    </pic:pic>
                  </a:graphicData>
                </a:graphic>
              </wp:inline>
            </w:drawing>
          </w:r>
          <w:r w:rsidR="00125AFB">
            <w:rPr>
              <w:rFonts w:ascii="Arial" w:eastAsia="SimSun" w:hAnsi="Arial" w:cs="Arial"/>
            </w:rPr>
            <w:br/>
          </w:r>
          <w:r w:rsidR="00125AFB" w:rsidRPr="00856F87">
            <w:rPr>
              <w:rFonts w:ascii="Arial" w:eastAsia="SimSun" w:hAnsi="Arial" w:cs="Arial"/>
              <w:sz w:val="18"/>
              <w:szCs w:val="18"/>
            </w:rPr>
            <w:t xml:space="preserve">© </w:t>
          </w:r>
          <w:r w:rsidR="00125AFB" w:rsidRPr="00125AFB">
            <w:rPr>
              <w:rFonts w:ascii="Arial" w:eastAsia="SimSun" w:hAnsi="Arial" w:cs="Arial"/>
              <w:sz w:val="18"/>
              <w:szCs w:val="18"/>
            </w:rPr>
            <w:t>Northwest Justice Project</w:t>
          </w:r>
          <w:r w:rsidR="00125AFB" w:rsidRPr="00856F87">
            <w:rPr>
              <w:rFonts w:ascii="Arial" w:eastAsia="SimSun" w:hAnsi="Arial" w:cs="Arial"/>
              <w:sz w:val="18"/>
              <w:szCs w:val="18"/>
            </w:rPr>
            <w:t>, National VSED Advance Directive Committee</w:t>
          </w:r>
        </w:p>
      </w:tc>
    </w:tr>
  </w:tbl>
  <w:p w14:paraId="3FEB1990" w14:textId="3EBB9DD8" w:rsidR="00F377D0" w:rsidRPr="00125AFB" w:rsidRDefault="00F377D0" w:rsidP="00125AFB">
    <w:pPr>
      <w:spacing w:after="0" w:line="240" w:lineRule="auto"/>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8977DA" w:rsidR="00851843" w:rsidRDefault="0019746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A66B1">
      <w:rPr>
        <w:noProof/>
        <w:color w:val="000000"/>
      </w:rPr>
      <w:t>1</w:t>
    </w:r>
    <w:r>
      <w:rPr>
        <w:color w:val="000000"/>
      </w:rPr>
      <w:fldChar w:fldCharType="end"/>
    </w:r>
  </w:p>
  <w:p w14:paraId="000000AE" w14:textId="77777777" w:rsidR="00851843" w:rsidRDefault="00851843">
    <w:pPr>
      <w:tabs>
        <w:tab w:val="center" w:pos="4680"/>
        <w:tab w:val="right" w:pos="9360"/>
      </w:tabs>
      <w:spacing w:before="120" w:after="240" w:line="288" w:lineRule="auto"/>
      <w:ind w:left="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CB09" w14:textId="77777777" w:rsidR="00FD61D7" w:rsidRDefault="00FD61D7">
      <w:pPr>
        <w:spacing w:after="0" w:line="240" w:lineRule="auto"/>
      </w:pPr>
      <w:r>
        <w:separator/>
      </w:r>
    </w:p>
  </w:footnote>
  <w:footnote w:type="continuationSeparator" w:id="0">
    <w:p w14:paraId="544363F5" w14:textId="77777777" w:rsidR="00FD61D7" w:rsidRDefault="00FD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851843" w:rsidRDefault="00000000">
    <w:r>
      <w:pict w14:anchorId="1BD56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10.55pt;height:38.6pt;rotation:315;z-index:-251658752;mso-position-horizontal:center;mso-position-horizontal-relative:margin;mso-position-vertical:center;mso-position-vertical-relative:margin" fillcolor="#e8eaed" stroked="f">
          <v:textpath style="font-family:&quot;&amp;quot&quot;;font-size:1pt" string="CONFIDENTIAL/NOT FOR PUBLIC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2AA"/>
    <w:multiLevelType w:val="multilevel"/>
    <w:tmpl w:val="BDCAA6DA"/>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B413D4"/>
    <w:multiLevelType w:val="hybridMultilevel"/>
    <w:tmpl w:val="D9F07E42"/>
    <w:lvl w:ilvl="0" w:tplc="669E369C">
      <w:start w:val="1"/>
      <w:numFmt w:val="bullet"/>
      <w:pStyle w:val="NJPformbigsubheadi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12430"/>
    <w:multiLevelType w:val="multilevel"/>
    <w:tmpl w:val="0B32EF1C"/>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5C04F9"/>
    <w:multiLevelType w:val="hybridMultilevel"/>
    <w:tmpl w:val="F46447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66740C"/>
    <w:multiLevelType w:val="hybridMultilevel"/>
    <w:tmpl w:val="E91ECA34"/>
    <w:lvl w:ilvl="0" w:tplc="D82CB7CC">
      <w:start w:val="1"/>
      <w:numFmt w:val="decimal"/>
      <w:pStyle w:val="NJPformnumberedsec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B04EA"/>
    <w:multiLevelType w:val="hybridMultilevel"/>
    <w:tmpl w:val="5D8A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00DED"/>
    <w:multiLevelType w:val="multilevel"/>
    <w:tmpl w:val="03F296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ACA4D95"/>
    <w:multiLevelType w:val="hybridMultilevel"/>
    <w:tmpl w:val="3CDAC27A"/>
    <w:lvl w:ilvl="0" w:tplc="F5B82D00">
      <w:start w:val="1"/>
      <w:numFmt w:val="lowerLetter"/>
      <w:pStyle w:val="NJPformletteredsubsectio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45570A"/>
    <w:multiLevelType w:val="multilevel"/>
    <w:tmpl w:val="AD644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DED452D"/>
    <w:multiLevelType w:val="hybridMultilevel"/>
    <w:tmpl w:val="40C8A4B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9459451">
    <w:abstractNumId w:val="8"/>
  </w:num>
  <w:num w:numId="2" w16cid:durableId="791241755">
    <w:abstractNumId w:val="6"/>
  </w:num>
  <w:num w:numId="3" w16cid:durableId="719325562">
    <w:abstractNumId w:val="2"/>
  </w:num>
  <w:num w:numId="4" w16cid:durableId="1696924389">
    <w:abstractNumId w:val="4"/>
  </w:num>
  <w:num w:numId="5" w16cid:durableId="1682509847">
    <w:abstractNumId w:val="7"/>
  </w:num>
  <w:num w:numId="6" w16cid:durableId="1465196120">
    <w:abstractNumId w:val="1"/>
  </w:num>
  <w:num w:numId="7" w16cid:durableId="989089767">
    <w:abstractNumId w:val="3"/>
  </w:num>
  <w:num w:numId="8" w16cid:durableId="2135828146">
    <w:abstractNumId w:val="5"/>
  </w:num>
  <w:num w:numId="9" w16cid:durableId="1785917">
    <w:abstractNumId w:val="9"/>
  </w:num>
  <w:num w:numId="10" w16cid:durableId="98982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843"/>
    <w:rsid w:val="00005EC4"/>
    <w:rsid w:val="00012650"/>
    <w:rsid w:val="00027DD4"/>
    <w:rsid w:val="0004603E"/>
    <w:rsid w:val="00064327"/>
    <w:rsid w:val="00071C4A"/>
    <w:rsid w:val="00077397"/>
    <w:rsid w:val="000A1523"/>
    <w:rsid w:val="000A43B0"/>
    <w:rsid w:val="000C2AFF"/>
    <w:rsid w:val="000F1403"/>
    <w:rsid w:val="00115A95"/>
    <w:rsid w:val="00122ECF"/>
    <w:rsid w:val="00125AFB"/>
    <w:rsid w:val="0013152D"/>
    <w:rsid w:val="001367AA"/>
    <w:rsid w:val="00154A46"/>
    <w:rsid w:val="001568A6"/>
    <w:rsid w:val="0017758D"/>
    <w:rsid w:val="00177F2B"/>
    <w:rsid w:val="0019746E"/>
    <w:rsid w:val="001A5814"/>
    <w:rsid w:val="001A7A6F"/>
    <w:rsid w:val="001B5B28"/>
    <w:rsid w:val="001E7B41"/>
    <w:rsid w:val="00224F46"/>
    <w:rsid w:val="002406AA"/>
    <w:rsid w:val="00255E96"/>
    <w:rsid w:val="0025627C"/>
    <w:rsid w:val="00256754"/>
    <w:rsid w:val="00277452"/>
    <w:rsid w:val="00284EB4"/>
    <w:rsid w:val="00285BB6"/>
    <w:rsid w:val="00297BE1"/>
    <w:rsid w:val="002B5D93"/>
    <w:rsid w:val="002B73A3"/>
    <w:rsid w:val="002C09ED"/>
    <w:rsid w:val="002E0191"/>
    <w:rsid w:val="002E5891"/>
    <w:rsid w:val="002F7DE2"/>
    <w:rsid w:val="00300D7F"/>
    <w:rsid w:val="0036787A"/>
    <w:rsid w:val="00377288"/>
    <w:rsid w:val="003818C0"/>
    <w:rsid w:val="003872FF"/>
    <w:rsid w:val="00396555"/>
    <w:rsid w:val="00397698"/>
    <w:rsid w:val="003A1C67"/>
    <w:rsid w:val="003B40CE"/>
    <w:rsid w:val="003B5035"/>
    <w:rsid w:val="003D04B8"/>
    <w:rsid w:val="003D192B"/>
    <w:rsid w:val="003E3733"/>
    <w:rsid w:val="003E75DC"/>
    <w:rsid w:val="003E7E7F"/>
    <w:rsid w:val="00404508"/>
    <w:rsid w:val="00444D9C"/>
    <w:rsid w:val="00450F82"/>
    <w:rsid w:val="00457BD3"/>
    <w:rsid w:val="00481A31"/>
    <w:rsid w:val="00497BB3"/>
    <w:rsid w:val="004B0612"/>
    <w:rsid w:val="004B3238"/>
    <w:rsid w:val="004D0E26"/>
    <w:rsid w:val="004D4900"/>
    <w:rsid w:val="004E1E1E"/>
    <w:rsid w:val="00520A78"/>
    <w:rsid w:val="005273E3"/>
    <w:rsid w:val="00537D94"/>
    <w:rsid w:val="0054355D"/>
    <w:rsid w:val="0055700F"/>
    <w:rsid w:val="00561599"/>
    <w:rsid w:val="00590A77"/>
    <w:rsid w:val="00593BD7"/>
    <w:rsid w:val="00596DA1"/>
    <w:rsid w:val="005A3D78"/>
    <w:rsid w:val="005A4C89"/>
    <w:rsid w:val="005D10FA"/>
    <w:rsid w:val="005D7C04"/>
    <w:rsid w:val="005E29F5"/>
    <w:rsid w:val="005F71C4"/>
    <w:rsid w:val="00610B5D"/>
    <w:rsid w:val="00612F4C"/>
    <w:rsid w:val="00615EA4"/>
    <w:rsid w:val="00621F1B"/>
    <w:rsid w:val="006263C6"/>
    <w:rsid w:val="006323A7"/>
    <w:rsid w:val="00636850"/>
    <w:rsid w:val="006435EA"/>
    <w:rsid w:val="00654FD3"/>
    <w:rsid w:val="00655A58"/>
    <w:rsid w:val="00656AAC"/>
    <w:rsid w:val="00685F67"/>
    <w:rsid w:val="0069424A"/>
    <w:rsid w:val="006B3635"/>
    <w:rsid w:val="006B595D"/>
    <w:rsid w:val="006C6560"/>
    <w:rsid w:val="006F375B"/>
    <w:rsid w:val="006F74F2"/>
    <w:rsid w:val="00713CE0"/>
    <w:rsid w:val="00716B75"/>
    <w:rsid w:val="0075049C"/>
    <w:rsid w:val="00750738"/>
    <w:rsid w:val="007A1475"/>
    <w:rsid w:val="007A6245"/>
    <w:rsid w:val="007E5596"/>
    <w:rsid w:val="00805CB8"/>
    <w:rsid w:val="00826571"/>
    <w:rsid w:val="00827C59"/>
    <w:rsid w:val="00827F52"/>
    <w:rsid w:val="00851843"/>
    <w:rsid w:val="00853CD2"/>
    <w:rsid w:val="008560AA"/>
    <w:rsid w:val="00856F87"/>
    <w:rsid w:val="00884362"/>
    <w:rsid w:val="00892D2C"/>
    <w:rsid w:val="008A53FA"/>
    <w:rsid w:val="008F7AFB"/>
    <w:rsid w:val="00900ADD"/>
    <w:rsid w:val="00920157"/>
    <w:rsid w:val="00921351"/>
    <w:rsid w:val="00921AD4"/>
    <w:rsid w:val="00942079"/>
    <w:rsid w:val="0095355F"/>
    <w:rsid w:val="00994231"/>
    <w:rsid w:val="009A12A3"/>
    <w:rsid w:val="009A66B1"/>
    <w:rsid w:val="00A241C9"/>
    <w:rsid w:val="00A27A30"/>
    <w:rsid w:val="00A30A3C"/>
    <w:rsid w:val="00A72CD1"/>
    <w:rsid w:val="00A80C82"/>
    <w:rsid w:val="00A95912"/>
    <w:rsid w:val="00AB7807"/>
    <w:rsid w:val="00AC715A"/>
    <w:rsid w:val="00AD473A"/>
    <w:rsid w:val="00AE0FD6"/>
    <w:rsid w:val="00AE5244"/>
    <w:rsid w:val="00AE5DFE"/>
    <w:rsid w:val="00B11886"/>
    <w:rsid w:val="00B175FD"/>
    <w:rsid w:val="00B546D5"/>
    <w:rsid w:val="00B572E0"/>
    <w:rsid w:val="00B82378"/>
    <w:rsid w:val="00BA54F0"/>
    <w:rsid w:val="00BE5DB2"/>
    <w:rsid w:val="00BF2CC3"/>
    <w:rsid w:val="00BF567E"/>
    <w:rsid w:val="00C15C22"/>
    <w:rsid w:val="00C15DF0"/>
    <w:rsid w:val="00C35941"/>
    <w:rsid w:val="00C40B35"/>
    <w:rsid w:val="00C43E5C"/>
    <w:rsid w:val="00C724CD"/>
    <w:rsid w:val="00C75292"/>
    <w:rsid w:val="00C86D89"/>
    <w:rsid w:val="00CD341F"/>
    <w:rsid w:val="00CF4831"/>
    <w:rsid w:val="00D16691"/>
    <w:rsid w:val="00D37B15"/>
    <w:rsid w:val="00D411FE"/>
    <w:rsid w:val="00D61E49"/>
    <w:rsid w:val="00D952AD"/>
    <w:rsid w:val="00DA6F01"/>
    <w:rsid w:val="00DC6CD0"/>
    <w:rsid w:val="00DD52A0"/>
    <w:rsid w:val="00DE1D99"/>
    <w:rsid w:val="00DE6EE6"/>
    <w:rsid w:val="00DF129E"/>
    <w:rsid w:val="00E60F0A"/>
    <w:rsid w:val="00E66054"/>
    <w:rsid w:val="00E85DF5"/>
    <w:rsid w:val="00E950E3"/>
    <w:rsid w:val="00E968AC"/>
    <w:rsid w:val="00EB4438"/>
    <w:rsid w:val="00EB5887"/>
    <w:rsid w:val="00EC2B15"/>
    <w:rsid w:val="00EC66D0"/>
    <w:rsid w:val="00ED55F6"/>
    <w:rsid w:val="00F03994"/>
    <w:rsid w:val="00F22DE3"/>
    <w:rsid w:val="00F33CCC"/>
    <w:rsid w:val="00F33F0A"/>
    <w:rsid w:val="00F377D0"/>
    <w:rsid w:val="00F4472E"/>
    <w:rsid w:val="00F460A1"/>
    <w:rsid w:val="00F47469"/>
    <w:rsid w:val="00F659BA"/>
    <w:rsid w:val="00F76E93"/>
    <w:rsid w:val="00F77725"/>
    <w:rsid w:val="00FC2AF5"/>
    <w:rsid w:val="00FD37EF"/>
    <w:rsid w:val="00FD5295"/>
    <w:rsid w:val="00FD61D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2E1A0"/>
  <w15:docId w15:val="{3DE44AE7-9B46-40AE-91AE-92C25866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94570"/>
    <w:pPr>
      <w:ind w:left="720"/>
      <w:contextualSpacing/>
    </w:pPr>
  </w:style>
  <w:style w:type="paragraph" w:styleId="Header">
    <w:name w:val="header"/>
    <w:basedOn w:val="Normal"/>
    <w:link w:val="HeaderChar"/>
    <w:uiPriority w:val="99"/>
    <w:unhideWhenUsed/>
    <w:rsid w:val="00551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2A5"/>
  </w:style>
  <w:style w:type="paragraph" w:styleId="Footer">
    <w:name w:val="footer"/>
    <w:basedOn w:val="Normal"/>
    <w:link w:val="FooterChar"/>
    <w:uiPriority w:val="99"/>
    <w:unhideWhenUsed/>
    <w:rsid w:val="00551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2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NJPformtitle">
    <w:name w:val="NJP form title"/>
    <w:qFormat/>
    <w:rsid w:val="006323A7"/>
    <w:pPr>
      <w:spacing w:after="240" w:line="288" w:lineRule="auto"/>
      <w:jc w:val="center"/>
    </w:pPr>
    <w:rPr>
      <w:rFonts w:ascii="Arial" w:eastAsia="Times New Roman" w:hAnsi="Arial" w:cs="Arial"/>
      <w:b/>
      <w:sz w:val="36"/>
    </w:rPr>
  </w:style>
  <w:style w:type="paragraph" w:customStyle="1" w:styleId="NJPform0indentflush">
    <w:name w:val="NJP form 0 indent flush"/>
    <w:qFormat/>
    <w:rsid w:val="005E29F5"/>
    <w:pPr>
      <w:spacing w:before="120" w:after="120"/>
    </w:pPr>
    <w:rPr>
      <w:rFonts w:ascii="Arial" w:eastAsia="Times New Roman" w:hAnsi="Arial" w:cs="Arial"/>
    </w:rPr>
  </w:style>
  <w:style w:type="paragraph" w:customStyle="1" w:styleId="NJPformnumberedsection">
    <w:name w:val="NJP form numbered section"/>
    <w:basedOn w:val="Normal"/>
    <w:qFormat/>
    <w:rsid w:val="00655A58"/>
    <w:pPr>
      <w:keepNext/>
      <w:numPr>
        <w:numId w:val="4"/>
      </w:numPr>
      <w:spacing w:before="240" w:after="120"/>
      <w:ind w:hanging="720"/>
      <w:outlineLvl w:val="1"/>
    </w:pPr>
    <w:rPr>
      <w:rFonts w:ascii="Arial" w:eastAsia="Times New Roman" w:hAnsi="Arial" w:cs="Arial"/>
      <w:b/>
    </w:rPr>
  </w:style>
  <w:style w:type="paragraph" w:customStyle="1" w:styleId="NJPformletteredsubsection">
    <w:name w:val="NJP form lettered subsection"/>
    <w:qFormat/>
    <w:rsid w:val="00A72CD1"/>
    <w:pPr>
      <w:numPr>
        <w:numId w:val="5"/>
      </w:numPr>
      <w:ind w:left="720"/>
    </w:pPr>
    <w:rPr>
      <w:rFonts w:ascii="Arial" w:eastAsia="Times New Roman" w:hAnsi="Arial" w:cs="Arial"/>
    </w:rPr>
  </w:style>
  <w:style w:type="paragraph" w:customStyle="1" w:styleId="NJPform1indenthanging">
    <w:name w:val="NJP form 1&quot; indent hanging"/>
    <w:qFormat/>
    <w:rsid w:val="00A72CD1"/>
    <w:pPr>
      <w:spacing w:before="120" w:after="120"/>
      <w:ind w:left="1800" w:hanging="360"/>
    </w:pPr>
    <w:rPr>
      <w:rFonts w:ascii="Arial" w:eastAsia="Times New Roman" w:hAnsi="Arial" w:cs="Arial"/>
    </w:rPr>
  </w:style>
  <w:style w:type="paragraph" w:customStyle="1" w:styleId="NJPform75indenthanging">
    <w:name w:val="NJP form .75 indent hanging"/>
    <w:qFormat/>
    <w:rsid w:val="00A72CD1"/>
    <w:pPr>
      <w:spacing w:before="120" w:after="120"/>
      <w:ind w:left="1440" w:hanging="360"/>
    </w:pPr>
    <w:rPr>
      <w:rFonts w:ascii="Arial" w:eastAsia="Times New Roman" w:hAnsi="Arial" w:cs="Arial"/>
    </w:rPr>
  </w:style>
  <w:style w:type="paragraph" w:customStyle="1" w:styleId="NJPform5indenthanging">
    <w:name w:val="NJP form .5 indent hanging"/>
    <w:basedOn w:val="NJPform75indenthanging"/>
    <w:qFormat/>
    <w:rsid w:val="00A72CD1"/>
    <w:pPr>
      <w:ind w:left="1080"/>
    </w:pPr>
  </w:style>
  <w:style w:type="paragraph" w:customStyle="1" w:styleId="NJPformbigsubheading">
    <w:name w:val="NJP form big subheading"/>
    <w:qFormat/>
    <w:rsid w:val="00224F46"/>
    <w:pPr>
      <w:keepNext/>
      <w:numPr>
        <w:numId w:val="6"/>
      </w:numPr>
      <w:spacing w:before="240" w:after="120"/>
      <w:ind w:left="0"/>
      <w:outlineLvl w:val="0"/>
    </w:pPr>
    <w:rPr>
      <w:rFonts w:ascii="Arial" w:eastAsia="Times New Roman" w:hAnsi="Arial" w:cs="Arial"/>
      <w:b/>
      <w:sz w:val="24"/>
    </w:rPr>
  </w:style>
  <w:style w:type="paragraph" w:customStyle="1" w:styleId="NJPform5indentflush">
    <w:name w:val="NJP form .5 indent flush"/>
    <w:qFormat/>
    <w:rsid w:val="00224F46"/>
    <w:pPr>
      <w:spacing w:before="120" w:after="120"/>
      <w:ind w:left="720"/>
    </w:pPr>
    <w:rPr>
      <w:rFonts w:ascii="Arial" w:eastAsia="Times New Roman" w:hAnsi="Arial" w:cs="Arial"/>
    </w:rPr>
  </w:style>
  <w:style w:type="paragraph" w:customStyle="1" w:styleId="NJPformblankline">
    <w:name w:val="NJP form blank line"/>
    <w:qFormat/>
    <w:rsid w:val="00BA54F0"/>
    <w:pPr>
      <w:tabs>
        <w:tab w:val="left" w:pos="9274"/>
      </w:tabs>
      <w:spacing w:before="120" w:after="120"/>
      <w:ind w:left="720"/>
    </w:pPr>
    <w:rPr>
      <w:rFonts w:ascii="Arial" w:eastAsia="Times New Roman" w:hAnsi="Arial" w:cs="Arial"/>
      <w:u w:val="single"/>
    </w:rPr>
  </w:style>
  <w:style w:type="table" w:styleId="TableGrid">
    <w:name w:val="Table Grid"/>
    <w:basedOn w:val="TableNormal"/>
    <w:uiPriority w:val="39"/>
    <w:rsid w:val="006435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66D0"/>
    <w:pPr>
      <w:spacing w:after="0" w:line="240" w:lineRule="auto"/>
    </w:pPr>
  </w:style>
  <w:style w:type="paragraph" w:styleId="CommentSubject">
    <w:name w:val="annotation subject"/>
    <w:basedOn w:val="CommentText"/>
    <w:next w:val="CommentText"/>
    <w:link w:val="CommentSubjectChar"/>
    <w:uiPriority w:val="99"/>
    <w:semiHidden/>
    <w:unhideWhenUsed/>
    <w:rsid w:val="00C15DF0"/>
    <w:rPr>
      <w:b/>
      <w:bCs/>
    </w:rPr>
  </w:style>
  <w:style w:type="character" w:customStyle="1" w:styleId="CommentSubjectChar">
    <w:name w:val="Comment Subject Char"/>
    <w:basedOn w:val="CommentTextChar"/>
    <w:link w:val="CommentSubject"/>
    <w:uiPriority w:val="99"/>
    <w:semiHidden/>
    <w:rsid w:val="00C15DF0"/>
    <w:rPr>
      <w:b/>
      <w:bCs/>
      <w:sz w:val="20"/>
      <w:szCs w:val="20"/>
    </w:rPr>
  </w:style>
  <w:style w:type="paragraph" w:styleId="BalloonText">
    <w:name w:val="Balloon Text"/>
    <w:basedOn w:val="Normal"/>
    <w:link w:val="BalloonTextChar"/>
    <w:uiPriority w:val="99"/>
    <w:semiHidden/>
    <w:unhideWhenUsed/>
    <w:rsid w:val="00F4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1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C27FA50C49148B5F891CBD1B91655" ma:contentTypeVersion="18" ma:contentTypeDescription="Create a new document." ma:contentTypeScope="" ma:versionID="6386bad94e0358bda326bda20e8156b5">
  <xsd:schema xmlns:xsd="http://www.w3.org/2001/XMLSchema" xmlns:xs="http://www.w3.org/2001/XMLSchema" xmlns:p="http://schemas.microsoft.com/office/2006/metadata/properties" xmlns:ns2="1be6f6a6-baec-4e60-bf60-c7b1b1ac1846" xmlns:ns3="15fdc5b2-33e8-4e1b-9cda-df9c4c814dfa" targetNamespace="http://schemas.microsoft.com/office/2006/metadata/properties" ma:root="true" ma:fieldsID="1331d6e5e57c6435accfe81d492c4c32" ns2:_="" ns3:_="">
    <xsd:import namespace="1be6f6a6-baec-4e60-bf60-c7b1b1ac1846"/>
    <xsd:import namespace="15fdc5b2-33e8-4e1b-9cda-df9c4c814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6f6a6-baec-4e60-bf60-c7b1b1a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afcbe-28a7-4ae9-93c4-76d333575e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dc5b2-33e8-4e1b-9cda-df9c4c814d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836b63-f403-4905-b56f-6737a1eca808}" ma:internalName="TaxCatchAll" ma:showField="CatchAllData" ma:web="15fdc5b2-33e8-4e1b-9cda-df9c4c814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6f6a6-baec-4e60-bf60-c7b1b1ac1846">
      <Terms xmlns="http://schemas.microsoft.com/office/infopath/2007/PartnerControls"/>
    </lcf76f155ced4ddcb4097134ff3c332f>
    <TaxCatchAll xmlns="15fdc5b2-33e8-4e1b-9cda-df9c4c814dfa"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KTusBZzF8c0xMopEc+Vg0FEn8Q==">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</go:docsCustomData>
</go:gDocsCustomXmlDataStorage>
</file>

<file path=customXml/itemProps1.xml><?xml version="1.0" encoding="utf-8"?>
<ds:datastoreItem xmlns:ds="http://schemas.openxmlformats.org/officeDocument/2006/customXml" ds:itemID="{E6678401-A816-42A8-B2CC-007E51701226}"/>
</file>

<file path=customXml/itemProps2.xml><?xml version="1.0" encoding="utf-8"?>
<ds:datastoreItem xmlns:ds="http://schemas.openxmlformats.org/officeDocument/2006/customXml" ds:itemID="{ABF78B4F-FE51-4619-830A-DC7D6C368267}">
  <ds:schemaRefs>
    <ds:schemaRef ds:uri="http://schemas.microsoft.com/sharepoint/v3/contenttype/forms"/>
  </ds:schemaRefs>
</ds:datastoreItem>
</file>

<file path=customXml/itemProps3.xml><?xml version="1.0" encoding="utf-8"?>
<ds:datastoreItem xmlns:ds="http://schemas.openxmlformats.org/officeDocument/2006/customXml" ds:itemID="{4A6D3FE0-E4ED-4A27-ABB2-AE0E2FA22446}">
  <ds:schemaRefs>
    <ds:schemaRef ds:uri="http://schemas.microsoft.com/office/2006/metadata/properties"/>
    <ds:schemaRef ds:uri="http://schemas.microsoft.com/office/infopath/2007/PartnerControls"/>
    <ds:schemaRef ds:uri="1be6f6a6-baec-4e60-bf60-c7b1b1ac1846"/>
    <ds:schemaRef ds:uri="15fdc5b2-33e8-4e1b-9cda-df9c4c814df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NJP Planning 515 Advanced Directive for Voluntary Stopping of Eating and Drinking</dc:title>
  <dc:creator>Northwest Justice Project</dc:creator>
  <cp:lastModifiedBy>Laurie Garber</cp:lastModifiedBy>
  <cp:revision>3</cp:revision>
  <cp:lastPrinted>2024-05-04T02:08:00Z</cp:lastPrinted>
  <dcterms:created xsi:type="dcterms:W3CDTF">2025-09-02T19:33:00Z</dcterms:created>
  <dcterms:modified xsi:type="dcterms:W3CDTF">2025-09-02T19:34:00Z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0x010100875C27FA50C49148B5F891CBD1B91655</vt:lpwstr>
  </property>
  <property fmtid="{D5CDD505-2E9C-101B-9397-08002B2CF9AE}" pid="3" name="MediaServiceImageTags">
    <vt:lpwstr/>
  </property>
</Properties>
</file>