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F40C7" w14:textId="38F97D36" w:rsidR="00F72DF5" w:rsidRPr="007A5CA7" w:rsidRDefault="009F4746" w:rsidP="002479F3">
      <w:pPr>
        <w:spacing w:line="240" w:lineRule="auto"/>
        <w:ind w:firstLine="0"/>
        <w:rPr>
          <w:rFonts w:ascii="Times New Roman" w:hAnsi="Times New Roman" w:cs="Times New Roman"/>
          <w:sz w:val="24"/>
          <w:szCs w:val="24"/>
        </w:rPr>
      </w:pPr>
      <w:bookmarkStart w:id="0" w:name="_Hlk86667575"/>
      <w:bookmarkEnd w:id="0"/>
      <w:proofErr w:type="spellStart"/>
      <w:r>
        <w:rPr>
          <w:rFonts w:ascii="Times New Roman" w:hAnsi="Times New Roman" w:cs="Times New Roman"/>
          <w:sz w:val="24"/>
          <w:szCs w:val="24"/>
        </w:rPr>
        <w:t>c</w:t>
      </w:r>
      <w:r w:rsidR="00F72DF5" w:rsidRPr="007A5CA7">
        <w:rPr>
          <w:rFonts w:ascii="Times New Roman" w:hAnsi="Times New Roman" w:cs="Times New Roman"/>
          <w:sz w:val="24"/>
          <w:szCs w:val="24"/>
        </w:rPr>
        <w:t>STATE</w:t>
      </w:r>
      <w:proofErr w:type="spellEnd"/>
      <w:r w:rsidR="00F72DF5" w:rsidRPr="007A5CA7">
        <w:rPr>
          <w:rFonts w:ascii="Times New Roman" w:hAnsi="Times New Roman" w:cs="Times New Roman"/>
          <w:sz w:val="24"/>
          <w:szCs w:val="24"/>
        </w:rPr>
        <w:t xml:space="preserve"> OF NEW MEXICO</w:t>
      </w:r>
    </w:p>
    <w:p w14:paraId="53158DEB" w14:textId="1D79049B" w:rsidR="000A6253" w:rsidRPr="007A5CA7" w:rsidRDefault="000A6253" w:rsidP="002479F3">
      <w:pPr>
        <w:spacing w:line="240" w:lineRule="auto"/>
        <w:ind w:firstLine="0"/>
        <w:rPr>
          <w:rFonts w:ascii="Times New Roman" w:hAnsi="Times New Roman" w:cs="Times New Roman"/>
          <w:sz w:val="24"/>
          <w:szCs w:val="24"/>
        </w:rPr>
      </w:pPr>
      <w:r w:rsidRPr="007A5CA7">
        <w:rPr>
          <w:rFonts w:ascii="Times New Roman" w:hAnsi="Times New Roman" w:cs="Times New Roman"/>
          <w:sz w:val="24"/>
          <w:szCs w:val="24"/>
        </w:rPr>
        <w:t xml:space="preserve">COUNTY OF </w:t>
      </w:r>
      <w:r w:rsidR="00B066AB" w:rsidRPr="007A5CA7">
        <w:rPr>
          <w:rFonts w:ascii="Times New Roman" w:hAnsi="Times New Roman" w:cs="Times New Roman"/>
          <w:sz w:val="24"/>
          <w:szCs w:val="24"/>
        </w:rPr>
        <w:t>LINCOLN</w:t>
      </w:r>
    </w:p>
    <w:p w14:paraId="76F76AD0" w14:textId="6BE2F39B" w:rsidR="007A5CA7" w:rsidRDefault="00F72DF5" w:rsidP="002479F3">
      <w:pPr>
        <w:spacing w:line="240" w:lineRule="auto"/>
        <w:ind w:firstLine="0"/>
        <w:rPr>
          <w:rFonts w:ascii="Times New Roman" w:hAnsi="Times New Roman" w:cs="Times New Roman"/>
          <w:sz w:val="24"/>
          <w:szCs w:val="24"/>
        </w:rPr>
      </w:pPr>
      <w:r w:rsidRPr="007A5CA7">
        <w:rPr>
          <w:rFonts w:ascii="Times New Roman" w:hAnsi="Times New Roman" w:cs="Times New Roman"/>
          <w:sz w:val="24"/>
          <w:szCs w:val="24"/>
        </w:rPr>
        <w:t>TWELFTH JUDICIAL DISTRICT COURT</w:t>
      </w:r>
    </w:p>
    <w:p w14:paraId="7CA85FDE" w14:textId="6272C168" w:rsidR="00B01CAF" w:rsidRDefault="00B01CAF" w:rsidP="002479F3">
      <w:pPr>
        <w:spacing w:line="240" w:lineRule="auto"/>
        <w:ind w:firstLine="0"/>
        <w:rPr>
          <w:rFonts w:ascii="Times New Roman" w:hAnsi="Times New Roman" w:cs="Times New Roman"/>
          <w:sz w:val="24"/>
          <w:szCs w:val="24"/>
        </w:rPr>
      </w:pPr>
    </w:p>
    <w:p w14:paraId="67729310" w14:textId="297CD6F1" w:rsidR="00B01CAF" w:rsidRPr="00B01CAF" w:rsidRDefault="00B01CAF" w:rsidP="002479F3">
      <w:pPr>
        <w:spacing w:line="240" w:lineRule="auto"/>
        <w:ind w:firstLine="0"/>
        <w:rPr>
          <w:rFonts w:ascii="Times New Roman" w:hAnsi="Times New Roman" w:cs="Times New Roman"/>
          <w:sz w:val="24"/>
          <w:szCs w:val="24"/>
          <w:u w:val="single"/>
        </w:rPr>
      </w:pPr>
      <w:r>
        <w:rPr>
          <w:rFonts w:ascii="Times New Roman" w:hAnsi="Times New Roman" w:cs="Times New Roman"/>
          <w:sz w:val="24"/>
          <w:szCs w:val="24"/>
        </w:rPr>
        <w:tab/>
        <w:t xml:space="preserve">No. </w:t>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p>
    <w:p w14:paraId="0222200B" w14:textId="6A61F120" w:rsidR="000A6253" w:rsidRPr="007A5CA7" w:rsidRDefault="000A6253" w:rsidP="002479F3">
      <w:pPr>
        <w:spacing w:line="240" w:lineRule="auto"/>
        <w:rPr>
          <w:rFonts w:ascii="Times New Roman" w:hAnsi="Times New Roman" w:cs="Times New Roman"/>
          <w:sz w:val="24"/>
          <w:szCs w:val="24"/>
        </w:rPr>
      </w:pP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p>
    <w:p w14:paraId="3C360CCD" w14:textId="0296BD25" w:rsidR="007B03F9" w:rsidRPr="007A5CA7" w:rsidRDefault="00FB4877" w:rsidP="002479F3">
      <w:pPr>
        <w:spacing w:line="240" w:lineRule="auto"/>
        <w:ind w:right="4320" w:firstLine="0"/>
        <w:rPr>
          <w:rFonts w:ascii="Times New Roman" w:hAnsi="Times New Roman" w:cs="Times New Roman"/>
          <w:sz w:val="24"/>
          <w:szCs w:val="24"/>
        </w:rPr>
      </w:pPr>
      <w:r w:rsidRPr="007A5CA7">
        <w:rPr>
          <w:rFonts w:ascii="Times New Roman" w:hAnsi="Times New Roman" w:cs="Times New Roman"/>
          <w:sz w:val="24"/>
          <w:szCs w:val="24"/>
        </w:rPr>
        <w:t>DALE A. ANTILLA, NANCY ANTILLA, DAVID</w:t>
      </w:r>
      <w:r w:rsidR="00B01CAF">
        <w:rPr>
          <w:rFonts w:ascii="Times New Roman" w:hAnsi="Times New Roman" w:cs="Times New Roman"/>
          <w:sz w:val="24"/>
          <w:szCs w:val="24"/>
        </w:rPr>
        <w:t xml:space="preserve"> </w:t>
      </w:r>
      <w:r w:rsidRPr="007A5CA7">
        <w:rPr>
          <w:rFonts w:ascii="Times New Roman" w:hAnsi="Times New Roman" w:cs="Times New Roman"/>
          <w:sz w:val="24"/>
          <w:szCs w:val="24"/>
        </w:rPr>
        <w:t>BALLARD, DIANE BALLARD, MICHAEL</w:t>
      </w:r>
      <w:r w:rsidR="00B01CAF">
        <w:rPr>
          <w:rFonts w:ascii="Times New Roman" w:hAnsi="Times New Roman" w:cs="Times New Roman"/>
          <w:sz w:val="24"/>
          <w:szCs w:val="24"/>
        </w:rPr>
        <w:t xml:space="preserve"> </w:t>
      </w:r>
      <w:r w:rsidRPr="007A5CA7">
        <w:rPr>
          <w:rFonts w:ascii="Times New Roman" w:hAnsi="Times New Roman" w:cs="Times New Roman"/>
          <w:sz w:val="24"/>
          <w:szCs w:val="24"/>
        </w:rPr>
        <w:t>L. BROWN, PATRICIA M. BROWN, LYNNE E. BUDD, MICHAEL L. BUDD, JAMES C. BURNETT, JERI L.BURNETT, CRAIG W. CATHEY, SUE E.CATTERTON, AINSLEY CHITWOOD,WALTER CHITWOOD, BENNETT</w:t>
      </w:r>
      <w:r w:rsidR="007A5CA7">
        <w:rPr>
          <w:rFonts w:ascii="Times New Roman" w:hAnsi="Times New Roman" w:cs="Times New Roman"/>
          <w:sz w:val="24"/>
          <w:szCs w:val="24"/>
        </w:rPr>
        <w:t xml:space="preserve"> R. DAVIS</w:t>
      </w:r>
      <w:r w:rsidR="00B01CAF">
        <w:rPr>
          <w:rFonts w:ascii="Times New Roman" w:hAnsi="Times New Roman" w:cs="Times New Roman"/>
          <w:sz w:val="24"/>
          <w:szCs w:val="24"/>
        </w:rPr>
        <w:t xml:space="preserve">, </w:t>
      </w:r>
      <w:r w:rsidRPr="007A5CA7">
        <w:rPr>
          <w:rFonts w:ascii="Times New Roman" w:hAnsi="Times New Roman" w:cs="Times New Roman"/>
          <w:sz w:val="24"/>
          <w:szCs w:val="24"/>
        </w:rPr>
        <w:t>EVANGELINE M. DAVIS, DEBRA J. L. FALCON, CHRIS FARRINGTON,</w:t>
      </w:r>
      <w:r w:rsidR="008637D7" w:rsidRPr="007A5CA7">
        <w:rPr>
          <w:rFonts w:ascii="Times New Roman" w:hAnsi="Times New Roman" w:cs="Times New Roman"/>
          <w:sz w:val="24"/>
          <w:szCs w:val="24"/>
        </w:rPr>
        <w:t xml:space="preserve"> </w:t>
      </w:r>
      <w:r w:rsidRPr="007A5CA7">
        <w:rPr>
          <w:rFonts w:ascii="Times New Roman" w:hAnsi="Times New Roman" w:cs="Times New Roman"/>
          <w:sz w:val="24"/>
          <w:szCs w:val="24"/>
        </w:rPr>
        <w:t>GALEN FARRINGTON, NANCY E. FEGELY, RALPH E. FEGELY, KEVIN FLEHARTY, NANCY D. FLEHARTY, AMY L. GOODE, LOUIS F. GOODE, CHARLES E. GORDON, GREGG R. GRIFFEN, LAVONNE L. GRIFFEN, ELLEN C. HIGHTOWER, STEVEN G. HIGHTOWER, PENELOPE S. HORTON, WILLIAM F. HORTON, JR., JUDY K. JUSTUS, RORY LACY,</w:t>
      </w:r>
      <w:r w:rsidR="004266C8" w:rsidRPr="007A5CA7">
        <w:rPr>
          <w:rFonts w:ascii="Times New Roman" w:hAnsi="Times New Roman" w:cs="Times New Roman"/>
          <w:sz w:val="24"/>
          <w:szCs w:val="24"/>
        </w:rPr>
        <w:t xml:space="preserve"> DENISE LAYTON, ROBERT LAYTON,</w:t>
      </w:r>
      <w:r w:rsidRPr="007A5CA7">
        <w:rPr>
          <w:rFonts w:ascii="Times New Roman" w:hAnsi="Times New Roman" w:cs="Times New Roman"/>
          <w:sz w:val="24"/>
          <w:szCs w:val="24"/>
        </w:rPr>
        <w:t xml:space="preserve"> MILDRED A. MASTIN, RICHARD D. MASTIN, LAWRENCE R. MATHER, CAROLINE MCCOY, JOHN D. MCCOY, DEBORAH MILLER, MICHAEL MILLER, IVAN R. MILLER, BRENDA RESTIVO, GARY RESTIVO, FARANZA SEDILLO, PAUL SEDILLO, BARBARA R. SEVERANCE, MARK L. SEVERANCE, EVERETT SKINNER, VIVIAN SKINNER, RANDALL L. SMITH, </w:t>
      </w:r>
      <w:r w:rsidR="007D222A" w:rsidRPr="007A5CA7">
        <w:rPr>
          <w:rFonts w:ascii="Times New Roman" w:hAnsi="Times New Roman" w:cs="Times New Roman"/>
          <w:sz w:val="24"/>
          <w:szCs w:val="24"/>
        </w:rPr>
        <w:t xml:space="preserve">DARREL D. STIERWALT, DIORLY J. STEIRWALT, ANN STOUT, ROGER STOUT, </w:t>
      </w:r>
      <w:r w:rsidRPr="007A5CA7">
        <w:rPr>
          <w:rFonts w:ascii="Times New Roman" w:hAnsi="Times New Roman" w:cs="Times New Roman"/>
          <w:sz w:val="24"/>
          <w:szCs w:val="24"/>
        </w:rPr>
        <w:t>KAREN A. SYZDEK, LEROY VIGIL, J. DALTON TARWATER,</w:t>
      </w:r>
      <w:r w:rsidR="007D222A" w:rsidRPr="007A5CA7">
        <w:rPr>
          <w:rFonts w:ascii="Times New Roman" w:hAnsi="Times New Roman" w:cs="Times New Roman"/>
          <w:sz w:val="24"/>
          <w:szCs w:val="24"/>
        </w:rPr>
        <w:t xml:space="preserve"> DOUGLAS E. THOMPSON,</w:t>
      </w:r>
      <w:r w:rsidRPr="007A5CA7">
        <w:rPr>
          <w:rFonts w:ascii="Times New Roman" w:hAnsi="Times New Roman" w:cs="Times New Roman"/>
          <w:sz w:val="24"/>
          <w:szCs w:val="24"/>
        </w:rPr>
        <w:t xml:space="preserve"> DAVID E. WEBB, DON</w:t>
      </w:r>
      <w:r w:rsidR="00974AE4">
        <w:rPr>
          <w:rFonts w:ascii="Times New Roman" w:hAnsi="Times New Roman" w:cs="Times New Roman"/>
          <w:sz w:val="24"/>
          <w:szCs w:val="24"/>
        </w:rPr>
        <w:t xml:space="preserve"> R.</w:t>
      </w:r>
      <w:r w:rsidRPr="007A5CA7">
        <w:rPr>
          <w:rFonts w:ascii="Times New Roman" w:hAnsi="Times New Roman" w:cs="Times New Roman"/>
          <w:sz w:val="24"/>
          <w:szCs w:val="24"/>
        </w:rPr>
        <w:t xml:space="preserve"> WEEMS, KATHLEEN WEEMS, </w:t>
      </w:r>
      <w:r w:rsidR="002F62A9" w:rsidRPr="007A5CA7">
        <w:rPr>
          <w:rFonts w:ascii="Times New Roman" w:hAnsi="Times New Roman" w:cs="Times New Roman"/>
          <w:sz w:val="24"/>
          <w:szCs w:val="24"/>
        </w:rPr>
        <w:t xml:space="preserve"> ROBERT WHITTEMORE, </w:t>
      </w:r>
      <w:r w:rsidRPr="007A5CA7">
        <w:rPr>
          <w:rFonts w:ascii="Times New Roman" w:hAnsi="Times New Roman" w:cs="Times New Roman"/>
          <w:sz w:val="24"/>
          <w:szCs w:val="24"/>
        </w:rPr>
        <w:t>AND BARBARA J. YOUNT.</w:t>
      </w:r>
    </w:p>
    <w:p w14:paraId="4541A04D" w14:textId="77777777" w:rsidR="007D222A" w:rsidRPr="007A5CA7" w:rsidRDefault="007D222A" w:rsidP="002479F3">
      <w:pPr>
        <w:spacing w:line="240" w:lineRule="auto"/>
        <w:ind w:right="4320"/>
        <w:rPr>
          <w:rFonts w:ascii="Times New Roman" w:hAnsi="Times New Roman" w:cs="Times New Roman"/>
          <w:sz w:val="24"/>
          <w:szCs w:val="24"/>
        </w:rPr>
      </w:pPr>
    </w:p>
    <w:p w14:paraId="584385E5" w14:textId="612E4535" w:rsidR="004E6824" w:rsidRPr="007A5CA7" w:rsidRDefault="007B03F9" w:rsidP="002479F3">
      <w:pPr>
        <w:spacing w:line="240" w:lineRule="auto"/>
        <w:rPr>
          <w:rFonts w:ascii="Times New Roman" w:hAnsi="Times New Roman" w:cs="Times New Roman"/>
          <w:sz w:val="24"/>
          <w:szCs w:val="24"/>
        </w:rPr>
      </w:pPr>
      <w:r w:rsidRPr="007A5CA7">
        <w:rPr>
          <w:rFonts w:ascii="Times New Roman" w:hAnsi="Times New Roman" w:cs="Times New Roman"/>
          <w:sz w:val="24"/>
          <w:szCs w:val="24"/>
        </w:rPr>
        <w:tab/>
        <w:t>Plaintiffs,</w:t>
      </w:r>
    </w:p>
    <w:p w14:paraId="5296B1BE" w14:textId="446A9646" w:rsidR="007D222A" w:rsidRPr="007A5CA7" w:rsidRDefault="000A6253" w:rsidP="002479F3">
      <w:pPr>
        <w:spacing w:line="240" w:lineRule="auto"/>
        <w:ind w:right="-4320"/>
        <w:rPr>
          <w:rFonts w:ascii="Times New Roman" w:hAnsi="Times New Roman" w:cs="Times New Roman"/>
          <w:sz w:val="24"/>
          <w:szCs w:val="24"/>
        </w:rPr>
      </w:pPr>
      <w:r w:rsidRPr="007A5CA7">
        <w:rPr>
          <w:rFonts w:ascii="Times New Roman" w:hAnsi="Times New Roman" w:cs="Times New Roman"/>
          <w:sz w:val="24"/>
          <w:szCs w:val="24"/>
        </w:rPr>
        <w:t>v.</w:t>
      </w:r>
      <w:r w:rsidR="00B3776D" w:rsidRPr="007A5CA7">
        <w:rPr>
          <w:rFonts w:ascii="Times New Roman" w:hAnsi="Times New Roman" w:cs="Times New Roman"/>
          <w:sz w:val="24"/>
          <w:szCs w:val="24"/>
        </w:rPr>
        <w:tab/>
      </w:r>
    </w:p>
    <w:p w14:paraId="4A7AEC13" w14:textId="7CF8CD94" w:rsidR="007D222A" w:rsidRPr="007A5CA7" w:rsidRDefault="00B3776D" w:rsidP="002479F3">
      <w:pPr>
        <w:spacing w:line="240" w:lineRule="auto"/>
        <w:ind w:right="-4320"/>
        <w:rPr>
          <w:rFonts w:ascii="Times New Roman" w:hAnsi="Times New Roman" w:cs="Times New Roman"/>
          <w:sz w:val="24"/>
          <w:szCs w:val="24"/>
        </w:rPr>
      </w:pP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Pr="007A5CA7">
        <w:rPr>
          <w:rFonts w:ascii="Times New Roman" w:hAnsi="Times New Roman" w:cs="Times New Roman"/>
          <w:sz w:val="24"/>
          <w:szCs w:val="24"/>
        </w:rPr>
        <w:tab/>
      </w:r>
      <w:r w:rsidR="000B1680" w:rsidRPr="007A5CA7">
        <w:rPr>
          <w:rFonts w:ascii="Times New Roman" w:hAnsi="Times New Roman" w:cs="Times New Roman"/>
          <w:sz w:val="24"/>
          <w:szCs w:val="24"/>
        </w:rPr>
        <w:tab/>
      </w:r>
    </w:p>
    <w:p w14:paraId="45E446E6" w14:textId="4620B303" w:rsidR="007D222A" w:rsidRPr="007A5CA7" w:rsidRDefault="00D32073" w:rsidP="00B01CAF">
      <w:pPr>
        <w:spacing w:line="240" w:lineRule="auto"/>
        <w:ind w:firstLine="0"/>
        <w:rPr>
          <w:rFonts w:ascii="Times New Roman" w:hAnsi="Times New Roman" w:cs="Times New Roman"/>
          <w:sz w:val="24"/>
          <w:szCs w:val="24"/>
        </w:rPr>
      </w:pPr>
      <w:r w:rsidRPr="007A5CA7">
        <w:rPr>
          <w:rFonts w:ascii="Times New Roman" w:hAnsi="Times New Roman" w:cs="Times New Roman"/>
          <w:sz w:val="24"/>
          <w:szCs w:val="24"/>
        </w:rPr>
        <w:t xml:space="preserve">ROPER CONSTRUCTION, INC., </w:t>
      </w:r>
    </w:p>
    <w:p w14:paraId="6F806576" w14:textId="77777777" w:rsidR="007D222A" w:rsidRPr="007A5CA7" w:rsidRDefault="007D222A" w:rsidP="002479F3">
      <w:pPr>
        <w:spacing w:line="240" w:lineRule="auto"/>
        <w:rPr>
          <w:rFonts w:ascii="Times New Roman" w:hAnsi="Times New Roman" w:cs="Times New Roman"/>
          <w:sz w:val="24"/>
          <w:szCs w:val="24"/>
        </w:rPr>
      </w:pPr>
    </w:p>
    <w:p w14:paraId="19A1B9DF" w14:textId="2BC144DF" w:rsidR="007D222A" w:rsidRPr="00F72DF5" w:rsidRDefault="007D222A" w:rsidP="002479F3">
      <w:pPr>
        <w:spacing w:line="240" w:lineRule="auto"/>
        <w:rPr>
          <w:rFonts w:ascii="Times New Roman" w:hAnsi="Times New Roman" w:cs="Times New Roman"/>
          <w:b/>
          <w:bCs/>
          <w:sz w:val="24"/>
          <w:szCs w:val="24"/>
        </w:rPr>
      </w:pPr>
      <w:r w:rsidRPr="007A5CA7">
        <w:rPr>
          <w:rFonts w:ascii="Times New Roman" w:hAnsi="Times New Roman" w:cs="Times New Roman"/>
          <w:sz w:val="24"/>
          <w:szCs w:val="24"/>
        </w:rPr>
        <w:tab/>
      </w:r>
      <w:r w:rsidR="000A6253" w:rsidRPr="007A5CA7">
        <w:rPr>
          <w:rFonts w:ascii="Times New Roman" w:hAnsi="Times New Roman" w:cs="Times New Roman"/>
          <w:sz w:val="24"/>
          <w:szCs w:val="24"/>
        </w:rPr>
        <w:t>Defendan</w:t>
      </w:r>
      <w:r w:rsidR="002E0A36" w:rsidRPr="007A5CA7">
        <w:rPr>
          <w:rFonts w:ascii="Times New Roman" w:hAnsi="Times New Roman" w:cs="Times New Roman"/>
          <w:sz w:val="24"/>
          <w:szCs w:val="24"/>
        </w:rPr>
        <w:t>t</w:t>
      </w:r>
      <w:r w:rsidR="00A54749" w:rsidRPr="007A5CA7">
        <w:rPr>
          <w:rFonts w:ascii="Times New Roman" w:hAnsi="Times New Roman" w:cs="Times New Roman"/>
          <w:sz w:val="24"/>
          <w:szCs w:val="24"/>
        </w:rPr>
        <w:t>.</w:t>
      </w:r>
    </w:p>
    <w:p w14:paraId="6E836928" w14:textId="002C6968" w:rsidR="00D86B83" w:rsidRPr="00F65732" w:rsidRDefault="007A5CA7" w:rsidP="002479F3">
      <w:pPr>
        <w:spacing w:line="240" w:lineRule="auto"/>
        <w:ind w:firstLine="0"/>
        <w:contextualSpacing/>
        <w:jc w:val="center"/>
        <w:rPr>
          <w:rFonts w:ascii="Times New Roman" w:hAnsi="Times New Roman" w:cs="Times New Roman"/>
          <w:b/>
          <w:bCs/>
          <w:sz w:val="24"/>
          <w:szCs w:val="24"/>
        </w:rPr>
      </w:pPr>
      <w:r>
        <w:rPr>
          <w:rFonts w:ascii="Times New Roman" w:hAnsi="Times New Roman" w:cs="Times New Roman"/>
          <w:b/>
          <w:bCs/>
          <w:sz w:val="24"/>
          <w:szCs w:val="24"/>
          <w:u w:val="single"/>
        </w:rPr>
        <w:br w:type="page"/>
      </w:r>
      <w:r w:rsidR="00121D31" w:rsidRPr="00121D31">
        <w:rPr>
          <w:rFonts w:ascii="Times New Roman" w:hAnsi="Times New Roman" w:cs="Times New Roman"/>
          <w:b/>
          <w:bCs/>
          <w:sz w:val="24"/>
          <w:szCs w:val="24"/>
        </w:rPr>
        <w:lastRenderedPageBreak/>
        <w:t xml:space="preserve">VERIFIED </w:t>
      </w:r>
      <w:r w:rsidR="00F72DF5" w:rsidRPr="00F65732">
        <w:rPr>
          <w:rFonts w:ascii="Times New Roman" w:hAnsi="Times New Roman" w:cs="Times New Roman"/>
          <w:b/>
          <w:bCs/>
          <w:sz w:val="24"/>
          <w:szCs w:val="24"/>
        </w:rPr>
        <w:t xml:space="preserve">COMPLAINT </w:t>
      </w:r>
      <w:r w:rsidR="00472BFB" w:rsidRPr="00F65732">
        <w:rPr>
          <w:rFonts w:ascii="Times New Roman" w:hAnsi="Times New Roman" w:cs="Times New Roman"/>
          <w:b/>
          <w:bCs/>
          <w:sz w:val="24"/>
          <w:szCs w:val="24"/>
        </w:rPr>
        <w:t>FOR</w:t>
      </w:r>
      <w:r w:rsidR="00F72DF5" w:rsidRPr="00F65732">
        <w:rPr>
          <w:rFonts w:ascii="Times New Roman" w:hAnsi="Times New Roman" w:cs="Times New Roman"/>
          <w:b/>
          <w:bCs/>
          <w:sz w:val="24"/>
          <w:szCs w:val="24"/>
        </w:rPr>
        <w:t xml:space="preserve"> </w:t>
      </w:r>
      <w:r w:rsidR="00D86B83" w:rsidRPr="00F65732">
        <w:rPr>
          <w:rFonts w:ascii="Times New Roman" w:hAnsi="Times New Roman" w:cs="Times New Roman"/>
          <w:b/>
          <w:bCs/>
          <w:sz w:val="24"/>
          <w:szCs w:val="24"/>
        </w:rPr>
        <w:t xml:space="preserve">ANTICIPATORY </w:t>
      </w:r>
      <w:r w:rsidR="00F72DF5" w:rsidRPr="00F65732">
        <w:rPr>
          <w:rFonts w:ascii="Times New Roman" w:hAnsi="Times New Roman" w:cs="Times New Roman"/>
          <w:b/>
          <w:bCs/>
          <w:sz w:val="24"/>
          <w:szCs w:val="24"/>
        </w:rPr>
        <w:t>PRIVATE NUISANCE</w:t>
      </w:r>
      <w:r w:rsidR="00D86B83" w:rsidRPr="00F65732">
        <w:rPr>
          <w:rFonts w:ascii="Times New Roman" w:hAnsi="Times New Roman" w:cs="Times New Roman"/>
          <w:b/>
          <w:bCs/>
          <w:sz w:val="24"/>
          <w:szCs w:val="24"/>
        </w:rPr>
        <w:t>,</w:t>
      </w:r>
    </w:p>
    <w:p w14:paraId="1978AE53" w14:textId="4D0253D7" w:rsidR="00B06C43" w:rsidRDefault="00F65732" w:rsidP="002479F3">
      <w:pPr>
        <w:spacing w:line="240" w:lineRule="auto"/>
        <w:ind w:firstLine="0"/>
        <w:contextualSpacing/>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DAMAGES, AND </w:t>
      </w:r>
      <w:r w:rsidR="00D86B83">
        <w:rPr>
          <w:rFonts w:ascii="Times New Roman" w:hAnsi="Times New Roman" w:cs="Times New Roman"/>
          <w:b/>
          <w:bCs/>
          <w:sz w:val="24"/>
          <w:szCs w:val="24"/>
          <w:u w:val="single"/>
        </w:rPr>
        <w:t>DECLARATORY AND INJUNCTIVE RELIEF</w:t>
      </w:r>
    </w:p>
    <w:p w14:paraId="6D5731E6" w14:textId="77777777" w:rsidR="002479F3" w:rsidRDefault="002479F3" w:rsidP="002479F3">
      <w:pPr>
        <w:spacing w:line="240" w:lineRule="auto"/>
        <w:ind w:firstLine="0"/>
        <w:contextualSpacing/>
        <w:jc w:val="center"/>
        <w:rPr>
          <w:rFonts w:ascii="Times New Roman" w:hAnsi="Times New Roman" w:cs="Times New Roman"/>
          <w:b/>
          <w:bCs/>
          <w:sz w:val="24"/>
          <w:szCs w:val="24"/>
          <w:u w:val="single"/>
        </w:rPr>
      </w:pPr>
    </w:p>
    <w:p w14:paraId="6965E8D9" w14:textId="7179D175" w:rsidR="00A54749" w:rsidRPr="00BA4FE4" w:rsidRDefault="00BA4FE4" w:rsidP="006C07EF">
      <w:pPr>
        <w:rPr>
          <w:rFonts w:ascii="Times New Roman" w:hAnsi="Times New Roman" w:cs="Times New Roman"/>
          <w:sz w:val="24"/>
          <w:szCs w:val="24"/>
        </w:rPr>
      </w:pPr>
      <w:r>
        <w:rPr>
          <w:rFonts w:ascii="Times New Roman" w:hAnsi="Times New Roman" w:cs="Times New Roman"/>
          <w:sz w:val="24"/>
          <w:szCs w:val="24"/>
        </w:rPr>
        <w:t>For their Complaint against Defendant Roper Construction, Inc. (“Roper”), Plaintiffs state the following:</w:t>
      </w:r>
    </w:p>
    <w:p w14:paraId="6B1D2103" w14:textId="452239BE" w:rsidR="00DC31C0" w:rsidRDefault="00A54749" w:rsidP="002479F3">
      <w:pPr>
        <w:pStyle w:val="ListParagraph"/>
        <w:numPr>
          <w:ilvl w:val="0"/>
          <w:numId w:val="4"/>
        </w:numPr>
        <w:ind w:left="0" w:firstLine="0"/>
        <w:jc w:val="center"/>
        <w:rPr>
          <w:rFonts w:ascii="Times New Roman" w:hAnsi="Times New Roman" w:cs="Times New Roman"/>
          <w:b/>
          <w:bCs/>
          <w:sz w:val="24"/>
          <w:szCs w:val="24"/>
        </w:rPr>
      </w:pPr>
      <w:r w:rsidRPr="002665CD">
        <w:rPr>
          <w:rFonts w:ascii="Times New Roman" w:hAnsi="Times New Roman" w:cs="Times New Roman"/>
          <w:b/>
          <w:bCs/>
          <w:sz w:val="24"/>
          <w:szCs w:val="24"/>
        </w:rPr>
        <w:t>NATURE OF THE CASE</w:t>
      </w:r>
    </w:p>
    <w:p w14:paraId="7863B22C" w14:textId="2D9219DB" w:rsidR="00121D31" w:rsidRDefault="00BA4FE4" w:rsidP="006C07EF">
      <w:pPr>
        <w:pStyle w:val="ListParagraph"/>
        <w:numPr>
          <w:ilvl w:val="0"/>
          <w:numId w:val="30"/>
        </w:numPr>
        <w:ind w:firstLine="720"/>
        <w:rPr>
          <w:rFonts w:ascii="Times New Roman" w:hAnsi="Times New Roman" w:cs="Times New Roman"/>
          <w:sz w:val="24"/>
          <w:szCs w:val="24"/>
        </w:rPr>
      </w:pPr>
      <w:r w:rsidRPr="0003305E">
        <w:rPr>
          <w:rFonts w:ascii="Times New Roman" w:hAnsi="Times New Roman" w:cs="Times New Roman"/>
          <w:sz w:val="24"/>
          <w:szCs w:val="24"/>
        </w:rPr>
        <w:t>This action is brought by Plaintiffs</w:t>
      </w:r>
      <w:r w:rsidR="007309D9" w:rsidRPr="0003305E">
        <w:rPr>
          <w:rFonts w:ascii="Times New Roman" w:hAnsi="Times New Roman" w:cs="Times New Roman"/>
          <w:sz w:val="24"/>
          <w:szCs w:val="24"/>
        </w:rPr>
        <w:t>, individually,</w:t>
      </w:r>
      <w:r w:rsidRPr="0003305E">
        <w:rPr>
          <w:rFonts w:ascii="Times New Roman" w:hAnsi="Times New Roman" w:cs="Times New Roman"/>
          <w:sz w:val="24"/>
          <w:szCs w:val="24"/>
        </w:rPr>
        <w:t xml:space="preserve"> to vindicate Plaintiffs’ interest</w:t>
      </w:r>
      <w:r w:rsidR="006A3EB8" w:rsidRPr="0003305E">
        <w:rPr>
          <w:rFonts w:ascii="Times New Roman" w:hAnsi="Times New Roman" w:cs="Times New Roman"/>
          <w:sz w:val="24"/>
          <w:szCs w:val="24"/>
        </w:rPr>
        <w:t>s</w:t>
      </w:r>
      <w:r w:rsidRPr="0003305E">
        <w:rPr>
          <w:rFonts w:ascii="Times New Roman" w:hAnsi="Times New Roman" w:cs="Times New Roman"/>
          <w:sz w:val="24"/>
          <w:szCs w:val="24"/>
        </w:rPr>
        <w:t xml:space="preserve"> </w:t>
      </w:r>
      <w:r w:rsidR="00472BFB" w:rsidRPr="0003305E">
        <w:rPr>
          <w:rFonts w:ascii="Times New Roman" w:hAnsi="Times New Roman" w:cs="Times New Roman"/>
          <w:sz w:val="24"/>
          <w:szCs w:val="24"/>
        </w:rPr>
        <w:t>in the quiet use and enjoyment of their land</w:t>
      </w:r>
      <w:r w:rsidR="00F65732">
        <w:rPr>
          <w:rFonts w:ascii="Times New Roman" w:hAnsi="Times New Roman" w:cs="Times New Roman"/>
          <w:sz w:val="24"/>
          <w:szCs w:val="24"/>
        </w:rPr>
        <w:t>,</w:t>
      </w:r>
      <w:r w:rsidR="00472BFB" w:rsidRPr="0003305E">
        <w:rPr>
          <w:rFonts w:ascii="Times New Roman" w:hAnsi="Times New Roman" w:cs="Times New Roman"/>
          <w:sz w:val="24"/>
          <w:szCs w:val="24"/>
        </w:rPr>
        <w:t xml:space="preserve"> </w:t>
      </w:r>
      <w:r w:rsidR="00CD6993" w:rsidRPr="0003305E">
        <w:rPr>
          <w:rFonts w:ascii="Times New Roman" w:hAnsi="Times New Roman" w:cs="Times New Roman"/>
          <w:sz w:val="24"/>
          <w:szCs w:val="24"/>
        </w:rPr>
        <w:t xml:space="preserve">by requesting a declaration from this Court that </w:t>
      </w:r>
      <w:r w:rsidR="006B1659" w:rsidRPr="0003305E">
        <w:rPr>
          <w:rFonts w:ascii="Times New Roman" w:hAnsi="Times New Roman" w:cs="Times New Roman"/>
          <w:sz w:val="24"/>
          <w:szCs w:val="24"/>
        </w:rPr>
        <w:t>the construction and operation of a</w:t>
      </w:r>
      <w:r w:rsidR="00830FAC" w:rsidRPr="0003305E">
        <w:rPr>
          <w:rFonts w:ascii="Times New Roman" w:hAnsi="Times New Roman" w:cs="Times New Roman"/>
          <w:sz w:val="24"/>
          <w:szCs w:val="24"/>
        </w:rPr>
        <w:t xml:space="preserve"> large, </w:t>
      </w:r>
      <w:r w:rsidR="006B1659" w:rsidRPr="0003305E">
        <w:rPr>
          <w:rFonts w:ascii="Times New Roman" w:hAnsi="Times New Roman" w:cs="Times New Roman"/>
          <w:sz w:val="24"/>
          <w:szCs w:val="24"/>
        </w:rPr>
        <w:t>industrial concrete batch plant</w:t>
      </w:r>
      <w:r w:rsidR="00472BFB" w:rsidRPr="0003305E">
        <w:rPr>
          <w:rFonts w:ascii="Times New Roman" w:hAnsi="Times New Roman" w:cs="Times New Roman"/>
          <w:sz w:val="24"/>
          <w:szCs w:val="24"/>
        </w:rPr>
        <w:t xml:space="preserve"> (“the plant”)</w:t>
      </w:r>
      <w:r w:rsidR="006B1659" w:rsidRPr="0003305E">
        <w:rPr>
          <w:rFonts w:ascii="Times New Roman" w:hAnsi="Times New Roman" w:cs="Times New Roman"/>
          <w:sz w:val="24"/>
          <w:szCs w:val="24"/>
        </w:rPr>
        <w:t xml:space="preserve"> proposed by Roper </w:t>
      </w:r>
      <w:r w:rsidR="00121D31">
        <w:rPr>
          <w:rFonts w:ascii="Times New Roman" w:hAnsi="Times New Roman" w:cs="Times New Roman"/>
          <w:sz w:val="24"/>
          <w:szCs w:val="24"/>
        </w:rPr>
        <w:t xml:space="preserve">Construction, Inc. (“Roper” or “Defendant”) </w:t>
      </w:r>
      <w:r w:rsidR="00472BFB" w:rsidRPr="0003305E">
        <w:rPr>
          <w:rFonts w:ascii="Times New Roman" w:hAnsi="Times New Roman" w:cs="Times New Roman"/>
          <w:sz w:val="24"/>
          <w:szCs w:val="24"/>
        </w:rPr>
        <w:t>along NM Highway 220</w:t>
      </w:r>
      <w:r w:rsidR="006B1659" w:rsidRPr="0003305E">
        <w:rPr>
          <w:rFonts w:ascii="Times New Roman" w:hAnsi="Times New Roman" w:cs="Times New Roman"/>
          <w:sz w:val="24"/>
          <w:szCs w:val="24"/>
        </w:rPr>
        <w:t xml:space="preserve"> </w:t>
      </w:r>
      <w:r w:rsidR="00F65732">
        <w:rPr>
          <w:rFonts w:ascii="Times New Roman" w:hAnsi="Times New Roman" w:cs="Times New Roman"/>
          <w:sz w:val="24"/>
          <w:szCs w:val="24"/>
        </w:rPr>
        <w:t xml:space="preserve">and proximate to </w:t>
      </w:r>
      <w:r w:rsidR="006B1659" w:rsidRPr="0003305E">
        <w:rPr>
          <w:rFonts w:ascii="Times New Roman" w:hAnsi="Times New Roman" w:cs="Times New Roman"/>
          <w:sz w:val="24"/>
          <w:szCs w:val="24"/>
        </w:rPr>
        <w:t>Plaintiffs’ residences</w:t>
      </w:r>
      <w:r w:rsidR="008851BD" w:rsidRPr="0003305E">
        <w:rPr>
          <w:rFonts w:ascii="Times New Roman" w:hAnsi="Times New Roman" w:cs="Times New Roman"/>
          <w:sz w:val="24"/>
          <w:szCs w:val="24"/>
        </w:rPr>
        <w:t xml:space="preserve"> in Alto, New Mexico</w:t>
      </w:r>
      <w:r w:rsidR="00F65732">
        <w:rPr>
          <w:rFonts w:ascii="Times New Roman" w:hAnsi="Times New Roman" w:cs="Times New Roman"/>
          <w:sz w:val="24"/>
          <w:szCs w:val="24"/>
        </w:rPr>
        <w:t>,</w:t>
      </w:r>
      <w:r w:rsidR="00CD6993" w:rsidRPr="0003305E">
        <w:rPr>
          <w:rFonts w:ascii="Times New Roman" w:hAnsi="Times New Roman" w:cs="Times New Roman"/>
          <w:sz w:val="24"/>
          <w:szCs w:val="24"/>
        </w:rPr>
        <w:t xml:space="preserve"> constitutes an impermissible private nuisance</w:t>
      </w:r>
      <w:r w:rsidR="006B1659" w:rsidRPr="0003305E">
        <w:rPr>
          <w:rFonts w:ascii="Times New Roman" w:hAnsi="Times New Roman" w:cs="Times New Roman"/>
          <w:sz w:val="24"/>
          <w:szCs w:val="24"/>
        </w:rPr>
        <w:t>.</w:t>
      </w:r>
      <w:r w:rsidR="00121D31">
        <w:rPr>
          <w:rFonts w:ascii="Times New Roman" w:hAnsi="Times New Roman" w:cs="Times New Roman"/>
          <w:sz w:val="24"/>
          <w:szCs w:val="24"/>
        </w:rPr>
        <w:t xml:space="preserve">  This action also seeks an order enjoining the proposed construction of the concrete batch plant so that the nuisance can be prevented and abated.</w:t>
      </w:r>
    </w:p>
    <w:p w14:paraId="7E947673" w14:textId="61C5ECF4" w:rsidR="009600BC" w:rsidRPr="0003305E" w:rsidRDefault="00472BFB" w:rsidP="006C07EF">
      <w:pPr>
        <w:pStyle w:val="ListParagraph"/>
        <w:numPr>
          <w:ilvl w:val="0"/>
          <w:numId w:val="30"/>
        </w:numPr>
        <w:ind w:firstLine="720"/>
        <w:rPr>
          <w:rFonts w:ascii="Times New Roman" w:hAnsi="Times New Roman" w:cs="Times New Roman"/>
          <w:sz w:val="24"/>
          <w:szCs w:val="24"/>
        </w:rPr>
      </w:pPr>
      <w:r w:rsidRPr="0003305E">
        <w:rPr>
          <w:rFonts w:ascii="Times New Roman" w:hAnsi="Times New Roman" w:cs="Times New Roman"/>
          <w:sz w:val="24"/>
          <w:szCs w:val="24"/>
        </w:rPr>
        <w:t xml:space="preserve">The proposed plant would constitute an intentional and unreasonable invasion of Plaintiffs’ quiet enjoyment of their properties and is </w:t>
      </w:r>
      <w:r w:rsidR="00D86B83" w:rsidRPr="0003305E">
        <w:rPr>
          <w:rFonts w:ascii="Times New Roman" w:hAnsi="Times New Roman" w:cs="Times New Roman"/>
          <w:sz w:val="24"/>
          <w:szCs w:val="24"/>
        </w:rPr>
        <w:t>wholly</w:t>
      </w:r>
      <w:r w:rsidRPr="0003305E">
        <w:rPr>
          <w:rFonts w:ascii="Times New Roman" w:hAnsi="Times New Roman" w:cs="Times New Roman"/>
          <w:sz w:val="24"/>
          <w:szCs w:val="24"/>
        </w:rPr>
        <w:t xml:space="preserve"> unsuited </w:t>
      </w:r>
      <w:r w:rsidR="00AB71E2" w:rsidRPr="0003305E">
        <w:rPr>
          <w:rFonts w:ascii="Times New Roman" w:hAnsi="Times New Roman" w:cs="Times New Roman"/>
          <w:sz w:val="24"/>
          <w:szCs w:val="24"/>
        </w:rPr>
        <w:t>to</w:t>
      </w:r>
      <w:r w:rsidRPr="0003305E">
        <w:rPr>
          <w:rFonts w:ascii="Times New Roman" w:hAnsi="Times New Roman" w:cs="Times New Roman"/>
          <w:sz w:val="24"/>
          <w:szCs w:val="24"/>
        </w:rPr>
        <w:t xml:space="preserve"> the scenic, rural setting</w:t>
      </w:r>
      <w:r w:rsidR="00B01CAF">
        <w:rPr>
          <w:rFonts w:ascii="Times New Roman" w:hAnsi="Times New Roman" w:cs="Times New Roman"/>
          <w:sz w:val="24"/>
          <w:szCs w:val="24"/>
        </w:rPr>
        <w:t xml:space="preserve"> in the Alto area</w:t>
      </w:r>
      <w:r w:rsidRPr="0003305E">
        <w:rPr>
          <w:rFonts w:ascii="Times New Roman" w:hAnsi="Times New Roman" w:cs="Times New Roman"/>
          <w:sz w:val="24"/>
          <w:szCs w:val="24"/>
        </w:rPr>
        <w:t xml:space="preserve">.  </w:t>
      </w:r>
      <w:r w:rsidR="00AB71E2" w:rsidRPr="0003305E">
        <w:rPr>
          <w:rFonts w:ascii="Times New Roman" w:hAnsi="Times New Roman" w:cs="Times New Roman"/>
          <w:sz w:val="24"/>
          <w:szCs w:val="24"/>
        </w:rPr>
        <w:t>Inevitable air pollution, water pollution, light pollution, and noise pollution, both from the plant and heav</w:t>
      </w:r>
      <w:r w:rsidR="00906BF9" w:rsidRPr="0003305E">
        <w:rPr>
          <w:rFonts w:ascii="Times New Roman" w:hAnsi="Times New Roman" w:cs="Times New Roman"/>
          <w:sz w:val="24"/>
          <w:szCs w:val="24"/>
        </w:rPr>
        <w:t>y</w:t>
      </w:r>
      <w:r w:rsidR="00AB71E2" w:rsidRPr="0003305E">
        <w:rPr>
          <w:rFonts w:ascii="Times New Roman" w:hAnsi="Times New Roman" w:cs="Times New Roman"/>
          <w:sz w:val="24"/>
          <w:szCs w:val="24"/>
        </w:rPr>
        <w:t xml:space="preserve"> truck traffic</w:t>
      </w:r>
      <w:r w:rsidR="00D86B83" w:rsidRPr="0003305E">
        <w:rPr>
          <w:rFonts w:ascii="Times New Roman" w:hAnsi="Times New Roman" w:cs="Times New Roman"/>
          <w:sz w:val="24"/>
          <w:szCs w:val="24"/>
        </w:rPr>
        <w:t>,</w:t>
      </w:r>
      <w:r w:rsidR="00AB71E2" w:rsidRPr="0003305E">
        <w:rPr>
          <w:rFonts w:ascii="Times New Roman" w:hAnsi="Times New Roman" w:cs="Times New Roman"/>
          <w:sz w:val="24"/>
          <w:szCs w:val="24"/>
        </w:rPr>
        <w:t xml:space="preserve"> beginning at 3</w:t>
      </w:r>
      <w:r w:rsidR="00F65732">
        <w:rPr>
          <w:rFonts w:ascii="Times New Roman" w:hAnsi="Times New Roman" w:cs="Times New Roman"/>
          <w:sz w:val="24"/>
          <w:szCs w:val="24"/>
        </w:rPr>
        <w:t>:00</w:t>
      </w:r>
      <w:r w:rsidR="00AB71E2" w:rsidRPr="0003305E">
        <w:rPr>
          <w:rFonts w:ascii="Times New Roman" w:hAnsi="Times New Roman" w:cs="Times New Roman"/>
          <w:sz w:val="24"/>
          <w:szCs w:val="24"/>
        </w:rPr>
        <w:t xml:space="preserve"> </w:t>
      </w:r>
      <w:r w:rsidR="00712902" w:rsidRPr="0003305E">
        <w:rPr>
          <w:rFonts w:ascii="Times New Roman" w:hAnsi="Times New Roman" w:cs="Times New Roman"/>
          <w:sz w:val="24"/>
          <w:szCs w:val="24"/>
        </w:rPr>
        <w:t>a.m.</w:t>
      </w:r>
      <w:r w:rsidR="00D86B83" w:rsidRPr="0003305E">
        <w:rPr>
          <w:rFonts w:ascii="Times New Roman" w:hAnsi="Times New Roman" w:cs="Times New Roman"/>
          <w:sz w:val="24"/>
          <w:szCs w:val="24"/>
        </w:rPr>
        <w:t xml:space="preserve"> for much of the year</w:t>
      </w:r>
      <w:r w:rsidR="00AB71E2" w:rsidRPr="0003305E">
        <w:rPr>
          <w:rFonts w:ascii="Times New Roman" w:hAnsi="Times New Roman" w:cs="Times New Roman"/>
          <w:sz w:val="24"/>
          <w:szCs w:val="24"/>
        </w:rPr>
        <w:t>, would</w:t>
      </w:r>
      <w:r w:rsidR="007309D9" w:rsidRPr="0003305E">
        <w:rPr>
          <w:rFonts w:ascii="Times New Roman" w:hAnsi="Times New Roman" w:cs="Times New Roman"/>
          <w:sz w:val="24"/>
          <w:szCs w:val="24"/>
        </w:rPr>
        <w:t xml:space="preserve"> substantially</w:t>
      </w:r>
      <w:r w:rsidR="00AB71E2" w:rsidRPr="0003305E">
        <w:rPr>
          <w:rFonts w:ascii="Times New Roman" w:hAnsi="Times New Roman" w:cs="Times New Roman"/>
          <w:sz w:val="24"/>
          <w:szCs w:val="24"/>
        </w:rPr>
        <w:t xml:space="preserve"> impair the</w:t>
      </w:r>
      <w:r w:rsidR="007309D9" w:rsidRPr="0003305E">
        <w:rPr>
          <w:rFonts w:ascii="Times New Roman" w:hAnsi="Times New Roman" w:cs="Times New Roman"/>
          <w:sz w:val="24"/>
          <w:szCs w:val="24"/>
        </w:rPr>
        <w:t xml:space="preserve"> </w:t>
      </w:r>
      <w:r w:rsidR="00AB71E2" w:rsidRPr="0003305E">
        <w:rPr>
          <w:rFonts w:ascii="Times New Roman" w:hAnsi="Times New Roman" w:cs="Times New Roman"/>
          <w:sz w:val="24"/>
          <w:szCs w:val="24"/>
        </w:rPr>
        <w:t xml:space="preserve">area’s natural beauty and pristine </w:t>
      </w:r>
      <w:r w:rsidR="00D86B83" w:rsidRPr="0003305E">
        <w:rPr>
          <w:rFonts w:ascii="Times New Roman" w:hAnsi="Times New Roman" w:cs="Times New Roman"/>
          <w:sz w:val="24"/>
          <w:szCs w:val="24"/>
        </w:rPr>
        <w:t>conditions</w:t>
      </w:r>
      <w:r w:rsidR="007309D9" w:rsidRPr="0003305E">
        <w:rPr>
          <w:rFonts w:ascii="Times New Roman" w:hAnsi="Times New Roman" w:cs="Times New Roman"/>
          <w:sz w:val="24"/>
          <w:szCs w:val="24"/>
        </w:rPr>
        <w:t xml:space="preserve"> which </w:t>
      </w:r>
      <w:r w:rsidR="00F65732">
        <w:rPr>
          <w:rFonts w:ascii="Times New Roman" w:hAnsi="Times New Roman" w:cs="Times New Roman"/>
          <w:sz w:val="24"/>
          <w:szCs w:val="24"/>
        </w:rPr>
        <w:t xml:space="preserve">enticed </w:t>
      </w:r>
      <w:r w:rsidR="007309D9" w:rsidRPr="0003305E">
        <w:rPr>
          <w:rFonts w:ascii="Times New Roman" w:hAnsi="Times New Roman" w:cs="Times New Roman"/>
          <w:sz w:val="24"/>
          <w:szCs w:val="24"/>
        </w:rPr>
        <w:t xml:space="preserve">Plaintiffs to purchase lots and </w:t>
      </w:r>
      <w:r w:rsidR="00F65732">
        <w:rPr>
          <w:rFonts w:ascii="Times New Roman" w:hAnsi="Times New Roman" w:cs="Times New Roman"/>
          <w:sz w:val="24"/>
          <w:szCs w:val="24"/>
        </w:rPr>
        <w:t>reside</w:t>
      </w:r>
      <w:r w:rsidR="007309D9" w:rsidRPr="0003305E">
        <w:rPr>
          <w:rFonts w:ascii="Times New Roman" w:hAnsi="Times New Roman" w:cs="Times New Roman"/>
          <w:sz w:val="24"/>
          <w:szCs w:val="24"/>
        </w:rPr>
        <w:t xml:space="preserve"> in </w:t>
      </w:r>
      <w:r w:rsidR="00D914BB" w:rsidRPr="0003305E">
        <w:rPr>
          <w:rFonts w:ascii="Times New Roman" w:hAnsi="Times New Roman" w:cs="Times New Roman"/>
          <w:sz w:val="24"/>
          <w:szCs w:val="24"/>
        </w:rPr>
        <w:t>the</w:t>
      </w:r>
      <w:r w:rsidR="007309D9" w:rsidRPr="0003305E">
        <w:rPr>
          <w:rFonts w:ascii="Times New Roman" w:hAnsi="Times New Roman" w:cs="Times New Roman"/>
          <w:sz w:val="24"/>
          <w:szCs w:val="24"/>
        </w:rPr>
        <w:t xml:space="preserve"> area</w:t>
      </w:r>
      <w:r w:rsidR="00D86B83" w:rsidRPr="0003305E">
        <w:rPr>
          <w:rFonts w:ascii="Times New Roman" w:hAnsi="Times New Roman" w:cs="Times New Roman"/>
          <w:sz w:val="24"/>
          <w:szCs w:val="24"/>
        </w:rPr>
        <w:t>.  T</w:t>
      </w:r>
      <w:r w:rsidR="009600BC" w:rsidRPr="0003305E">
        <w:rPr>
          <w:rFonts w:ascii="Times New Roman" w:hAnsi="Times New Roman" w:cs="Times New Roman"/>
          <w:sz w:val="24"/>
          <w:szCs w:val="24"/>
        </w:rPr>
        <w:t xml:space="preserve">he pollution would also interfere with </w:t>
      </w:r>
      <w:r w:rsidR="00D914BB" w:rsidRPr="0003305E">
        <w:rPr>
          <w:rFonts w:ascii="Times New Roman" w:hAnsi="Times New Roman" w:cs="Times New Roman"/>
          <w:sz w:val="24"/>
          <w:szCs w:val="24"/>
        </w:rPr>
        <w:t xml:space="preserve">each </w:t>
      </w:r>
      <w:r w:rsidR="009600BC" w:rsidRPr="0003305E">
        <w:rPr>
          <w:rFonts w:ascii="Times New Roman" w:hAnsi="Times New Roman" w:cs="Times New Roman"/>
          <w:sz w:val="24"/>
          <w:szCs w:val="24"/>
        </w:rPr>
        <w:t>Plaintiffs</w:t>
      </w:r>
      <w:r w:rsidR="00121D31">
        <w:rPr>
          <w:rFonts w:ascii="Times New Roman" w:hAnsi="Times New Roman" w:cs="Times New Roman"/>
          <w:sz w:val="24"/>
          <w:szCs w:val="24"/>
        </w:rPr>
        <w:t>’</w:t>
      </w:r>
      <w:r w:rsidR="009600BC" w:rsidRPr="0003305E">
        <w:rPr>
          <w:rFonts w:ascii="Times New Roman" w:hAnsi="Times New Roman" w:cs="Times New Roman"/>
          <w:sz w:val="24"/>
          <w:szCs w:val="24"/>
        </w:rPr>
        <w:t xml:space="preserve"> property uses</w:t>
      </w:r>
      <w:r w:rsidR="00F65732">
        <w:rPr>
          <w:rFonts w:ascii="Times New Roman" w:hAnsi="Times New Roman" w:cs="Times New Roman"/>
          <w:sz w:val="24"/>
          <w:szCs w:val="24"/>
        </w:rPr>
        <w:t>,</w:t>
      </w:r>
      <w:r w:rsidR="009600BC" w:rsidRPr="0003305E">
        <w:rPr>
          <w:rFonts w:ascii="Times New Roman" w:hAnsi="Times New Roman" w:cs="Times New Roman"/>
          <w:sz w:val="24"/>
          <w:szCs w:val="24"/>
        </w:rPr>
        <w:t xml:space="preserve"> which are particularly </w:t>
      </w:r>
      <w:r w:rsidR="00F65732">
        <w:rPr>
          <w:rFonts w:ascii="Times New Roman" w:hAnsi="Times New Roman" w:cs="Times New Roman"/>
          <w:sz w:val="24"/>
          <w:szCs w:val="24"/>
        </w:rPr>
        <w:t xml:space="preserve">compatible with </w:t>
      </w:r>
      <w:r w:rsidR="009600BC" w:rsidRPr="0003305E">
        <w:rPr>
          <w:rFonts w:ascii="Times New Roman" w:hAnsi="Times New Roman" w:cs="Times New Roman"/>
          <w:sz w:val="24"/>
          <w:szCs w:val="24"/>
        </w:rPr>
        <w:t xml:space="preserve">the </w:t>
      </w:r>
      <w:r w:rsidR="00F65732">
        <w:rPr>
          <w:rFonts w:ascii="Times New Roman" w:hAnsi="Times New Roman" w:cs="Times New Roman"/>
          <w:sz w:val="24"/>
          <w:szCs w:val="24"/>
        </w:rPr>
        <w:t xml:space="preserve">local environment, including </w:t>
      </w:r>
      <w:r w:rsidR="009600BC" w:rsidRPr="0003305E">
        <w:rPr>
          <w:rFonts w:ascii="Times New Roman" w:hAnsi="Times New Roman" w:cs="Times New Roman"/>
          <w:sz w:val="24"/>
          <w:szCs w:val="24"/>
        </w:rPr>
        <w:t xml:space="preserve">agriculture, wildlife </w:t>
      </w:r>
      <w:r w:rsidR="00F65732">
        <w:rPr>
          <w:rFonts w:ascii="Times New Roman" w:hAnsi="Times New Roman" w:cs="Times New Roman"/>
          <w:sz w:val="24"/>
          <w:szCs w:val="24"/>
        </w:rPr>
        <w:t>habitat</w:t>
      </w:r>
      <w:r w:rsidR="009600BC" w:rsidRPr="0003305E">
        <w:rPr>
          <w:rFonts w:ascii="Times New Roman" w:hAnsi="Times New Roman" w:cs="Times New Roman"/>
          <w:sz w:val="24"/>
          <w:szCs w:val="24"/>
        </w:rPr>
        <w:t xml:space="preserve">, </w:t>
      </w:r>
      <w:r w:rsidR="00D914BB" w:rsidRPr="0003305E">
        <w:rPr>
          <w:rFonts w:ascii="Times New Roman" w:hAnsi="Times New Roman" w:cs="Times New Roman"/>
          <w:sz w:val="24"/>
          <w:szCs w:val="24"/>
        </w:rPr>
        <w:t>star gazing</w:t>
      </w:r>
      <w:r w:rsidR="00855977" w:rsidRPr="0003305E">
        <w:rPr>
          <w:rFonts w:ascii="Times New Roman" w:hAnsi="Times New Roman" w:cs="Times New Roman"/>
          <w:sz w:val="24"/>
          <w:szCs w:val="24"/>
        </w:rPr>
        <w:t>,</w:t>
      </w:r>
      <w:r w:rsidR="00D86B83" w:rsidRPr="0003305E">
        <w:rPr>
          <w:rFonts w:ascii="Times New Roman" w:hAnsi="Times New Roman" w:cs="Times New Roman"/>
          <w:sz w:val="24"/>
          <w:szCs w:val="24"/>
        </w:rPr>
        <w:t xml:space="preserve"> and </w:t>
      </w:r>
      <w:r w:rsidR="00D914BB" w:rsidRPr="0003305E">
        <w:rPr>
          <w:rFonts w:ascii="Times New Roman" w:hAnsi="Times New Roman" w:cs="Times New Roman"/>
          <w:sz w:val="24"/>
          <w:szCs w:val="24"/>
        </w:rPr>
        <w:t>nature viewing</w:t>
      </w:r>
      <w:r w:rsidR="00906BF9" w:rsidRPr="0003305E">
        <w:rPr>
          <w:rFonts w:ascii="Times New Roman" w:hAnsi="Times New Roman" w:cs="Times New Roman"/>
          <w:sz w:val="24"/>
          <w:szCs w:val="24"/>
        </w:rPr>
        <w:t xml:space="preserve">. </w:t>
      </w:r>
      <w:r w:rsidR="00B01CAF">
        <w:rPr>
          <w:rFonts w:ascii="Times New Roman" w:hAnsi="Times New Roman" w:cs="Times New Roman"/>
          <w:sz w:val="24"/>
          <w:szCs w:val="24"/>
        </w:rPr>
        <w:t xml:space="preserve"> Additionally, fugitive dust emissions from the proposed concrete batch plant </w:t>
      </w:r>
      <w:r w:rsidR="003A1CE8" w:rsidRPr="0003305E">
        <w:rPr>
          <w:rFonts w:ascii="Times New Roman" w:hAnsi="Times New Roman" w:cs="Times New Roman"/>
          <w:sz w:val="24"/>
          <w:szCs w:val="24"/>
        </w:rPr>
        <w:t xml:space="preserve">would severely harm Plaintiffs </w:t>
      </w:r>
      <w:r w:rsidR="00F65732">
        <w:rPr>
          <w:rFonts w:ascii="Times New Roman" w:hAnsi="Times New Roman" w:cs="Times New Roman"/>
          <w:sz w:val="24"/>
          <w:szCs w:val="24"/>
        </w:rPr>
        <w:t>with existing respiratory conditions</w:t>
      </w:r>
      <w:r w:rsidR="00B01CAF">
        <w:rPr>
          <w:rFonts w:ascii="Times New Roman" w:hAnsi="Times New Roman" w:cs="Times New Roman"/>
          <w:sz w:val="24"/>
          <w:szCs w:val="24"/>
        </w:rPr>
        <w:t xml:space="preserve">, and the proposed concrete batch plant would also </w:t>
      </w:r>
      <w:r w:rsidR="00121D31">
        <w:rPr>
          <w:rFonts w:ascii="Times New Roman" w:hAnsi="Times New Roman" w:cs="Times New Roman"/>
          <w:sz w:val="24"/>
          <w:szCs w:val="24"/>
        </w:rPr>
        <w:t>significantly devalue Plaintiffs’ property and the resulting property tax base of the community.</w:t>
      </w:r>
      <w:r w:rsidR="003A1CE8" w:rsidRPr="0003305E">
        <w:rPr>
          <w:rFonts w:ascii="Times New Roman" w:hAnsi="Times New Roman" w:cs="Times New Roman"/>
          <w:sz w:val="24"/>
          <w:szCs w:val="24"/>
        </w:rPr>
        <w:t xml:space="preserve">  Plaintiffs residing near NM 220 </w:t>
      </w:r>
      <w:r w:rsidR="00250EBB">
        <w:rPr>
          <w:rFonts w:ascii="Times New Roman" w:hAnsi="Times New Roman" w:cs="Times New Roman"/>
          <w:sz w:val="24"/>
          <w:szCs w:val="24"/>
        </w:rPr>
        <w:t xml:space="preserve">will also </w:t>
      </w:r>
      <w:r w:rsidR="009600BC" w:rsidRPr="0003305E">
        <w:rPr>
          <w:rFonts w:ascii="Times New Roman" w:hAnsi="Times New Roman" w:cs="Times New Roman"/>
          <w:sz w:val="24"/>
          <w:szCs w:val="24"/>
        </w:rPr>
        <w:t xml:space="preserve">be severely </w:t>
      </w:r>
      <w:r w:rsidR="009600BC" w:rsidRPr="0003305E">
        <w:rPr>
          <w:rFonts w:ascii="Times New Roman" w:hAnsi="Times New Roman" w:cs="Times New Roman"/>
          <w:sz w:val="24"/>
          <w:szCs w:val="24"/>
        </w:rPr>
        <w:lastRenderedPageBreak/>
        <w:t>harmed by the disruption</w:t>
      </w:r>
      <w:r w:rsidR="00250EBB">
        <w:rPr>
          <w:rFonts w:ascii="Times New Roman" w:hAnsi="Times New Roman" w:cs="Times New Roman"/>
          <w:sz w:val="24"/>
          <w:szCs w:val="24"/>
        </w:rPr>
        <w:t xml:space="preserve"> caused by early morning truck traffic and the extensive hours of plant operation</w:t>
      </w:r>
      <w:r w:rsidR="009600BC" w:rsidRPr="0003305E">
        <w:rPr>
          <w:rFonts w:ascii="Times New Roman" w:hAnsi="Times New Roman" w:cs="Times New Roman"/>
          <w:sz w:val="24"/>
          <w:szCs w:val="24"/>
        </w:rPr>
        <w:t xml:space="preserve">. </w:t>
      </w:r>
      <w:r w:rsidR="003A1CE8" w:rsidRPr="0003305E">
        <w:rPr>
          <w:rFonts w:ascii="Times New Roman" w:hAnsi="Times New Roman" w:cs="Times New Roman"/>
          <w:sz w:val="24"/>
          <w:szCs w:val="24"/>
        </w:rPr>
        <w:t xml:space="preserve"> </w:t>
      </w:r>
    </w:p>
    <w:p w14:paraId="32D01682" w14:textId="77777777" w:rsidR="00DE5D97" w:rsidRPr="00DE5D97" w:rsidRDefault="00DE5D97" w:rsidP="006C07EF">
      <w:pPr>
        <w:pStyle w:val="ListParagraph"/>
        <w:numPr>
          <w:ilvl w:val="0"/>
          <w:numId w:val="32"/>
        </w:numPr>
        <w:rPr>
          <w:rFonts w:ascii="Times New Roman" w:hAnsi="Times New Roman" w:cs="Times New Roman"/>
          <w:b/>
          <w:bCs/>
          <w:vanish/>
          <w:sz w:val="24"/>
          <w:szCs w:val="24"/>
        </w:rPr>
      </w:pPr>
    </w:p>
    <w:p w14:paraId="745AF082" w14:textId="36E964E3" w:rsidR="00DC31C0" w:rsidRPr="002665CD" w:rsidRDefault="00A54749" w:rsidP="002479F3">
      <w:pPr>
        <w:pStyle w:val="ListParagraph"/>
        <w:numPr>
          <w:ilvl w:val="0"/>
          <w:numId w:val="32"/>
        </w:numPr>
        <w:ind w:firstLine="0"/>
        <w:jc w:val="center"/>
        <w:rPr>
          <w:rFonts w:ascii="Times New Roman" w:hAnsi="Times New Roman" w:cs="Times New Roman"/>
          <w:b/>
          <w:bCs/>
          <w:sz w:val="24"/>
          <w:szCs w:val="24"/>
        </w:rPr>
      </w:pPr>
      <w:r w:rsidRPr="002665CD">
        <w:rPr>
          <w:rFonts w:ascii="Times New Roman" w:hAnsi="Times New Roman" w:cs="Times New Roman"/>
          <w:b/>
          <w:bCs/>
          <w:sz w:val="24"/>
          <w:szCs w:val="24"/>
        </w:rPr>
        <w:t>PARTIES, JURISDICTION, AND VENUE</w:t>
      </w:r>
    </w:p>
    <w:p w14:paraId="75B9FAF8" w14:textId="77777777" w:rsidR="006E0C50" w:rsidRPr="006E0C50" w:rsidRDefault="006E0C50" w:rsidP="006C07EF">
      <w:pPr>
        <w:pStyle w:val="ListParagraph"/>
        <w:numPr>
          <w:ilvl w:val="0"/>
          <w:numId w:val="6"/>
        </w:numPr>
        <w:rPr>
          <w:rFonts w:ascii="Times New Roman" w:hAnsi="Times New Roman" w:cs="Times New Roman"/>
          <w:vanish/>
          <w:sz w:val="24"/>
          <w:szCs w:val="24"/>
        </w:rPr>
      </w:pPr>
    </w:p>
    <w:p w14:paraId="42CD852C" w14:textId="0120262F" w:rsidR="00121D31" w:rsidRDefault="00121D31" w:rsidP="00121D31">
      <w:pPr>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r>
      <w:r w:rsidR="008851BD" w:rsidRPr="00121D31">
        <w:rPr>
          <w:rFonts w:ascii="Times New Roman" w:hAnsi="Times New Roman" w:cs="Times New Roman"/>
          <w:sz w:val="24"/>
          <w:szCs w:val="24"/>
        </w:rPr>
        <w:t xml:space="preserve">Plaintiffs </w:t>
      </w:r>
      <w:r w:rsidR="00DC31C0" w:rsidRPr="00121D31">
        <w:rPr>
          <w:rFonts w:ascii="Times New Roman" w:hAnsi="Times New Roman" w:cs="Times New Roman"/>
          <w:sz w:val="24"/>
          <w:szCs w:val="24"/>
        </w:rPr>
        <w:t xml:space="preserve">Dale and Nancy Antilla, husband and wife, are the owners of 135 Coyote Mesa Trail, Alto, New Mexico, a 5.42-acre residential property. Mr. and Mrs. Antilla purchased the property in July </w:t>
      </w:r>
      <w:r w:rsidR="00E15F5B" w:rsidRPr="00121D31">
        <w:rPr>
          <w:rFonts w:ascii="Times New Roman" w:hAnsi="Times New Roman" w:cs="Times New Roman"/>
          <w:sz w:val="24"/>
          <w:szCs w:val="24"/>
        </w:rPr>
        <w:t>2002</w:t>
      </w:r>
      <w:r w:rsidR="00DC31C0" w:rsidRPr="00121D31">
        <w:rPr>
          <w:rFonts w:ascii="Times New Roman" w:hAnsi="Times New Roman" w:cs="Times New Roman"/>
          <w:sz w:val="24"/>
          <w:szCs w:val="24"/>
        </w:rPr>
        <w:t xml:space="preserve">. </w:t>
      </w:r>
    </w:p>
    <w:p w14:paraId="23004FED" w14:textId="17797280" w:rsidR="00DC31C0" w:rsidRPr="00121D31" w:rsidRDefault="00121D31" w:rsidP="00121D31">
      <w:pP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r>
      <w:r w:rsidR="008851BD" w:rsidRPr="00121D31">
        <w:rPr>
          <w:rFonts w:ascii="Times New Roman" w:hAnsi="Times New Roman" w:cs="Times New Roman"/>
          <w:sz w:val="24"/>
          <w:szCs w:val="24"/>
        </w:rPr>
        <w:t xml:space="preserve">Plaintiffs </w:t>
      </w:r>
      <w:r w:rsidR="00DC31C0" w:rsidRPr="00121D31">
        <w:rPr>
          <w:rFonts w:ascii="Times New Roman" w:hAnsi="Times New Roman" w:cs="Times New Roman"/>
          <w:sz w:val="24"/>
          <w:szCs w:val="24"/>
        </w:rPr>
        <w:t xml:space="preserve">David and Diane Ballard, husband and wife, are the owners of 126 San Mateo Drive, Alto, New Mexico, a 5-acre residential property. Mr. and Mrs. Ballard purchased the property in April 2019. </w:t>
      </w:r>
    </w:p>
    <w:p w14:paraId="5DF3AD78" w14:textId="36E70656" w:rsidR="00DC31C0" w:rsidRPr="00121D31" w:rsidRDefault="00121D31" w:rsidP="00121D31">
      <w:pPr>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r>
      <w:r w:rsidR="008851BD" w:rsidRPr="00121D31">
        <w:rPr>
          <w:rFonts w:ascii="Times New Roman" w:hAnsi="Times New Roman" w:cs="Times New Roman"/>
          <w:sz w:val="24"/>
          <w:szCs w:val="24"/>
        </w:rPr>
        <w:t xml:space="preserve">Plaintiffs </w:t>
      </w:r>
      <w:r w:rsidR="00DC31C0" w:rsidRPr="00121D31">
        <w:rPr>
          <w:rFonts w:ascii="Times New Roman" w:hAnsi="Times New Roman" w:cs="Times New Roman"/>
          <w:sz w:val="24"/>
          <w:szCs w:val="24"/>
        </w:rPr>
        <w:t xml:space="preserve">Michael and Patricia Brown, husband and wife, are the owners of 116 Bull Elk Court, Alto, New Mexico, a 2-acre residential property. Mr. and Mrs. Brown purchased the property in 1993. </w:t>
      </w:r>
    </w:p>
    <w:p w14:paraId="48A416DB" w14:textId="7326960C" w:rsidR="00DC31C0" w:rsidRPr="00121D31" w:rsidRDefault="00121D31" w:rsidP="00121D31">
      <w:pPr>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ab/>
      </w:r>
      <w:r w:rsidR="008851BD" w:rsidRPr="00121D31">
        <w:rPr>
          <w:rFonts w:ascii="Times New Roman" w:hAnsi="Times New Roman" w:cs="Times New Roman"/>
          <w:sz w:val="24"/>
          <w:szCs w:val="24"/>
        </w:rPr>
        <w:t xml:space="preserve">Plaintiffs </w:t>
      </w:r>
      <w:r w:rsidR="00DC31C0" w:rsidRPr="00121D31">
        <w:rPr>
          <w:rFonts w:ascii="Times New Roman" w:hAnsi="Times New Roman" w:cs="Times New Roman"/>
          <w:sz w:val="24"/>
          <w:szCs w:val="24"/>
        </w:rPr>
        <w:t xml:space="preserve">Lynne and Michael Budd, husband and wife, are the owners of 152 Sun Valley Road, Alto, New Mexico, a </w:t>
      </w:r>
      <w:r w:rsidR="00D65D52" w:rsidRPr="00121D31">
        <w:rPr>
          <w:rFonts w:ascii="Times New Roman" w:hAnsi="Times New Roman" w:cs="Times New Roman"/>
          <w:sz w:val="24"/>
          <w:szCs w:val="24"/>
        </w:rPr>
        <w:t>0</w:t>
      </w:r>
      <w:r w:rsidR="00DC31C0" w:rsidRPr="00121D31">
        <w:rPr>
          <w:rFonts w:ascii="Times New Roman" w:hAnsi="Times New Roman" w:cs="Times New Roman"/>
          <w:sz w:val="24"/>
          <w:szCs w:val="24"/>
        </w:rPr>
        <w:t>.64-acre residential property. Mr. and Mrs. Budd purchased the property</w:t>
      </w:r>
      <w:r w:rsidR="00B14076" w:rsidRPr="00121D31">
        <w:rPr>
          <w:rFonts w:ascii="Times New Roman" w:hAnsi="Times New Roman" w:cs="Times New Roman"/>
          <w:sz w:val="24"/>
          <w:szCs w:val="24"/>
        </w:rPr>
        <w:t xml:space="preserve"> on</w:t>
      </w:r>
      <w:r w:rsidR="00DC31C0" w:rsidRPr="00121D31">
        <w:rPr>
          <w:rFonts w:ascii="Times New Roman" w:hAnsi="Times New Roman" w:cs="Times New Roman"/>
          <w:sz w:val="24"/>
          <w:szCs w:val="24"/>
        </w:rPr>
        <w:t xml:space="preserve"> September 19, 2019. </w:t>
      </w:r>
    </w:p>
    <w:p w14:paraId="525FE2EE" w14:textId="60E9105F" w:rsidR="00DC31C0" w:rsidRPr="00121D31" w:rsidRDefault="00121D31" w:rsidP="00121D31">
      <w:pPr>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rPr>
        <w:tab/>
      </w:r>
      <w:r w:rsidR="008851BD" w:rsidRPr="00121D31">
        <w:rPr>
          <w:rFonts w:ascii="Times New Roman" w:hAnsi="Times New Roman" w:cs="Times New Roman"/>
          <w:sz w:val="24"/>
          <w:szCs w:val="24"/>
        </w:rPr>
        <w:t xml:space="preserve">Plaintiffs </w:t>
      </w:r>
      <w:r w:rsidR="00DC31C0" w:rsidRPr="00121D31">
        <w:rPr>
          <w:rFonts w:ascii="Times New Roman" w:hAnsi="Times New Roman" w:cs="Times New Roman"/>
          <w:sz w:val="24"/>
          <w:szCs w:val="24"/>
        </w:rPr>
        <w:t xml:space="preserve">James and Jerri Lynne Burnett, husband and wife, are the owners of 340 Santiago Circle, Alto, New Mexico, a 10-acre residential property. Mr. and Mrs. Burnett purchased the property in August 2017. </w:t>
      </w:r>
    </w:p>
    <w:p w14:paraId="1AE70FBA" w14:textId="2910AEA2" w:rsidR="00B06C43"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8.</w:t>
      </w:r>
      <w:r>
        <w:rPr>
          <w:rFonts w:ascii="Times New Roman" w:hAnsi="Times New Roman" w:cs="Times New Roman"/>
          <w:sz w:val="24"/>
          <w:szCs w:val="24"/>
        </w:rPr>
        <w:tab/>
      </w:r>
      <w:r w:rsidR="008851BD"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Craig Cathey and Barbara Yount, husband and wife, are the owners of 147 Legacy Lane, Alto, New Mexico, a 2.817-acre residential property. Mr. Cathey and Ms. Yount purchased the property</w:t>
      </w:r>
      <w:r w:rsidR="00B14076" w:rsidRPr="00BF0CD0">
        <w:rPr>
          <w:rFonts w:ascii="Times New Roman" w:hAnsi="Times New Roman" w:cs="Times New Roman"/>
          <w:sz w:val="24"/>
          <w:szCs w:val="24"/>
        </w:rPr>
        <w:t xml:space="preserve"> in</w:t>
      </w:r>
      <w:r w:rsidR="00DC31C0" w:rsidRPr="00BF0CD0">
        <w:rPr>
          <w:rFonts w:ascii="Times New Roman" w:hAnsi="Times New Roman" w:cs="Times New Roman"/>
          <w:sz w:val="24"/>
          <w:szCs w:val="24"/>
        </w:rPr>
        <w:t xml:space="preserve"> July 2013.</w:t>
      </w:r>
    </w:p>
    <w:p w14:paraId="3E1098C7" w14:textId="77777777" w:rsidR="00BF0CD0" w:rsidRDefault="00BF0CD0" w:rsidP="00BF0CD0">
      <w:pPr>
        <w:rPr>
          <w:rFonts w:ascii="Times New Roman" w:hAnsi="Times New Roman" w:cs="Times New Roman"/>
          <w:sz w:val="24"/>
          <w:szCs w:val="24"/>
        </w:rPr>
      </w:pPr>
      <w:r>
        <w:rPr>
          <w:rFonts w:ascii="Times New Roman" w:hAnsi="Times New Roman" w:cs="Times New Roman"/>
          <w:sz w:val="24"/>
          <w:szCs w:val="24"/>
        </w:rPr>
        <w:lastRenderedPageBreak/>
        <w:t>9.</w:t>
      </w:r>
      <w:r>
        <w:rPr>
          <w:rFonts w:ascii="Times New Roman" w:hAnsi="Times New Roman" w:cs="Times New Roman"/>
          <w:sz w:val="24"/>
          <w:szCs w:val="24"/>
        </w:rPr>
        <w:tab/>
      </w:r>
      <w:r w:rsidR="008851BD"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David Webb and Sue Catterton, husband and wife, are the owners of 173 Sonterra Drive, Alto, New Mexico, a 5-acre residential property. Mr. Webb and Ms. Catterton acquired the property in September 2017. </w:t>
      </w:r>
    </w:p>
    <w:p w14:paraId="3EC5192B" w14:textId="23B182AA"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z w:val="24"/>
          <w:szCs w:val="24"/>
        </w:rPr>
        <w:tab/>
      </w:r>
      <w:r w:rsidR="008851BD"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Ainsley and Walter Chitwood, husband and wife, are the owners of 146 Antler Drive, Alto, New Mexico, a 2-acre residential property. Mr. and Mrs. Chitwood purchased the property in July 2019. </w:t>
      </w:r>
    </w:p>
    <w:p w14:paraId="60383EDE" w14:textId="54787985"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r>
      <w:r w:rsidR="008851BD"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Bennett Ray and Evangeline Davis, husband and wife, are the owners of 146 Altamira Drive, Alto, New Mexico, a 5-acre residential property. Mr. and Mrs. Davis purchased the property in 2008. </w:t>
      </w:r>
    </w:p>
    <w:p w14:paraId="2B64F17E" w14:textId="47EDF792"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r>
      <w:r w:rsidR="008851BD" w:rsidRPr="00BF0CD0">
        <w:rPr>
          <w:rFonts w:ascii="Times New Roman" w:hAnsi="Times New Roman" w:cs="Times New Roman"/>
          <w:sz w:val="24"/>
          <w:szCs w:val="24"/>
        </w:rPr>
        <w:t xml:space="preserve">Plaintiff </w:t>
      </w:r>
      <w:r w:rsidR="002A492B" w:rsidRPr="00BF0CD0">
        <w:rPr>
          <w:rFonts w:ascii="Times New Roman" w:hAnsi="Times New Roman" w:cs="Times New Roman"/>
          <w:sz w:val="24"/>
          <w:szCs w:val="24"/>
        </w:rPr>
        <w:t xml:space="preserve"> </w:t>
      </w:r>
      <w:r w:rsidR="00DC31C0" w:rsidRPr="00BF0CD0">
        <w:rPr>
          <w:rFonts w:ascii="Times New Roman" w:hAnsi="Times New Roman" w:cs="Times New Roman"/>
          <w:sz w:val="24"/>
          <w:szCs w:val="24"/>
        </w:rPr>
        <w:t>Debra J.</w:t>
      </w:r>
      <w:r w:rsidR="002A492B" w:rsidRPr="00BF0CD0">
        <w:rPr>
          <w:rFonts w:ascii="Times New Roman" w:hAnsi="Times New Roman" w:cs="Times New Roman"/>
          <w:sz w:val="24"/>
          <w:szCs w:val="24"/>
        </w:rPr>
        <w:t xml:space="preserve"> L.</w:t>
      </w:r>
      <w:r w:rsidR="00DC31C0" w:rsidRPr="00BF0CD0">
        <w:rPr>
          <w:rFonts w:ascii="Times New Roman" w:hAnsi="Times New Roman" w:cs="Times New Roman"/>
          <w:sz w:val="24"/>
          <w:szCs w:val="24"/>
        </w:rPr>
        <w:t xml:space="preserve"> Falcon is the owner of Ranches of Sonterra lots nos. 219 and 291, totaling 10-acres of residential property. Ms. Falcon purchased the property in the</w:t>
      </w:r>
      <w:r w:rsidR="002A492B" w:rsidRPr="00BF0CD0">
        <w:rPr>
          <w:rFonts w:ascii="Times New Roman" w:hAnsi="Times New Roman" w:cs="Times New Roman"/>
          <w:sz w:val="24"/>
          <w:szCs w:val="24"/>
        </w:rPr>
        <w:t xml:space="preserve"> </w:t>
      </w:r>
      <w:r w:rsidR="00DC31C0" w:rsidRPr="00BF0CD0">
        <w:rPr>
          <w:rFonts w:ascii="Times New Roman" w:hAnsi="Times New Roman" w:cs="Times New Roman"/>
          <w:sz w:val="24"/>
          <w:szCs w:val="24"/>
        </w:rPr>
        <w:t xml:space="preserve">1990s. </w:t>
      </w:r>
    </w:p>
    <w:p w14:paraId="322E7B8A" w14:textId="4C2757E9"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r>
      <w:r w:rsidR="008851BD"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Chris and Galen Farrington, husband and wife, are the owners of 168 State Highway 220, Alto, New Mexico, a 2.5-acre residential property. Mr. and Mrs. Farrington purchased the property in 2016. </w:t>
      </w:r>
    </w:p>
    <w:p w14:paraId="6C9DE14A" w14:textId="6BCCD049"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Nancy and Ralph Fegely, husband and wife, are the owners of 148 Chama Canyon, Alto, New Mexico, an 18-acre residential property. Mr. and Mrs. Fegely purchased the property in December 2019. </w:t>
      </w:r>
    </w:p>
    <w:p w14:paraId="0DBDCCBE" w14:textId="54133D3F"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15.</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Kevin and Nancy Fleharty, husband and wife, are the owners of 121 Box Canyon Trail, Alto, New Mexico, a 43.5-acre residential property. Mr. and Mrs. Fleharty purchased the property in 1998. </w:t>
      </w:r>
    </w:p>
    <w:p w14:paraId="31415F10" w14:textId="1D303BC4"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16.</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Amy and Louis Goode, husband and wife, are the owners of 190 Placitas Drive, Alto, New Mexico, a 10-acre residential property. Mr. and Mrs. Goode purchased the property in 2019. </w:t>
      </w:r>
    </w:p>
    <w:p w14:paraId="5B2A16E2" w14:textId="517D31FC"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lastRenderedPageBreak/>
        <w:t>17.</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DC31C0" w:rsidRPr="00BF0CD0">
        <w:rPr>
          <w:rFonts w:ascii="Times New Roman" w:hAnsi="Times New Roman" w:cs="Times New Roman"/>
          <w:sz w:val="24"/>
          <w:szCs w:val="24"/>
        </w:rPr>
        <w:t xml:space="preserve">Charles Gordon is the owner of 144 San Mateo Drive, Alto, New Mexico, a 10-acre residential property. Mr. Gordon purchased the property in 1996. </w:t>
      </w:r>
    </w:p>
    <w:p w14:paraId="7EAD4167" w14:textId="26BFFA96"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18.</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Gregg and Lavonne Griffen, husband and wife, are the owners of 131 and 135 Legacy Lane, Alto, New Mexico, a 5-acre residential property. Mr. and Mrs. Griffen purchased the property in 2011. </w:t>
      </w:r>
    </w:p>
    <w:p w14:paraId="5B1A0624" w14:textId="5E67F970" w:rsidR="00F27395"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19.</w:t>
      </w:r>
      <w:r>
        <w:rPr>
          <w:rFonts w:ascii="Times New Roman" w:hAnsi="Times New Roman" w:cs="Times New Roman"/>
          <w:sz w:val="24"/>
          <w:szCs w:val="24"/>
        </w:rPr>
        <w:tab/>
      </w:r>
      <w:r w:rsidR="00F27395" w:rsidRPr="00BF0CD0">
        <w:rPr>
          <w:rFonts w:ascii="Times New Roman" w:hAnsi="Times New Roman" w:cs="Times New Roman"/>
          <w:sz w:val="24"/>
          <w:szCs w:val="24"/>
        </w:rPr>
        <w:t>Plaintiffs Ellen and Steven Hightower, husband and wife, are the owners of 137 Gray Fox Lane, Alto, New Mexico, an 11-acre residential property.</w:t>
      </w:r>
      <w:r w:rsidR="0076498D" w:rsidRPr="00BF0CD0">
        <w:rPr>
          <w:rFonts w:ascii="Times New Roman" w:hAnsi="Times New Roman" w:cs="Times New Roman"/>
          <w:sz w:val="24"/>
          <w:szCs w:val="24"/>
        </w:rPr>
        <w:t xml:space="preserve"> Mr. and Mrs. Hightower purchased the property in 1996.</w:t>
      </w:r>
    </w:p>
    <w:p w14:paraId="2F4706EA" w14:textId="48409F0A" w:rsidR="00F27395"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20.</w:t>
      </w:r>
      <w:r>
        <w:rPr>
          <w:rFonts w:ascii="Times New Roman" w:hAnsi="Times New Roman" w:cs="Times New Roman"/>
          <w:sz w:val="24"/>
          <w:szCs w:val="24"/>
        </w:rPr>
        <w:tab/>
      </w:r>
      <w:r w:rsidR="00F27395" w:rsidRPr="00BF0CD0">
        <w:rPr>
          <w:rFonts w:ascii="Times New Roman" w:hAnsi="Times New Roman" w:cs="Times New Roman"/>
          <w:sz w:val="24"/>
          <w:szCs w:val="24"/>
        </w:rPr>
        <w:t xml:space="preserve">Plaintiffs Penelope and William Horton </w:t>
      </w:r>
      <w:r w:rsidR="0076498D" w:rsidRPr="00BF0CD0">
        <w:rPr>
          <w:rFonts w:ascii="Times New Roman" w:hAnsi="Times New Roman" w:cs="Times New Roman"/>
          <w:sz w:val="24"/>
          <w:szCs w:val="24"/>
        </w:rPr>
        <w:t>are the owners of 114 Legacy Lane, Alto, New Mexico, a 2-acre residential property. Mr. and Mrs. Horton purchased the property in 2007.</w:t>
      </w:r>
    </w:p>
    <w:p w14:paraId="0B8D7AC9" w14:textId="2E1123E3"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21.</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DC31C0" w:rsidRPr="00BF0CD0">
        <w:rPr>
          <w:rFonts w:ascii="Times New Roman" w:hAnsi="Times New Roman" w:cs="Times New Roman"/>
          <w:sz w:val="24"/>
          <w:szCs w:val="24"/>
        </w:rPr>
        <w:t xml:space="preserve">Judy Kay Justus is the owner of 174 Placitas Drive, Alto, New Mexico, a 5.167-acre residential property. </w:t>
      </w:r>
      <w:r w:rsidR="00C21BF5" w:rsidRPr="00BF0CD0">
        <w:rPr>
          <w:rFonts w:ascii="Times New Roman" w:hAnsi="Times New Roman" w:cs="Times New Roman"/>
          <w:sz w:val="24"/>
          <w:szCs w:val="24"/>
        </w:rPr>
        <w:t>Ms. Justus</w:t>
      </w:r>
      <w:r w:rsidR="00DC31C0" w:rsidRPr="00BF0CD0">
        <w:rPr>
          <w:rFonts w:ascii="Times New Roman" w:hAnsi="Times New Roman" w:cs="Times New Roman"/>
          <w:sz w:val="24"/>
          <w:szCs w:val="24"/>
        </w:rPr>
        <w:t xml:space="preserve"> purchased </w:t>
      </w:r>
      <w:r w:rsidR="00C21BF5" w:rsidRPr="00BF0CD0">
        <w:rPr>
          <w:rFonts w:ascii="Times New Roman" w:hAnsi="Times New Roman" w:cs="Times New Roman"/>
          <w:sz w:val="24"/>
          <w:szCs w:val="24"/>
        </w:rPr>
        <w:t xml:space="preserve">the property </w:t>
      </w:r>
      <w:r w:rsidR="00DC31C0" w:rsidRPr="00BF0CD0">
        <w:rPr>
          <w:rFonts w:ascii="Times New Roman" w:hAnsi="Times New Roman" w:cs="Times New Roman"/>
          <w:sz w:val="24"/>
          <w:szCs w:val="24"/>
        </w:rPr>
        <w:t xml:space="preserve">in December 2016. </w:t>
      </w:r>
    </w:p>
    <w:p w14:paraId="6AEDA4E5" w14:textId="59AF836F"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22.</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DC31C0" w:rsidRPr="00BF0CD0">
        <w:rPr>
          <w:rFonts w:ascii="Times New Roman" w:hAnsi="Times New Roman" w:cs="Times New Roman"/>
          <w:sz w:val="24"/>
          <w:szCs w:val="24"/>
        </w:rPr>
        <w:t xml:space="preserve">Rory Lacy is the owner of 143 Legacy Lane, Alto, New Mexico, a 7-acre residential property. </w:t>
      </w:r>
      <w:r w:rsidR="00C21BF5" w:rsidRPr="00BF0CD0">
        <w:rPr>
          <w:rFonts w:ascii="Times New Roman" w:hAnsi="Times New Roman" w:cs="Times New Roman"/>
          <w:sz w:val="24"/>
          <w:szCs w:val="24"/>
        </w:rPr>
        <w:t xml:space="preserve">Mr. </w:t>
      </w:r>
      <w:r w:rsidR="00DC31C0" w:rsidRPr="00BF0CD0">
        <w:rPr>
          <w:rFonts w:ascii="Times New Roman" w:hAnsi="Times New Roman" w:cs="Times New Roman"/>
          <w:sz w:val="24"/>
          <w:szCs w:val="24"/>
        </w:rPr>
        <w:t xml:space="preserve">Lacy purchased the residential tract in 2016 and purchased additional tracts in 2017 and 2021. </w:t>
      </w:r>
    </w:p>
    <w:p w14:paraId="2A330E81" w14:textId="6A5B1FD2" w:rsidR="004266C8"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23.</w:t>
      </w:r>
      <w:r>
        <w:rPr>
          <w:rFonts w:ascii="Times New Roman" w:hAnsi="Times New Roman" w:cs="Times New Roman"/>
          <w:sz w:val="24"/>
          <w:szCs w:val="24"/>
        </w:rPr>
        <w:tab/>
      </w:r>
      <w:r w:rsidR="004266C8" w:rsidRPr="00BF0CD0">
        <w:rPr>
          <w:rFonts w:ascii="Times New Roman" w:hAnsi="Times New Roman" w:cs="Times New Roman"/>
          <w:sz w:val="24"/>
          <w:szCs w:val="24"/>
        </w:rPr>
        <w:t>Plaintiffs Denise and Robert Layton, husband and wife, are the owners of 164 Santiago Circle, Alto, New Mexico. Mr. and Mrs. Layton purchased the property in September 2018.</w:t>
      </w:r>
    </w:p>
    <w:p w14:paraId="41C8BEC9" w14:textId="0D25CDA7"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24.</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Richard and Mildred Mastin, husband and wife, are the owners of 113 Bela Cena, Alto, New Mexico, a 5-acre residential property. </w:t>
      </w:r>
      <w:r w:rsidR="00C21BF5" w:rsidRPr="00BF0CD0">
        <w:rPr>
          <w:rFonts w:ascii="Times New Roman" w:hAnsi="Times New Roman" w:cs="Times New Roman"/>
          <w:sz w:val="24"/>
          <w:szCs w:val="24"/>
        </w:rPr>
        <w:t>Mr. and Ms. Mastin</w:t>
      </w:r>
      <w:r w:rsidR="00DC31C0" w:rsidRPr="00BF0CD0">
        <w:rPr>
          <w:rFonts w:ascii="Times New Roman" w:hAnsi="Times New Roman" w:cs="Times New Roman"/>
          <w:sz w:val="24"/>
          <w:szCs w:val="24"/>
        </w:rPr>
        <w:t xml:space="preserve"> purchased </w:t>
      </w:r>
      <w:r w:rsidR="00C21BF5" w:rsidRPr="00BF0CD0">
        <w:rPr>
          <w:rFonts w:ascii="Times New Roman" w:hAnsi="Times New Roman" w:cs="Times New Roman"/>
          <w:sz w:val="24"/>
          <w:szCs w:val="24"/>
        </w:rPr>
        <w:t xml:space="preserve">the property </w:t>
      </w:r>
      <w:r w:rsidR="00DC31C0" w:rsidRPr="00BF0CD0">
        <w:rPr>
          <w:rFonts w:ascii="Times New Roman" w:hAnsi="Times New Roman" w:cs="Times New Roman"/>
          <w:sz w:val="24"/>
          <w:szCs w:val="24"/>
        </w:rPr>
        <w:t xml:space="preserve">in 1995. </w:t>
      </w:r>
    </w:p>
    <w:p w14:paraId="172EF333" w14:textId="32FD881E" w:rsidR="00092E36"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25.</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DC31C0" w:rsidRPr="00BF0CD0">
        <w:rPr>
          <w:rFonts w:ascii="Times New Roman" w:hAnsi="Times New Roman" w:cs="Times New Roman"/>
          <w:sz w:val="24"/>
          <w:szCs w:val="24"/>
        </w:rPr>
        <w:t>Lawrence R. Mather is the owner of 130 Winterhawk Heights Drive, Alto, New Mexico, a 5-acre residential property. Mr. Mather purchased the property in November 2005.</w:t>
      </w:r>
    </w:p>
    <w:p w14:paraId="32AAA3BE" w14:textId="01680DAE"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lastRenderedPageBreak/>
        <w:t>26.</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Caroline and John Denys McCoy, husband and wife, are the owners of 199 Linda Vista Lane, Alto, New Mexico, a 10-acre residential property</w:t>
      </w:r>
      <w:r w:rsidR="00576B7D" w:rsidRPr="00BF0CD0">
        <w:rPr>
          <w:rFonts w:ascii="Times New Roman" w:hAnsi="Times New Roman" w:cs="Times New Roman"/>
          <w:sz w:val="24"/>
          <w:szCs w:val="24"/>
        </w:rPr>
        <w:t xml:space="preserve"> where they have resided for over 15 years</w:t>
      </w:r>
      <w:r w:rsidR="00DC31C0" w:rsidRPr="00BF0CD0">
        <w:rPr>
          <w:rFonts w:ascii="Times New Roman" w:hAnsi="Times New Roman" w:cs="Times New Roman"/>
          <w:sz w:val="24"/>
          <w:szCs w:val="24"/>
        </w:rPr>
        <w:t xml:space="preserve">. </w:t>
      </w:r>
    </w:p>
    <w:p w14:paraId="06DCA79D" w14:textId="76966EFF"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27.</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Deborah and Michael Miller, husband and wife, are the owners of 207 Racoon Court, Alto, New Mexico, a 1.3-acre residential property. Mr. and Mrs. Miller purchased the property in 2003. </w:t>
      </w:r>
    </w:p>
    <w:p w14:paraId="3BC020A4" w14:textId="6BAE5867"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28.</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5C7936" w:rsidRPr="00BF0CD0">
        <w:rPr>
          <w:rFonts w:ascii="Times New Roman" w:hAnsi="Times New Roman" w:cs="Times New Roman"/>
          <w:sz w:val="24"/>
          <w:szCs w:val="24"/>
        </w:rPr>
        <w:t xml:space="preserve"> </w:t>
      </w:r>
      <w:r w:rsidR="00DC31C0" w:rsidRPr="00BF0CD0">
        <w:rPr>
          <w:rFonts w:ascii="Times New Roman" w:hAnsi="Times New Roman" w:cs="Times New Roman"/>
          <w:sz w:val="24"/>
          <w:szCs w:val="24"/>
        </w:rPr>
        <w:t>Ivan</w:t>
      </w:r>
      <w:r w:rsidR="005C7936" w:rsidRPr="00BF0CD0">
        <w:rPr>
          <w:rFonts w:ascii="Times New Roman" w:hAnsi="Times New Roman" w:cs="Times New Roman"/>
          <w:sz w:val="24"/>
          <w:szCs w:val="24"/>
        </w:rPr>
        <w:t xml:space="preserve"> </w:t>
      </w:r>
      <w:r w:rsidR="00DC31C0" w:rsidRPr="00BF0CD0">
        <w:rPr>
          <w:rFonts w:ascii="Times New Roman" w:hAnsi="Times New Roman" w:cs="Times New Roman"/>
          <w:sz w:val="24"/>
          <w:szCs w:val="24"/>
        </w:rPr>
        <w:t xml:space="preserve">Rex Miller is the owner of 100 Eagle Ridge Road, Alto, New Mexico, a 2-acre residential property. </w:t>
      </w:r>
      <w:r w:rsidR="00D65D52" w:rsidRPr="00BF0CD0">
        <w:rPr>
          <w:rFonts w:ascii="Times New Roman" w:hAnsi="Times New Roman" w:cs="Times New Roman"/>
          <w:sz w:val="24"/>
          <w:szCs w:val="24"/>
        </w:rPr>
        <w:t xml:space="preserve">Mr. Miller </w:t>
      </w:r>
      <w:r w:rsidR="00DC31C0" w:rsidRPr="00BF0CD0">
        <w:rPr>
          <w:rFonts w:ascii="Times New Roman" w:hAnsi="Times New Roman" w:cs="Times New Roman"/>
          <w:sz w:val="24"/>
          <w:szCs w:val="24"/>
        </w:rPr>
        <w:t xml:space="preserve">purchased </w:t>
      </w:r>
      <w:r w:rsidR="00D65D52" w:rsidRPr="00BF0CD0">
        <w:rPr>
          <w:rFonts w:ascii="Times New Roman" w:hAnsi="Times New Roman" w:cs="Times New Roman"/>
          <w:sz w:val="24"/>
          <w:szCs w:val="24"/>
        </w:rPr>
        <w:t>the proper</w:t>
      </w:r>
      <w:r w:rsidR="00B06C43" w:rsidRPr="00BF0CD0">
        <w:rPr>
          <w:rFonts w:ascii="Times New Roman" w:hAnsi="Times New Roman" w:cs="Times New Roman"/>
          <w:sz w:val="24"/>
          <w:szCs w:val="24"/>
        </w:rPr>
        <w:t>t</w:t>
      </w:r>
      <w:r w:rsidR="00D65D52" w:rsidRPr="00BF0CD0">
        <w:rPr>
          <w:rFonts w:ascii="Times New Roman" w:hAnsi="Times New Roman" w:cs="Times New Roman"/>
          <w:sz w:val="24"/>
          <w:szCs w:val="24"/>
        </w:rPr>
        <w:t xml:space="preserve">y </w:t>
      </w:r>
      <w:r w:rsidR="00DC31C0" w:rsidRPr="00BF0CD0">
        <w:rPr>
          <w:rFonts w:ascii="Times New Roman" w:hAnsi="Times New Roman" w:cs="Times New Roman"/>
          <w:sz w:val="24"/>
          <w:szCs w:val="24"/>
        </w:rPr>
        <w:t xml:space="preserve">in January 2011. </w:t>
      </w:r>
    </w:p>
    <w:p w14:paraId="56D4F1FA" w14:textId="43AEC902"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29.</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Brenda and Gary Restivo, husband and wife, are the owners of 153 San Mateo Drive, Alto, New Mexico, a 11.6-acre residential property. Mr. and Mrs. Restivo built their home in 2006</w:t>
      </w:r>
      <w:r w:rsidR="00A65EF1" w:rsidRPr="00BF0CD0">
        <w:rPr>
          <w:rFonts w:ascii="Times New Roman" w:hAnsi="Times New Roman" w:cs="Times New Roman"/>
          <w:sz w:val="24"/>
          <w:szCs w:val="24"/>
        </w:rPr>
        <w:t xml:space="preserve"> and</w:t>
      </w:r>
      <w:r w:rsidR="00DC31C0" w:rsidRPr="00BF0CD0">
        <w:rPr>
          <w:rFonts w:ascii="Times New Roman" w:hAnsi="Times New Roman" w:cs="Times New Roman"/>
          <w:sz w:val="24"/>
          <w:szCs w:val="24"/>
        </w:rPr>
        <w:t xml:space="preserve"> purchased </w:t>
      </w:r>
      <w:r w:rsidR="00D65D52" w:rsidRPr="00BF0CD0">
        <w:rPr>
          <w:rFonts w:ascii="Times New Roman" w:hAnsi="Times New Roman" w:cs="Times New Roman"/>
          <w:sz w:val="24"/>
          <w:szCs w:val="24"/>
        </w:rPr>
        <w:t xml:space="preserve">additional, adjacent </w:t>
      </w:r>
      <w:r w:rsidR="00DC31C0" w:rsidRPr="00BF0CD0">
        <w:rPr>
          <w:rFonts w:ascii="Times New Roman" w:hAnsi="Times New Roman" w:cs="Times New Roman"/>
          <w:sz w:val="24"/>
          <w:szCs w:val="24"/>
        </w:rPr>
        <w:t>property in 2008</w:t>
      </w:r>
      <w:r w:rsidR="009B0271" w:rsidRPr="00BF0CD0">
        <w:rPr>
          <w:rFonts w:ascii="Times New Roman" w:hAnsi="Times New Roman" w:cs="Times New Roman"/>
          <w:sz w:val="24"/>
          <w:szCs w:val="24"/>
        </w:rPr>
        <w:t>.</w:t>
      </w:r>
      <w:r w:rsidR="00DC31C0" w:rsidRPr="00BF0CD0">
        <w:rPr>
          <w:rFonts w:ascii="Times New Roman" w:hAnsi="Times New Roman" w:cs="Times New Roman"/>
          <w:sz w:val="24"/>
          <w:szCs w:val="24"/>
        </w:rPr>
        <w:t xml:space="preserve"> </w:t>
      </w:r>
    </w:p>
    <w:p w14:paraId="29DDE65D" w14:textId="26275D14"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30.</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Paul and Farzana Sedillo, husband and wife, are the owners of 87 Sandesta Drive, Alto, New Mexico, a 6.6-acre residential property. Mr. and Mrs. Sedillo purchased the property in December 2020. </w:t>
      </w:r>
    </w:p>
    <w:p w14:paraId="5B93E2E6" w14:textId="5DF1F860" w:rsidR="00721519"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31.</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F85152" w:rsidRPr="00BF0CD0">
        <w:rPr>
          <w:rFonts w:ascii="Times New Roman" w:hAnsi="Times New Roman" w:cs="Times New Roman"/>
          <w:sz w:val="24"/>
          <w:szCs w:val="24"/>
        </w:rPr>
        <w:t>Barbara and Mark Sever</w:t>
      </w:r>
      <w:r w:rsidR="00DD2EAD">
        <w:rPr>
          <w:rFonts w:ascii="Times New Roman" w:hAnsi="Times New Roman" w:cs="Times New Roman"/>
          <w:sz w:val="24"/>
          <w:szCs w:val="24"/>
        </w:rPr>
        <w:t>a</w:t>
      </w:r>
      <w:r w:rsidR="00F85152" w:rsidRPr="00BF0CD0">
        <w:rPr>
          <w:rFonts w:ascii="Times New Roman" w:hAnsi="Times New Roman" w:cs="Times New Roman"/>
          <w:sz w:val="24"/>
          <w:szCs w:val="24"/>
        </w:rPr>
        <w:t>nce, husband and wife, are the owners of 136 Santiago Circle, Alto, New Mexico, a 10-acre residential property. Mr. and Mrs. Sever</w:t>
      </w:r>
      <w:r w:rsidR="00DD2EAD">
        <w:rPr>
          <w:rFonts w:ascii="Times New Roman" w:hAnsi="Times New Roman" w:cs="Times New Roman"/>
          <w:sz w:val="24"/>
          <w:szCs w:val="24"/>
        </w:rPr>
        <w:t>a</w:t>
      </w:r>
      <w:r w:rsidR="00F85152" w:rsidRPr="00BF0CD0">
        <w:rPr>
          <w:rFonts w:ascii="Times New Roman" w:hAnsi="Times New Roman" w:cs="Times New Roman"/>
          <w:sz w:val="24"/>
          <w:szCs w:val="24"/>
        </w:rPr>
        <w:t xml:space="preserve">nce purchased the property in September 2016. </w:t>
      </w:r>
    </w:p>
    <w:p w14:paraId="597D8AF3" w14:textId="5A6791D3"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32.</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Everett and Vivian Skinner, husband and wife, are the owners of 123 Coyote Mesa Trail, Alto, New Mexico, a 7.3416-acre residential property. Mr. and Mrs. Skinner purchased the property in August 1988.  </w:t>
      </w:r>
    </w:p>
    <w:p w14:paraId="3C0CED64" w14:textId="059C6AB7" w:rsidR="00B27D74"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33.</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DC31C0" w:rsidRPr="00BF0CD0">
        <w:rPr>
          <w:rFonts w:ascii="Times New Roman" w:hAnsi="Times New Roman" w:cs="Times New Roman"/>
          <w:sz w:val="24"/>
          <w:szCs w:val="24"/>
        </w:rPr>
        <w:t xml:space="preserve">Randall Smith is the owner of 113 La Cueva, Alto, New Mexico, a 5-acre residential property. The property was purchased by his wife, Holly Elliot, in 2017. </w:t>
      </w:r>
    </w:p>
    <w:p w14:paraId="5F2C7CC1" w14:textId="1B0A0061" w:rsidR="00EA177E" w:rsidRPr="00BF0CD0" w:rsidRDefault="00BF0CD0" w:rsidP="00BF0CD0">
      <w:pPr>
        <w:rPr>
          <w:rFonts w:ascii="Times New Roman" w:hAnsi="Times New Roman" w:cs="Times New Roman"/>
          <w:sz w:val="24"/>
          <w:szCs w:val="24"/>
        </w:rPr>
      </w:pPr>
      <w:r>
        <w:rPr>
          <w:rFonts w:ascii="Times New Roman" w:hAnsi="Times New Roman" w:cs="Times New Roman"/>
          <w:sz w:val="24"/>
          <w:szCs w:val="24"/>
        </w:rPr>
        <w:lastRenderedPageBreak/>
        <w:t>34.</w:t>
      </w:r>
      <w:r>
        <w:rPr>
          <w:rFonts w:ascii="Times New Roman" w:hAnsi="Times New Roman" w:cs="Times New Roman"/>
          <w:sz w:val="24"/>
          <w:szCs w:val="24"/>
        </w:rPr>
        <w:tab/>
      </w:r>
      <w:r w:rsidR="00EA177E" w:rsidRPr="00BF0CD0">
        <w:rPr>
          <w:rFonts w:ascii="Times New Roman" w:hAnsi="Times New Roman" w:cs="Times New Roman"/>
          <w:sz w:val="24"/>
          <w:szCs w:val="24"/>
        </w:rPr>
        <w:t>Plaintiffs Darrel D.</w:t>
      </w:r>
      <w:r w:rsidR="00DF73A0" w:rsidRPr="00BF0CD0">
        <w:rPr>
          <w:rFonts w:ascii="Times New Roman" w:hAnsi="Times New Roman" w:cs="Times New Roman"/>
          <w:sz w:val="24"/>
          <w:szCs w:val="24"/>
        </w:rPr>
        <w:t xml:space="preserve"> </w:t>
      </w:r>
      <w:r w:rsidR="00EA177E" w:rsidRPr="00BF0CD0">
        <w:rPr>
          <w:rFonts w:ascii="Times New Roman" w:hAnsi="Times New Roman" w:cs="Times New Roman"/>
          <w:sz w:val="24"/>
          <w:szCs w:val="24"/>
        </w:rPr>
        <w:t xml:space="preserve">and Diorly J. Stierwalt are the owners of 137 and 149 Zorro Lane, Alto, New Mexico,  a combined </w:t>
      </w:r>
      <w:r w:rsidR="00D65D52" w:rsidRPr="00BF0CD0">
        <w:rPr>
          <w:rFonts w:ascii="Times New Roman" w:hAnsi="Times New Roman" w:cs="Times New Roman"/>
          <w:sz w:val="24"/>
          <w:szCs w:val="24"/>
        </w:rPr>
        <w:t>ten</w:t>
      </w:r>
      <w:r w:rsidR="00EA177E" w:rsidRPr="00BF0CD0">
        <w:rPr>
          <w:rFonts w:ascii="Times New Roman" w:hAnsi="Times New Roman" w:cs="Times New Roman"/>
          <w:sz w:val="24"/>
          <w:szCs w:val="24"/>
        </w:rPr>
        <w:t xml:space="preserve"> acres of residential property. Mr. and Mrs. Stierwalt purchased the first lot in 2000 and the second in 2014.</w:t>
      </w:r>
    </w:p>
    <w:p w14:paraId="63E25CBE" w14:textId="20295C7D" w:rsidR="00A77207"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35.</w:t>
      </w:r>
      <w:r>
        <w:rPr>
          <w:rFonts w:ascii="Times New Roman" w:hAnsi="Times New Roman" w:cs="Times New Roman"/>
          <w:sz w:val="24"/>
          <w:szCs w:val="24"/>
        </w:rPr>
        <w:tab/>
      </w:r>
      <w:r w:rsidR="00A77207" w:rsidRPr="00BF0CD0">
        <w:rPr>
          <w:rFonts w:ascii="Times New Roman" w:hAnsi="Times New Roman" w:cs="Times New Roman"/>
          <w:sz w:val="24"/>
          <w:szCs w:val="24"/>
        </w:rPr>
        <w:t>Plaintiffs Ann and Roger Stout are the owners of 115 La Cueva Court, Alto, New Mexico, a 5-acre residential property. Mr. and Mrs. Stout purchased the property in August 2020.</w:t>
      </w:r>
    </w:p>
    <w:p w14:paraId="43471E25" w14:textId="0ED84BFF"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36.</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Leroy Vigil and Karen Ann Syzdek are the owners of 172 Santiago Circle, Alto, New Mexico, a 17.5-acre residential property. Mr. Vigil and Ms. Syzdek purchased the property in August 2017. </w:t>
      </w:r>
    </w:p>
    <w:p w14:paraId="646A1C2D" w14:textId="3D77623A"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37.</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DC31C0" w:rsidRPr="00BF0CD0">
        <w:rPr>
          <w:rFonts w:ascii="Times New Roman" w:hAnsi="Times New Roman" w:cs="Times New Roman"/>
          <w:sz w:val="24"/>
          <w:szCs w:val="24"/>
        </w:rPr>
        <w:t xml:space="preserve">J. Dalton Tarwater, Ph.D. is the owner of 114 Winter Park Road, Alto, New Mexico, a 1.5-acre residential property. </w:t>
      </w:r>
      <w:r w:rsidR="00D65D52" w:rsidRPr="00BF0CD0">
        <w:rPr>
          <w:rFonts w:ascii="Times New Roman" w:hAnsi="Times New Roman" w:cs="Times New Roman"/>
          <w:sz w:val="24"/>
          <w:szCs w:val="24"/>
        </w:rPr>
        <w:t>D</w:t>
      </w:r>
      <w:r w:rsidR="00DC31C0" w:rsidRPr="00BF0CD0">
        <w:rPr>
          <w:rFonts w:ascii="Times New Roman" w:hAnsi="Times New Roman" w:cs="Times New Roman"/>
          <w:sz w:val="24"/>
          <w:szCs w:val="24"/>
        </w:rPr>
        <w:t xml:space="preserve">r. Tarwater purchased the property in April 1999. </w:t>
      </w:r>
    </w:p>
    <w:p w14:paraId="40D3E085" w14:textId="2DB5F36B" w:rsidR="00A77207"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38.</w:t>
      </w:r>
      <w:r>
        <w:rPr>
          <w:rFonts w:ascii="Times New Roman" w:hAnsi="Times New Roman" w:cs="Times New Roman"/>
          <w:sz w:val="24"/>
          <w:szCs w:val="24"/>
        </w:rPr>
        <w:tab/>
      </w:r>
      <w:r w:rsidR="00A77207" w:rsidRPr="00BF0CD0">
        <w:rPr>
          <w:rFonts w:ascii="Times New Roman" w:hAnsi="Times New Roman" w:cs="Times New Roman"/>
          <w:sz w:val="24"/>
          <w:szCs w:val="24"/>
        </w:rPr>
        <w:t>Plaintiff Douglas Thompson is the owner of 196 State Highway 220, a 5-acre residential property. Mr. Thompson purchased the property in August 2000.</w:t>
      </w:r>
    </w:p>
    <w:p w14:paraId="37DF1EEF" w14:textId="2995F4E5" w:rsidR="00DC31C0"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39.</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Plaintiffs </w:t>
      </w:r>
      <w:r w:rsidR="00DC31C0" w:rsidRPr="00BF0CD0">
        <w:rPr>
          <w:rFonts w:ascii="Times New Roman" w:hAnsi="Times New Roman" w:cs="Times New Roman"/>
          <w:sz w:val="24"/>
          <w:szCs w:val="24"/>
        </w:rPr>
        <w:t xml:space="preserve">Kathleen and Donnie Weems, husband and wife, are the owners of 116 Legacy Lane, Alto, New Mexico, a 2.1-acre residential property. Mr. and Mrs. Weems purchased the property in February 2020. </w:t>
      </w:r>
    </w:p>
    <w:p w14:paraId="20DAD528" w14:textId="101F9CB3" w:rsidR="00A54749"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40.</w:t>
      </w:r>
      <w:r>
        <w:rPr>
          <w:rFonts w:ascii="Times New Roman" w:hAnsi="Times New Roman" w:cs="Times New Roman"/>
          <w:sz w:val="24"/>
          <w:szCs w:val="24"/>
        </w:rPr>
        <w:tab/>
      </w:r>
      <w:r w:rsidR="008637D7" w:rsidRPr="00BF0CD0">
        <w:rPr>
          <w:rFonts w:ascii="Times New Roman" w:hAnsi="Times New Roman" w:cs="Times New Roman"/>
          <w:sz w:val="24"/>
          <w:szCs w:val="24"/>
        </w:rPr>
        <w:t xml:space="preserve">Plaintiff </w:t>
      </w:r>
      <w:r w:rsidR="00DC31C0" w:rsidRPr="00BF0CD0">
        <w:rPr>
          <w:rFonts w:ascii="Times New Roman" w:hAnsi="Times New Roman" w:cs="Times New Roman"/>
          <w:sz w:val="24"/>
          <w:szCs w:val="24"/>
        </w:rPr>
        <w:t xml:space="preserve">Robert Whittemore is the owner of 133 Pecos Court, Alto, New Mexico, a 5-acre residential property. Mr. Whittemore purchased the property in July 1997. </w:t>
      </w:r>
    </w:p>
    <w:p w14:paraId="52949BEF" w14:textId="679DA5DE" w:rsidR="009A07A5"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41.</w:t>
      </w:r>
      <w:r>
        <w:rPr>
          <w:rFonts w:ascii="Times New Roman" w:hAnsi="Times New Roman" w:cs="Times New Roman"/>
          <w:sz w:val="24"/>
          <w:szCs w:val="24"/>
        </w:rPr>
        <w:tab/>
      </w:r>
      <w:r w:rsidR="009A07A5" w:rsidRPr="00BF0CD0">
        <w:rPr>
          <w:rFonts w:ascii="Times New Roman" w:hAnsi="Times New Roman" w:cs="Times New Roman"/>
          <w:sz w:val="24"/>
          <w:szCs w:val="24"/>
        </w:rPr>
        <w:t xml:space="preserve">Defendant Roper is a New Mexico </w:t>
      </w:r>
      <w:r w:rsidR="002250AD" w:rsidRPr="00BF0CD0">
        <w:rPr>
          <w:rFonts w:ascii="Times New Roman" w:hAnsi="Times New Roman" w:cs="Times New Roman"/>
          <w:sz w:val="24"/>
          <w:szCs w:val="24"/>
        </w:rPr>
        <w:t xml:space="preserve">corporation with its principal place of business located at 113 Coyote Mesa, Alto, New Mexico.  </w:t>
      </w:r>
    </w:p>
    <w:p w14:paraId="585014CE" w14:textId="2DEBAAB9" w:rsidR="002250AD"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42.</w:t>
      </w:r>
      <w:r>
        <w:rPr>
          <w:rFonts w:ascii="Times New Roman" w:hAnsi="Times New Roman" w:cs="Times New Roman"/>
          <w:sz w:val="24"/>
          <w:szCs w:val="24"/>
        </w:rPr>
        <w:tab/>
      </w:r>
      <w:r w:rsidR="002250AD" w:rsidRPr="00BF0CD0">
        <w:rPr>
          <w:rFonts w:ascii="Times New Roman" w:hAnsi="Times New Roman" w:cs="Times New Roman"/>
          <w:sz w:val="24"/>
          <w:szCs w:val="24"/>
        </w:rPr>
        <w:t xml:space="preserve">This Court has jurisdiction </w:t>
      </w:r>
      <w:r w:rsidR="00A23D0A" w:rsidRPr="00BF0CD0">
        <w:rPr>
          <w:rFonts w:ascii="Times New Roman" w:hAnsi="Times New Roman" w:cs="Times New Roman"/>
          <w:sz w:val="24"/>
          <w:szCs w:val="24"/>
        </w:rPr>
        <w:t>pursuant to Article VI, Section 13 of the New Mexico Constitution</w:t>
      </w:r>
      <w:r w:rsidR="00576B7D" w:rsidRPr="00BF0CD0">
        <w:rPr>
          <w:rFonts w:ascii="Times New Roman" w:hAnsi="Times New Roman" w:cs="Times New Roman"/>
          <w:sz w:val="24"/>
          <w:szCs w:val="24"/>
        </w:rPr>
        <w:t xml:space="preserve"> and NMSA 1978, Section 44-6-2 (Declaratory Judgment Act)</w:t>
      </w:r>
      <w:r w:rsidR="00A23D0A" w:rsidRPr="00BF0CD0">
        <w:rPr>
          <w:rFonts w:ascii="Times New Roman" w:hAnsi="Times New Roman" w:cs="Times New Roman"/>
          <w:sz w:val="24"/>
          <w:szCs w:val="24"/>
        </w:rPr>
        <w:t>.</w:t>
      </w:r>
    </w:p>
    <w:p w14:paraId="3F3FF657" w14:textId="376CCB93" w:rsidR="00DC0087"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43.</w:t>
      </w:r>
      <w:r>
        <w:rPr>
          <w:rFonts w:ascii="Times New Roman" w:hAnsi="Times New Roman" w:cs="Times New Roman"/>
          <w:sz w:val="24"/>
          <w:szCs w:val="24"/>
        </w:rPr>
        <w:tab/>
      </w:r>
      <w:r w:rsidR="002250AD" w:rsidRPr="00BF0CD0">
        <w:rPr>
          <w:rFonts w:ascii="Times New Roman" w:hAnsi="Times New Roman" w:cs="Times New Roman"/>
          <w:sz w:val="24"/>
          <w:szCs w:val="24"/>
        </w:rPr>
        <w:t>Venue is proper in this Court pursuant to NMSA 1978, Sections 38-3-1(A)</w:t>
      </w:r>
      <w:r w:rsidR="00A23D0A" w:rsidRPr="00BF0CD0">
        <w:rPr>
          <w:rFonts w:ascii="Times New Roman" w:hAnsi="Times New Roman" w:cs="Times New Roman"/>
          <w:sz w:val="24"/>
          <w:szCs w:val="24"/>
        </w:rPr>
        <w:t xml:space="preserve">, (B), </w:t>
      </w:r>
      <w:r w:rsidR="002250AD" w:rsidRPr="00BF0CD0">
        <w:rPr>
          <w:rFonts w:ascii="Times New Roman" w:hAnsi="Times New Roman" w:cs="Times New Roman"/>
          <w:sz w:val="24"/>
          <w:szCs w:val="24"/>
        </w:rPr>
        <w:t>(D)(1).</w:t>
      </w:r>
    </w:p>
    <w:p w14:paraId="6C3E0BBE" w14:textId="77777777" w:rsidR="00DC0087" w:rsidRPr="00DC0087" w:rsidRDefault="00DC0087" w:rsidP="006C07EF">
      <w:pPr>
        <w:pStyle w:val="ListParagraph"/>
        <w:numPr>
          <w:ilvl w:val="0"/>
          <w:numId w:val="31"/>
        </w:numPr>
        <w:rPr>
          <w:rFonts w:ascii="Times New Roman" w:hAnsi="Times New Roman" w:cs="Times New Roman"/>
          <w:b/>
          <w:bCs/>
          <w:vanish/>
          <w:sz w:val="24"/>
          <w:szCs w:val="24"/>
        </w:rPr>
      </w:pPr>
    </w:p>
    <w:p w14:paraId="20682107" w14:textId="77777777" w:rsidR="00DC0087" w:rsidRPr="00DC0087" w:rsidRDefault="00DC0087" w:rsidP="006C07EF">
      <w:pPr>
        <w:pStyle w:val="ListParagraph"/>
        <w:numPr>
          <w:ilvl w:val="0"/>
          <w:numId w:val="31"/>
        </w:numPr>
        <w:rPr>
          <w:rFonts w:ascii="Times New Roman" w:hAnsi="Times New Roman" w:cs="Times New Roman"/>
          <w:b/>
          <w:bCs/>
          <w:vanish/>
          <w:sz w:val="24"/>
          <w:szCs w:val="24"/>
        </w:rPr>
      </w:pPr>
    </w:p>
    <w:p w14:paraId="04EE4D83" w14:textId="66FADA98" w:rsidR="00DC0087" w:rsidRPr="00517D75" w:rsidRDefault="00517D75" w:rsidP="00592AA6">
      <w:pPr>
        <w:tabs>
          <w:tab w:val="left" w:pos="720"/>
        </w:tabs>
        <w:ind w:firstLine="0"/>
        <w:jc w:val="center"/>
        <w:rPr>
          <w:rFonts w:ascii="Times New Roman" w:hAnsi="Times New Roman" w:cs="Times New Roman"/>
          <w:b/>
          <w:bCs/>
          <w:sz w:val="24"/>
          <w:szCs w:val="24"/>
        </w:rPr>
      </w:pPr>
      <w:r>
        <w:rPr>
          <w:rFonts w:ascii="Times New Roman" w:hAnsi="Times New Roman" w:cs="Times New Roman"/>
          <w:b/>
          <w:bCs/>
          <w:sz w:val="24"/>
          <w:szCs w:val="24"/>
        </w:rPr>
        <w:t>III.</w:t>
      </w:r>
      <w:r>
        <w:rPr>
          <w:rFonts w:ascii="Times New Roman" w:hAnsi="Times New Roman" w:cs="Times New Roman"/>
          <w:b/>
          <w:bCs/>
          <w:sz w:val="24"/>
          <w:szCs w:val="24"/>
        </w:rPr>
        <w:tab/>
      </w:r>
      <w:r w:rsidR="00DC0087" w:rsidRPr="00517D75">
        <w:rPr>
          <w:rFonts w:ascii="Times New Roman" w:hAnsi="Times New Roman" w:cs="Times New Roman"/>
          <w:b/>
          <w:bCs/>
          <w:sz w:val="24"/>
          <w:szCs w:val="24"/>
        </w:rPr>
        <w:t>CHARACTER OF THE LOCALITY</w:t>
      </w:r>
    </w:p>
    <w:p w14:paraId="4B989FAE" w14:textId="63327834" w:rsidR="002954C2" w:rsidRPr="00BF0CD0" w:rsidRDefault="001A61AC" w:rsidP="00BF0CD0">
      <w:pPr>
        <w:rPr>
          <w:rFonts w:ascii="Times New Roman" w:hAnsi="Times New Roman" w:cs="Times New Roman"/>
          <w:sz w:val="24"/>
          <w:szCs w:val="24"/>
        </w:rPr>
      </w:pPr>
      <w:r>
        <w:rPr>
          <w:noProof/>
        </w:rPr>
        <w:drawing>
          <wp:anchor distT="182880" distB="0" distL="114300" distR="114300" simplePos="0" relativeHeight="251834368" behindDoc="0" locked="0" layoutInCell="1" allowOverlap="1" wp14:anchorId="02B7AAE2" wp14:editId="2370CAB9">
            <wp:simplePos x="0" y="0"/>
            <wp:positionH relativeFrom="column">
              <wp:posOffset>828675</wp:posOffset>
            </wp:positionH>
            <wp:positionV relativeFrom="page">
              <wp:posOffset>3133725</wp:posOffset>
            </wp:positionV>
            <wp:extent cx="4306570" cy="18288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456" t="20000" r="4602" b="11429"/>
                    <a:stretch/>
                  </pic:blipFill>
                  <pic:spPr bwMode="auto">
                    <a:xfrm>
                      <a:off x="0" y="0"/>
                      <a:ext cx="430657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182880" distL="114300" distR="114300" simplePos="0" relativeHeight="251503616" behindDoc="0" locked="0" layoutInCell="1" allowOverlap="1" wp14:anchorId="3E9DC423" wp14:editId="1FD71EFD">
            <wp:simplePos x="0" y="0"/>
            <wp:positionH relativeFrom="column">
              <wp:posOffset>828675</wp:posOffset>
            </wp:positionH>
            <wp:positionV relativeFrom="page">
              <wp:posOffset>5095875</wp:posOffset>
            </wp:positionV>
            <wp:extent cx="4306824" cy="2148967"/>
            <wp:effectExtent l="0" t="0" r="0" b="381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192" r="6731"/>
                    <a:stretch/>
                  </pic:blipFill>
                  <pic:spPr bwMode="auto">
                    <a:xfrm>
                      <a:off x="0" y="0"/>
                      <a:ext cx="4306824" cy="21489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0CD0">
        <w:rPr>
          <w:rFonts w:ascii="Times New Roman" w:hAnsi="Times New Roman" w:cs="Times New Roman"/>
          <w:sz w:val="24"/>
          <w:szCs w:val="24"/>
        </w:rPr>
        <w:t>44.</w:t>
      </w:r>
      <w:r w:rsidR="00BF0CD0">
        <w:rPr>
          <w:rFonts w:ascii="Times New Roman" w:hAnsi="Times New Roman" w:cs="Times New Roman"/>
          <w:sz w:val="24"/>
          <w:szCs w:val="24"/>
        </w:rPr>
        <w:tab/>
      </w:r>
      <w:r w:rsidR="00C22195" w:rsidRPr="00BF0CD0">
        <w:rPr>
          <w:rFonts w:ascii="Times New Roman" w:hAnsi="Times New Roman" w:cs="Times New Roman"/>
          <w:sz w:val="24"/>
          <w:szCs w:val="24"/>
        </w:rPr>
        <w:t>Plaintiffs reside in and around Alto, New Mexico, an unincorporate</w:t>
      </w:r>
      <w:r w:rsidR="009A07A5" w:rsidRPr="00BF0CD0">
        <w:rPr>
          <w:rFonts w:ascii="Times New Roman" w:hAnsi="Times New Roman" w:cs="Times New Roman"/>
          <w:sz w:val="24"/>
          <w:szCs w:val="24"/>
        </w:rPr>
        <w:t xml:space="preserve">d area in Lincoln County, </w:t>
      </w:r>
      <w:r w:rsidR="00517D75" w:rsidRPr="00BF0CD0">
        <w:rPr>
          <w:rFonts w:ascii="Times New Roman" w:hAnsi="Times New Roman" w:cs="Times New Roman"/>
          <w:sz w:val="24"/>
          <w:szCs w:val="24"/>
        </w:rPr>
        <w:t xml:space="preserve">located approximately </w:t>
      </w:r>
      <w:r w:rsidR="009A07A5" w:rsidRPr="00BF0CD0">
        <w:rPr>
          <w:rFonts w:ascii="Times New Roman" w:hAnsi="Times New Roman" w:cs="Times New Roman"/>
          <w:sz w:val="24"/>
          <w:szCs w:val="24"/>
        </w:rPr>
        <w:t>six (6) miles north of Ruidoso, New Mexico.</w:t>
      </w:r>
      <w:r w:rsidR="002250AD" w:rsidRPr="00BF0CD0">
        <w:rPr>
          <w:rFonts w:ascii="Times New Roman" w:hAnsi="Times New Roman" w:cs="Times New Roman"/>
          <w:sz w:val="24"/>
          <w:szCs w:val="24"/>
        </w:rPr>
        <w:t xml:space="preserve">  The area is between </w:t>
      </w:r>
      <w:r w:rsidR="007D77F1" w:rsidRPr="00BF0CD0">
        <w:rPr>
          <w:rFonts w:ascii="Times New Roman" w:hAnsi="Times New Roman" w:cs="Times New Roman"/>
          <w:sz w:val="24"/>
          <w:szCs w:val="24"/>
        </w:rPr>
        <w:t xml:space="preserve">the </w:t>
      </w:r>
      <w:r w:rsidR="002250AD" w:rsidRPr="00BF0CD0">
        <w:rPr>
          <w:rFonts w:ascii="Times New Roman" w:hAnsi="Times New Roman" w:cs="Times New Roman"/>
          <w:sz w:val="24"/>
          <w:szCs w:val="24"/>
        </w:rPr>
        <w:t>Sierra Blanca</w:t>
      </w:r>
      <w:r w:rsidR="00300A35" w:rsidRPr="00BF0CD0">
        <w:rPr>
          <w:rFonts w:ascii="Times New Roman" w:hAnsi="Times New Roman" w:cs="Times New Roman"/>
          <w:sz w:val="24"/>
          <w:szCs w:val="24"/>
        </w:rPr>
        <w:t xml:space="preserve"> Mountains</w:t>
      </w:r>
      <w:r w:rsidR="002250AD" w:rsidRPr="00BF0CD0">
        <w:rPr>
          <w:rFonts w:ascii="Times New Roman" w:hAnsi="Times New Roman" w:cs="Times New Roman"/>
          <w:sz w:val="24"/>
          <w:szCs w:val="24"/>
        </w:rPr>
        <w:t xml:space="preserve"> to the west</w:t>
      </w:r>
      <w:r w:rsidR="000C48D8" w:rsidRPr="00BF0CD0">
        <w:rPr>
          <w:rFonts w:ascii="Times New Roman" w:hAnsi="Times New Roman" w:cs="Times New Roman"/>
          <w:sz w:val="24"/>
          <w:szCs w:val="24"/>
        </w:rPr>
        <w:t>, pictured below,</w:t>
      </w:r>
      <w:r w:rsidR="002250AD" w:rsidRPr="00BF0CD0">
        <w:rPr>
          <w:rFonts w:ascii="Times New Roman" w:hAnsi="Times New Roman" w:cs="Times New Roman"/>
          <w:sz w:val="24"/>
          <w:szCs w:val="24"/>
        </w:rPr>
        <w:t xml:space="preserve"> and </w:t>
      </w:r>
      <w:r w:rsidR="007D77F1" w:rsidRPr="00BF0CD0">
        <w:rPr>
          <w:rFonts w:ascii="Times New Roman" w:hAnsi="Times New Roman" w:cs="Times New Roman"/>
          <w:sz w:val="24"/>
          <w:szCs w:val="24"/>
        </w:rPr>
        <w:t>the Capitan Mountains</w:t>
      </w:r>
      <w:r w:rsidR="002250AD" w:rsidRPr="00BF0CD0">
        <w:rPr>
          <w:rFonts w:ascii="Times New Roman" w:hAnsi="Times New Roman" w:cs="Times New Roman"/>
          <w:sz w:val="24"/>
          <w:szCs w:val="24"/>
        </w:rPr>
        <w:t xml:space="preserve"> to the east</w:t>
      </w:r>
      <w:r w:rsidR="000C48D8" w:rsidRPr="00BF0CD0">
        <w:rPr>
          <w:rFonts w:ascii="Times New Roman" w:hAnsi="Times New Roman" w:cs="Times New Roman"/>
          <w:sz w:val="24"/>
          <w:szCs w:val="24"/>
        </w:rPr>
        <w:t>, also pictured below</w:t>
      </w:r>
      <w:r w:rsidR="002250AD" w:rsidRPr="00BF0CD0">
        <w:rPr>
          <w:rFonts w:ascii="Times New Roman" w:hAnsi="Times New Roman" w:cs="Times New Roman"/>
          <w:sz w:val="24"/>
          <w:szCs w:val="24"/>
        </w:rPr>
        <w:t xml:space="preserve">.  The Alto area shown below </w:t>
      </w:r>
      <w:r w:rsidR="00517D75" w:rsidRPr="00BF0CD0">
        <w:rPr>
          <w:rFonts w:ascii="Times New Roman" w:hAnsi="Times New Roman" w:cs="Times New Roman"/>
          <w:sz w:val="24"/>
          <w:szCs w:val="24"/>
        </w:rPr>
        <w:t xml:space="preserve">also includes </w:t>
      </w:r>
      <w:r w:rsidR="002250AD" w:rsidRPr="00BF0CD0">
        <w:rPr>
          <w:rFonts w:ascii="Times New Roman" w:hAnsi="Times New Roman" w:cs="Times New Roman"/>
          <w:sz w:val="24"/>
          <w:szCs w:val="24"/>
        </w:rPr>
        <w:t xml:space="preserve">parts of the Lincoln National Forest </w:t>
      </w:r>
      <w:r w:rsidR="00A054B5" w:rsidRPr="00BF0CD0">
        <w:rPr>
          <w:rFonts w:ascii="Times New Roman" w:hAnsi="Times New Roman" w:cs="Times New Roman"/>
          <w:sz w:val="24"/>
          <w:szCs w:val="24"/>
        </w:rPr>
        <w:t>and the Fort Stanton Snowy River Cave National Conservation Area.</w:t>
      </w:r>
      <w:r w:rsidR="00DA368F" w:rsidRPr="00DA368F">
        <w:rPr>
          <w:noProof/>
        </w:rPr>
        <w:t xml:space="preserve"> </w:t>
      </w:r>
    </w:p>
    <w:p w14:paraId="70DEE255" w14:textId="4E32B7B2" w:rsidR="007523C4" w:rsidRPr="00BF0CD0" w:rsidRDefault="00BF0CD0" w:rsidP="00BF0CD0">
      <w:pPr>
        <w:rPr>
          <w:rFonts w:ascii="Times New Roman" w:hAnsi="Times New Roman" w:cs="Times New Roman"/>
          <w:sz w:val="24"/>
          <w:szCs w:val="24"/>
        </w:rPr>
      </w:pPr>
      <w:r>
        <w:rPr>
          <w:rFonts w:ascii="Times New Roman" w:hAnsi="Times New Roman" w:cs="Times New Roman"/>
          <w:sz w:val="24"/>
          <w:szCs w:val="24"/>
        </w:rPr>
        <w:t>45.</w:t>
      </w:r>
      <w:r>
        <w:rPr>
          <w:rFonts w:ascii="Times New Roman" w:hAnsi="Times New Roman" w:cs="Times New Roman"/>
          <w:sz w:val="24"/>
          <w:szCs w:val="24"/>
        </w:rPr>
        <w:tab/>
      </w:r>
      <w:r w:rsidR="00A054B5" w:rsidRPr="00BF0CD0">
        <w:rPr>
          <w:rFonts w:ascii="Times New Roman" w:hAnsi="Times New Roman" w:cs="Times New Roman"/>
          <w:sz w:val="24"/>
          <w:szCs w:val="24"/>
        </w:rPr>
        <w:t xml:space="preserve">Roper has proposed to </w:t>
      </w:r>
      <w:r w:rsidR="00517D75" w:rsidRPr="00BF0CD0">
        <w:rPr>
          <w:rFonts w:ascii="Times New Roman" w:hAnsi="Times New Roman" w:cs="Times New Roman"/>
          <w:sz w:val="24"/>
          <w:szCs w:val="24"/>
        </w:rPr>
        <w:t>construct</w:t>
      </w:r>
      <w:r w:rsidR="00A054B5" w:rsidRPr="00BF0CD0">
        <w:rPr>
          <w:rFonts w:ascii="Times New Roman" w:hAnsi="Times New Roman" w:cs="Times New Roman"/>
          <w:sz w:val="24"/>
          <w:szCs w:val="24"/>
        </w:rPr>
        <w:t xml:space="preserve"> an industrial concrete batch plant </w:t>
      </w:r>
      <w:r w:rsidR="009F1869" w:rsidRPr="00BF0CD0">
        <w:rPr>
          <w:rFonts w:ascii="Times New Roman" w:hAnsi="Times New Roman" w:cs="Times New Roman"/>
          <w:sz w:val="24"/>
          <w:szCs w:val="24"/>
        </w:rPr>
        <w:t>in Alto</w:t>
      </w:r>
      <w:r w:rsidR="00A054B5" w:rsidRPr="00BF0CD0">
        <w:rPr>
          <w:rFonts w:ascii="Times New Roman" w:hAnsi="Times New Roman" w:cs="Times New Roman"/>
          <w:sz w:val="24"/>
          <w:szCs w:val="24"/>
        </w:rPr>
        <w:t xml:space="preserve"> near the intersection of NM </w:t>
      </w:r>
      <w:r w:rsidR="009F1869" w:rsidRPr="00BF0CD0">
        <w:rPr>
          <w:rFonts w:ascii="Times New Roman" w:hAnsi="Times New Roman" w:cs="Times New Roman"/>
          <w:sz w:val="24"/>
          <w:szCs w:val="24"/>
        </w:rPr>
        <w:t xml:space="preserve">State Highway </w:t>
      </w:r>
      <w:r w:rsidR="00A054B5" w:rsidRPr="00BF0CD0">
        <w:rPr>
          <w:rFonts w:ascii="Times New Roman" w:hAnsi="Times New Roman" w:cs="Times New Roman"/>
          <w:sz w:val="24"/>
          <w:szCs w:val="24"/>
        </w:rPr>
        <w:t xml:space="preserve">220 and NM Highway 48.  The proposed location of the concrete batch plant is in a </w:t>
      </w:r>
      <w:r w:rsidR="00E445BE" w:rsidRPr="00BF0CD0">
        <w:rPr>
          <w:rFonts w:ascii="Times New Roman" w:hAnsi="Times New Roman" w:cs="Times New Roman"/>
          <w:sz w:val="24"/>
          <w:szCs w:val="24"/>
        </w:rPr>
        <w:t>rural and</w:t>
      </w:r>
      <w:r w:rsidR="00A054B5" w:rsidRPr="00BF0CD0">
        <w:rPr>
          <w:rFonts w:ascii="Times New Roman" w:hAnsi="Times New Roman" w:cs="Times New Roman"/>
          <w:sz w:val="24"/>
          <w:szCs w:val="24"/>
        </w:rPr>
        <w:t xml:space="preserve"> virtually exclusive residential </w:t>
      </w:r>
      <w:r w:rsidR="00517D75" w:rsidRPr="00BF0CD0">
        <w:rPr>
          <w:rFonts w:ascii="Times New Roman" w:hAnsi="Times New Roman" w:cs="Times New Roman"/>
          <w:sz w:val="24"/>
          <w:szCs w:val="24"/>
        </w:rPr>
        <w:t>community</w:t>
      </w:r>
      <w:r w:rsidR="00A054B5" w:rsidRPr="00BF0CD0">
        <w:rPr>
          <w:rFonts w:ascii="Times New Roman" w:hAnsi="Times New Roman" w:cs="Times New Roman"/>
          <w:sz w:val="24"/>
          <w:szCs w:val="24"/>
        </w:rPr>
        <w:t xml:space="preserve">.  </w:t>
      </w:r>
      <w:r w:rsidR="00B266A3" w:rsidRPr="00BF0CD0">
        <w:rPr>
          <w:rFonts w:ascii="Times New Roman" w:hAnsi="Times New Roman" w:cs="Times New Roman"/>
          <w:sz w:val="24"/>
          <w:szCs w:val="24"/>
        </w:rPr>
        <w:t xml:space="preserve">The photograph below </w:t>
      </w:r>
      <w:r w:rsidR="00517D75" w:rsidRPr="00BF0CD0">
        <w:rPr>
          <w:rFonts w:ascii="Times New Roman" w:hAnsi="Times New Roman" w:cs="Times New Roman"/>
          <w:sz w:val="24"/>
          <w:szCs w:val="24"/>
        </w:rPr>
        <w:t xml:space="preserve">depicts </w:t>
      </w:r>
      <w:r w:rsidR="00B266A3" w:rsidRPr="00BF0CD0">
        <w:rPr>
          <w:rFonts w:ascii="Times New Roman" w:hAnsi="Times New Roman" w:cs="Times New Roman"/>
          <w:sz w:val="24"/>
          <w:szCs w:val="24"/>
        </w:rPr>
        <w:t xml:space="preserve">the </w:t>
      </w:r>
      <w:r w:rsidR="00517D75" w:rsidRPr="00BF0CD0">
        <w:rPr>
          <w:rFonts w:ascii="Times New Roman" w:hAnsi="Times New Roman" w:cs="Times New Roman"/>
          <w:sz w:val="24"/>
          <w:szCs w:val="24"/>
        </w:rPr>
        <w:t>view</w:t>
      </w:r>
      <w:r w:rsidR="00B266A3" w:rsidRPr="00BF0CD0">
        <w:rPr>
          <w:rFonts w:ascii="Times New Roman" w:hAnsi="Times New Roman" w:cs="Times New Roman"/>
          <w:sz w:val="24"/>
          <w:szCs w:val="24"/>
        </w:rPr>
        <w:t xml:space="preserve"> </w:t>
      </w:r>
      <w:r w:rsidR="008E07E2" w:rsidRPr="00BF0CD0">
        <w:rPr>
          <w:rFonts w:ascii="Times New Roman" w:hAnsi="Times New Roman" w:cs="Times New Roman"/>
          <w:sz w:val="24"/>
          <w:szCs w:val="24"/>
        </w:rPr>
        <w:t>from Pl</w:t>
      </w:r>
      <w:r w:rsidR="00527DF8" w:rsidRPr="00BF0CD0">
        <w:rPr>
          <w:rFonts w:ascii="Times New Roman" w:hAnsi="Times New Roman" w:cs="Times New Roman"/>
          <w:sz w:val="24"/>
          <w:szCs w:val="24"/>
        </w:rPr>
        <w:t xml:space="preserve">aintiffs Mr. and Mrs. </w:t>
      </w:r>
      <w:r w:rsidR="008E07E2" w:rsidRPr="00BF0CD0">
        <w:rPr>
          <w:rFonts w:ascii="Times New Roman" w:hAnsi="Times New Roman" w:cs="Times New Roman"/>
          <w:sz w:val="24"/>
          <w:szCs w:val="24"/>
        </w:rPr>
        <w:t>Restiv</w:t>
      </w:r>
      <w:r w:rsidR="002F2D40" w:rsidRPr="00BF0CD0">
        <w:rPr>
          <w:rFonts w:ascii="Times New Roman" w:hAnsi="Times New Roman" w:cs="Times New Roman"/>
          <w:sz w:val="24"/>
          <w:szCs w:val="24"/>
        </w:rPr>
        <w:t>o</w:t>
      </w:r>
      <w:r w:rsidR="00527DF8" w:rsidRPr="00BF0CD0">
        <w:rPr>
          <w:rFonts w:ascii="Times New Roman" w:hAnsi="Times New Roman" w:cs="Times New Roman"/>
          <w:sz w:val="24"/>
          <w:szCs w:val="24"/>
        </w:rPr>
        <w:t>s</w:t>
      </w:r>
      <w:r w:rsidRPr="00BF0CD0">
        <w:rPr>
          <w:rFonts w:ascii="Times New Roman" w:hAnsi="Times New Roman" w:cs="Times New Roman"/>
          <w:sz w:val="24"/>
          <w:szCs w:val="24"/>
        </w:rPr>
        <w:t>’</w:t>
      </w:r>
      <w:r w:rsidR="00527DF8" w:rsidRPr="00BF0CD0">
        <w:rPr>
          <w:rFonts w:ascii="Times New Roman" w:hAnsi="Times New Roman" w:cs="Times New Roman"/>
          <w:sz w:val="24"/>
          <w:szCs w:val="24"/>
        </w:rPr>
        <w:t xml:space="preserve"> </w:t>
      </w:r>
      <w:r w:rsidR="004D37DB" w:rsidRPr="00BF0CD0">
        <w:rPr>
          <w:rFonts w:ascii="Times New Roman" w:hAnsi="Times New Roman" w:cs="Times New Roman"/>
          <w:sz w:val="24"/>
          <w:szCs w:val="24"/>
        </w:rPr>
        <w:t xml:space="preserve">residence, </w:t>
      </w:r>
      <w:r w:rsidR="00527DF8" w:rsidRPr="00BF0CD0">
        <w:rPr>
          <w:rFonts w:ascii="Times New Roman" w:hAnsi="Times New Roman" w:cs="Times New Roman"/>
          <w:sz w:val="24"/>
          <w:szCs w:val="24"/>
        </w:rPr>
        <w:t>in the direction of</w:t>
      </w:r>
      <w:r w:rsidR="004D37DB" w:rsidRPr="00BF0CD0">
        <w:rPr>
          <w:rFonts w:ascii="Times New Roman" w:hAnsi="Times New Roman" w:cs="Times New Roman"/>
          <w:sz w:val="24"/>
          <w:szCs w:val="24"/>
        </w:rPr>
        <w:t xml:space="preserve"> the</w:t>
      </w:r>
      <w:r w:rsidR="00B266A3" w:rsidRPr="00BF0CD0">
        <w:rPr>
          <w:rFonts w:ascii="Times New Roman" w:hAnsi="Times New Roman" w:cs="Times New Roman"/>
          <w:sz w:val="24"/>
          <w:szCs w:val="24"/>
        </w:rPr>
        <w:t xml:space="preserve"> </w:t>
      </w:r>
      <w:r w:rsidR="00B266A3" w:rsidRPr="00BF0CD0">
        <w:rPr>
          <w:rFonts w:ascii="Times New Roman" w:hAnsi="Times New Roman" w:cs="Times New Roman"/>
          <w:sz w:val="24"/>
          <w:szCs w:val="24"/>
        </w:rPr>
        <w:lastRenderedPageBreak/>
        <w:t>proposed location of the concrete batch plant</w:t>
      </w:r>
      <w:r w:rsidR="00D33F85" w:rsidRPr="00BF0CD0">
        <w:rPr>
          <w:rFonts w:ascii="Times New Roman" w:hAnsi="Times New Roman" w:cs="Times New Roman"/>
          <w:sz w:val="24"/>
          <w:szCs w:val="24"/>
        </w:rPr>
        <w:t xml:space="preserve">, </w:t>
      </w:r>
      <w:r w:rsidR="00F50035">
        <w:rPr>
          <w:noProof/>
        </w:rPr>
        <w:drawing>
          <wp:anchor distT="0" distB="182880" distL="114300" distR="114300" simplePos="0" relativeHeight="251836416" behindDoc="1" locked="0" layoutInCell="1" allowOverlap="1" wp14:anchorId="330764E6" wp14:editId="33A27596">
            <wp:simplePos x="0" y="0"/>
            <wp:positionH relativeFrom="column">
              <wp:posOffset>371475</wp:posOffset>
            </wp:positionH>
            <wp:positionV relativeFrom="page">
              <wp:posOffset>1724025</wp:posOffset>
            </wp:positionV>
            <wp:extent cx="5259157" cy="2953512"/>
            <wp:effectExtent l="0" t="0" r="0" b="0"/>
            <wp:wrapThrough wrapText="bothSides">
              <wp:wrapPolygon edited="0">
                <wp:start x="0" y="0"/>
                <wp:lineTo x="0" y="21456"/>
                <wp:lineTo x="21517" y="21456"/>
                <wp:lineTo x="21517"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5097"/>
                    <a:stretch/>
                  </pic:blipFill>
                  <pic:spPr bwMode="auto">
                    <a:xfrm>
                      <a:off x="0" y="0"/>
                      <a:ext cx="5259157" cy="29535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7D75" w:rsidRPr="00BF0CD0">
        <w:rPr>
          <w:rFonts w:ascii="Times New Roman" w:hAnsi="Times New Roman" w:cs="Times New Roman"/>
          <w:sz w:val="24"/>
          <w:szCs w:val="24"/>
        </w:rPr>
        <w:t xml:space="preserve">and </w:t>
      </w:r>
      <w:r w:rsidR="00D33F85" w:rsidRPr="00BF0CD0">
        <w:rPr>
          <w:rFonts w:ascii="Times New Roman" w:hAnsi="Times New Roman" w:cs="Times New Roman"/>
          <w:sz w:val="24"/>
          <w:szCs w:val="24"/>
        </w:rPr>
        <w:t>demonstrat</w:t>
      </w:r>
      <w:r w:rsidR="00517D75" w:rsidRPr="00BF0CD0">
        <w:rPr>
          <w:rFonts w:ascii="Times New Roman" w:hAnsi="Times New Roman" w:cs="Times New Roman"/>
          <w:sz w:val="24"/>
          <w:szCs w:val="24"/>
        </w:rPr>
        <w:t>es</w:t>
      </w:r>
      <w:r w:rsidR="00D33F85" w:rsidRPr="00BF0CD0">
        <w:rPr>
          <w:rFonts w:ascii="Times New Roman" w:hAnsi="Times New Roman" w:cs="Times New Roman"/>
          <w:sz w:val="24"/>
          <w:szCs w:val="24"/>
        </w:rPr>
        <w:t xml:space="preserve"> the natural, rural, and residential character of the area.</w:t>
      </w:r>
      <w:r w:rsidR="007A7A8C" w:rsidRPr="00BF0CD0">
        <w:rPr>
          <w:rFonts w:ascii="Times New Roman" w:hAnsi="Times New Roman" w:cs="Times New Roman"/>
          <w:sz w:val="24"/>
          <w:szCs w:val="24"/>
        </w:rPr>
        <w:tab/>
      </w:r>
    </w:p>
    <w:p w14:paraId="106F4E73" w14:textId="2B30E91D" w:rsidR="00A04EC3" w:rsidRPr="00BF0CD0" w:rsidRDefault="00920EF3" w:rsidP="00BF0CD0">
      <w:pPr>
        <w:ind w:firstLine="0"/>
        <w:rPr>
          <w:rFonts w:ascii="Times New Roman" w:hAnsi="Times New Roman" w:cs="Times New Roman"/>
          <w:sz w:val="24"/>
          <w:szCs w:val="24"/>
        </w:rPr>
      </w:pPr>
      <w:r>
        <w:rPr>
          <w:noProof/>
        </w:rPr>
        <w:drawing>
          <wp:anchor distT="0" distB="0" distL="114300" distR="114300" simplePos="0" relativeHeight="251846656" behindDoc="0" locked="0" layoutInCell="1" allowOverlap="1" wp14:anchorId="48E1608F" wp14:editId="7FBF545D">
            <wp:simplePos x="0" y="0"/>
            <wp:positionH relativeFrom="column">
              <wp:posOffset>714375</wp:posOffset>
            </wp:positionH>
            <wp:positionV relativeFrom="page">
              <wp:posOffset>6724650</wp:posOffset>
            </wp:positionV>
            <wp:extent cx="4514850" cy="236220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4850" cy="2362200"/>
                    </a:xfrm>
                    <a:prstGeom prst="rect">
                      <a:avLst/>
                    </a:prstGeom>
                    <a:noFill/>
                    <a:ln>
                      <a:noFill/>
                    </a:ln>
                  </pic:spPr>
                </pic:pic>
              </a:graphicData>
            </a:graphic>
          </wp:anchor>
        </w:drawing>
      </w:r>
      <w:r w:rsidR="00BF0CD0">
        <w:rPr>
          <w:rFonts w:ascii="Times New Roman" w:hAnsi="Times New Roman" w:cs="Times New Roman"/>
          <w:sz w:val="24"/>
          <w:szCs w:val="24"/>
        </w:rPr>
        <w:tab/>
        <w:t>46.</w:t>
      </w:r>
      <w:r w:rsidR="00BF0CD0">
        <w:rPr>
          <w:rFonts w:ascii="Times New Roman" w:hAnsi="Times New Roman" w:cs="Times New Roman"/>
          <w:sz w:val="24"/>
          <w:szCs w:val="24"/>
        </w:rPr>
        <w:tab/>
      </w:r>
      <w:r w:rsidR="00A04EC3" w:rsidRPr="00BF0CD0">
        <w:rPr>
          <w:rFonts w:ascii="Times New Roman" w:hAnsi="Times New Roman" w:cs="Times New Roman"/>
          <w:sz w:val="24"/>
          <w:szCs w:val="24"/>
        </w:rPr>
        <w:t xml:space="preserve">The residential neighborhoods surrounding the proposed </w:t>
      </w:r>
      <w:r w:rsidR="00517D75" w:rsidRPr="00BF0CD0">
        <w:rPr>
          <w:rFonts w:ascii="Times New Roman" w:hAnsi="Times New Roman" w:cs="Times New Roman"/>
          <w:sz w:val="24"/>
          <w:szCs w:val="24"/>
        </w:rPr>
        <w:t xml:space="preserve">concrete batch plant </w:t>
      </w:r>
      <w:r w:rsidR="00A04EC3" w:rsidRPr="00BF0CD0">
        <w:rPr>
          <w:rFonts w:ascii="Times New Roman" w:hAnsi="Times New Roman" w:cs="Times New Roman"/>
          <w:sz w:val="24"/>
          <w:szCs w:val="24"/>
        </w:rPr>
        <w:t xml:space="preserve">are scenic, quiet, and peaceful, </w:t>
      </w:r>
      <w:r w:rsidR="007D769A" w:rsidRPr="00BF0CD0">
        <w:rPr>
          <w:rFonts w:ascii="Times New Roman" w:hAnsi="Times New Roman" w:cs="Times New Roman"/>
          <w:sz w:val="24"/>
          <w:szCs w:val="24"/>
        </w:rPr>
        <w:t xml:space="preserve">enjoying </w:t>
      </w:r>
      <w:r w:rsidR="00A04EC3" w:rsidRPr="00BF0CD0">
        <w:rPr>
          <w:rFonts w:ascii="Times New Roman" w:hAnsi="Times New Roman" w:cs="Times New Roman"/>
          <w:sz w:val="24"/>
          <w:szCs w:val="24"/>
        </w:rPr>
        <w:t>unimpeded views the White Mountain Wilderness Area, including Sierra Blanca Peak, southern New Mexico’s highest peak.</w:t>
      </w:r>
      <w:r w:rsidR="000C48D8" w:rsidRPr="00BF0CD0">
        <w:rPr>
          <w:rFonts w:ascii="Times New Roman" w:hAnsi="Times New Roman" w:cs="Times New Roman"/>
          <w:sz w:val="24"/>
          <w:szCs w:val="24"/>
        </w:rPr>
        <w:t xml:space="preserve">  </w:t>
      </w:r>
      <w:r w:rsidR="00A04EC3" w:rsidRPr="00BF0CD0">
        <w:rPr>
          <w:rFonts w:ascii="Times New Roman" w:hAnsi="Times New Roman" w:cs="Times New Roman"/>
          <w:sz w:val="24"/>
          <w:szCs w:val="24"/>
        </w:rPr>
        <w:t xml:space="preserve">The residents of the area enjoy experiencing nature free from the noise, light pollution and air pollution of </w:t>
      </w:r>
      <w:r w:rsidR="00517D75" w:rsidRPr="00BF0CD0">
        <w:rPr>
          <w:rFonts w:ascii="Times New Roman" w:hAnsi="Times New Roman" w:cs="Times New Roman"/>
          <w:sz w:val="24"/>
          <w:szCs w:val="24"/>
        </w:rPr>
        <w:t xml:space="preserve">larger </w:t>
      </w:r>
      <w:r w:rsidR="00A04EC3" w:rsidRPr="00BF0CD0">
        <w:rPr>
          <w:rFonts w:ascii="Times New Roman" w:hAnsi="Times New Roman" w:cs="Times New Roman"/>
          <w:sz w:val="24"/>
          <w:szCs w:val="24"/>
        </w:rPr>
        <w:t xml:space="preserve">towns and </w:t>
      </w:r>
      <w:r w:rsidR="007A0D66" w:rsidRPr="00BF0CD0">
        <w:rPr>
          <w:rFonts w:ascii="Times New Roman" w:hAnsi="Times New Roman" w:cs="Times New Roman"/>
          <w:sz w:val="24"/>
          <w:szCs w:val="24"/>
        </w:rPr>
        <w:t xml:space="preserve">cities </w:t>
      </w:r>
      <w:r w:rsidR="00517D75" w:rsidRPr="00BF0CD0">
        <w:rPr>
          <w:rFonts w:ascii="Times New Roman" w:hAnsi="Times New Roman" w:cs="Times New Roman"/>
          <w:sz w:val="24"/>
          <w:szCs w:val="24"/>
        </w:rPr>
        <w:t xml:space="preserve">that often include </w:t>
      </w:r>
      <w:r w:rsidR="00A04EC3" w:rsidRPr="00BF0CD0">
        <w:rPr>
          <w:rFonts w:ascii="Times New Roman" w:hAnsi="Times New Roman" w:cs="Times New Roman"/>
          <w:sz w:val="24"/>
          <w:szCs w:val="24"/>
        </w:rPr>
        <w:t xml:space="preserve">industrial </w:t>
      </w:r>
      <w:r w:rsidR="00517D75" w:rsidRPr="00BF0CD0">
        <w:rPr>
          <w:rFonts w:ascii="Times New Roman" w:hAnsi="Times New Roman" w:cs="Times New Roman"/>
          <w:sz w:val="24"/>
          <w:szCs w:val="24"/>
        </w:rPr>
        <w:t>plants</w:t>
      </w:r>
      <w:r w:rsidR="00BF0CD0">
        <w:rPr>
          <w:rFonts w:ascii="Times New Roman" w:hAnsi="Times New Roman" w:cs="Times New Roman"/>
          <w:sz w:val="24"/>
          <w:szCs w:val="24"/>
        </w:rPr>
        <w:t>, such as the concrete batch plant proposed by Roper</w:t>
      </w:r>
      <w:r w:rsidR="00A04EC3" w:rsidRPr="00BF0CD0">
        <w:rPr>
          <w:rFonts w:ascii="Times New Roman" w:hAnsi="Times New Roman" w:cs="Times New Roman"/>
          <w:sz w:val="24"/>
          <w:szCs w:val="24"/>
        </w:rPr>
        <w:t xml:space="preserve">.  </w:t>
      </w:r>
    </w:p>
    <w:p w14:paraId="7E0416BE" w14:textId="687B01CE" w:rsidR="00746BED" w:rsidRPr="0078109E" w:rsidRDefault="008B72E4" w:rsidP="0078109E">
      <w:pPr>
        <w:rPr>
          <w:rFonts w:ascii="Times New Roman" w:hAnsi="Times New Roman" w:cs="Times New Roman"/>
          <w:sz w:val="24"/>
          <w:szCs w:val="24"/>
        </w:rPr>
      </w:pPr>
      <w:r>
        <w:rPr>
          <w:noProof/>
        </w:rPr>
        <w:lastRenderedPageBreak/>
        <w:drawing>
          <wp:anchor distT="0" distB="182880" distL="114300" distR="114300" simplePos="0" relativeHeight="251848704" behindDoc="0" locked="0" layoutInCell="1" allowOverlap="1" wp14:anchorId="251C531B" wp14:editId="0B7C1306">
            <wp:simplePos x="0" y="0"/>
            <wp:positionH relativeFrom="column">
              <wp:posOffset>987552</wp:posOffset>
            </wp:positionH>
            <wp:positionV relativeFrom="page">
              <wp:posOffset>2327910</wp:posOffset>
            </wp:positionV>
            <wp:extent cx="3602736" cy="244144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2736" cy="2441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09E">
        <w:rPr>
          <w:rFonts w:ascii="Times New Roman" w:hAnsi="Times New Roman" w:cs="Times New Roman"/>
          <w:sz w:val="24"/>
          <w:szCs w:val="24"/>
        </w:rPr>
        <w:t>47.</w:t>
      </w:r>
      <w:r w:rsidR="0078109E">
        <w:rPr>
          <w:rFonts w:ascii="Times New Roman" w:hAnsi="Times New Roman" w:cs="Times New Roman"/>
          <w:sz w:val="24"/>
          <w:szCs w:val="24"/>
        </w:rPr>
        <w:tab/>
      </w:r>
      <w:r w:rsidR="00746BED" w:rsidRPr="0078109E">
        <w:rPr>
          <w:rFonts w:ascii="Times New Roman" w:hAnsi="Times New Roman" w:cs="Times New Roman"/>
          <w:sz w:val="24"/>
          <w:szCs w:val="24"/>
        </w:rPr>
        <w:t xml:space="preserve">NM 220, where Roper has proposed to </w:t>
      </w:r>
      <w:r w:rsidR="00022AF0" w:rsidRPr="0078109E">
        <w:rPr>
          <w:rFonts w:ascii="Times New Roman" w:hAnsi="Times New Roman" w:cs="Times New Roman"/>
          <w:sz w:val="24"/>
          <w:szCs w:val="24"/>
        </w:rPr>
        <w:t xml:space="preserve">locate </w:t>
      </w:r>
      <w:r w:rsidR="00746BED" w:rsidRPr="0078109E">
        <w:rPr>
          <w:rFonts w:ascii="Times New Roman" w:hAnsi="Times New Roman" w:cs="Times New Roman"/>
          <w:sz w:val="24"/>
          <w:szCs w:val="24"/>
        </w:rPr>
        <w:t>the industrial concrete batch plant</w:t>
      </w:r>
      <w:r w:rsidR="00022AF0" w:rsidRPr="0078109E">
        <w:rPr>
          <w:rFonts w:ascii="Times New Roman" w:hAnsi="Times New Roman" w:cs="Times New Roman"/>
          <w:sz w:val="24"/>
          <w:szCs w:val="24"/>
        </w:rPr>
        <w:t>,</w:t>
      </w:r>
      <w:r w:rsidR="008D6C39" w:rsidRPr="0078109E">
        <w:rPr>
          <w:rFonts w:ascii="Times New Roman" w:hAnsi="Times New Roman" w:cs="Times New Roman"/>
          <w:sz w:val="24"/>
          <w:szCs w:val="24"/>
        </w:rPr>
        <w:t xml:space="preserve"> has been designated by the United States Department of Transportation Federal Highway Administration as a National Scenic Byway, </w:t>
      </w:r>
      <w:r w:rsidR="00022AF0" w:rsidRPr="0078109E">
        <w:rPr>
          <w:rFonts w:ascii="Times New Roman" w:hAnsi="Times New Roman" w:cs="Times New Roman"/>
          <w:sz w:val="24"/>
          <w:szCs w:val="24"/>
        </w:rPr>
        <w:t xml:space="preserve">which </w:t>
      </w:r>
      <w:r w:rsidR="008D6C39" w:rsidRPr="0078109E">
        <w:rPr>
          <w:rFonts w:ascii="Times New Roman" w:hAnsi="Times New Roman" w:cs="Times New Roman"/>
          <w:sz w:val="24"/>
          <w:szCs w:val="24"/>
        </w:rPr>
        <w:t>recogniz</w:t>
      </w:r>
      <w:r w:rsidR="00022AF0" w:rsidRPr="0078109E">
        <w:rPr>
          <w:rFonts w:ascii="Times New Roman" w:hAnsi="Times New Roman" w:cs="Times New Roman"/>
          <w:sz w:val="24"/>
          <w:szCs w:val="24"/>
        </w:rPr>
        <w:t>es</w:t>
      </w:r>
      <w:r w:rsidR="00DD2ABA" w:rsidRPr="0078109E">
        <w:rPr>
          <w:rFonts w:ascii="Times New Roman" w:hAnsi="Times New Roman" w:cs="Times New Roman"/>
          <w:sz w:val="24"/>
          <w:szCs w:val="24"/>
        </w:rPr>
        <w:t xml:space="preserve"> and seeks to preserve</w:t>
      </w:r>
      <w:r w:rsidR="008D6C39" w:rsidRPr="0078109E">
        <w:rPr>
          <w:rFonts w:ascii="Times New Roman" w:hAnsi="Times New Roman" w:cs="Times New Roman"/>
          <w:sz w:val="24"/>
          <w:szCs w:val="24"/>
        </w:rPr>
        <w:t xml:space="preserve"> the natural and scenic qualit</w:t>
      </w:r>
      <w:r w:rsidR="00022AF0" w:rsidRPr="0078109E">
        <w:rPr>
          <w:rFonts w:ascii="Times New Roman" w:hAnsi="Times New Roman" w:cs="Times New Roman"/>
          <w:sz w:val="24"/>
          <w:szCs w:val="24"/>
        </w:rPr>
        <w:t>ies</w:t>
      </w:r>
      <w:r w:rsidR="008D6C39" w:rsidRPr="0078109E">
        <w:rPr>
          <w:rFonts w:ascii="Times New Roman" w:hAnsi="Times New Roman" w:cs="Times New Roman"/>
          <w:sz w:val="24"/>
          <w:szCs w:val="24"/>
        </w:rPr>
        <w:t xml:space="preserve"> of the area. </w:t>
      </w:r>
    </w:p>
    <w:p w14:paraId="7B746C34" w14:textId="2C1F4420" w:rsidR="008B72E4" w:rsidRPr="0078109E" w:rsidRDefault="008B72E4" w:rsidP="0078109E">
      <w:pPr>
        <w:rPr>
          <w:rFonts w:ascii="Times New Roman" w:hAnsi="Times New Roman" w:cs="Times New Roman"/>
          <w:sz w:val="24"/>
          <w:szCs w:val="24"/>
        </w:rPr>
      </w:pPr>
      <w:r>
        <w:rPr>
          <w:noProof/>
        </w:rPr>
        <w:drawing>
          <wp:anchor distT="0" distB="182880" distL="114300" distR="114300" simplePos="0" relativeHeight="251850752" behindDoc="0" locked="0" layoutInCell="1" allowOverlap="1" wp14:anchorId="3C67F749" wp14:editId="6B5FB8A3">
            <wp:simplePos x="0" y="0"/>
            <wp:positionH relativeFrom="column">
              <wp:posOffset>3352800</wp:posOffset>
            </wp:positionH>
            <wp:positionV relativeFrom="page">
              <wp:posOffset>5987796</wp:posOffset>
            </wp:positionV>
            <wp:extent cx="2669540" cy="229489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5358" b="-1"/>
                    <a:stretch/>
                  </pic:blipFill>
                  <pic:spPr bwMode="auto">
                    <a:xfrm>
                      <a:off x="0" y="0"/>
                      <a:ext cx="2669540" cy="2294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182880" distL="114300" distR="114300" simplePos="0" relativeHeight="251726848" behindDoc="0" locked="0" layoutInCell="1" allowOverlap="1" wp14:anchorId="0A08DC11" wp14:editId="1417F0F4">
            <wp:simplePos x="0" y="0"/>
            <wp:positionH relativeFrom="column">
              <wp:posOffset>-100330</wp:posOffset>
            </wp:positionH>
            <wp:positionV relativeFrom="page">
              <wp:posOffset>5987415</wp:posOffset>
            </wp:positionV>
            <wp:extent cx="3328035" cy="2349500"/>
            <wp:effectExtent l="0" t="0" r="571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736" t="39808" r="22345"/>
                    <a:stretch/>
                  </pic:blipFill>
                  <pic:spPr bwMode="auto">
                    <a:xfrm>
                      <a:off x="0" y="0"/>
                      <a:ext cx="3328035" cy="234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109E">
        <w:rPr>
          <w:rFonts w:ascii="Times New Roman" w:hAnsi="Times New Roman" w:cs="Times New Roman"/>
          <w:sz w:val="24"/>
          <w:szCs w:val="24"/>
        </w:rPr>
        <w:t>48.</w:t>
      </w:r>
      <w:r w:rsidR="0078109E">
        <w:rPr>
          <w:rFonts w:ascii="Times New Roman" w:hAnsi="Times New Roman" w:cs="Times New Roman"/>
          <w:sz w:val="24"/>
          <w:szCs w:val="24"/>
        </w:rPr>
        <w:tab/>
      </w:r>
      <w:r w:rsidRPr="0078109E">
        <w:rPr>
          <w:rFonts w:ascii="Times New Roman" w:hAnsi="Times New Roman" w:cs="Times New Roman"/>
          <w:sz w:val="24"/>
          <w:szCs w:val="24"/>
        </w:rPr>
        <w:t>The pristine quality of the air provides for incomparable views of the surrounding beauty of the area, including the Sierra Blanca mountains, shown below, and local water ways, such as Little Creek, also shown below.</w:t>
      </w:r>
    </w:p>
    <w:p w14:paraId="6DEE9842" w14:textId="3796ADF6" w:rsidR="008B72E4" w:rsidRDefault="008B72E4" w:rsidP="006C07EF">
      <w:pPr>
        <w:rPr>
          <w:rFonts w:ascii="Times New Roman" w:hAnsi="Times New Roman" w:cs="Times New Roman"/>
          <w:sz w:val="24"/>
          <w:szCs w:val="24"/>
        </w:rPr>
      </w:pPr>
    </w:p>
    <w:p w14:paraId="36EC60E8" w14:textId="254E79A0" w:rsidR="008B72E4" w:rsidRDefault="008B72E4" w:rsidP="006C07EF">
      <w:pPr>
        <w:rPr>
          <w:rFonts w:ascii="Times New Roman" w:hAnsi="Times New Roman" w:cs="Times New Roman"/>
          <w:sz w:val="24"/>
          <w:szCs w:val="24"/>
        </w:rPr>
      </w:pPr>
    </w:p>
    <w:p w14:paraId="5A2BE08F" w14:textId="6682FEC9" w:rsidR="002C60B7" w:rsidRPr="0078109E" w:rsidRDefault="0078109E" w:rsidP="0078109E">
      <w:pPr>
        <w:rPr>
          <w:rFonts w:ascii="Times New Roman" w:hAnsi="Times New Roman" w:cs="Times New Roman"/>
          <w:sz w:val="24"/>
          <w:szCs w:val="24"/>
        </w:rPr>
      </w:pPr>
      <w:r>
        <w:rPr>
          <w:rFonts w:ascii="Times New Roman" w:hAnsi="Times New Roman" w:cs="Times New Roman"/>
          <w:sz w:val="24"/>
          <w:szCs w:val="24"/>
        </w:rPr>
        <w:lastRenderedPageBreak/>
        <w:t>49.</w:t>
      </w:r>
      <w:r>
        <w:rPr>
          <w:rFonts w:ascii="Times New Roman" w:hAnsi="Times New Roman" w:cs="Times New Roman"/>
          <w:sz w:val="24"/>
          <w:szCs w:val="24"/>
        </w:rPr>
        <w:tab/>
      </w:r>
      <w:r w:rsidR="00022AF0" w:rsidRPr="0078109E">
        <w:rPr>
          <w:rFonts w:ascii="Times New Roman" w:hAnsi="Times New Roman" w:cs="Times New Roman"/>
          <w:sz w:val="24"/>
          <w:szCs w:val="24"/>
        </w:rPr>
        <w:t xml:space="preserve">Currently, </w:t>
      </w:r>
      <w:r w:rsidR="002C60B7" w:rsidRPr="0078109E">
        <w:rPr>
          <w:rFonts w:ascii="Times New Roman" w:hAnsi="Times New Roman" w:cs="Times New Roman"/>
          <w:sz w:val="24"/>
          <w:szCs w:val="24"/>
        </w:rPr>
        <w:t xml:space="preserve">there is </w:t>
      </w:r>
      <w:r w:rsidR="00022AF0" w:rsidRPr="0078109E">
        <w:rPr>
          <w:rFonts w:ascii="Times New Roman" w:hAnsi="Times New Roman" w:cs="Times New Roman"/>
          <w:sz w:val="24"/>
          <w:szCs w:val="24"/>
        </w:rPr>
        <w:t xml:space="preserve">minimal, if any, </w:t>
      </w:r>
      <w:r w:rsidR="002C60B7" w:rsidRPr="0078109E">
        <w:rPr>
          <w:rFonts w:ascii="Times New Roman" w:hAnsi="Times New Roman" w:cs="Times New Roman"/>
          <w:sz w:val="24"/>
          <w:szCs w:val="24"/>
        </w:rPr>
        <w:t xml:space="preserve">traffic noise, including traffic noise </w:t>
      </w:r>
      <w:r>
        <w:rPr>
          <w:rFonts w:ascii="Times New Roman" w:hAnsi="Times New Roman" w:cs="Times New Roman"/>
          <w:sz w:val="24"/>
          <w:szCs w:val="24"/>
        </w:rPr>
        <w:t xml:space="preserve">generated </w:t>
      </w:r>
      <w:r w:rsidR="002C60B7" w:rsidRPr="0078109E">
        <w:rPr>
          <w:rFonts w:ascii="Times New Roman" w:hAnsi="Times New Roman" w:cs="Times New Roman"/>
          <w:sz w:val="24"/>
          <w:szCs w:val="24"/>
        </w:rPr>
        <w:t>by large trucks</w:t>
      </w:r>
      <w:r w:rsidR="00022AF0" w:rsidRPr="0078109E">
        <w:rPr>
          <w:rFonts w:ascii="Times New Roman" w:hAnsi="Times New Roman" w:cs="Times New Roman"/>
          <w:sz w:val="24"/>
          <w:szCs w:val="24"/>
        </w:rPr>
        <w:t>, in the area of Plaintiffs’ residences on or near NM 220 and NM 48</w:t>
      </w:r>
      <w:r w:rsidR="002C60B7" w:rsidRPr="0078109E">
        <w:rPr>
          <w:rFonts w:ascii="Times New Roman" w:hAnsi="Times New Roman" w:cs="Times New Roman"/>
          <w:sz w:val="24"/>
          <w:szCs w:val="24"/>
        </w:rPr>
        <w:t xml:space="preserve">.  </w:t>
      </w:r>
      <w:r w:rsidR="00022AF0" w:rsidRPr="0078109E">
        <w:rPr>
          <w:rFonts w:ascii="Times New Roman" w:hAnsi="Times New Roman" w:cs="Times New Roman"/>
          <w:sz w:val="24"/>
          <w:szCs w:val="24"/>
        </w:rPr>
        <w:t>T</w:t>
      </w:r>
      <w:r w:rsidR="002C60B7" w:rsidRPr="0078109E">
        <w:rPr>
          <w:rFonts w:ascii="Times New Roman" w:hAnsi="Times New Roman" w:cs="Times New Roman"/>
          <w:sz w:val="24"/>
          <w:szCs w:val="24"/>
        </w:rPr>
        <w:t xml:space="preserve">here </w:t>
      </w:r>
      <w:r w:rsidR="009211B7" w:rsidRPr="0078109E">
        <w:rPr>
          <w:rFonts w:ascii="Times New Roman" w:hAnsi="Times New Roman" w:cs="Times New Roman"/>
          <w:sz w:val="24"/>
          <w:szCs w:val="24"/>
        </w:rPr>
        <w:t>are</w:t>
      </w:r>
      <w:r w:rsidR="000C48D8" w:rsidRPr="0078109E">
        <w:rPr>
          <w:rFonts w:ascii="Times New Roman" w:hAnsi="Times New Roman" w:cs="Times New Roman"/>
          <w:sz w:val="24"/>
          <w:szCs w:val="24"/>
        </w:rPr>
        <w:t xml:space="preserve"> </w:t>
      </w:r>
      <w:r w:rsidR="002C60B7" w:rsidRPr="0078109E">
        <w:rPr>
          <w:rFonts w:ascii="Times New Roman" w:hAnsi="Times New Roman" w:cs="Times New Roman"/>
          <w:sz w:val="24"/>
          <w:szCs w:val="24"/>
        </w:rPr>
        <w:t>no industr</w:t>
      </w:r>
      <w:r w:rsidR="000C48D8" w:rsidRPr="0078109E">
        <w:rPr>
          <w:rFonts w:ascii="Times New Roman" w:hAnsi="Times New Roman" w:cs="Times New Roman"/>
          <w:sz w:val="24"/>
          <w:szCs w:val="24"/>
        </w:rPr>
        <w:t>ial enterprises</w:t>
      </w:r>
      <w:r w:rsidR="002C60B7" w:rsidRPr="0078109E">
        <w:rPr>
          <w:rFonts w:ascii="Times New Roman" w:hAnsi="Times New Roman" w:cs="Times New Roman"/>
          <w:sz w:val="24"/>
          <w:szCs w:val="24"/>
        </w:rPr>
        <w:t>, heavy or light, locate</w:t>
      </w:r>
      <w:r w:rsidR="000C48D8" w:rsidRPr="0078109E">
        <w:rPr>
          <w:rFonts w:ascii="Times New Roman" w:hAnsi="Times New Roman" w:cs="Times New Roman"/>
          <w:sz w:val="24"/>
          <w:szCs w:val="24"/>
        </w:rPr>
        <w:t>d</w:t>
      </w:r>
      <w:r w:rsidR="002C60B7" w:rsidRPr="0078109E">
        <w:rPr>
          <w:rFonts w:ascii="Times New Roman" w:hAnsi="Times New Roman" w:cs="Times New Roman"/>
          <w:sz w:val="24"/>
          <w:szCs w:val="24"/>
        </w:rPr>
        <w:t xml:space="preserve"> in the area</w:t>
      </w:r>
      <w:r w:rsidR="00022AF0" w:rsidRPr="0078109E">
        <w:rPr>
          <w:rFonts w:ascii="Times New Roman" w:hAnsi="Times New Roman" w:cs="Times New Roman"/>
          <w:sz w:val="24"/>
          <w:szCs w:val="24"/>
        </w:rPr>
        <w:t xml:space="preserve">, resulting in the absence of any </w:t>
      </w:r>
      <w:r w:rsidR="002C60B7" w:rsidRPr="0078109E">
        <w:rPr>
          <w:rFonts w:ascii="Times New Roman" w:hAnsi="Times New Roman" w:cs="Times New Roman"/>
          <w:sz w:val="24"/>
          <w:szCs w:val="24"/>
        </w:rPr>
        <w:t xml:space="preserve">industrial noise </w:t>
      </w:r>
      <w:r w:rsidR="00022AF0" w:rsidRPr="0078109E">
        <w:rPr>
          <w:rFonts w:ascii="Times New Roman" w:hAnsi="Times New Roman" w:cs="Times New Roman"/>
          <w:sz w:val="24"/>
          <w:szCs w:val="24"/>
        </w:rPr>
        <w:t xml:space="preserve">or light </w:t>
      </w:r>
      <w:r w:rsidR="002C60B7" w:rsidRPr="0078109E">
        <w:rPr>
          <w:rFonts w:ascii="Times New Roman" w:hAnsi="Times New Roman" w:cs="Times New Roman"/>
          <w:sz w:val="24"/>
          <w:szCs w:val="24"/>
        </w:rPr>
        <w:t>pollution in th</w:t>
      </w:r>
      <w:r w:rsidR="00022AF0" w:rsidRPr="0078109E">
        <w:rPr>
          <w:rFonts w:ascii="Times New Roman" w:hAnsi="Times New Roman" w:cs="Times New Roman"/>
          <w:sz w:val="24"/>
          <w:szCs w:val="24"/>
        </w:rPr>
        <w:t>e</w:t>
      </w:r>
      <w:r w:rsidR="002C60B7" w:rsidRPr="0078109E">
        <w:rPr>
          <w:rFonts w:ascii="Times New Roman" w:hAnsi="Times New Roman" w:cs="Times New Roman"/>
          <w:sz w:val="24"/>
          <w:szCs w:val="24"/>
        </w:rPr>
        <w:t xml:space="preserve"> area.  </w:t>
      </w:r>
    </w:p>
    <w:p w14:paraId="29648C14" w14:textId="6E0E18F0" w:rsidR="00AD5430" w:rsidRPr="0078109E" w:rsidRDefault="0078109E" w:rsidP="0078109E">
      <w:pPr>
        <w:rPr>
          <w:rFonts w:ascii="Times New Roman" w:hAnsi="Times New Roman" w:cs="Times New Roman"/>
          <w:sz w:val="24"/>
          <w:szCs w:val="24"/>
        </w:rPr>
      </w:pPr>
      <w:r>
        <w:rPr>
          <w:rFonts w:ascii="Times New Roman" w:hAnsi="Times New Roman" w:cs="Times New Roman"/>
          <w:sz w:val="24"/>
          <w:szCs w:val="24"/>
        </w:rPr>
        <w:t>50.</w:t>
      </w:r>
      <w:r>
        <w:rPr>
          <w:rFonts w:ascii="Times New Roman" w:hAnsi="Times New Roman" w:cs="Times New Roman"/>
          <w:sz w:val="24"/>
          <w:szCs w:val="24"/>
        </w:rPr>
        <w:tab/>
      </w:r>
      <w:r w:rsidR="00AD5430" w:rsidRPr="0078109E">
        <w:rPr>
          <w:rFonts w:ascii="Times New Roman" w:hAnsi="Times New Roman" w:cs="Times New Roman"/>
          <w:sz w:val="24"/>
          <w:szCs w:val="24"/>
        </w:rPr>
        <w:t xml:space="preserve">The lack of noise pollution allows </w:t>
      </w:r>
      <w:r w:rsidR="00100975" w:rsidRPr="0078109E">
        <w:rPr>
          <w:rFonts w:ascii="Times New Roman" w:hAnsi="Times New Roman" w:cs="Times New Roman"/>
          <w:sz w:val="24"/>
          <w:szCs w:val="24"/>
        </w:rPr>
        <w:t>Plaintiffs</w:t>
      </w:r>
      <w:r w:rsidR="00AD5430" w:rsidRPr="0078109E">
        <w:rPr>
          <w:rFonts w:ascii="Times New Roman" w:hAnsi="Times New Roman" w:cs="Times New Roman"/>
          <w:sz w:val="24"/>
          <w:szCs w:val="24"/>
        </w:rPr>
        <w:t xml:space="preserve"> to enjoy </w:t>
      </w:r>
      <w:r w:rsidR="00022AF0" w:rsidRPr="0078109E">
        <w:rPr>
          <w:rFonts w:ascii="Times New Roman" w:hAnsi="Times New Roman" w:cs="Times New Roman"/>
          <w:sz w:val="24"/>
          <w:szCs w:val="24"/>
        </w:rPr>
        <w:t xml:space="preserve">observing myriad </w:t>
      </w:r>
      <w:r w:rsidR="00AD5430" w:rsidRPr="0078109E">
        <w:rPr>
          <w:rFonts w:ascii="Times New Roman" w:hAnsi="Times New Roman" w:cs="Times New Roman"/>
          <w:sz w:val="24"/>
          <w:szCs w:val="24"/>
        </w:rPr>
        <w:t>wildlife on their property</w:t>
      </w:r>
      <w:r w:rsidR="009C0866" w:rsidRPr="0078109E">
        <w:rPr>
          <w:rFonts w:ascii="Times New Roman" w:hAnsi="Times New Roman" w:cs="Times New Roman"/>
          <w:sz w:val="24"/>
          <w:szCs w:val="24"/>
        </w:rPr>
        <w:t xml:space="preserve">, including wild horses, elk, </w:t>
      </w:r>
      <w:r w:rsidR="00B2651D" w:rsidRPr="0078109E">
        <w:rPr>
          <w:rFonts w:ascii="Times New Roman" w:hAnsi="Times New Roman" w:cs="Times New Roman"/>
          <w:sz w:val="24"/>
          <w:szCs w:val="24"/>
        </w:rPr>
        <w:t>wild turkeys, hummingbirds, foxes and deer.</w:t>
      </w:r>
    </w:p>
    <w:p w14:paraId="6369F196" w14:textId="72E3B0CF" w:rsidR="007523C4" w:rsidRPr="007523C4" w:rsidRDefault="00B2651D" w:rsidP="006C07EF">
      <w:pPr>
        <w:rPr>
          <w:rFonts w:ascii="Times New Roman" w:hAnsi="Times New Roman" w:cs="Times New Roman"/>
          <w:sz w:val="24"/>
          <w:szCs w:val="24"/>
        </w:rPr>
      </w:pPr>
      <w:r>
        <w:rPr>
          <w:noProof/>
        </w:rPr>
        <w:drawing>
          <wp:anchor distT="0" distB="0" distL="114300" distR="114300" simplePos="0" relativeHeight="251644928" behindDoc="0" locked="0" layoutInCell="1" allowOverlap="1" wp14:anchorId="16E5A6FC" wp14:editId="2D4A45CA">
            <wp:simplePos x="0" y="0"/>
            <wp:positionH relativeFrom="column">
              <wp:posOffset>647700</wp:posOffset>
            </wp:positionH>
            <wp:positionV relativeFrom="paragraph">
              <wp:posOffset>137160</wp:posOffset>
            </wp:positionV>
            <wp:extent cx="4629150" cy="2527935"/>
            <wp:effectExtent l="0" t="0" r="0"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29150" cy="2527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73A224" w14:textId="713C1198" w:rsidR="00AB6874" w:rsidRDefault="00AB6874" w:rsidP="006C07EF">
      <w:pPr>
        <w:pStyle w:val="ListParagraph"/>
        <w:ind w:left="360"/>
        <w:rPr>
          <w:rFonts w:ascii="Times New Roman" w:hAnsi="Times New Roman" w:cs="Times New Roman"/>
          <w:sz w:val="24"/>
          <w:szCs w:val="24"/>
        </w:rPr>
      </w:pPr>
    </w:p>
    <w:p w14:paraId="101FF3C2" w14:textId="32D632AD" w:rsidR="00AB6874" w:rsidRPr="00AB6874" w:rsidRDefault="00AB6874" w:rsidP="006C07EF">
      <w:pPr>
        <w:pStyle w:val="ListParagraph"/>
        <w:rPr>
          <w:rFonts w:ascii="Times New Roman" w:hAnsi="Times New Roman" w:cs="Times New Roman"/>
          <w:sz w:val="24"/>
          <w:szCs w:val="24"/>
        </w:rPr>
      </w:pPr>
    </w:p>
    <w:p w14:paraId="3E697391" w14:textId="7F05BBB3" w:rsidR="00AB6874" w:rsidRDefault="009F4516" w:rsidP="006C07EF">
      <w:pPr>
        <w:pStyle w:val="ListParagraph"/>
        <w:ind w:left="360"/>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0A82328E" wp14:editId="19FEB63E">
            <wp:simplePos x="0" y="0"/>
            <wp:positionH relativeFrom="column">
              <wp:posOffset>361950</wp:posOffset>
            </wp:positionH>
            <wp:positionV relativeFrom="paragraph">
              <wp:posOffset>1844040</wp:posOffset>
            </wp:positionV>
            <wp:extent cx="2058670" cy="2531110"/>
            <wp:effectExtent l="0" t="0" r="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
                      <a:extLst>
                        <a:ext uri="{28A0092B-C50C-407E-A947-70E740481C1C}">
                          <a14:useLocalDpi xmlns:a14="http://schemas.microsoft.com/office/drawing/2010/main" val="0"/>
                        </a:ext>
                      </a:extLst>
                    </a:blip>
                    <a:srcRect t="9724" b="18753"/>
                    <a:stretch/>
                  </pic:blipFill>
                  <pic:spPr bwMode="auto">
                    <a:xfrm>
                      <a:off x="0" y="0"/>
                      <a:ext cx="2058708" cy="2531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3B7E8D75" wp14:editId="648913A8">
            <wp:simplePos x="0" y="0"/>
            <wp:positionH relativeFrom="column">
              <wp:posOffset>2504440</wp:posOffset>
            </wp:positionH>
            <wp:positionV relativeFrom="paragraph">
              <wp:posOffset>1844040</wp:posOffset>
            </wp:positionV>
            <wp:extent cx="3085465" cy="2531110"/>
            <wp:effectExtent l="0" t="0" r="635" b="25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198" t="3975"/>
                    <a:stretch/>
                  </pic:blipFill>
                  <pic:spPr bwMode="auto">
                    <a:xfrm>
                      <a:off x="0" y="0"/>
                      <a:ext cx="3085465" cy="2531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ABC415" w14:textId="262AC8B6" w:rsidR="00AB6874" w:rsidRPr="0078109E" w:rsidRDefault="002C248A" w:rsidP="0078109E">
      <w:pPr>
        <w:rPr>
          <w:rFonts w:ascii="Times New Roman" w:hAnsi="Times New Roman" w:cs="Times New Roman"/>
          <w:sz w:val="24"/>
          <w:szCs w:val="24"/>
        </w:rPr>
      </w:pPr>
      <w:r>
        <w:rPr>
          <w:noProof/>
        </w:rPr>
        <w:lastRenderedPageBreak/>
        <w:drawing>
          <wp:anchor distT="0" distB="0" distL="114300" distR="114300" simplePos="0" relativeHeight="251700224" behindDoc="0" locked="0" layoutInCell="1" allowOverlap="1" wp14:anchorId="066D536B" wp14:editId="20241C44">
            <wp:simplePos x="0" y="0"/>
            <wp:positionH relativeFrom="column">
              <wp:posOffset>3057525</wp:posOffset>
            </wp:positionH>
            <wp:positionV relativeFrom="paragraph">
              <wp:posOffset>0</wp:posOffset>
            </wp:positionV>
            <wp:extent cx="3060700" cy="2295525"/>
            <wp:effectExtent l="0" t="0" r="6350" b="9525"/>
            <wp:wrapThrough wrapText="bothSides">
              <wp:wrapPolygon edited="0">
                <wp:start x="0" y="0"/>
                <wp:lineTo x="0" y="21510"/>
                <wp:lineTo x="21510" y="21510"/>
                <wp:lineTo x="21510"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60700" cy="2295525"/>
                    </a:xfrm>
                    <a:prstGeom prst="rect">
                      <a:avLst/>
                    </a:prstGeom>
                    <a:noFill/>
                    <a:ln>
                      <a:noFill/>
                    </a:ln>
                  </pic:spPr>
                </pic:pic>
              </a:graphicData>
            </a:graphic>
          </wp:anchor>
        </w:drawing>
      </w:r>
      <w:r>
        <w:rPr>
          <w:noProof/>
        </w:rPr>
        <w:drawing>
          <wp:anchor distT="0" distB="0" distL="114300" distR="114300" simplePos="0" relativeHeight="251699200" behindDoc="0" locked="0" layoutInCell="1" allowOverlap="1" wp14:anchorId="5ECE623E" wp14:editId="63845BA8">
            <wp:simplePos x="0" y="0"/>
            <wp:positionH relativeFrom="column">
              <wp:posOffset>-251460</wp:posOffset>
            </wp:positionH>
            <wp:positionV relativeFrom="paragraph">
              <wp:posOffset>0</wp:posOffset>
            </wp:positionV>
            <wp:extent cx="3171825" cy="2295525"/>
            <wp:effectExtent l="0" t="0" r="9525" b="952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3471"/>
                    <a:stretch/>
                  </pic:blipFill>
                  <pic:spPr bwMode="auto">
                    <a:xfrm>
                      <a:off x="0" y="0"/>
                      <a:ext cx="3171825" cy="2295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182880" distL="114300" distR="114300" simplePos="0" relativeHeight="251701248" behindDoc="0" locked="0" layoutInCell="1" allowOverlap="1" wp14:anchorId="054EE3EF" wp14:editId="33329B72">
            <wp:simplePos x="0" y="0"/>
            <wp:positionH relativeFrom="column">
              <wp:posOffset>2085975</wp:posOffset>
            </wp:positionH>
            <wp:positionV relativeFrom="paragraph">
              <wp:posOffset>2114550</wp:posOffset>
            </wp:positionV>
            <wp:extent cx="2139315" cy="2642235"/>
            <wp:effectExtent l="0" t="381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8893" r="25360"/>
                    <a:stretch/>
                  </pic:blipFill>
                  <pic:spPr bwMode="auto">
                    <a:xfrm rot="5400000">
                      <a:off x="0" y="0"/>
                      <a:ext cx="2139315" cy="2642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073F">
        <w:rPr>
          <w:noProof/>
        </w:rPr>
        <w:drawing>
          <wp:anchor distT="0" distB="0" distL="114300" distR="114300" simplePos="0" relativeHeight="251646976" behindDoc="0" locked="0" layoutInCell="1" allowOverlap="1" wp14:anchorId="4D4EA174" wp14:editId="2C4F3781">
            <wp:simplePos x="0" y="0"/>
            <wp:positionH relativeFrom="column">
              <wp:posOffset>85725</wp:posOffset>
            </wp:positionH>
            <wp:positionV relativeFrom="paragraph">
              <wp:posOffset>6591300</wp:posOffset>
            </wp:positionV>
            <wp:extent cx="2834640" cy="1600200"/>
            <wp:effectExtent l="0" t="0" r="381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677"/>
                    <a:stretch/>
                  </pic:blipFill>
                  <pic:spPr bwMode="auto">
                    <a:xfrm>
                      <a:off x="0" y="0"/>
                      <a:ext cx="283464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591">
        <w:rPr>
          <w:noProof/>
        </w:rPr>
        <w:drawing>
          <wp:anchor distT="0" distB="0" distL="114300" distR="114300" simplePos="0" relativeHeight="251645952" behindDoc="0" locked="0" layoutInCell="1" allowOverlap="1" wp14:anchorId="2832715B" wp14:editId="42E2E746">
            <wp:simplePos x="0" y="0"/>
            <wp:positionH relativeFrom="column">
              <wp:posOffset>3057525</wp:posOffset>
            </wp:positionH>
            <wp:positionV relativeFrom="paragraph">
              <wp:posOffset>6591300</wp:posOffset>
            </wp:positionV>
            <wp:extent cx="2933065" cy="1592580"/>
            <wp:effectExtent l="0" t="0" r="635" b="7620"/>
            <wp:wrapThrough wrapText="bothSides">
              <wp:wrapPolygon edited="0">
                <wp:start x="0" y="0"/>
                <wp:lineTo x="0" y="21445"/>
                <wp:lineTo x="21464" y="21445"/>
                <wp:lineTo x="21464"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628"/>
                    <a:stretch/>
                  </pic:blipFill>
                  <pic:spPr bwMode="auto">
                    <a:xfrm>
                      <a:off x="0" y="0"/>
                      <a:ext cx="2933065" cy="1592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109E">
        <w:rPr>
          <w:rFonts w:ascii="Times New Roman" w:hAnsi="Times New Roman" w:cs="Times New Roman"/>
          <w:sz w:val="24"/>
          <w:szCs w:val="24"/>
        </w:rPr>
        <w:t>51.</w:t>
      </w:r>
      <w:r w:rsidR="0078109E">
        <w:rPr>
          <w:rFonts w:ascii="Times New Roman" w:hAnsi="Times New Roman" w:cs="Times New Roman"/>
          <w:sz w:val="24"/>
          <w:szCs w:val="24"/>
        </w:rPr>
        <w:tab/>
      </w:r>
      <w:r w:rsidR="00F773BD" w:rsidRPr="0078109E">
        <w:rPr>
          <w:rFonts w:ascii="Times New Roman" w:hAnsi="Times New Roman" w:cs="Times New Roman"/>
          <w:sz w:val="24"/>
          <w:szCs w:val="24"/>
        </w:rPr>
        <w:t xml:space="preserve">Because the area is rural and </w:t>
      </w:r>
      <w:r w:rsidR="00693260" w:rsidRPr="0078109E">
        <w:rPr>
          <w:rFonts w:ascii="Times New Roman" w:hAnsi="Times New Roman" w:cs="Times New Roman"/>
          <w:sz w:val="24"/>
          <w:szCs w:val="24"/>
        </w:rPr>
        <w:t xml:space="preserve">predominantly </w:t>
      </w:r>
      <w:r w:rsidR="00F773BD" w:rsidRPr="0078109E">
        <w:rPr>
          <w:rFonts w:ascii="Times New Roman" w:hAnsi="Times New Roman" w:cs="Times New Roman"/>
          <w:sz w:val="24"/>
          <w:szCs w:val="24"/>
        </w:rPr>
        <w:t xml:space="preserve">residential, there is no </w:t>
      </w:r>
      <w:r w:rsidR="00693260" w:rsidRPr="0078109E">
        <w:rPr>
          <w:rFonts w:ascii="Times New Roman" w:hAnsi="Times New Roman" w:cs="Times New Roman"/>
          <w:sz w:val="24"/>
          <w:szCs w:val="24"/>
        </w:rPr>
        <w:t xml:space="preserve">discernable </w:t>
      </w:r>
      <w:r w:rsidR="00F773BD" w:rsidRPr="0078109E">
        <w:rPr>
          <w:rFonts w:ascii="Times New Roman" w:hAnsi="Times New Roman" w:cs="Times New Roman"/>
          <w:sz w:val="24"/>
          <w:szCs w:val="24"/>
        </w:rPr>
        <w:t xml:space="preserve">light pollution and </w:t>
      </w:r>
      <w:r w:rsidRPr="0078109E">
        <w:rPr>
          <w:rFonts w:ascii="Times New Roman" w:hAnsi="Times New Roman" w:cs="Times New Roman"/>
          <w:sz w:val="24"/>
          <w:szCs w:val="24"/>
        </w:rPr>
        <w:t>Plaintiffs</w:t>
      </w:r>
      <w:r w:rsidR="00F773BD" w:rsidRPr="0078109E">
        <w:rPr>
          <w:rFonts w:ascii="Times New Roman" w:hAnsi="Times New Roman" w:cs="Times New Roman"/>
          <w:sz w:val="24"/>
          <w:szCs w:val="24"/>
        </w:rPr>
        <w:t xml:space="preserve"> are able to enjoy unfettered view</w:t>
      </w:r>
      <w:r w:rsidR="0078109E">
        <w:rPr>
          <w:rFonts w:ascii="Times New Roman" w:hAnsi="Times New Roman" w:cs="Times New Roman"/>
          <w:sz w:val="24"/>
          <w:szCs w:val="24"/>
        </w:rPr>
        <w:t>s</w:t>
      </w:r>
      <w:r w:rsidR="00F773BD" w:rsidRPr="0078109E">
        <w:rPr>
          <w:rFonts w:ascii="Times New Roman" w:hAnsi="Times New Roman" w:cs="Times New Roman"/>
          <w:sz w:val="24"/>
          <w:szCs w:val="24"/>
        </w:rPr>
        <w:t xml:space="preserve"> of the night sky.</w:t>
      </w:r>
      <w:r w:rsidR="00A56B20" w:rsidRPr="0078109E">
        <w:rPr>
          <w:rFonts w:ascii="Times New Roman" w:hAnsi="Times New Roman" w:cs="Times New Roman"/>
          <w:sz w:val="24"/>
          <w:szCs w:val="24"/>
        </w:rPr>
        <w:t xml:space="preserve"> </w:t>
      </w:r>
      <w:r w:rsidR="007F0591" w:rsidRPr="0078109E">
        <w:rPr>
          <w:rFonts w:ascii="Times New Roman" w:hAnsi="Times New Roman" w:cs="Times New Roman"/>
          <w:sz w:val="24"/>
          <w:szCs w:val="24"/>
        </w:rPr>
        <w:t>In fact, this area is well-known for its dark skies and pristine nighttime viewing conditions.</w:t>
      </w:r>
      <w:r w:rsidR="00F773BD" w:rsidRPr="0078109E">
        <w:rPr>
          <w:rFonts w:ascii="Times New Roman" w:hAnsi="Times New Roman" w:cs="Times New Roman"/>
          <w:sz w:val="24"/>
          <w:szCs w:val="24"/>
        </w:rPr>
        <w:t xml:space="preserve"> Plaintiff </w:t>
      </w:r>
      <w:r w:rsidR="007523C4" w:rsidRPr="0078109E">
        <w:rPr>
          <w:rFonts w:ascii="Times New Roman" w:hAnsi="Times New Roman" w:cs="Times New Roman"/>
          <w:sz w:val="24"/>
          <w:szCs w:val="24"/>
        </w:rPr>
        <w:t>Charles E. Gordon</w:t>
      </w:r>
      <w:r w:rsidR="00F773BD" w:rsidRPr="0078109E">
        <w:rPr>
          <w:rFonts w:ascii="Times New Roman" w:hAnsi="Times New Roman" w:cs="Times New Roman"/>
          <w:sz w:val="24"/>
          <w:szCs w:val="24"/>
        </w:rPr>
        <w:t xml:space="preserve"> is an amateur astronomer and </w:t>
      </w:r>
      <w:r w:rsidR="00693260" w:rsidRPr="0078109E">
        <w:rPr>
          <w:rFonts w:ascii="Times New Roman" w:hAnsi="Times New Roman" w:cs="Times New Roman"/>
          <w:sz w:val="24"/>
          <w:szCs w:val="24"/>
        </w:rPr>
        <w:t xml:space="preserve">has </w:t>
      </w:r>
      <w:r w:rsidR="00F773BD" w:rsidRPr="0078109E">
        <w:rPr>
          <w:rFonts w:ascii="Times New Roman" w:hAnsi="Times New Roman" w:cs="Times New Roman"/>
          <w:sz w:val="24"/>
          <w:szCs w:val="24"/>
        </w:rPr>
        <w:t>capture</w:t>
      </w:r>
      <w:r w:rsidR="00693260" w:rsidRPr="0078109E">
        <w:rPr>
          <w:rFonts w:ascii="Times New Roman" w:hAnsi="Times New Roman" w:cs="Times New Roman"/>
          <w:sz w:val="24"/>
          <w:szCs w:val="24"/>
        </w:rPr>
        <w:t>d</w:t>
      </w:r>
      <w:r w:rsidR="00F773BD" w:rsidRPr="0078109E">
        <w:rPr>
          <w:rFonts w:ascii="Times New Roman" w:hAnsi="Times New Roman" w:cs="Times New Roman"/>
          <w:sz w:val="24"/>
          <w:szCs w:val="24"/>
        </w:rPr>
        <w:t xml:space="preserve"> stunning photographs of celestial objects as a result of the clear air and </w:t>
      </w:r>
      <w:r w:rsidR="00693260" w:rsidRPr="0078109E">
        <w:rPr>
          <w:rFonts w:ascii="Times New Roman" w:hAnsi="Times New Roman" w:cs="Times New Roman"/>
          <w:sz w:val="24"/>
          <w:szCs w:val="24"/>
        </w:rPr>
        <w:t>absence</w:t>
      </w:r>
      <w:r w:rsidR="00F773BD" w:rsidRPr="0078109E">
        <w:rPr>
          <w:rFonts w:ascii="Times New Roman" w:hAnsi="Times New Roman" w:cs="Times New Roman"/>
          <w:sz w:val="24"/>
          <w:szCs w:val="24"/>
        </w:rPr>
        <w:t xml:space="preserve"> of light pollution</w:t>
      </w:r>
      <w:r w:rsidR="007F0591" w:rsidRPr="0078109E">
        <w:rPr>
          <w:rFonts w:ascii="Times New Roman" w:hAnsi="Times New Roman" w:cs="Times New Roman"/>
          <w:sz w:val="24"/>
          <w:szCs w:val="24"/>
        </w:rPr>
        <w:t xml:space="preserve"> in this area.</w:t>
      </w:r>
    </w:p>
    <w:p w14:paraId="72A7B4E5" w14:textId="34524612" w:rsidR="00B06C43" w:rsidRPr="0078109E" w:rsidRDefault="0078109E" w:rsidP="0078109E">
      <w:pPr>
        <w:rPr>
          <w:rFonts w:ascii="Times New Roman" w:hAnsi="Times New Roman" w:cs="Times New Roman"/>
          <w:sz w:val="24"/>
          <w:szCs w:val="24"/>
        </w:rPr>
      </w:pPr>
      <w:r>
        <w:rPr>
          <w:rFonts w:ascii="Times New Roman" w:hAnsi="Times New Roman" w:cs="Times New Roman"/>
          <w:sz w:val="24"/>
          <w:szCs w:val="24"/>
        </w:rPr>
        <w:lastRenderedPageBreak/>
        <w:t>52.</w:t>
      </w:r>
      <w:r>
        <w:rPr>
          <w:rFonts w:ascii="Times New Roman" w:hAnsi="Times New Roman" w:cs="Times New Roman"/>
          <w:sz w:val="24"/>
          <w:szCs w:val="24"/>
        </w:rPr>
        <w:tab/>
      </w:r>
      <w:r w:rsidR="00693260" w:rsidRPr="0078109E">
        <w:rPr>
          <w:rFonts w:ascii="Times New Roman" w:hAnsi="Times New Roman" w:cs="Times New Roman"/>
          <w:sz w:val="24"/>
          <w:szCs w:val="24"/>
        </w:rPr>
        <w:t xml:space="preserve">Recognizing </w:t>
      </w:r>
      <w:r w:rsidR="00F9036B" w:rsidRPr="0078109E">
        <w:rPr>
          <w:rFonts w:ascii="Times New Roman" w:hAnsi="Times New Roman" w:cs="Times New Roman"/>
          <w:sz w:val="24"/>
          <w:szCs w:val="24"/>
        </w:rPr>
        <w:t xml:space="preserve">the natural quality and </w:t>
      </w:r>
      <w:r w:rsidR="00693260" w:rsidRPr="0078109E">
        <w:rPr>
          <w:rFonts w:ascii="Times New Roman" w:hAnsi="Times New Roman" w:cs="Times New Roman"/>
          <w:sz w:val="24"/>
          <w:szCs w:val="24"/>
        </w:rPr>
        <w:t xml:space="preserve">pristine </w:t>
      </w:r>
      <w:r w:rsidR="00F9036B" w:rsidRPr="0078109E">
        <w:rPr>
          <w:rFonts w:ascii="Times New Roman" w:hAnsi="Times New Roman" w:cs="Times New Roman"/>
          <w:sz w:val="24"/>
          <w:szCs w:val="24"/>
        </w:rPr>
        <w:t>character of this rural and residential area, the deed covenants of many of the lots adjacent to the proposed site of the concrete batch plant contain covenant</w:t>
      </w:r>
      <w:r w:rsidR="00693260" w:rsidRPr="0078109E">
        <w:rPr>
          <w:rFonts w:ascii="Times New Roman" w:hAnsi="Times New Roman" w:cs="Times New Roman"/>
          <w:sz w:val="24"/>
          <w:szCs w:val="24"/>
        </w:rPr>
        <w:t>s</w:t>
      </w:r>
      <w:r w:rsidR="00F9036B" w:rsidRPr="0078109E">
        <w:rPr>
          <w:rFonts w:ascii="Times New Roman" w:hAnsi="Times New Roman" w:cs="Times New Roman"/>
          <w:sz w:val="24"/>
          <w:szCs w:val="24"/>
        </w:rPr>
        <w:t xml:space="preserve"> of quiet enjoyment</w:t>
      </w:r>
      <w:r w:rsidR="00693260" w:rsidRPr="0078109E">
        <w:rPr>
          <w:rFonts w:ascii="Times New Roman" w:hAnsi="Times New Roman" w:cs="Times New Roman"/>
          <w:sz w:val="24"/>
          <w:szCs w:val="24"/>
        </w:rPr>
        <w:t>,</w:t>
      </w:r>
      <w:r w:rsidR="00E8529D" w:rsidRPr="0078109E">
        <w:rPr>
          <w:rFonts w:ascii="Times New Roman" w:hAnsi="Times New Roman" w:cs="Times New Roman"/>
          <w:sz w:val="24"/>
          <w:szCs w:val="24"/>
        </w:rPr>
        <w:t xml:space="preserve"> </w:t>
      </w:r>
      <w:r w:rsidR="00F9036B" w:rsidRPr="0078109E">
        <w:rPr>
          <w:rFonts w:ascii="Times New Roman" w:hAnsi="Times New Roman" w:cs="Times New Roman"/>
          <w:sz w:val="24"/>
          <w:szCs w:val="24"/>
        </w:rPr>
        <w:t xml:space="preserve">with specific restrictions against any use which, by its nature (whether noise, odor, hours of operation, etc.) would be a nuisance to adjoining </w:t>
      </w:r>
      <w:r w:rsidR="00693260" w:rsidRPr="0078109E">
        <w:rPr>
          <w:rFonts w:ascii="Times New Roman" w:hAnsi="Times New Roman" w:cs="Times New Roman"/>
          <w:sz w:val="24"/>
          <w:szCs w:val="24"/>
        </w:rPr>
        <w:t xml:space="preserve">lot </w:t>
      </w:r>
      <w:r w:rsidR="00F9036B" w:rsidRPr="0078109E">
        <w:rPr>
          <w:rFonts w:ascii="Times New Roman" w:hAnsi="Times New Roman" w:cs="Times New Roman"/>
          <w:sz w:val="24"/>
          <w:szCs w:val="24"/>
        </w:rPr>
        <w:t>owners.</w:t>
      </w:r>
    </w:p>
    <w:p w14:paraId="2172F579" w14:textId="7C94A72F" w:rsidR="00B06C43" w:rsidRPr="0078109E" w:rsidRDefault="0078109E" w:rsidP="0078109E">
      <w:pPr>
        <w:rPr>
          <w:rFonts w:ascii="Times New Roman" w:hAnsi="Times New Roman" w:cs="Times New Roman"/>
          <w:sz w:val="24"/>
          <w:szCs w:val="24"/>
        </w:rPr>
      </w:pPr>
      <w:r>
        <w:rPr>
          <w:rFonts w:ascii="Times New Roman" w:hAnsi="Times New Roman" w:cs="Times New Roman"/>
          <w:sz w:val="24"/>
          <w:szCs w:val="24"/>
        </w:rPr>
        <w:t>53.</w:t>
      </w:r>
      <w:r>
        <w:rPr>
          <w:rFonts w:ascii="Times New Roman" w:hAnsi="Times New Roman" w:cs="Times New Roman"/>
          <w:sz w:val="24"/>
          <w:szCs w:val="24"/>
        </w:rPr>
        <w:tab/>
      </w:r>
      <w:r w:rsidR="00693260" w:rsidRPr="0078109E">
        <w:rPr>
          <w:rFonts w:ascii="Times New Roman" w:hAnsi="Times New Roman" w:cs="Times New Roman"/>
          <w:sz w:val="24"/>
          <w:szCs w:val="24"/>
        </w:rPr>
        <w:t>Notably</w:t>
      </w:r>
      <w:r w:rsidR="00F9036B" w:rsidRPr="0078109E">
        <w:rPr>
          <w:rFonts w:ascii="Times New Roman" w:hAnsi="Times New Roman" w:cs="Times New Roman"/>
          <w:sz w:val="24"/>
          <w:szCs w:val="24"/>
        </w:rPr>
        <w:t xml:space="preserve">, the </w:t>
      </w:r>
      <w:r w:rsidR="00693260" w:rsidRPr="0078109E">
        <w:rPr>
          <w:rFonts w:ascii="Times New Roman" w:hAnsi="Times New Roman" w:cs="Times New Roman"/>
          <w:sz w:val="24"/>
          <w:szCs w:val="24"/>
        </w:rPr>
        <w:t xml:space="preserve">warranty </w:t>
      </w:r>
      <w:r w:rsidR="00F9036B" w:rsidRPr="0078109E">
        <w:rPr>
          <w:rFonts w:ascii="Times New Roman" w:hAnsi="Times New Roman" w:cs="Times New Roman"/>
          <w:sz w:val="24"/>
          <w:szCs w:val="24"/>
        </w:rPr>
        <w:t xml:space="preserve">deed </w:t>
      </w:r>
      <w:r w:rsidR="00693260" w:rsidRPr="0078109E">
        <w:rPr>
          <w:rFonts w:ascii="Times New Roman" w:hAnsi="Times New Roman" w:cs="Times New Roman"/>
          <w:sz w:val="24"/>
          <w:szCs w:val="24"/>
        </w:rPr>
        <w:t xml:space="preserve">that conveyed the lot </w:t>
      </w:r>
      <w:r w:rsidR="00F9036B" w:rsidRPr="0078109E">
        <w:rPr>
          <w:rFonts w:ascii="Times New Roman" w:hAnsi="Times New Roman" w:cs="Times New Roman"/>
          <w:sz w:val="24"/>
          <w:szCs w:val="24"/>
        </w:rPr>
        <w:t xml:space="preserve">where Roper proposes to construct and operate </w:t>
      </w:r>
      <w:r w:rsidR="00693260" w:rsidRPr="0078109E">
        <w:rPr>
          <w:rFonts w:ascii="Times New Roman" w:hAnsi="Times New Roman" w:cs="Times New Roman"/>
          <w:sz w:val="24"/>
          <w:szCs w:val="24"/>
        </w:rPr>
        <w:t>the</w:t>
      </w:r>
      <w:r w:rsidR="00F9036B" w:rsidRPr="0078109E">
        <w:rPr>
          <w:rFonts w:ascii="Times New Roman" w:hAnsi="Times New Roman" w:cs="Times New Roman"/>
          <w:sz w:val="24"/>
          <w:szCs w:val="24"/>
        </w:rPr>
        <w:t xml:space="preserve"> concrete batch plant </w:t>
      </w:r>
      <w:r>
        <w:rPr>
          <w:rFonts w:ascii="Times New Roman" w:hAnsi="Times New Roman" w:cs="Times New Roman"/>
          <w:sz w:val="24"/>
          <w:szCs w:val="24"/>
        </w:rPr>
        <w:t xml:space="preserve">also </w:t>
      </w:r>
      <w:r w:rsidR="00F9036B" w:rsidRPr="0078109E">
        <w:rPr>
          <w:rFonts w:ascii="Times New Roman" w:hAnsi="Times New Roman" w:cs="Times New Roman"/>
          <w:sz w:val="24"/>
          <w:szCs w:val="24"/>
        </w:rPr>
        <w:t>contains the very same covenant of quiet enjoyment</w:t>
      </w:r>
      <w:r w:rsidR="00693260" w:rsidRPr="0078109E">
        <w:rPr>
          <w:rFonts w:ascii="Times New Roman" w:hAnsi="Times New Roman" w:cs="Times New Roman"/>
          <w:sz w:val="24"/>
          <w:szCs w:val="24"/>
        </w:rPr>
        <w:t xml:space="preserve"> and prohibits any activity that would be considered a nuisance to adjoining lot owners</w:t>
      </w:r>
      <w:r w:rsidR="00F9036B" w:rsidRPr="0078109E">
        <w:rPr>
          <w:rFonts w:ascii="Times New Roman" w:hAnsi="Times New Roman" w:cs="Times New Roman"/>
          <w:sz w:val="24"/>
          <w:szCs w:val="24"/>
        </w:rPr>
        <w:t xml:space="preserve">.  </w:t>
      </w:r>
      <w:r w:rsidR="00F9036B" w:rsidRPr="0078109E">
        <w:rPr>
          <w:rFonts w:ascii="Times New Roman" w:hAnsi="Times New Roman" w:cs="Times New Roman"/>
          <w:i/>
          <w:iCs/>
          <w:sz w:val="24"/>
          <w:szCs w:val="24"/>
        </w:rPr>
        <w:t xml:space="preserve">See </w:t>
      </w:r>
      <w:r w:rsidR="00F9036B" w:rsidRPr="0078109E">
        <w:rPr>
          <w:rFonts w:ascii="Times New Roman" w:hAnsi="Times New Roman" w:cs="Times New Roman"/>
          <w:sz w:val="24"/>
          <w:szCs w:val="24"/>
        </w:rPr>
        <w:t>Exhibit A, Deed for site of proposed concrete batch plant.</w:t>
      </w:r>
    </w:p>
    <w:p w14:paraId="418683F5" w14:textId="32D3796D" w:rsidR="00F9036B" w:rsidRPr="0078109E" w:rsidRDefault="0078109E" w:rsidP="0078109E">
      <w:pPr>
        <w:rPr>
          <w:rFonts w:ascii="Times New Roman" w:hAnsi="Times New Roman" w:cs="Times New Roman"/>
          <w:sz w:val="24"/>
          <w:szCs w:val="24"/>
        </w:rPr>
      </w:pPr>
      <w:r>
        <w:rPr>
          <w:rFonts w:ascii="Times New Roman" w:hAnsi="Times New Roman" w:cs="Times New Roman"/>
          <w:sz w:val="24"/>
          <w:szCs w:val="24"/>
        </w:rPr>
        <w:t>54.</w:t>
      </w:r>
      <w:r>
        <w:rPr>
          <w:rFonts w:ascii="Times New Roman" w:hAnsi="Times New Roman" w:cs="Times New Roman"/>
          <w:sz w:val="24"/>
          <w:szCs w:val="24"/>
        </w:rPr>
        <w:tab/>
      </w:r>
      <w:r w:rsidR="008B7746" w:rsidRPr="0078109E">
        <w:rPr>
          <w:rFonts w:ascii="Times New Roman" w:hAnsi="Times New Roman" w:cs="Times New Roman"/>
          <w:sz w:val="24"/>
          <w:szCs w:val="24"/>
        </w:rPr>
        <w:t xml:space="preserve">Moreover, the </w:t>
      </w:r>
      <w:r>
        <w:rPr>
          <w:rFonts w:ascii="Times New Roman" w:hAnsi="Times New Roman" w:cs="Times New Roman"/>
          <w:sz w:val="24"/>
          <w:szCs w:val="24"/>
        </w:rPr>
        <w:t>d</w:t>
      </w:r>
      <w:r w:rsidR="008B7746" w:rsidRPr="0078109E">
        <w:rPr>
          <w:rFonts w:ascii="Times New Roman" w:hAnsi="Times New Roman" w:cs="Times New Roman"/>
          <w:sz w:val="24"/>
          <w:szCs w:val="24"/>
        </w:rPr>
        <w:t xml:space="preserve">isclosure </w:t>
      </w:r>
      <w:r>
        <w:rPr>
          <w:rFonts w:ascii="Times New Roman" w:hAnsi="Times New Roman" w:cs="Times New Roman"/>
          <w:sz w:val="24"/>
          <w:szCs w:val="24"/>
        </w:rPr>
        <w:t>s</w:t>
      </w:r>
      <w:r w:rsidR="008B7746" w:rsidRPr="0078109E">
        <w:rPr>
          <w:rFonts w:ascii="Times New Roman" w:hAnsi="Times New Roman" w:cs="Times New Roman"/>
          <w:sz w:val="24"/>
          <w:szCs w:val="24"/>
        </w:rPr>
        <w:t xml:space="preserve">tatement from at least one (1) neighborhood </w:t>
      </w:r>
      <w:r w:rsidR="00693260" w:rsidRPr="0078109E">
        <w:rPr>
          <w:rFonts w:ascii="Times New Roman" w:hAnsi="Times New Roman" w:cs="Times New Roman"/>
          <w:sz w:val="24"/>
          <w:szCs w:val="24"/>
        </w:rPr>
        <w:t xml:space="preserve">subdivision </w:t>
      </w:r>
      <w:r w:rsidR="008B7746" w:rsidRPr="0078109E">
        <w:rPr>
          <w:rFonts w:ascii="Times New Roman" w:hAnsi="Times New Roman" w:cs="Times New Roman"/>
          <w:sz w:val="24"/>
          <w:szCs w:val="24"/>
        </w:rPr>
        <w:t xml:space="preserve">surrounding the proposed site of the Roper concrete batch plant, found at Record # 8109 of the Lincoln County records, specifically noted, as an enticement for potential purchasers, that there were “no activities or conditions adjacent to or nearby the Subdivision, such as feedlots, </w:t>
      </w:r>
      <w:r w:rsidR="008B7746" w:rsidRPr="0078109E">
        <w:rPr>
          <w:rFonts w:ascii="Times New Roman" w:hAnsi="Times New Roman" w:cs="Times New Roman"/>
          <w:i/>
          <w:iCs/>
          <w:sz w:val="24"/>
          <w:szCs w:val="24"/>
        </w:rPr>
        <w:t>cement plants,</w:t>
      </w:r>
      <w:r w:rsidR="008B7746" w:rsidRPr="0078109E">
        <w:rPr>
          <w:rFonts w:ascii="Times New Roman" w:hAnsi="Times New Roman" w:cs="Times New Roman"/>
          <w:sz w:val="24"/>
          <w:szCs w:val="24"/>
        </w:rPr>
        <w:t xml:space="preserve"> or the like, which would subject the Subdivision land to any unusual conditions affecting its use or occupancy.”  </w:t>
      </w:r>
      <w:r w:rsidR="008B7746" w:rsidRPr="0078109E">
        <w:rPr>
          <w:rFonts w:ascii="Times New Roman" w:hAnsi="Times New Roman" w:cs="Times New Roman"/>
          <w:i/>
          <w:iCs/>
          <w:sz w:val="24"/>
          <w:szCs w:val="24"/>
        </w:rPr>
        <w:t xml:space="preserve">See </w:t>
      </w:r>
      <w:r w:rsidR="008B7746" w:rsidRPr="0078109E">
        <w:rPr>
          <w:rFonts w:ascii="Times New Roman" w:hAnsi="Times New Roman" w:cs="Times New Roman"/>
          <w:sz w:val="24"/>
          <w:szCs w:val="24"/>
        </w:rPr>
        <w:t>Exhibit B, Disclosure Statement</w:t>
      </w:r>
      <w:r w:rsidR="00693260" w:rsidRPr="0078109E">
        <w:rPr>
          <w:rFonts w:ascii="Times New Roman" w:hAnsi="Times New Roman" w:cs="Times New Roman"/>
          <w:sz w:val="24"/>
          <w:szCs w:val="24"/>
        </w:rPr>
        <w:t xml:space="preserve"> (emphasis added)</w:t>
      </w:r>
      <w:r w:rsidR="008B7746" w:rsidRPr="0078109E">
        <w:rPr>
          <w:rFonts w:ascii="Times New Roman" w:hAnsi="Times New Roman" w:cs="Times New Roman"/>
          <w:sz w:val="24"/>
          <w:szCs w:val="24"/>
        </w:rPr>
        <w:t>.</w:t>
      </w:r>
    </w:p>
    <w:p w14:paraId="3F4A2F54" w14:textId="5501A182" w:rsidR="008B7746" w:rsidRPr="0078109E" w:rsidRDefault="0078109E" w:rsidP="0078109E">
      <w:pPr>
        <w:rPr>
          <w:rFonts w:ascii="Times New Roman" w:hAnsi="Times New Roman" w:cs="Times New Roman"/>
          <w:sz w:val="24"/>
          <w:szCs w:val="24"/>
        </w:rPr>
      </w:pPr>
      <w:r>
        <w:rPr>
          <w:rFonts w:ascii="Times New Roman" w:hAnsi="Times New Roman" w:cs="Times New Roman"/>
          <w:sz w:val="24"/>
          <w:szCs w:val="24"/>
        </w:rPr>
        <w:t>55.</w:t>
      </w:r>
      <w:r>
        <w:rPr>
          <w:rFonts w:ascii="Times New Roman" w:hAnsi="Times New Roman" w:cs="Times New Roman"/>
          <w:sz w:val="24"/>
          <w:szCs w:val="24"/>
        </w:rPr>
        <w:tab/>
      </w:r>
      <w:r w:rsidR="008B7746" w:rsidRPr="0078109E">
        <w:rPr>
          <w:rFonts w:ascii="Times New Roman" w:hAnsi="Times New Roman" w:cs="Times New Roman"/>
          <w:sz w:val="24"/>
          <w:szCs w:val="24"/>
        </w:rPr>
        <w:t>The proposed location of Roper’s concrete batch plant would be contrary to</w:t>
      </w:r>
      <w:r w:rsidR="009440E3" w:rsidRPr="0078109E">
        <w:rPr>
          <w:rFonts w:ascii="Times New Roman" w:hAnsi="Times New Roman" w:cs="Times New Roman"/>
          <w:sz w:val="24"/>
          <w:szCs w:val="24"/>
        </w:rPr>
        <w:t xml:space="preserve"> both Roper’s deed covenants and to</w:t>
      </w:r>
      <w:r w:rsidR="008B7746" w:rsidRPr="0078109E">
        <w:rPr>
          <w:rFonts w:ascii="Times New Roman" w:hAnsi="Times New Roman" w:cs="Times New Roman"/>
          <w:sz w:val="24"/>
          <w:szCs w:val="24"/>
        </w:rPr>
        <w:t xml:space="preserve"> the representations in the </w:t>
      </w:r>
      <w:r w:rsidR="002C0B2B">
        <w:rPr>
          <w:rFonts w:ascii="Times New Roman" w:hAnsi="Times New Roman" w:cs="Times New Roman"/>
          <w:sz w:val="24"/>
          <w:szCs w:val="24"/>
        </w:rPr>
        <w:t>d</w:t>
      </w:r>
      <w:r w:rsidR="008B7746" w:rsidRPr="0078109E">
        <w:rPr>
          <w:rFonts w:ascii="Times New Roman" w:hAnsi="Times New Roman" w:cs="Times New Roman"/>
          <w:sz w:val="24"/>
          <w:szCs w:val="24"/>
        </w:rPr>
        <w:t xml:space="preserve">isclosure </w:t>
      </w:r>
      <w:r w:rsidR="002C0B2B">
        <w:rPr>
          <w:rFonts w:ascii="Times New Roman" w:hAnsi="Times New Roman" w:cs="Times New Roman"/>
          <w:sz w:val="24"/>
          <w:szCs w:val="24"/>
        </w:rPr>
        <w:t>s</w:t>
      </w:r>
      <w:r w:rsidR="008B7746" w:rsidRPr="0078109E">
        <w:rPr>
          <w:rFonts w:ascii="Times New Roman" w:hAnsi="Times New Roman" w:cs="Times New Roman"/>
          <w:sz w:val="24"/>
          <w:szCs w:val="24"/>
        </w:rPr>
        <w:t>tatement</w:t>
      </w:r>
      <w:r w:rsidR="00693260" w:rsidRPr="0078109E">
        <w:rPr>
          <w:rFonts w:ascii="Times New Roman" w:hAnsi="Times New Roman" w:cs="Times New Roman"/>
          <w:sz w:val="24"/>
          <w:szCs w:val="24"/>
        </w:rPr>
        <w:t>,</w:t>
      </w:r>
      <w:r w:rsidR="008B7746" w:rsidRPr="0078109E">
        <w:rPr>
          <w:rFonts w:ascii="Times New Roman" w:hAnsi="Times New Roman" w:cs="Times New Roman"/>
          <w:sz w:val="24"/>
          <w:szCs w:val="24"/>
        </w:rPr>
        <w:t xml:space="preserve"> found at Record # 8109</w:t>
      </w:r>
      <w:r w:rsidR="00805FC2" w:rsidRPr="0078109E">
        <w:rPr>
          <w:rFonts w:ascii="Times New Roman" w:hAnsi="Times New Roman" w:cs="Times New Roman"/>
          <w:sz w:val="24"/>
          <w:szCs w:val="24"/>
        </w:rPr>
        <w:t xml:space="preserve">, assuring prospective buyers purchasing residential property that a </w:t>
      </w:r>
      <w:r w:rsidR="00DD2EAD">
        <w:rPr>
          <w:rFonts w:ascii="Times New Roman" w:hAnsi="Times New Roman" w:cs="Times New Roman"/>
          <w:sz w:val="24"/>
          <w:szCs w:val="24"/>
        </w:rPr>
        <w:t>concrete batch</w:t>
      </w:r>
      <w:r w:rsidR="00805FC2" w:rsidRPr="0078109E">
        <w:rPr>
          <w:rFonts w:ascii="Times New Roman" w:hAnsi="Times New Roman" w:cs="Times New Roman"/>
          <w:sz w:val="24"/>
          <w:szCs w:val="24"/>
        </w:rPr>
        <w:t xml:space="preserve"> plant would not be located in this area.</w:t>
      </w:r>
    </w:p>
    <w:p w14:paraId="4211C50A" w14:textId="799AB761" w:rsidR="00A54749" w:rsidRPr="0078109E" w:rsidRDefault="0078109E" w:rsidP="0078109E">
      <w:pPr>
        <w:rPr>
          <w:rFonts w:ascii="Times New Roman" w:hAnsi="Times New Roman" w:cs="Times New Roman"/>
          <w:sz w:val="24"/>
          <w:szCs w:val="24"/>
        </w:rPr>
      </w:pPr>
      <w:r>
        <w:rPr>
          <w:rFonts w:ascii="Times New Roman" w:hAnsi="Times New Roman" w:cs="Times New Roman"/>
          <w:sz w:val="24"/>
          <w:szCs w:val="24"/>
        </w:rPr>
        <w:t>56.</w:t>
      </w:r>
      <w:r>
        <w:rPr>
          <w:rFonts w:ascii="Times New Roman" w:hAnsi="Times New Roman" w:cs="Times New Roman"/>
          <w:sz w:val="24"/>
          <w:szCs w:val="24"/>
        </w:rPr>
        <w:tab/>
      </w:r>
      <w:r w:rsidR="00805FC2" w:rsidRPr="0078109E">
        <w:rPr>
          <w:rFonts w:ascii="Times New Roman" w:hAnsi="Times New Roman" w:cs="Times New Roman"/>
          <w:sz w:val="24"/>
          <w:szCs w:val="24"/>
        </w:rPr>
        <w:t xml:space="preserve">The construction and operation of an industrial concrete batch plant </w:t>
      </w:r>
      <w:r w:rsidR="009440E3" w:rsidRPr="0078109E">
        <w:rPr>
          <w:rFonts w:ascii="Times New Roman" w:hAnsi="Times New Roman" w:cs="Times New Roman"/>
          <w:sz w:val="24"/>
          <w:szCs w:val="24"/>
        </w:rPr>
        <w:t xml:space="preserve">will create </w:t>
      </w:r>
      <w:r w:rsidR="00693260" w:rsidRPr="0078109E">
        <w:rPr>
          <w:rFonts w:ascii="Times New Roman" w:hAnsi="Times New Roman" w:cs="Times New Roman"/>
          <w:sz w:val="24"/>
          <w:szCs w:val="24"/>
        </w:rPr>
        <w:t xml:space="preserve">materially </w:t>
      </w:r>
      <w:r w:rsidR="009440E3" w:rsidRPr="0078109E">
        <w:rPr>
          <w:rFonts w:ascii="Times New Roman" w:hAnsi="Times New Roman" w:cs="Times New Roman"/>
          <w:sz w:val="24"/>
          <w:szCs w:val="24"/>
        </w:rPr>
        <w:t xml:space="preserve">adverse </w:t>
      </w:r>
      <w:r w:rsidR="00693260" w:rsidRPr="0078109E">
        <w:rPr>
          <w:rFonts w:ascii="Times New Roman" w:hAnsi="Times New Roman" w:cs="Times New Roman"/>
          <w:sz w:val="24"/>
          <w:szCs w:val="24"/>
        </w:rPr>
        <w:t xml:space="preserve">and detrimental </w:t>
      </w:r>
      <w:r w:rsidR="009440E3" w:rsidRPr="0078109E">
        <w:rPr>
          <w:rFonts w:ascii="Times New Roman" w:hAnsi="Times New Roman" w:cs="Times New Roman"/>
          <w:sz w:val="24"/>
          <w:szCs w:val="24"/>
        </w:rPr>
        <w:t>conditions that are markedly divergent from the character of the area as described above.</w:t>
      </w:r>
    </w:p>
    <w:p w14:paraId="78B92648" w14:textId="7F53C551" w:rsidR="009211B7" w:rsidRPr="0078109E" w:rsidRDefault="0078109E" w:rsidP="0078109E">
      <w:pPr>
        <w:rPr>
          <w:rFonts w:ascii="Times New Roman" w:hAnsi="Times New Roman" w:cs="Times New Roman"/>
          <w:sz w:val="24"/>
          <w:szCs w:val="24"/>
        </w:rPr>
      </w:pPr>
      <w:r>
        <w:rPr>
          <w:rFonts w:ascii="Times New Roman" w:hAnsi="Times New Roman" w:cs="Times New Roman"/>
          <w:sz w:val="24"/>
          <w:szCs w:val="24"/>
        </w:rPr>
        <w:t>57.</w:t>
      </w:r>
      <w:r>
        <w:rPr>
          <w:rFonts w:ascii="Times New Roman" w:hAnsi="Times New Roman" w:cs="Times New Roman"/>
          <w:sz w:val="24"/>
          <w:szCs w:val="24"/>
        </w:rPr>
        <w:tab/>
      </w:r>
      <w:r w:rsidR="00693260" w:rsidRPr="0078109E">
        <w:rPr>
          <w:rFonts w:ascii="Times New Roman" w:hAnsi="Times New Roman" w:cs="Times New Roman"/>
          <w:sz w:val="24"/>
          <w:szCs w:val="24"/>
        </w:rPr>
        <w:t>T</w:t>
      </w:r>
      <w:r w:rsidR="009211B7" w:rsidRPr="0078109E">
        <w:rPr>
          <w:rFonts w:ascii="Times New Roman" w:hAnsi="Times New Roman" w:cs="Times New Roman"/>
          <w:sz w:val="24"/>
          <w:szCs w:val="24"/>
        </w:rPr>
        <w:t xml:space="preserve">he </w:t>
      </w:r>
      <w:r w:rsidR="00356F05" w:rsidRPr="0078109E">
        <w:rPr>
          <w:rFonts w:ascii="Times New Roman" w:hAnsi="Times New Roman" w:cs="Times New Roman"/>
          <w:sz w:val="24"/>
          <w:szCs w:val="24"/>
        </w:rPr>
        <w:t>Board of County Commissioners of Lincoln County, New Mexico, ha</w:t>
      </w:r>
      <w:r w:rsidR="00693260" w:rsidRPr="0078109E">
        <w:rPr>
          <w:rFonts w:ascii="Times New Roman" w:hAnsi="Times New Roman" w:cs="Times New Roman"/>
          <w:sz w:val="24"/>
          <w:szCs w:val="24"/>
        </w:rPr>
        <w:t>s</w:t>
      </w:r>
      <w:r w:rsidR="00356F05" w:rsidRPr="0078109E">
        <w:rPr>
          <w:rFonts w:ascii="Times New Roman" w:hAnsi="Times New Roman" w:cs="Times New Roman"/>
          <w:sz w:val="24"/>
          <w:szCs w:val="24"/>
        </w:rPr>
        <w:t xml:space="preserve"> </w:t>
      </w:r>
      <w:r w:rsidR="00693260" w:rsidRPr="0078109E">
        <w:rPr>
          <w:rFonts w:ascii="Times New Roman" w:hAnsi="Times New Roman" w:cs="Times New Roman"/>
          <w:sz w:val="24"/>
          <w:szCs w:val="24"/>
        </w:rPr>
        <w:t xml:space="preserve">recognized the inevitable deleterious effects from the potential construction of Roper’s concrete </w:t>
      </w:r>
      <w:r w:rsidR="00693260" w:rsidRPr="0078109E">
        <w:rPr>
          <w:rFonts w:ascii="Times New Roman" w:hAnsi="Times New Roman" w:cs="Times New Roman"/>
          <w:sz w:val="24"/>
          <w:szCs w:val="24"/>
        </w:rPr>
        <w:lastRenderedPageBreak/>
        <w:t>batch plant and</w:t>
      </w:r>
      <w:r w:rsidR="00F767D8" w:rsidRPr="0078109E">
        <w:rPr>
          <w:rFonts w:ascii="Times New Roman" w:hAnsi="Times New Roman" w:cs="Times New Roman"/>
          <w:sz w:val="24"/>
          <w:szCs w:val="24"/>
        </w:rPr>
        <w:t xml:space="preserve"> </w:t>
      </w:r>
      <w:r w:rsidR="00356F05" w:rsidRPr="0078109E">
        <w:rPr>
          <w:rFonts w:ascii="Times New Roman" w:hAnsi="Times New Roman" w:cs="Times New Roman"/>
          <w:sz w:val="24"/>
          <w:szCs w:val="24"/>
        </w:rPr>
        <w:t xml:space="preserve">passed Resolution No. 2021-24, </w:t>
      </w:r>
      <w:r w:rsidR="00F767D8" w:rsidRPr="0078109E">
        <w:rPr>
          <w:rFonts w:ascii="Times New Roman" w:hAnsi="Times New Roman" w:cs="Times New Roman"/>
          <w:sz w:val="24"/>
          <w:szCs w:val="24"/>
        </w:rPr>
        <w:t xml:space="preserve">concluding </w:t>
      </w:r>
      <w:r w:rsidR="00356F05" w:rsidRPr="0078109E">
        <w:rPr>
          <w:rFonts w:ascii="Times New Roman" w:hAnsi="Times New Roman" w:cs="Times New Roman"/>
          <w:sz w:val="24"/>
          <w:szCs w:val="24"/>
        </w:rPr>
        <w:t>that Roper’s proposed concrete batch plant could be considered a public nuisance to the surrounding property owners</w:t>
      </w:r>
      <w:r w:rsidR="00F767D8" w:rsidRPr="0078109E">
        <w:rPr>
          <w:rFonts w:ascii="Times New Roman" w:hAnsi="Times New Roman" w:cs="Times New Roman"/>
          <w:sz w:val="24"/>
          <w:szCs w:val="24"/>
        </w:rPr>
        <w:t xml:space="preserve">.  The Resolution specifically found </w:t>
      </w:r>
      <w:r w:rsidR="00356F05" w:rsidRPr="0078109E">
        <w:rPr>
          <w:rFonts w:ascii="Times New Roman" w:hAnsi="Times New Roman" w:cs="Times New Roman"/>
          <w:sz w:val="24"/>
          <w:szCs w:val="24"/>
        </w:rPr>
        <w:t xml:space="preserve">that the existence of such a plant would “likely result in visual and environmental blight, and unhealthy, unsafe and devaluing conditions.”  </w:t>
      </w:r>
      <w:r w:rsidR="00356F05" w:rsidRPr="0078109E">
        <w:rPr>
          <w:rFonts w:ascii="Times New Roman" w:hAnsi="Times New Roman" w:cs="Times New Roman"/>
          <w:i/>
          <w:iCs/>
          <w:sz w:val="24"/>
          <w:szCs w:val="24"/>
        </w:rPr>
        <w:t xml:space="preserve">See </w:t>
      </w:r>
      <w:r w:rsidR="00356F05" w:rsidRPr="0078109E">
        <w:rPr>
          <w:rFonts w:ascii="Times New Roman" w:hAnsi="Times New Roman" w:cs="Times New Roman"/>
          <w:sz w:val="24"/>
          <w:szCs w:val="24"/>
        </w:rPr>
        <w:t xml:space="preserve">Exhibit C, Lincoln County Board of Commissioners Resolution.  </w:t>
      </w:r>
      <w:r>
        <w:rPr>
          <w:rFonts w:ascii="Times New Roman" w:hAnsi="Times New Roman" w:cs="Times New Roman"/>
          <w:sz w:val="24"/>
          <w:szCs w:val="24"/>
        </w:rPr>
        <w:t xml:space="preserve">One participant at the Commission meeting cautioned that construction of the </w:t>
      </w:r>
      <w:r w:rsidR="002C0B2B">
        <w:rPr>
          <w:rFonts w:ascii="Times New Roman" w:hAnsi="Times New Roman" w:cs="Times New Roman"/>
          <w:sz w:val="24"/>
          <w:szCs w:val="24"/>
        </w:rPr>
        <w:t xml:space="preserve">concrete </w:t>
      </w:r>
      <w:r>
        <w:rPr>
          <w:rFonts w:ascii="Times New Roman" w:hAnsi="Times New Roman" w:cs="Times New Roman"/>
          <w:sz w:val="24"/>
          <w:szCs w:val="24"/>
        </w:rPr>
        <w:t>batch plant would require a re-assessment of property values in the community, likely resulting in a deteriorating property tax base to provide public services.</w:t>
      </w:r>
    </w:p>
    <w:p w14:paraId="2ED54874" w14:textId="231F21C6" w:rsidR="009C2405" w:rsidRPr="00B06C43" w:rsidRDefault="00B06C43" w:rsidP="006C07EF">
      <w:pPr>
        <w:jc w:val="center"/>
        <w:rPr>
          <w:rFonts w:ascii="Times New Roman" w:hAnsi="Times New Roman" w:cs="Times New Roman"/>
          <w:b/>
          <w:bCs/>
          <w:sz w:val="24"/>
          <w:szCs w:val="24"/>
        </w:rPr>
      </w:pPr>
      <w:bookmarkStart w:id="1" w:name="_Hlk86742805"/>
      <w:r>
        <w:rPr>
          <w:rFonts w:ascii="Times New Roman" w:hAnsi="Times New Roman" w:cs="Times New Roman"/>
          <w:b/>
          <w:bCs/>
          <w:sz w:val="24"/>
          <w:szCs w:val="24"/>
        </w:rPr>
        <w:t>IV.</w:t>
      </w:r>
      <w:r>
        <w:rPr>
          <w:rFonts w:ascii="Times New Roman" w:hAnsi="Times New Roman" w:cs="Times New Roman"/>
          <w:b/>
          <w:bCs/>
          <w:sz w:val="24"/>
          <w:szCs w:val="24"/>
        </w:rPr>
        <w:tab/>
      </w:r>
      <w:r w:rsidR="00A54749" w:rsidRPr="00B06C43">
        <w:rPr>
          <w:rFonts w:ascii="Times New Roman" w:hAnsi="Times New Roman" w:cs="Times New Roman"/>
          <w:b/>
          <w:bCs/>
          <w:sz w:val="24"/>
          <w:szCs w:val="24"/>
        </w:rPr>
        <w:t>DESCRIPTION OF CONCRETE BATCH PLANT OPERATIONS</w:t>
      </w:r>
    </w:p>
    <w:bookmarkEnd w:id="1"/>
    <w:p w14:paraId="2DE2218F" w14:textId="2C05FD78" w:rsidR="00592AA6" w:rsidRPr="0078109E" w:rsidRDefault="0078109E" w:rsidP="0078109E">
      <w:pPr>
        <w:rPr>
          <w:rFonts w:ascii="Times New Roman" w:hAnsi="Times New Roman" w:cs="Times New Roman"/>
          <w:sz w:val="24"/>
          <w:szCs w:val="24"/>
        </w:rPr>
      </w:pPr>
      <w:r>
        <w:rPr>
          <w:rFonts w:ascii="Times New Roman" w:hAnsi="Times New Roman" w:cs="Times New Roman"/>
          <w:sz w:val="24"/>
          <w:szCs w:val="24"/>
        </w:rPr>
        <w:t>58.</w:t>
      </w:r>
      <w:r>
        <w:rPr>
          <w:rFonts w:ascii="Times New Roman" w:hAnsi="Times New Roman" w:cs="Times New Roman"/>
          <w:sz w:val="24"/>
          <w:szCs w:val="24"/>
        </w:rPr>
        <w:tab/>
      </w:r>
      <w:r w:rsidR="0006561D" w:rsidRPr="0078109E">
        <w:rPr>
          <w:rFonts w:ascii="Times New Roman" w:hAnsi="Times New Roman" w:cs="Times New Roman"/>
          <w:sz w:val="24"/>
          <w:szCs w:val="24"/>
        </w:rPr>
        <w:t xml:space="preserve">Roper intends to construct and operate a concrete batch plant approximately </w:t>
      </w:r>
      <w:r w:rsidR="00F767D8" w:rsidRPr="0078109E">
        <w:rPr>
          <w:rFonts w:ascii="Times New Roman" w:hAnsi="Times New Roman" w:cs="Times New Roman"/>
          <w:sz w:val="24"/>
          <w:szCs w:val="24"/>
        </w:rPr>
        <w:t>0</w:t>
      </w:r>
      <w:r w:rsidR="0006561D" w:rsidRPr="0078109E">
        <w:rPr>
          <w:rFonts w:ascii="Times New Roman" w:hAnsi="Times New Roman" w:cs="Times New Roman"/>
          <w:sz w:val="24"/>
          <w:szCs w:val="24"/>
        </w:rPr>
        <w:t>.35 miles east of the intersection of NM 48 and NM 220 in Lincoln County.</w:t>
      </w:r>
      <w:r w:rsidR="004935C2" w:rsidRPr="0078109E">
        <w:rPr>
          <w:rFonts w:ascii="Times New Roman" w:hAnsi="Times New Roman" w:cs="Times New Roman"/>
          <w:sz w:val="24"/>
          <w:szCs w:val="24"/>
        </w:rPr>
        <w:t xml:space="preserve">  The Plaintiff</w:t>
      </w:r>
      <w:r w:rsidR="009D3E6F" w:rsidRPr="0078109E">
        <w:rPr>
          <w:rFonts w:ascii="Times New Roman" w:hAnsi="Times New Roman" w:cs="Times New Roman"/>
          <w:sz w:val="24"/>
          <w:szCs w:val="24"/>
        </w:rPr>
        <w:t xml:space="preserve">s’ residences are located in the area surrounding the proposed concrete batch plant.  </w:t>
      </w:r>
      <w:r w:rsidR="009D3E6F" w:rsidRPr="0078109E">
        <w:rPr>
          <w:rFonts w:ascii="Times New Roman" w:hAnsi="Times New Roman" w:cs="Times New Roman"/>
          <w:i/>
          <w:iCs/>
          <w:sz w:val="24"/>
          <w:szCs w:val="24"/>
        </w:rPr>
        <w:t xml:space="preserve">See </w:t>
      </w:r>
      <w:r w:rsidR="009D3E6F" w:rsidRPr="0078109E">
        <w:rPr>
          <w:rFonts w:ascii="Times New Roman" w:hAnsi="Times New Roman" w:cs="Times New Roman"/>
          <w:sz w:val="24"/>
          <w:szCs w:val="24"/>
        </w:rPr>
        <w:t xml:space="preserve">Exhibit </w:t>
      </w:r>
      <w:r w:rsidR="00356F05" w:rsidRPr="0078109E">
        <w:rPr>
          <w:rFonts w:ascii="Times New Roman" w:hAnsi="Times New Roman" w:cs="Times New Roman"/>
          <w:sz w:val="24"/>
          <w:szCs w:val="24"/>
        </w:rPr>
        <w:t>D</w:t>
      </w:r>
      <w:r w:rsidR="009D3E6F" w:rsidRPr="0078109E">
        <w:rPr>
          <w:rFonts w:ascii="Times New Roman" w:hAnsi="Times New Roman" w:cs="Times New Roman"/>
          <w:sz w:val="24"/>
          <w:szCs w:val="24"/>
        </w:rPr>
        <w:t xml:space="preserve">, Google Earth map </w:t>
      </w:r>
      <w:r w:rsidR="00F767D8" w:rsidRPr="0078109E">
        <w:rPr>
          <w:rFonts w:ascii="Times New Roman" w:hAnsi="Times New Roman" w:cs="Times New Roman"/>
          <w:sz w:val="24"/>
          <w:szCs w:val="24"/>
        </w:rPr>
        <w:t xml:space="preserve">depicting </w:t>
      </w:r>
      <w:r w:rsidR="009D3E6F" w:rsidRPr="0078109E">
        <w:rPr>
          <w:rFonts w:ascii="Times New Roman" w:hAnsi="Times New Roman" w:cs="Times New Roman"/>
          <w:sz w:val="24"/>
          <w:szCs w:val="24"/>
        </w:rPr>
        <w:t>locations</w:t>
      </w:r>
      <w:r w:rsidR="00F767D8" w:rsidRPr="0078109E">
        <w:rPr>
          <w:rFonts w:ascii="Times New Roman" w:hAnsi="Times New Roman" w:cs="Times New Roman"/>
          <w:sz w:val="24"/>
          <w:szCs w:val="24"/>
        </w:rPr>
        <w:t xml:space="preserve"> of Plaintiffs’ residences</w:t>
      </w:r>
      <w:r w:rsidR="009D3E6F" w:rsidRPr="0078109E">
        <w:rPr>
          <w:rFonts w:ascii="Times New Roman" w:hAnsi="Times New Roman" w:cs="Times New Roman"/>
          <w:sz w:val="24"/>
          <w:szCs w:val="24"/>
        </w:rPr>
        <w:t>.</w:t>
      </w:r>
    </w:p>
    <w:p w14:paraId="62CAC80B" w14:textId="0439CD84" w:rsidR="001159B6" w:rsidRPr="0078109E" w:rsidRDefault="00AD3E53" w:rsidP="0078109E">
      <w:pPr>
        <w:rPr>
          <w:rFonts w:ascii="Times New Roman" w:hAnsi="Times New Roman" w:cs="Times New Roman"/>
          <w:sz w:val="24"/>
          <w:szCs w:val="24"/>
        </w:rPr>
      </w:pPr>
      <w:r>
        <w:rPr>
          <w:rFonts w:ascii="Times New Roman" w:hAnsi="Times New Roman" w:cs="Times New Roman"/>
          <w:noProof/>
          <w:sz w:val="24"/>
          <w:szCs w:val="24"/>
        </w:rPr>
        <w:drawing>
          <wp:anchor distT="0" distB="182880" distL="114300" distR="114300" simplePos="0" relativeHeight="251854848" behindDoc="1" locked="0" layoutInCell="1" allowOverlap="1" wp14:anchorId="57B0ACFF" wp14:editId="33CD49B2">
            <wp:simplePos x="0" y="0"/>
            <wp:positionH relativeFrom="column">
              <wp:posOffset>3058795</wp:posOffset>
            </wp:positionH>
            <wp:positionV relativeFrom="page">
              <wp:posOffset>7139559</wp:posOffset>
            </wp:positionV>
            <wp:extent cx="2980055" cy="1724025"/>
            <wp:effectExtent l="0" t="0" r="0" b="952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 t="40924" r="41904" b="-505"/>
                    <a:stretch/>
                  </pic:blipFill>
                  <pic:spPr bwMode="auto">
                    <a:xfrm>
                      <a:off x="0" y="0"/>
                      <a:ext cx="2980055" cy="172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6C43">
        <w:rPr>
          <w:noProof/>
        </w:rPr>
        <w:drawing>
          <wp:anchor distT="0" distB="0" distL="114300" distR="114300" simplePos="0" relativeHeight="251852800" behindDoc="1" locked="0" layoutInCell="1" allowOverlap="1" wp14:anchorId="7C1E5A92" wp14:editId="27151888">
            <wp:simplePos x="0" y="0"/>
            <wp:positionH relativeFrom="column">
              <wp:posOffset>-73025</wp:posOffset>
            </wp:positionH>
            <wp:positionV relativeFrom="page">
              <wp:posOffset>7100570</wp:posOffset>
            </wp:positionV>
            <wp:extent cx="2961640" cy="172339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9717" r="24170" b="27594"/>
                    <a:stretch/>
                  </pic:blipFill>
                  <pic:spPr bwMode="auto">
                    <a:xfrm>
                      <a:off x="0" y="0"/>
                      <a:ext cx="2961640" cy="1723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109E">
        <w:rPr>
          <w:rFonts w:ascii="Times New Roman" w:hAnsi="Times New Roman" w:cs="Times New Roman"/>
          <w:sz w:val="24"/>
          <w:szCs w:val="24"/>
        </w:rPr>
        <w:t>59.</w:t>
      </w:r>
      <w:r w:rsidR="0078109E">
        <w:rPr>
          <w:rFonts w:ascii="Times New Roman" w:hAnsi="Times New Roman" w:cs="Times New Roman"/>
          <w:sz w:val="24"/>
          <w:szCs w:val="24"/>
        </w:rPr>
        <w:tab/>
      </w:r>
      <w:r w:rsidR="006D7C92" w:rsidRPr="0078109E">
        <w:rPr>
          <w:rFonts w:ascii="Times New Roman" w:hAnsi="Times New Roman" w:cs="Times New Roman"/>
          <w:sz w:val="24"/>
          <w:szCs w:val="24"/>
        </w:rPr>
        <w:t xml:space="preserve">Roper </w:t>
      </w:r>
      <w:r w:rsidR="00F767D8" w:rsidRPr="0078109E">
        <w:rPr>
          <w:rFonts w:ascii="Times New Roman" w:hAnsi="Times New Roman" w:cs="Times New Roman"/>
          <w:sz w:val="24"/>
          <w:szCs w:val="24"/>
        </w:rPr>
        <w:t xml:space="preserve">currently </w:t>
      </w:r>
      <w:r w:rsidR="006D7C92" w:rsidRPr="0078109E">
        <w:rPr>
          <w:rFonts w:ascii="Times New Roman" w:hAnsi="Times New Roman" w:cs="Times New Roman"/>
          <w:sz w:val="24"/>
          <w:szCs w:val="24"/>
        </w:rPr>
        <w:t xml:space="preserve">operates a </w:t>
      </w:r>
      <w:r w:rsidR="00F767D8" w:rsidRPr="0078109E">
        <w:rPr>
          <w:rFonts w:ascii="Times New Roman" w:hAnsi="Times New Roman" w:cs="Times New Roman"/>
          <w:sz w:val="24"/>
          <w:szCs w:val="24"/>
        </w:rPr>
        <w:t xml:space="preserve">substantially similar </w:t>
      </w:r>
      <w:r w:rsidR="006D7C92" w:rsidRPr="0078109E">
        <w:rPr>
          <w:rFonts w:ascii="Times New Roman" w:hAnsi="Times New Roman" w:cs="Times New Roman"/>
          <w:sz w:val="24"/>
          <w:szCs w:val="24"/>
        </w:rPr>
        <w:t xml:space="preserve">concrete batch plant in Carrizozo, New Mexico.  As shown below, this concrete batch plant </w:t>
      </w:r>
      <w:r w:rsidR="00F767D8" w:rsidRPr="0078109E">
        <w:rPr>
          <w:rFonts w:ascii="Times New Roman" w:hAnsi="Times New Roman" w:cs="Times New Roman"/>
          <w:sz w:val="24"/>
          <w:szCs w:val="24"/>
        </w:rPr>
        <w:t xml:space="preserve">includes </w:t>
      </w:r>
      <w:r w:rsidR="006D7C92" w:rsidRPr="0078109E">
        <w:rPr>
          <w:rFonts w:ascii="Times New Roman" w:hAnsi="Times New Roman" w:cs="Times New Roman"/>
          <w:sz w:val="24"/>
          <w:szCs w:val="24"/>
        </w:rPr>
        <w:t xml:space="preserve">substantial industrial </w:t>
      </w:r>
      <w:r w:rsidR="00F767D8" w:rsidRPr="0078109E">
        <w:rPr>
          <w:rFonts w:ascii="Times New Roman" w:hAnsi="Times New Roman" w:cs="Times New Roman"/>
          <w:sz w:val="24"/>
          <w:szCs w:val="24"/>
        </w:rPr>
        <w:t xml:space="preserve">components covering </w:t>
      </w:r>
      <w:r w:rsidR="006D7C92" w:rsidRPr="0078109E">
        <w:rPr>
          <w:rFonts w:ascii="Times New Roman" w:hAnsi="Times New Roman" w:cs="Times New Roman"/>
          <w:sz w:val="24"/>
          <w:szCs w:val="24"/>
        </w:rPr>
        <w:t>a large footprint</w:t>
      </w:r>
      <w:r w:rsidR="00F767D8" w:rsidRPr="0078109E">
        <w:rPr>
          <w:rFonts w:ascii="Times New Roman" w:hAnsi="Times New Roman" w:cs="Times New Roman"/>
          <w:sz w:val="24"/>
          <w:szCs w:val="24"/>
        </w:rPr>
        <w:t>,</w:t>
      </w:r>
      <w:r w:rsidR="006D7C92" w:rsidRPr="0078109E">
        <w:rPr>
          <w:rFonts w:ascii="Times New Roman" w:hAnsi="Times New Roman" w:cs="Times New Roman"/>
          <w:sz w:val="24"/>
          <w:szCs w:val="24"/>
        </w:rPr>
        <w:t xml:space="preserve"> </w:t>
      </w:r>
      <w:r w:rsidR="00F767D8" w:rsidRPr="0078109E">
        <w:rPr>
          <w:rFonts w:ascii="Times New Roman" w:hAnsi="Times New Roman" w:cs="Times New Roman"/>
          <w:sz w:val="24"/>
          <w:szCs w:val="24"/>
        </w:rPr>
        <w:t xml:space="preserve">including significant volumes of </w:t>
      </w:r>
      <w:r w:rsidR="006D7C92" w:rsidRPr="0078109E">
        <w:rPr>
          <w:rFonts w:ascii="Times New Roman" w:hAnsi="Times New Roman" w:cs="Times New Roman"/>
          <w:sz w:val="24"/>
          <w:szCs w:val="24"/>
        </w:rPr>
        <w:t>aggregate materials s</w:t>
      </w:r>
      <w:r w:rsidR="008C604B" w:rsidRPr="0078109E">
        <w:rPr>
          <w:rFonts w:ascii="Times New Roman" w:hAnsi="Times New Roman" w:cs="Times New Roman"/>
          <w:sz w:val="24"/>
          <w:szCs w:val="24"/>
        </w:rPr>
        <w:t>cattered</w:t>
      </w:r>
      <w:r w:rsidR="006D7C92" w:rsidRPr="0078109E">
        <w:rPr>
          <w:rFonts w:ascii="Times New Roman" w:hAnsi="Times New Roman" w:cs="Times New Roman"/>
          <w:sz w:val="24"/>
          <w:szCs w:val="24"/>
        </w:rPr>
        <w:t xml:space="preserve"> across the premises</w:t>
      </w:r>
      <w:r w:rsidR="00430FAE" w:rsidRPr="0078109E">
        <w:rPr>
          <w:rFonts w:ascii="Times New Roman" w:hAnsi="Times New Roman" w:cs="Times New Roman"/>
          <w:sz w:val="24"/>
          <w:szCs w:val="24"/>
        </w:rPr>
        <w:t xml:space="preserve">. </w:t>
      </w:r>
    </w:p>
    <w:p w14:paraId="31A9F97B" w14:textId="51E6C302" w:rsidR="00430FAE" w:rsidRDefault="00AD3E53" w:rsidP="0078109E">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08096" behindDoc="0" locked="0" layoutInCell="1" allowOverlap="1" wp14:anchorId="68F93CDA" wp14:editId="40840BC8">
            <wp:simplePos x="0" y="0"/>
            <wp:positionH relativeFrom="column">
              <wp:posOffset>1438275</wp:posOffset>
            </wp:positionH>
            <wp:positionV relativeFrom="page">
              <wp:posOffset>2632710</wp:posOffset>
            </wp:positionV>
            <wp:extent cx="3133725" cy="1599565"/>
            <wp:effectExtent l="0" t="0" r="9525" b="63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660" r="10737" b="31268"/>
                    <a:stretch/>
                  </pic:blipFill>
                  <pic:spPr bwMode="auto">
                    <a:xfrm>
                      <a:off x="0" y="0"/>
                      <a:ext cx="3133725" cy="1599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109E">
        <w:rPr>
          <w:rFonts w:ascii="Times New Roman" w:hAnsi="Times New Roman" w:cs="Times New Roman"/>
          <w:sz w:val="24"/>
          <w:szCs w:val="24"/>
        </w:rPr>
        <w:t>60.</w:t>
      </w:r>
      <w:r w:rsidR="0078109E">
        <w:rPr>
          <w:rFonts w:ascii="Times New Roman" w:hAnsi="Times New Roman" w:cs="Times New Roman"/>
          <w:sz w:val="24"/>
          <w:szCs w:val="24"/>
        </w:rPr>
        <w:tab/>
      </w:r>
      <w:r w:rsidR="00B232F0">
        <w:rPr>
          <w:rFonts w:ascii="Times New Roman" w:hAnsi="Times New Roman" w:cs="Times New Roman"/>
          <w:sz w:val="24"/>
          <w:szCs w:val="24"/>
        </w:rPr>
        <w:t xml:space="preserve">Additionally, at </w:t>
      </w:r>
      <w:r w:rsidR="00F767D8">
        <w:rPr>
          <w:rFonts w:ascii="Times New Roman" w:hAnsi="Times New Roman" w:cs="Times New Roman"/>
          <w:sz w:val="24"/>
          <w:szCs w:val="24"/>
        </w:rPr>
        <w:t>Roper’s</w:t>
      </w:r>
      <w:r w:rsidR="00B232F0">
        <w:rPr>
          <w:rFonts w:ascii="Times New Roman" w:hAnsi="Times New Roman" w:cs="Times New Roman"/>
          <w:sz w:val="24"/>
          <w:szCs w:val="24"/>
        </w:rPr>
        <w:t xml:space="preserve"> </w:t>
      </w:r>
      <w:r w:rsidR="00886A19">
        <w:rPr>
          <w:rFonts w:ascii="Times New Roman" w:hAnsi="Times New Roman" w:cs="Times New Roman"/>
          <w:sz w:val="24"/>
          <w:szCs w:val="24"/>
        </w:rPr>
        <w:t xml:space="preserve">existing plant in </w:t>
      </w:r>
      <w:r w:rsidR="00B232F0">
        <w:rPr>
          <w:rFonts w:ascii="Times New Roman" w:hAnsi="Times New Roman" w:cs="Times New Roman"/>
          <w:sz w:val="24"/>
          <w:szCs w:val="24"/>
        </w:rPr>
        <w:t>Carri</w:t>
      </w:r>
      <w:r w:rsidR="00886A19">
        <w:rPr>
          <w:rFonts w:ascii="Times New Roman" w:hAnsi="Times New Roman" w:cs="Times New Roman"/>
          <w:sz w:val="24"/>
          <w:szCs w:val="24"/>
        </w:rPr>
        <w:t xml:space="preserve">zozo, shown below, concrete rubble </w:t>
      </w:r>
      <w:r w:rsidR="00601BA9">
        <w:rPr>
          <w:rFonts w:ascii="Times New Roman" w:hAnsi="Times New Roman" w:cs="Times New Roman"/>
          <w:sz w:val="24"/>
          <w:szCs w:val="24"/>
        </w:rPr>
        <w:t xml:space="preserve">and other debris </w:t>
      </w:r>
      <w:r w:rsidR="00605900">
        <w:rPr>
          <w:rFonts w:ascii="Times New Roman" w:hAnsi="Times New Roman" w:cs="Times New Roman"/>
          <w:sz w:val="24"/>
          <w:szCs w:val="24"/>
        </w:rPr>
        <w:t>are</w:t>
      </w:r>
      <w:r w:rsidR="00886A19">
        <w:rPr>
          <w:rFonts w:ascii="Times New Roman" w:hAnsi="Times New Roman" w:cs="Times New Roman"/>
          <w:sz w:val="24"/>
          <w:szCs w:val="24"/>
        </w:rPr>
        <w:t xml:space="preserve"> strewn haphazardly across the</w:t>
      </w:r>
      <w:r w:rsidR="009742B0">
        <w:rPr>
          <w:rFonts w:ascii="Times New Roman" w:hAnsi="Times New Roman" w:cs="Times New Roman"/>
          <w:sz w:val="24"/>
          <w:szCs w:val="24"/>
        </w:rPr>
        <w:t xml:space="preserve"> site</w:t>
      </w:r>
      <w:r w:rsidR="00F767D8">
        <w:rPr>
          <w:rFonts w:ascii="Times New Roman" w:hAnsi="Times New Roman" w:cs="Times New Roman"/>
          <w:sz w:val="24"/>
          <w:szCs w:val="24"/>
        </w:rPr>
        <w:t xml:space="preserve">, with no safeguards in place to prevent fugitive emissions from these materials and without any authorized permit for this on-site </w:t>
      </w:r>
      <w:r w:rsidR="00485E64">
        <w:rPr>
          <w:rFonts w:ascii="Times New Roman" w:hAnsi="Times New Roman" w:cs="Times New Roman"/>
          <w:sz w:val="24"/>
          <w:szCs w:val="24"/>
        </w:rPr>
        <w:t xml:space="preserve">solid waste </w:t>
      </w:r>
      <w:r w:rsidR="00F767D8">
        <w:rPr>
          <w:rFonts w:ascii="Times New Roman" w:hAnsi="Times New Roman" w:cs="Times New Roman"/>
          <w:sz w:val="24"/>
          <w:szCs w:val="24"/>
        </w:rPr>
        <w:t xml:space="preserve">disposal.  There is no basis to expect that the proposed Alto </w:t>
      </w:r>
      <w:r w:rsidR="00485E64">
        <w:rPr>
          <w:rFonts w:ascii="Times New Roman" w:hAnsi="Times New Roman" w:cs="Times New Roman"/>
          <w:sz w:val="24"/>
          <w:szCs w:val="24"/>
        </w:rPr>
        <w:t xml:space="preserve">concrete </w:t>
      </w:r>
      <w:r w:rsidR="00F767D8">
        <w:rPr>
          <w:rFonts w:ascii="Times New Roman" w:hAnsi="Times New Roman" w:cs="Times New Roman"/>
          <w:sz w:val="24"/>
          <w:szCs w:val="24"/>
        </w:rPr>
        <w:t>batch plant would have dissimilar characteristics</w:t>
      </w:r>
      <w:r w:rsidR="009742B0">
        <w:rPr>
          <w:rFonts w:ascii="Times New Roman" w:hAnsi="Times New Roman" w:cs="Times New Roman"/>
          <w:sz w:val="24"/>
          <w:szCs w:val="24"/>
        </w:rPr>
        <w:t xml:space="preserve">. </w:t>
      </w:r>
      <w:r w:rsidR="00886A19">
        <w:rPr>
          <w:rFonts w:ascii="Times New Roman" w:hAnsi="Times New Roman" w:cs="Times New Roman"/>
          <w:sz w:val="24"/>
          <w:szCs w:val="24"/>
        </w:rPr>
        <w:t xml:space="preserve"> </w:t>
      </w:r>
    </w:p>
    <w:p w14:paraId="5127EF7E" w14:textId="3779ACCB" w:rsidR="00AD3E53" w:rsidRDefault="00AD3E53" w:rsidP="0078109E">
      <w:pPr>
        <w:rPr>
          <w:rFonts w:ascii="Times New Roman" w:hAnsi="Times New Roman" w:cs="Times New Roman"/>
          <w:sz w:val="24"/>
          <w:szCs w:val="24"/>
        </w:rPr>
      </w:pPr>
    </w:p>
    <w:p w14:paraId="57A2ECFC" w14:textId="1D53468D" w:rsidR="006D7C92" w:rsidRPr="00485E64" w:rsidRDefault="00485E64" w:rsidP="00485E64">
      <w:pPr>
        <w:rPr>
          <w:rFonts w:ascii="Times New Roman" w:hAnsi="Times New Roman" w:cs="Times New Roman"/>
          <w:sz w:val="24"/>
          <w:szCs w:val="24"/>
        </w:rPr>
      </w:pPr>
      <w:r>
        <w:rPr>
          <w:rFonts w:ascii="Times New Roman" w:hAnsi="Times New Roman" w:cs="Times New Roman"/>
          <w:sz w:val="24"/>
          <w:szCs w:val="24"/>
        </w:rPr>
        <w:t>61.</w:t>
      </w:r>
      <w:r>
        <w:rPr>
          <w:rFonts w:ascii="Times New Roman" w:hAnsi="Times New Roman" w:cs="Times New Roman"/>
          <w:sz w:val="24"/>
          <w:szCs w:val="24"/>
        </w:rPr>
        <w:tab/>
      </w:r>
      <w:r w:rsidR="00430FAE" w:rsidRPr="00485E64">
        <w:rPr>
          <w:rFonts w:ascii="Times New Roman" w:hAnsi="Times New Roman" w:cs="Times New Roman"/>
          <w:sz w:val="24"/>
          <w:szCs w:val="24"/>
        </w:rPr>
        <w:t xml:space="preserve">The industrial components of a concrete batch plant, </w:t>
      </w:r>
      <w:r w:rsidR="00AE0276" w:rsidRPr="00485E64">
        <w:rPr>
          <w:rFonts w:ascii="Times New Roman" w:hAnsi="Times New Roman" w:cs="Times New Roman"/>
          <w:sz w:val="24"/>
          <w:szCs w:val="24"/>
        </w:rPr>
        <w:t xml:space="preserve">as exemplified by </w:t>
      </w:r>
      <w:r w:rsidR="00430FAE" w:rsidRPr="00485E64">
        <w:rPr>
          <w:rFonts w:ascii="Times New Roman" w:hAnsi="Times New Roman" w:cs="Times New Roman"/>
          <w:sz w:val="24"/>
          <w:szCs w:val="24"/>
        </w:rPr>
        <w:t>Roper’s existing plant in Carrizozo</w:t>
      </w:r>
      <w:r w:rsidR="00B232F0" w:rsidRPr="00485E64">
        <w:rPr>
          <w:rFonts w:ascii="Times New Roman" w:hAnsi="Times New Roman" w:cs="Times New Roman"/>
          <w:sz w:val="24"/>
          <w:szCs w:val="24"/>
        </w:rPr>
        <w:t>,</w:t>
      </w:r>
      <w:r w:rsidR="00430FAE" w:rsidRPr="00485E64">
        <w:rPr>
          <w:rFonts w:ascii="Times New Roman" w:hAnsi="Times New Roman" w:cs="Times New Roman"/>
          <w:sz w:val="24"/>
          <w:szCs w:val="24"/>
        </w:rPr>
        <w:t xml:space="preserve"> do not conform to the natural character of the Alto area as described </w:t>
      </w:r>
      <w:r w:rsidR="00AE0276" w:rsidRPr="00485E64">
        <w:rPr>
          <w:rFonts w:ascii="Times New Roman" w:hAnsi="Times New Roman" w:cs="Times New Roman"/>
          <w:sz w:val="24"/>
          <w:szCs w:val="24"/>
        </w:rPr>
        <w:t xml:space="preserve">above </w:t>
      </w:r>
      <w:r w:rsidR="00430FAE" w:rsidRPr="00485E64">
        <w:rPr>
          <w:rFonts w:ascii="Times New Roman" w:hAnsi="Times New Roman" w:cs="Times New Roman"/>
          <w:sz w:val="24"/>
          <w:szCs w:val="24"/>
        </w:rPr>
        <w:t xml:space="preserve">and </w:t>
      </w:r>
      <w:r>
        <w:rPr>
          <w:rFonts w:ascii="Times New Roman" w:hAnsi="Times New Roman" w:cs="Times New Roman"/>
          <w:sz w:val="24"/>
          <w:szCs w:val="24"/>
        </w:rPr>
        <w:t xml:space="preserve">as </w:t>
      </w:r>
      <w:r w:rsidR="00AE0276" w:rsidRPr="00485E64">
        <w:rPr>
          <w:rFonts w:ascii="Times New Roman" w:hAnsi="Times New Roman" w:cs="Times New Roman"/>
          <w:sz w:val="24"/>
          <w:szCs w:val="24"/>
        </w:rPr>
        <w:t xml:space="preserve">further amplified </w:t>
      </w:r>
      <w:r w:rsidR="009440E3" w:rsidRPr="00485E64">
        <w:rPr>
          <w:rFonts w:ascii="Times New Roman" w:hAnsi="Times New Roman" w:cs="Times New Roman"/>
          <w:sz w:val="24"/>
          <w:szCs w:val="24"/>
        </w:rPr>
        <w:t>in this complaint</w:t>
      </w:r>
      <w:r w:rsidR="00430FAE" w:rsidRPr="00485E64">
        <w:rPr>
          <w:rFonts w:ascii="Times New Roman" w:hAnsi="Times New Roman" w:cs="Times New Roman"/>
          <w:sz w:val="24"/>
          <w:szCs w:val="24"/>
        </w:rPr>
        <w:t>.</w:t>
      </w:r>
    </w:p>
    <w:p w14:paraId="1EFC11C0" w14:textId="6590EF7A" w:rsidR="009D3E6F" w:rsidRPr="00485E64" w:rsidRDefault="00485E64" w:rsidP="00485E64">
      <w:pPr>
        <w:rPr>
          <w:rFonts w:ascii="Times New Roman" w:hAnsi="Times New Roman" w:cs="Times New Roman"/>
          <w:sz w:val="24"/>
          <w:szCs w:val="24"/>
        </w:rPr>
      </w:pPr>
      <w:r>
        <w:rPr>
          <w:rFonts w:ascii="Times New Roman" w:hAnsi="Times New Roman" w:cs="Times New Roman"/>
          <w:sz w:val="24"/>
          <w:szCs w:val="24"/>
        </w:rPr>
        <w:t>62.</w:t>
      </w:r>
      <w:r>
        <w:rPr>
          <w:rFonts w:ascii="Times New Roman" w:hAnsi="Times New Roman" w:cs="Times New Roman"/>
          <w:sz w:val="24"/>
          <w:szCs w:val="24"/>
        </w:rPr>
        <w:tab/>
      </w:r>
      <w:r w:rsidR="009D3E6F" w:rsidRPr="00485E64">
        <w:rPr>
          <w:rFonts w:ascii="Times New Roman" w:hAnsi="Times New Roman" w:cs="Times New Roman"/>
          <w:sz w:val="24"/>
          <w:szCs w:val="24"/>
        </w:rPr>
        <w:t>The Application for an Air Quality Permit submitted by Roper to the New Mexico Environment Department (“NMED”) reveals that Roper’s proposed concrete batch plant will be a source of Hazardous Air Pollutants (“HAP</w:t>
      </w:r>
      <w:r w:rsidR="00AD3E53">
        <w:rPr>
          <w:rFonts w:ascii="Times New Roman" w:hAnsi="Times New Roman" w:cs="Times New Roman"/>
          <w:sz w:val="24"/>
          <w:szCs w:val="24"/>
        </w:rPr>
        <w:t>s</w:t>
      </w:r>
      <w:r w:rsidR="009D3E6F" w:rsidRPr="00485E64">
        <w:rPr>
          <w:rFonts w:ascii="Times New Roman" w:hAnsi="Times New Roman" w:cs="Times New Roman"/>
          <w:sz w:val="24"/>
          <w:szCs w:val="24"/>
        </w:rPr>
        <w:t xml:space="preserve">”).  </w:t>
      </w:r>
      <w:r w:rsidR="009D3E6F" w:rsidRPr="00485E64">
        <w:rPr>
          <w:rFonts w:ascii="Times New Roman" w:hAnsi="Times New Roman" w:cs="Times New Roman"/>
          <w:i/>
          <w:iCs/>
          <w:sz w:val="24"/>
          <w:szCs w:val="24"/>
        </w:rPr>
        <w:t xml:space="preserve">See </w:t>
      </w:r>
      <w:r w:rsidR="009D3E6F" w:rsidRPr="00485E64">
        <w:rPr>
          <w:rFonts w:ascii="Times New Roman" w:hAnsi="Times New Roman" w:cs="Times New Roman"/>
          <w:sz w:val="24"/>
          <w:szCs w:val="24"/>
        </w:rPr>
        <w:t xml:space="preserve">Exhibit </w:t>
      </w:r>
      <w:r w:rsidR="009C79A8" w:rsidRPr="00485E64">
        <w:rPr>
          <w:rFonts w:ascii="Times New Roman" w:hAnsi="Times New Roman" w:cs="Times New Roman"/>
          <w:sz w:val="24"/>
          <w:szCs w:val="24"/>
        </w:rPr>
        <w:t>E</w:t>
      </w:r>
      <w:r w:rsidR="009D3E6F" w:rsidRPr="00485E64">
        <w:rPr>
          <w:rFonts w:ascii="Times New Roman" w:hAnsi="Times New Roman" w:cs="Times New Roman"/>
          <w:sz w:val="24"/>
          <w:szCs w:val="24"/>
        </w:rPr>
        <w:t>, Roper Application, Section 1, p. 4.</w:t>
      </w:r>
    </w:p>
    <w:p w14:paraId="079E15EA" w14:textId="62A59525" w:rsidR="00410019" w:rsidRPr="00485E64" w:rsidRDefault="00485E64" w:rsidP="00485E64">
      <w:pPr>
        <w:rPr>
          <w:rFonts w:ascii="Times New Roman" w:hAnsi="Times New Roman" w:cs="Times New Roman"/>
          <w:sz w:val="24"/>
          <w:szCs w:val="24"/>
        </w:rPr>
      </w:pPr>
      <w:r>
        <w:rPr>
          <w:rFonts w:ascii="Times New Roman" w:hAnsi="Times New Roman" w:cs="Times New Roman"/>
          <w:sz w:val="24"/>
          <w:szCs w:val="24"/>
        </w:rPr>
        <w:t>63.</w:t>
      </w:r>
      <w:r>
        <w:rPr>
          <w:rFonts w:ascii="Times New Roman" w:hAnsi="Times New Roman" w:cs="Times New Roman"/>
          <w:sz w:val="24"/>
          <w:szCs w:val="24"/>
        </w:rPr>
        <w:tab/>
      </w:r>
      <w:r w:rsidR="009D3E6F" w:rsidRPr="00485E64">
        <w:rPr>
          <w:rFonts w:ascii="Times New Roman" w:hAnsi="Times New Roman" w:cs="Times New Roman"/>
          <w:sz w:val="24"/>
          <w:szCs w:val="24"/>
        </w:rPr>
        <w:t xml:space="preserve">Roper claims that the proposed concrete batch plant will only be a “minor” source, i.e., </w:t>
      </w:r>
      <w:r w:rsidR="00AE0276" w:rsidRPr="00485E64">
        <w:rPr>
          <w:rFonts w:ascii="Times New Roman" w:hAnsi="Times New Roman" w:cs="Times New Roman"/>
          <w:sz w:val="24"/>
          <w:szCs w:val="24"/>
        </w:rPr>
        <w:t xml:space="preserve">emitting </w:t>
      </w:r>
      <w:r w:rsidR="009D3E6F" w:rsidRPr="00485E64">
        <w:rPr>
          <w:rFonts w:ascii="Times New Roman" w:hAnsi="Times New Roman" w:cs="Times New Roman"/>
          <w:sz w:val="24"/>
          <w:szCs w:val="24"/>
        </w:rPr>
        <w:t xml:space="preserve">less than </w:t>
      </w:r>
      <w:r w:rsidR="00D9395D">
        <w:rPr>
          <w:rFonts w:ascii="Times New Roman" w:hAnsi="Times New Roman" w:cs="Times New Roman"/>
          <w:sz w:val="24"/>
          <w:szCs w:val="24"/>
        </w:rPr>
        <w:t>10</w:t>
      </w:r>
      <w:r w:rsidR="00AE0276" w:rsidRPr="00485E64">
        <w:rPr>
          <w:rFonts w:ascii="Times New Roman" w:hAnsi="Times New Roman" w:cs="Times New Roman"/>
          <w:sz w:val="24"/>
          <w:szCs w:val="24"/>
        </w:rPr>
        <w:t xml:space="preserve"> tons per year</w:t>
      </w:r>
      <w:r w:rsidR="009D3E6F" w:rsidRPr="00485E64">
        <w:rPr>
          <w:rFonts w:ascii="Times New Roman" w:hAnsi="Times New Roman" w:cs="Times New Roman"/>
          <w:sz w:val="24"/>
          <w:szCs w:val="24"/>
        </w:rPr>
        <w:t xml:space="preserve"> </w:t>
      </w:r>
      <w:r w:rsidR="000224B9" w:rsidRPr="00485E64">
        <w:rPr>
          <w:rFonts w:ascii="Times New Roman" w:hAnsi="Times New Roman" w:cs="Times New Roman"/>
          <w:sz w:val="24"/>
          <w:szCs w:val="24"/>
        </w:rPr>
        <w:t>(“TPY”)</w:t>
      </w:r>
      <w:r w:rsidR="00AE0276" w:rsidRPr="00485E64">
        <w:rPr>
          <w:rFonts w:ascii="Times New Roman" w:hAnsi="Times New Roman" w:cs="Times New Roman"/>
          <w:sz w:val="24"/>
          <w:szCs w:val="24"/>
        </w:rPr>
        <w:t xml:space="preserve"> </w:t>
      </w:r>
      <w:r w:rsidR="000224B9" w:rsidRPr="00485E64">
        <w:rPr>
          <w:rFonts w:ascii="Times New Roman" w:hAnsi="Times New Roman" w:cs="Times New Roman"/>
          <w:sz w:val="24"/>
          <w:szCs w:val="24"/>
        </w:rPr>
        <w:t>of any single HAP</w:t>
      </w:r>
      <w:r w:rsidR="00D9395D">
        <w:rPr>
          <w:rFonts w:ascii="Times New Roman" w:hAnsi="Times New Roman" w:cs="Times New Roman"/>
          <w:sz w:val="24"/>
          <w:szCs w:val="24"/>
        </w:rPr>
        <w:t xml:space="preserve"> and less than 25 TPY of all HAPs</w:t>
      </w:r>
      <w:r w:rsidR="000224B9" w:rsidRPr="00485E64">
        <w:rPr>
          <w:rFonts w:ascii="Times New Roman" w:hAnsi="Times New Roman" w:cs="Times New Roman"/>
          <w:sz w:val="24"/>
          <w:szCs w:val="24"/>
        </w:rPr>
        <w:t xml:space="preserve">, only by virtue of Roper’s </w:t>
      </w:r>
      <w:r w:rsidR="001630E6" w:rsidRPr="00485E64">
        <w:rPr>
          <w:rFonts w:ascii="Times New Roman" w:hAnsi="Times New Roman" w:cs="Times New Roman"/>
          <w:sz w:val="24"/>
          <w:szCs w:val="24"/>
        </w:rPr>
        <w:t>proposed</w:t>
      </w:r>
      <w:r w:rsidR="000224B9" w:rsidRPr="00485E64">
        <w:rPr>
          <w:rFonts w:ascii="Times New Roman" w:hAnsi="Times New Roman" w:cs="Times New Roman"/>
          <w:sz w:val="24"/>
          <w:szCs w:val="24"/>
        </w:rPr>
        <w:t xml:space="preserve"> intent to implement certain controls designed to reduce HAP emissions.  </w:t>
      </w:r>
      <w:r w:rsidR="000224B9" w:rsidRPr="00485E64">
        <w:rPr>
          <w:rFonts w:ascii="Times New Roman" w:hAnsi="Times New Roman" w:cs="Times New Roman"/>
          <w:i/>
          <w:iCs/>
          <w:sz w:val="24"/>
          <w:szCs w:val="24"/>
        </w:rPr>
        <w:t xml:space="preserve">See </w:t>
      </w:r>
      <w:r w:rsidR="000224B9" w:rsidRPr="00485E64">
        <w:rPr>
          <w:rFonts w:ascii="Times New Roman" w:hAnsi="Times New Roman" w:cs="Times New Roman"/>
          <w:sz w:val="24"/>
          <w:szCs w:val="24"/>
        </w:rPr>
        <w:t xml:space="preserve">Exhibit </w:t>
      </w:r>
      <w:r w:rsidR="009C79A8" w:rsidRPr="00485E64">
        <w:rPr>
          <w:rFonts w:ascii="Times New Roman" w:hAnsi="Times New Roman" w:cs="Times New Roman"/>
          <w:sz w:val="24"/>
          <w:szCs w:val="24"/>
        </w:rPr>
        <w:t>E</w:t>
      </w:r>
      <w:r w:rsidR="000224B9" w:rsidRPr="00485E64">
        <w:rPr>
          <w:rFonts w:ascii="Times New Roman" w:hAnsi="Times New Roman" w:cs="Times New Roman"/>
          <w:sz w:val="24"/>
          <w:szCs w:val="24"/>
        </w:rPr>
        <w:t xml:space="preserve">, Roper Application, Section 1, p. 4; </w:t>
      </w:r>
      <w:r w:rsidR="000224B9" w:rsidRPr="00485E64">
        <w:rPr>
          <w:rFonts w:ascii="Times New Roman" w:hAnsi="Times New Roman" w:cs="Times New Roman"/>
          <w:i/>
          <w:iCs/>
          <w:sz w:val="24"/>
          <w:szCs w:val="24"/>
        </w:rPr>
        <w:t>id.</w:t>
      </w:r>
      <w:r w:rsidR="000224B9" w:rsidRPr="00485E64">
        <w:rPr>
          <w:rFonts w:ascii="Times New Roman" w:hAnsi="Times New Roman" w:cs="Times New Roman"/>
          <w:sz w:val="24"/>
          <w:szCs w:val="24"/>
        </w:rPr>
        <w:t xml:space="preserve">, Table 2-C, p. 1; </w:t>
      </w:r>
      <w:r w:rsidR="000224B9" w:rsidRPr="00485E64">
        <w:rPr>
          <w:rFonts w:ascii="Times New Roman" w:hAnsi="Times New Roman" w:cs="Times New Roman"/>
          <w:i/>
          <w:iCs/>
          <w:sz w:val="24"/>
          <w:szCs w:val="24"/>
        </w:rPr>
        <w:t xml:space="preserve">id., </w:t>
      </w:r>
      <w:r w:rsidR="000224B9" w:rsidRPr="00485E64">
        <w:rPr>
          <w:rFonts w:ascii="Times New Roman" w:hAnsi="Times New Roman" w:cs="Times New Roman"/>
          <w:sz w:val="24"/>
          <w:szCs w:val="24"/>
        </w:rPr>
        <w:t xml:space="preserve">Table 2-D, p. 1; </w:t>
      </w:r>
      <w:r w:rsidR="000224B9" w:rsidRPr="00485E64">
        <w:rPr>
          <w:rFonts w:ascii="Times New Roman" w:hAnsi="Times New Roman" w:cs="Times New Roman"/>
          <w:i/>
          <w:iCs/>
          <w:sz w:val="24"/>
          <w:szCs w:val="24"/>
        </w:rPr>
        <w:t xml:space="preserve">id., </w:t>
      </w:r>
      <w:r w:rsidR="000224B9" w:rsidRPr="00485E64">
        <w:rPr>
          <w:rFonts w:ascii="Times New Roman" w:hAnsi="Times New Roman" w:cs="Times New Roman"/>
          <w:sz w:val="24"/>
          <w:szCs w:val="24"/>
        </w:rPr>
        <w:t>Table 2-E, p. 1 (showing a purported reduction in emissions</w:t>
      </w:r>
      <w:r w:rsidR="00886D2E" w:rsidRPr="00485E64">
        <w:rPr>
          <w:rFonts w:ascii="Times New Roman" w:hAnsi="Times New Roman" w:cs="Times New Roman"/>
          <w:sz w:val="24"/>
          <w:szCs w:val="24"/>
        </w:rPr>
        <w:t xml:space="preserve"> from the estimated emissions</w:t>
      </w:r>
      <w:r w:rsidR="000224B9" w:rsidRPr="00485E64">
        <w:rPr>
          <w:rFonts w:ascii="Times New Roman" w:hAnsi="Times New Roman" w:cs="Times New Roman"/>
          <w:sz w:val="24"/>
          <w:szCs w:val="24"/>
        </w:rPr>
        <w:t xml:space="preserve"> </w:t>
      </w:r>
      <w:r>
        <w:rPr>
          <w:rFonts w:ascii="Times New Roman" w:hAnsi="Times New Roman" w:cs="Times New Roman"/>
          <w:sz w:val="24"/>
          <w:szCs w:val="24"/>
        </w:rPr>
        <w:t xml:space="preserve">with </w:t>
      </w:r>
      <w:r w:rsidR="000224B9" w:rsidRPr="00485E64">
        <w:rPr>
          <w:rFonts w:ascii="Times New Roman" w:hAnsi="Times New Roman" w:cs="Times New Roman"/>
          <w:sz w:val="24"/>
          <w:szCs w:val="24"/>
        </w:rPr>
        <w:t xml:space="preserve">pollution controls).  </w:t>
      </w:r>
      <w:r w:rsidR="00410019" w:rsidRPr="00485E64">
        <w:rPr>
          <w:rFonts w:ascii="Times New Roman" w:hAnsi="Times New Roman" w:cs="Times New Roman"/>
          <w:sz w:val="24"/>
          <w:szCs w:val="24"/>
        </w:rPr>
        <w:t xml:space="preserve">However, </w:t>
      </w:r>
      <w:r w:rsidR="00DD2ABA" w:rsidRPr="00485E64">
        <w:rPr>
          <w:rFonts w:ascii="Times New Roman" w:hAnsi="Times New Roman" w:cs="Times New Roman"/>
          <w:sz w:val="24"/>
          <w:szCs w:val="24"/>
        </w:rPr>
        <w:t xml:space="preserve">the only </w:t>
      </w:r>
      <w:r>
        <w:rPr>
          <w:rFonts w:ascii="Times New Roman" w:hAnsi="Times New Roman" w:cs="Times New Roman"/>
          <w:sz w:val="24"/>
          <w:szCs w:val="24"/>
        </w:rPr>
        <w:t xml:space="preserve">pollution </w:t>
      </w:r>
      <w:r w:rsidR="00DD2ABA" w:rsidRPr="00485E64">
        <w:rPr>
          <w:rFonts w:ascii="Times New Roman" w:hAnsi="Times New Roman" w:cs="Times New Roman"/>
          <w:sz w:val="24"/>
          <w:szCs w:val="24"/>
        </w:rPr>
        <w:t xml:space="preserve">controls proposed by Roper to limit </w:t>
      </w:r>
      <w:r w:rsidR="00410019" w:rsidRPr="00485E64">
        <w:rPr>
          <w:rFonts w:ascii="Times New Roman" w:hAnsi="Times New Roman" w:cs="Times New Roman"/>
          <w:sz w:val="24"/>
          <w:szCs w:val="24"/>
        </w:rPr>
        <w:t xml:space="preserve">the fugitive dust emissions at the proposed concrete batch plant are water sprayers at the exit </w:t>
      </w:r>
      <w:r w:rsidR="00410019" w:rsidRPr="00485E64">
        <w:rPr>
          <w:rFonts w:ascii="Times New Roman" w:hAnsi="Times New Roman" w:cs="Times New Roman"/>
          <w:sz w:val="24"/>
          <w:szCs w:val="24"/>
        </w:rPr>
        <w:lastRenderedPageBreak/>
        <w:t xml:space="preserve">of the aggregate/sand feed hopper.  </w:t>
      </w:r>
      <w:r w:rsidR="00410019" w:rsidRPr="00485E64">
        <w:rPr>
          <w:rFonts w:ascii="Times New Roman" w:hAnsi="Times New Roman" w:cs="Times New Roman"/>
          <w:i/>
          <w:iCs/>
          <w:sz w:val="24"/>
          <w:szCs w:val="24"/>
        </w:rPr>
        <w:t xml:space="preserve">See </w:t>
      </w:r>
      <w:r w:rsidR="00410019" w:rsidRPr="00485E64">
        <w:rPr>
          <w:rFonts w:ascii="Times New Roman" w:hAnsi="Times New Roman" w:cs="Times New Roman"/>
          <w:sz w:val="24"/>
          <w:szCs w:val="24"/>
        </w:rPr>
        <w:t xml:space="preserve">Exhibit E, Table 2-C, p.1 (showing the majority of emission control equipment as “additional moisture content.” </w:t>
      </w:r>
      <w:r w:rsidR="00AD3E53">
        <w:rPr>
          <w:rFonts w:ascii="Times New Roman" w:hAnsi="Times New Roman" w:cs="Times New Roman"/>
          <w:sz w:val="24"/>
          <w:szCs w:val="24"/>
        </w:rPr>
        <w:t>)</w:t>
      </w:r>
      <w:r w:rsidR="00021F2E">
        <w:rPr>
          <w:rFonts w:ascii="Times New Roman" w:hAnsi="Times New Roman" w:cs="Times New Roman"/>
          <w:sz w:val="24"/>
          <w:szCs w:val="24"/>
        </w:rPr>
        <w:t>.</w:t>
      </w:r>
    </w:p>
    <w:p w14:paraId="353F8E4C" w14:textId="6009C9E0" w:rsidR="001558CA" w:rsidRPr="00485E64" w:rsidRDefault="00485E64" w:rsidP="00485E64">
      <w:pPr>
        <w:rPr>
          <w:rFonts w:ascii="Times New Roman" w:hAnsi="Times New Roman" w:cs="Times New Roman"/>
          <w:sz w:val="24"/>
          <w:szCs w:val="24"/>
        </w:rPr>
      </w:pPr>
      <w:r>
        <w:rPr>
          <w:rFonts w:ascii="Times New Roman" w:hAnsi="Times New Roman" w:cs="Times New Roman"/>
          <w:sz w:val="24"/>
          <w:szCs w:val="24"/>
        </w:rPr>
        <w:t>64.</w:t>
      </w:r>
      <w:r>
        <w:rPr>
          <w:rFonts w:ascii="Times New Roman" w:hAnsi="Times New Roman" w:cs="Times New Roman"/>
          <w:sz w:val="24"/>
          <w:szCs w:val="24"/>
        </w:rPr>
        <w:tab/>
      </w:r>
      <w:r w:rsidR="000224B9" w:rsidRPr="00485E64">
        <w:rPr>
          <w:rFonts w:ascii="Times New Roman" w:hAnsi="Times New Roman" w:cs="Times New Roman"/>
          <w:sz w:val="24"/>
          <w:szCs w:val="24"/>
        </w:rPr>
        <w:t xml:space="preserve">Without </w:t>
      </w:r>
      <w:r w:rsidR="00AE0276" w:rsidRPr="00485E64">
        <w:rPr>
          <w:rFonts w:ascii="Times New Roman" w:hAnsi="Times New Roman" w:cs="Times New Roman"/>
          <w:sz w:val="24"/>
          <w:szCs w:val="24"/>
        </w:rPr>
        <w:t xml:space="preserve">an adequate water supply to implement the </w:t>
      </w:r>
      <w:r w:rsidR="000224B9" w:rsidRPr="00485E64">
        <w:rPr>
          <w:rFonts w:ascii="Times New Roman" w:hAnsi="Times New Roman" w:cs="Times New Roman"/>
          <w:sz w:val="24"/>
          <w:szCs w:val="24"/>
        </w:rPr>
        <w:t>pollution controls</w:t>
      </w:r>
      <w:r w:rsidR="00AE0276" w:rsidRPr="00485E64">
        <w:rPr>
          <w:rFonts w:ascii="Times New Roman" w:hAnsi="Times New Roman" w:cs="Times New Roman"/>
          <w:sz w:val="24"/>
          <w:szCs w:val="24"/>
        </w:rPr>
        <w:t xml:space="preserve"> and Roper’s on-going commitment to implement the controls on a constant basis</w:t>
      </w:r>
      <w:r w:rsidR="000224B9" w:rsidRPr="00485E64">
        <w:rPr>
          <w:rFonts w:ascii="Times New Roman" w:hAnsi="Times New Roman" w:cs="Times New Roman"/>
          <w:sz w:val="24"/>
          <w:szCs w:val="24"/>
        </w:rPr>
        <w:t xml:space="preserve">, </w:t>
      </w:r>
      <w:r w:rsidR="001630E6" w:rsidRPr="00485E64">
        <w:rPr>
          <w:rFonts w:ascii="Times New Roman" w:hAnsi="Times New Roman" w:cs="Times New Roman"/>
          <w:sz w:val="24"/>
          <w:szCs w:val="24"/>
        </w:rPr>
        <w:t xml:space="preserve">the proposed concrete batch plant </w:t>
      </w:r>
      <w:r w:rsidR="00AE0276" w:rsidRPr="00485E64">
        <w:rPr>
          <w:rFonts w:ascii="Times New Roman" w:hAnsi="Times New Roman" w:cs="Times New Roman"/>
          <w:sz w:val="24"/>
          <w:szCs w:val="24"/>
        </w:rPr>
        <w:t xml:space="preserve">would emit </w:t>
      </w:r>
      <w:r w:rsidR="001630E6" w:rsidRPr="00485E64">
        <w:rPr>
          <w:rFonts w:ascii="Times New Roman" w:hAnsi="Times New Roman" w:cs="Times New Roman"/>
          <w:sz w:val="24"/>
          <w:szCs w:val="24"/>
        </w:rPr>
        <w:t xml:space="preserve">over 520 </w:t>
      </w:r>
      <w:r w:rsidR="00AE0276" w:rsidRPr="00485E64">
        <w:rPr>
          <w:rFonts w:ascii="Times New Roman" w:hAnsi="Times New Roman" w:cs="Times New Roman"/>
          <w:sz w:val="24"/>
          <w:szCs w:val="24"/>
        </w:rPr>
        <w:t xml:space="preserve">TPY </w:t>
      </w:r>
      <w:r w:rsidR="001630E6" w:rsidRPr="00485E64">
        <w:rPr>
          <w:rFonts w:ascii="Times New Roman" w:hAnsi="Times New Roman" w:cs="Times New Roman"/>
          <w:sz w:val="24"/>
          <w:szCs w:val="24"/>
        </w:rPr>
        <w:t xml:space="preserve">of PM (particulate matter), 263 </w:t>
      </w:r>
      <w:r w:rsidR="00AE0276" w:rsidRPr="00485E64">
        <w:rPr>
          <w:rFonts w:ascii="Times New Roman" w:hAnsi="Times New Roman" w:cs="Times New Roman"/>
          <w:sz w:val="24"/>
          <w:szCs w:val="24"/>
        </w:rPr>
        <w:t>TPY</w:t>
      </w:r>
      <w:r w:rsidR="001630E6" w:rsidRPr="00485E64">
        <w:rPr>
          <w:rFonts w:ascii="Times New Roman" w:hAnsi="Times New Roman" w:cs="Times New Roman"/>
          <w:sz w:val="24"/>
          <w:szCs w:val="24"/>
        </w:rPr>
        <w:t xml:space="preserve"> of PM</w:t>
      </w:r>
      <w:r w:rsidR="00DD2ABA" w:rsidRPr="00485E64">
        <w:rPr>
          <w:rFonts w:ascii="Times New Roman" w:hAnsi="Times New Roman" w:cs="Times New Roman"/>
          <w:sz w:val="24"/>
          <w:szCs w:val="24"/>
        </w:rPr>
        <w:t xml:space="preserve"> </w:t>
      </w:r>
      <w:r w:rsidR="001630E6" w:rsidRPr="00485E64">
        <w:rPr>
          <w:rFonts w:ascii="Times New Roman" w:hAnsi="Times New Roman" w:cs="Times New Roman"/>
          <w:sz w:val="24"/>
          <w:szCs w:val="24"/>
        </w:rPr>
        <w:t xml:space="preserve">10 (particulate matter with a diameter of 10 micrometers or less), and 68 </w:t>
      </w:r>
      <w:r w:rsidR="00AE0276" w:rsidRPr="00485E64">
        <w:rPr>
          <w:rFonts w:ascii="Times New Roman" w:hAnsi="Times New Roman" w:cs="Times New Roman"/>
          <w:sz w:val="24"/>
          <w:szCs w:val="24"/>
        </w:rPr>
        <w:t>TPY</w:t>
      </w:r>
      <w:r w:rsidR="001630E6" w:rsidRPr="00485E64">
        <w:rPr>
          <w:rFonts w:ascii="Times New Roman" w:hAnsi="Times New Roman" w:cs="Times New Roman"/>
          <w:sz w:val="24"/>
          <w:szCs w:val="24"/>
        </w:rPr>
        <w:t xml:space="preserve"> of PM</w:t>
      </w:r>
      <w:r w:rsidR="00DD2ABA" w:rsidRPr="00485E64">
        <w:rPr>
          <w:rFonts w:ascii="Times New Roman" w:hAnsi="Times New Roman" w:cs="Times New Roman"/>
          <w:sz w:val="24"/>
          <w:szCs w:val="24"/>
        </w:rPr>
        <w:t xml:space="preserve"> </w:t>
      </w:r>
      <w:r w:rsidR="001630E6" w:rsidRPr="00485E64">
        <w:rPr>
          <w:rFonts w:ascii="Times New Roman" w:hAnsi="Times New Roman" w:cs="Times New Roman"/>
          <w:sz w:val="24"/>
          <w:szCs w:val="24"/>
        </w:rPr>
        <w:t>2.5 (part</w:t>
      </w:r>
      <w:r w:rsidR="00332BD6" w:rsidRPr="00485E64">
        <w:rPr>
          <w:rFonts w:ascii="Times New Roman" w:hAnsi="Times New Roman" w:cs="Times New Roman"/>
          <w:sz w:val="24"/>
          <w:szCs w:val="24"/>
        </w:rPr>
        <w:t xml:space="preserve">iculate matter with a diameter of 1.5 micrometers or less).  </w:t>
      </w:r>
      <w:r w:rsidR="00332BD6" w:rsidRPr="00485E64">
        <w:rPr>
          <w:rFonts w:ascii="Times New Roman" w:hAnsi="Times New Roman" w:cs="Times New Roman"/>
          <w:i/>
          <w:iCs/>
          <w:sz w:val="24"/>
          <w:szCs w:val="24"/>
        </w:rPr>
        <w:t xml:space="preserve">See </w:t>
      </w:r>
      <w:r w:rsidR="00332BD6" w:rsidRPr="00485E64">
        <w:rPr>
          <w:rFonts w:ascii="Times New Roman" w:hAnsi="Times New Roman" w:cs="Times New Roman"/>
          <w:sz w:val="24"/>
          <w:szCs w:val="24"/>
        </w:rPr>
        <w:t xml:space="preserve">Exhibit </w:t>
      </w:r>
      <w:r w:rsidR="009C79A8" w:rsidRPr="00485E64">
        <w:rPr>
          <w:rFonts w:ascii="Times New Roman" w:hAnsi="Times New Roman" w:cs="Times New Roman"/>
          <w:sz w:val="24"/>
          <w:szCs w:val="24"/>
        </w:rPr>
        <w:t>E</w:t>
      </w:r>
      <w:r w:rsidR="00332BD6" w:rsidRPr="00485E64">
        <w:rPr>
          <w:rFonts w:ascii="Times New Roman" w:hAnsi="Times New Roman" w:cs="Times New Roman"/>
          <w:sz w:val="24"/>
          <w:szCs w:val="24"/>
        </w:rPr>
        <w:t xml:space="preserve">, Roper Application, Table 2-D, p. 1.  </w:t>
      </w:r>
      <w:r w:rsidR="00410019" w:rsidRPr="00485E64">
        <w:rPr>
          <w:rFonts w:ascii="Times New Roman" w:hAnsi="Times New Roman" w:cs="Times New Roman"/>
          <w:sz w:val="24"/>
          <w:szCs w:val="24"/>
        </w:rPr>
        <w:t xml:space="preserve">As a result, </w:t>
      </w:r>
      <w:r w:rsidR="00332BD6" w:rsidRPr="00485E64">
        <w:rPr>
          <w:rFonts w:ascii="Times New Roman" w:hAnsi="Times New Roman" w:cs="Times New Roman"/>
          <w:sz w:val="24"/>
          <w:szCs w:val="24"/>
        </w:rPr>
        <w:t>the proposed concrete batch plant would be a “major” source of HAP</w:t>
      </w:r>
      <w:r w:rsidR="00410019" w:rsidRPr="00485E64">
        <w:rPr>
          <w:rFonts w:ascii="Times New Roman" w:hAnsi="Times New Roman" w:cs="Times New Roman"/>
          <w:sz w:val="24"/>
          <w:szCs w:val="24"/>
        </w:rPr>
        <w:t>,</w:t>
      </w:r>
      <w:r w:rsidR="00332BD6" w:rsidRPr="00485E64">
        <w:rPr>
          <w:rFonts w:ascii="Times New Roman" w:hAnsi="Times New Roman" w:cs="Times New Roman"/>
          <w:sz w:val="24"/>
          <w:szCs w:val="24"/>
        </w:rPr>
        <w:t xml:space="preserve"> </w:t>
      </w:r>
      <w:r w:rsidR="00410019" w:rsidRPr="00485E64">
        <w:rPr>
          <w:rFonts w:ascii="Times New Roman" w:hAnsi="Times New Roman" w:cs="Times New Roman"/>
          <w:sz w:val="24"/>
          <w:szCs w:val="24"/>
        </w:rPr>
        <w:t xml:space="preserve">defined as a source that has the potential to </w:t>
      </w:r>
      <w:r w:rsidR="00332BD6" w:rsidRPr="00485E64">
        <w:rPr>
          <w:rFonts w:ascii="Times New Roman" w:hAnsi="Times New Roman" w:cs="Times New Roman"/>
          <w:sz w:val="24"/>
          <w:szCs w:val="24"/>
        </w:rPr>
        <w:t xml:space="preserve">emit more than 10 </w:t>
      </w:r>
      <w:r w:rsidR="00410019" w:rsidRPr="00485E64">
        <w:rPr>
          <w:rFonts w:ascii="Times New Roman" w:hAnsi="Times New Roman" w:cs="Times New Roman"/>
          <w:sz w:val="24"/>
          <w:szCs w:val="24"/>
        </w:rPr>
        <w:t>TPY</w:t>
      </w:r>
      <w:r w:rsidR="00332BD6" w:rsidRPr="00485E64">
        <w:rPr>
          <w:rFonts w:ascii="Times New Roman" w:hAnsi="Times New Roman" w:cs="Times New Roman"/>
          <w:sz w:val="24"/>
          <w:szCs w:val="24"/>
        </w:rPr>
        <w:t xml:space="preserve"> of one or more </w:t>
      </w:r>
      <w:r w:rsidR="00410019" w:rsidRPr="00485E64">
        <w:rPr>
          <w:rFonts w:ascii="Times New Roman" w:hAnsi="Times New Roman" w:cs="Times New Roman"/>
          <w:sz w:val="24"/>
          <w:szCs w:val="24"/>
        </w:rPr>
        <w:t>HAPs</w:t>
      </w:r>
      <w:r w:rsidR="00AD3E53">
        <w:rPr>
          <w:rFonts w:ascii="Times New Roman" w:hAnsi="Times New Roman" w:cs="Times New Roman"/>
          <w:sz w:val="24"/>
          <w:szCs w:val="24"/>
        </w:rPr>
        <w:t xml:space="preserve"> or more than 25 TPY of all HAPs</w:t>
      </w:r>
      <w:r w:rsidR="00332BD6" w:rsidRPr="00485E64">
        <w:rPr>
          <w:rFonts w:ascii="Times New Roman" w:hAnsi="Times New Roman" w:cs="Times New Roman"/>
          <w:sz w:val="24"/>
          <w:szCs w:val="24"/>
        </w:rPr>
        <w:t>.</w:t>
      </w:r>
    </w:p>
    <w:p w14:paraId="6ECC1C4F" w14:textId="059C44AC" w:rsidR="001558CA" w:rsidRPr="00485E64" w:rsidRDefault="00485E64" w:rsidP="00485E64">
      <w:pPr>
        <w:rPr>
          <w:rFonts w:ascii="Times New Roman" w:hAnsi="Times New Roman" w:cs="Times New Roman"/>
          <w:sz w:val="24"/>
          <w:szCs w:val="24"/>
        </w:rPr>
      </w:pPr>
      <w:r>
        <w:rPr>
          <w:rFonts w:ascii="Times New Roman" w:hAnsi="Times New Roman" w:cs="Times New Roman"/>
          <w:sz w:val="24"/>
          <w:szCs w:val="24"/>
        </w:rPr>
        <w:t>65.</w:t>
      </w:r>
      <w:r>
        <w:rPr>
          <w:rFonts w:ascii="Times New Roman" w:hAnsi="Times New Roman" w:cs="Times New Roman"/>
          <w:sz w:val="24"/>
          <w:szCs w:val="24"/>
        </w:rPr>
        <w:tab/>
      </w:r>
      <w:r w:rsidR="00C57168">
        <w:rPr>
          <w:rFonts w:ascii="Times New Roman" w:hAnsi="Times New Roman" w:cs="Times New Roman"/>
          <w:sz w:val="24"/>
          <w:szCs w:val="24"/>
        </w:rPr>
        <w:t>Roper has not calculated t</w:t>
      </w:r>
      <w:r w:rsidR="00410019" w:rsidRPr="00485E64">
        <w:rPr>
          <w:rFonts w:ascii="Times New Roman" w:hAnsi="Times New Roman" w:cs="Times New Roman"/>
          <w:sz w:val="24"/>
          <w:szCs w:val="24"/>
        </w:rPr>
        <w:t xml:space="preserve">he water consumption </w:t>
      </w:r>
      <w:r w:rsidR="00C57168">
        <w:rPr>
          <w:rFonts w:ascii="Times New Roman" w:hAnsi="Times New Roman" w:cs="Times New Roman"/>
          <w:sz w:val="24"/>
          <w:szCs w:val="24"/>
        </w:rPr>
        <w:t xml:space="preserve">necessary </w:t>
      </w:r>
      <w:r w:rsidR="00410019" w:rsidRPr="00485E64">
        <w:rPr>
          <w:rFonts w:ascii="Times New Roman" w:hAnsi="Times New Roman" w:cs="Times New Roman"/>
          <w:sz w:val="24"/>
          <w:szCs w:val="24"/>
        </w:rPr>
        <w:t xml:space="preserve">to implement the </w:t>
      </w:r>
      <w:r w:rsidR="00C57168">
        <w:rPr>
          <w:rFonts w:ascii="Times New Roman" w:hAnsi="Times New Roman" w:cs="Times New Roman"/>
          <w:sz w:val="24"/>
          <w:szCs w:val="24"/>
        </w:rPr>
        <w:t xml:space="preserve">pollution </w:t>
      </w:r>
      <w:r w:rsidR="00410019" w:rsidRPr="00485E64">
        <w:rPr>
          <w:rFonts w:ascii="Times New Roman" w:hAnsi="Times New Roman" w:cs="Times New Roman"/>
          <w:sz w:val="24"/>
          <w:szCs w:val="24"/>
        </w:rPr>
        <w:t xml:space="preserve">controls proposed </w:t>
      </w:r>
      <w:r w:rsidR="00C57168">
        <w:rPr>
          <w:rFonts w:ascii="Times New Roman" w:hAnsi="Times New Roman" w:cs="Times New Roman"/>
          <w:sz w:val="24"/>
          <w:szCs w:val="24"/>
        </w:rPr>
        <w:t>for the concrete plant; however, in order to produce the large volumes of concrete estimated by Roper (500,625 cubic yards per year based on 267 days of continuous operations), Roper’s own submittals to NMED acknowledge that the concrete batch plant would consume at least 15,600,000 gallons of water, or 48 acre-feet, on an annual basis.</w:t>
      </w:r>
      <w:r w:rsidR="009A6D3F" w:rsidRPr="00485E64">
        <w:rPr>
          <w:rFonts w:ascii="Times New Roman" w:hAnsi="Times New Roman" w:cs="Times New Roman"/>
          <w:sz w:val="24"/>
          <w:szCs w:val="24"/>
        </w:rPr>
        <w:t xml:space="preserve"> Roper does not have a water right sufficient to supply such a </w:t>
      </w:r>
      <w:r w:rsidR="00C57168">
        <w:rPr>
          <w:rFonts w:ascii="Times New Roman" w:hAnsi="Times New Roman" w:cs="Times New Roman"/>
          <w:sz w:val="24"/>
          <w:szCs w:val="24"/>
        </w:rPr>
        <w:t xml:space="preserve">massive </w:t>
      </w:r>
      <w:r w:rsidR="009A6D3F" w:rsidRPr="00485E64">
        <w:rPr>
          <w:rFonts w:ascii="Times New Roman" w:hAnsi="Times New Roman" w:cs="Times New Roman"/>
          <w:sz w:val="24"/>
          <w:szCs w:val="24"/>
        </w:rPr>
        <w:t xml:space="preserve">quantity of water, and Roper has presented no </w:t>
      </w:r>
      <w:r w:rsidR="00C57168">
        <w:rPr>
          <w:rFonts w:ascii="Times New Roman" w:hAnsi="Times New Roman" w:cs="Times New Roman"/>
          <w:sz w:val="24"/>
          <w:szCs w:val="24"/>
        </w:rPr>
        <w:t xml:space="preserve">analysis </w:t>
      </w:r>
      <w:r w:rsidR="009A6D3F" w:rsidRPr="00485E64">
        <w:rPr>
          <w:rFonts w:ascii="Times New Roman" w:hAnsi="Times New Roman" w:cs="Times New Roman"/>
          <w:sz w:val="24"/>
          <w:szCs w:val="24"/>
        </w:rPr>
        <w:t xml:space="preserve">for the vast number of trucks that would be required to transport </w:t>
      </w:r>
      <w:r>
        <w:rPr>
          <w:rFonts w:ascii="Times New Roman" w:hAnsi="Times New Roman" w:cs="Times New Roman"/>
          <w:sz w:val="24"/>
          <w:szCs w:val="24"/>
        </w:rPr>
        <w:t xml:space="preserve">such a large quantity of </w:t>
      </w:r>
      <w:r w:rsidR="009A6D3F" w:rsidRPr="00485E64">
        <w:rPr>
          <w:rFonts w:ascii="Times New Roman" w:hAnsi="Times New Roman" w:cs="Times New Roman"/>
          <w:sz w:val="24"/>
          <w:szCs w:val="24"/>
        </w:rPr>
        <w:t>water</w:t>
      </w:r>
      <w:r>
        <w:rPr>
          <w:rFonts w:ascii="Times New Roman" w:hAnsi="Times New Roman" w:cs="Times New Roman"/>
          <w:sz w:val="24"/>
          <w:szCs w:val="24"/>
        </w:rPr>
        <w:t xml:space="preserve"> to the concrete batch plant location</w:t>
      </w:r>
      <w:r w:rsidR="009A6D3F" w:rsidRPr="00485E64">
        <w:rPr>
          <w:rFonts w:ascii="Times New Roman" w:hAnsi="Times New Roman" w:cs="Times New Roman"/>
          <w:sz w:val="24"/>
          <w:szCs w:val="24"/>
        </w:rPr>
        <w:t>.</w:t>
      </w:r>
      <w:r w:rsidR="00C57168">
        <w:rPr>
          <w:rFonts w:ascii="Times New Roman" w:hAnsi="Times New Roman" w:cs="Times New Roman"/>
          <w:sz w:val="24"/>
          <w:szCs w:val="24"/>
        </w:rPr>
        <w:t xml:space="preserve">  Upon information and belief, the consumption of such a large quantity of water would require virtually constant </w:t>
      </w:r>
      <w:r w:rsidR="005057AA">
        <w:rPr>
          <w:rFonts w:ascii="Times New Roman" w:hAnsi="Times New Roman" w:cs="Times New Roman"/>
          <w:sz w:val="24"/>
          <w:szCs w:val="24"/>
        </w:rPr>
        <w:t>truck deliveries on NM 220, beginning from 3:00 a.m. and continuing until 9:00 p.m., 267 days per year.</w:t>
      </w:r>
    </w:p>
    <w:p w14:paraId="4F0D9BF3" w14:textId="1D5F0DC0" w:rsidR="001558CA" w:rsidRPr="00485E64" w:rsidRDefault="00485E64" w:rsidP="00485E64">
      <w:pPr>
        <w:rPr>
          <w:rFonts w:ascii="Times New Roman" w:hAnsi="Times New Roman" w:cs="Times New Roman"/>
          <w:sz w:val="24"/>
          <w:szCs w:val="24"/>
        </w:rPr>
      </w:pPr>
      <w:r>
        <w:rPr>
          <w:rFonts w:ascii="Times New Roman" w:hAnsi="Times New Roman" w:cs="Times New Roman"/>
          <w:sz w:val="24"/>
          <w:szCs w:val="24"/>
        </w:rPr>
        <w:t>66.</w:t>
      </w:r>
      <w:r>
        <w:rPr>
          <w:rFonts w:ascii="Times New Roman" w:hAnsi="Times New Roman" w:cs="Times New Roman"/>
          <w:sz w:val="24"/>
          <w:szCs w:val="24"/>
        </w:rPr>
        <w:tab/>
      </w:r>
      <w:r w:rsidR="009C79A8" w:rsidRPr="00485E64">
        <w:rPr>
          <w:rFonts w:ascii="Times New Roman" w:hAnsi="Times New Roman" w:cs="Times New Roman"/>
          <w:sz w:val="24"/>
          <w:szCs w:val="24"/>
        </w:rPr>
        <w:t xml:space="preserve">Roper has not </w:t>
      </w:r>
      <w:r w:rsidR="009A6D3F" w:rsidRPr="00485E64">
        <w:rPr>
          <w:rFonts w:ascii="Times New Roman" w:hAnsi="Times New Roman" w:cs="Times New Roman"/>
          <w:sz w:val="24"/>
          <w:szCs w:val="24"/>
        </w:rPr>
        <w:t xml:space="preserve">proposed any mitigation </w:t>
      </w:r>
      <w:r w:rsidR="00AD3E53">
        <w:rPr>
          <w:rFonts w:ascii="Times New Roman" w:hAnsi="Times New Roman" w:cs="Times New Roman"/>
          <w:sz w:val="24"/>
          <w:szCs w:val="24"/>
        </w:rPr>
        <w:t xml:space="preserve">measures </w:t>
      </w:r>
      <w:r w:rsidR="009C79A8" w:rsidRPr="00485E64">
        <w:rPr>
          <w:rFonts w:ascii="Times New Roman" w:hAnsi="Times New Roman" w:cs="Times New Roman"/>
          <w:sz w:val="24"/>
          <w:szCs w:val="24"/>
        </w:rPr>
        <w:t>to prevent the inevitable runoff from the purported control measures from polluting the surrounding surface waters, including Little Creek, and the groundwater, which all Plaintiffs rely upon for their water consumption needs.</w:t>
      </w:r>
    </w:p>
    <w:p w14:paraId="47BADD74" w14:textId="0DB8AEFF" w:rsidR="001558CA" w:rsidRPr="00485E64" w:rsidRDefault="00485E64" w:rsidP="00485E64">
      <w:pPr>
        <w:rPr>
          <w:rFonts w:ascii="Times New Roman" w:hAnsi="Times New Roman" w:cs="Times New Roman"/>
          <w:sz w:val="24"/>
          <w:szCs w:val="24"/>
        </w:rPr>
      </w:pPr>
      <w:r>
        <w:rPr>
          <w:rFonts w:ascii="Times New Roman" w:hAnsi="Times New Roman" w:cs="Times New Roman"/>
          <w:sz w:val="24"/>
          <w:szCs w:val="24"/>
        </w:rPr>
        <w:lastRenderedPageBreak/>
        <w:t>67.</w:t>
      </w:r>
      <w:r>
        <w:rPr>
          <w:rFonts w:ascii="Times New Roman" w:hAnsi="Times New Roman" w:cs="Times New Roman"/>
          <w:sz w:val="24"/>
          <w:szCs w:val="24"/>
        </w:rPr>
        <w:tab/>
      </w:r>
      <w:r w:rsidR="009A6D3F" w:rsidRPr="00485E64">
        <w:rPr>
          <w:rFonts w:ascii="Times New Roman" w:hAnsi="Times New Roman" w:cs="Times New Roman"/>
          <w:sz w:val="24"/>
          <w:szCs w:val="24"/>
        </w:rPr>
        <w:t xml:space="preserve">In the event </w:t>
      </w:r>
      <w:r w:rsidR="00F43738" w:rsidRPr="00485E64">
        <w:rPr>
          <w:rFonts w:ascii="Times New Roman" w:hAnsi="Times New Roman" w:cs="Times New Roman"/>
          <w:sz w:val="24"/>
          <w:szCs w:val="24"/>
        </w:rPr>
        <w:t xml:space="preserve">Roper </w:t>
      </w:r>
      <w:r w:rsidR="009A6D3F" w:rsidRPr="00485E64">
        <w:rPr>
          <w:rFonts w:ascii="Times New Roman" w:hAnsi="Times New Roman" w:cs="Times New Roman"/>
          <w:sz w:val="24"/>
          <w:szCs w:val="24"/>
        </w:rPr>
        <w:t xml:space="preserve">seeks to </w:t>
      </w:r>
      <w:r w:rsidR="00F43738" w:rsidRPr="00485E64">
        <w:rPr>
          <w:rFonts w:ascii="Times New Roman" w:hAnsi="Times New Roman" w:cs="Times New Roman"/>
          <w:sz w:val="24"/>
          <w:szCs w:val="24"/>
        </w:rPr>
        <w:t>deliver</w:t>
      </w:r>
      <w:r w:rsidR="009A6D3F" w:rsidRPr="00485E64">
        <w:rPr>
          <w:rFonts w:ascii="Times New Roman" w:hAnsi="Times New Roman" w:cs="Times New Roman"/>
          <w:sz w:val="24"/>
          <w:szCs w:val="24"/>
        </w:rPr>
        <w:t xml:space="preserve"> water</w:t>
      </w:r>
      <w:r w:rsidR="00F43738" w:rsidRPr="00485E64">
        <w:rPr>
          <w:rFonts w:ascii="Times New Roman" w:hAnsi="Times New Roman" w:cs="Times New Roman"/>
          <w:sz w:val="24"/>
          <w:szCs w:val="24"/>
        </w:rPr>
        <w:t xml:space="preserve"> by truck</w:t>
      </w:r>
      <w:r>
        <w:rPr>
          <w:rFonts w:ascii="Times New Roman" w:hAnsi="Times New Roman" w:cs="Times New Roman"/>
          <w:sz w:val="24"/>
          <w:szCs w:val="24"/>
        </w:rPr>
        <w:t>s</w:t>
      </w:r>
      <w:r w:rsidR="00F43738" w:rsidRPr="00485E64">
        <w:rPr>
          <w:rFonts w:ascii="Times New Roman" w:hAnsi="Times New Roman" w:cs="Times New Roman"/>
          <w:sz w:val="24"/>
          <w:szCs w:val="24"/>
        </w:rPr>
        <w:t xml:space="preserve"> to the </w:t>
      </w:r>
      <w:r w:rsidR="009A6D3F" w:rsidRPr="00485E64">
        <w:rPr>
          <w:rFonts w:ascii="Times New Roman" w:hAnsi="Times New Roman" w:cs="Times New Roman"/>
          <w:sz w:val="24"/>
          <w:szCs w:val="24"/>
        </w:rPr>
        <w:t xml:space="preserve">proposed </w:t>
      </w:r>
      <w:r>
        <w:rPr>
          <w:rFonts w:ascii="Times New Roman" w:hAnsi="Times New Roman" w:cs="Times New Roman"/>
          <w:sz w:val="24"/>
          <w:szCs w:val="24"/>
        </w:rPr>
        <w:t xml:space="preserve">concrete batch plant </w:t>
      </w:r>
      <w:r w:rsidR="00F43738" w:rsidRPr="00485E64">
        <w:rPr>
          <w:rFonts w:ascii="Times New Roman" w:hAnsi="Times New Roman" w:cs="Times New Roman"/>
          <w:sz w:val="24"/>
          <w:szCs w:val="24"/>
        </w:rPr>
        <w:t xml:space="preserve">to implement the water spray </w:t>
      </w:r>
      <w:r w:rsidR="009A6D3F" w:rsidRPr="00485E64">
        <w:rPr>
          <w:rFonts w:ascii="Times New Roman" w:hAnsi="Times New Roman" w:cs="Times New Roman"/>
          <w:sz w:val="24"/>
          <w:szCs w:val="24"/>
        </w:rPr>
        <w:t xml:space="preserve">control </w:t>
      </w:r>
      <w:r w:rsidR="00F43738" w:rsidRPr="00485E64">
        <w:rPr>
          <w:rFonts w:ascii="Times New Roman" w:hAnsi="Times New Roman" w:cs="Times New Roman"/>
          <w:sz w:val="24"/>
          <w:szCs w:val="24"/>
        </w:rPr>
        <w:t xml:space="preserve">measures, </w:t>
      </w:r>
      <w:r w:rsidR="009A6D3F" w:rsidRPr="00485E64">
        <w:rPr>
          <w:rFonts w:ascii="Times New Roman" w:hAnsi="Times New Roman" w:cs="Times New Roman"/>
          <w:sz w:val="24"/>
          <w:szCs w:val="24"/>
        </w:rPr>
        <w:t xml:space="preserve">such a proposal would </w:t>
      </w:r>
      <w:r>
        <w:rPr>
          <w:rFonts w:ascii="Times New Roman" w:hAnsi="Times New Roman" w:cs="Times New Roman"/>
          <w:sz w:val="24"/>
          <w:szCs w:val="24"/>
        </w:rPr>
        <w:t xml:space="preserve">exacerbate </w:t>
      </w:r>
      <w:r w:rsidR="00F43738" w:rsidRPr="00485E64">
        <w:rPr>
          <w:rFonts w:ascii="Times New Roman" w:hAnsi="Times New Roman" w:cs="Times New Roman"/>
          <w:sz w:val="24"/>
          <w:szCs w:val="24"/>
        </w:rPr>
        <w:t>truck traffic on NM 22</w:t>
      </w:r>
      <w:r>
        <w:rPr>
          <w:rFonts w:ascii="Times New Roman" w:hAnsi="Times New Roman" w:cs="Times New Roman"/>
          <w:sz w:val="24"/>
          <w:szCs w:val="24"/>
        </w:rPr>
        <w:t>0</w:t>
      </w:r>
      <w:r w:rsidR="00AD3E53">
        <w:rPr>
          <w:rFonts w:ascii="Times New Roman" w:hAnsi="Times New Roman" w:cs="Times New Roman"/>
          <w:sz w:val="24"/>
          <w:szCs w:val="24"/>
        </w:rPr>
        <w:t>,</w:t>
      </w:r>
      <w:r>
        <w:rPr>
          <w:rFonts w:ascii="Times New Roman" w:hAnsi="Times New Roman" w:cs="Times New Roman"/>
          <w:sz w:val="24"/>
          <w:szCs w:val="24"/>
        </w:rPr>
        <w:t xml:space="preserve"> in addition to the traffic from trucks necessary to transport concrete</w:t>
      </w:r>
      <w:r w:rsidR="00AD3E53">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9A6D3F" w:rsidRPr="00485E64">
        <w:rPr>
          <w:rFonts w:ascii="Times New Roman" w:hAnsi="Times New Roman" w:cs="Times New Roman"/>
          <w:sz w:val="24"/>
          <w:szCs w:val="24"/>
        </w:rPr>
        <w:t xml:space="preserve">increase the </w:t>
      </w:r>
      <w:r w:rsidR="00F43738" w:rsidRPr="00485E64">
        <w:rPr>
          <w:rFonts w:ascii="Times New Roman" w:hAnsi="Times New Roman" w:cs="Times New Roman"/>
          <w:sz w:val="24"/>
          <w:szCs w:val="24"/>
        </w:rPr>
        <w:t xml:space="preserve">noise </w:t>
      </w:r>
      <w:r w:rsidR="0084331A" w:rsidRPr="00485E64">
        <w:rPr>
          <w:rFonts w:ascii="Times New Roman" w:hAnsi="Times New Roman" w:cs="Times New Roman"/>
          <w:sz w:val="24"/>
          <w:szCs w:val="24"/>
        </w:rPr>
        <w:t xml:space="preserve">emanating </w:t>
      </w:r>
      <w:r w:rsidR="00F43738" w:rsidRPr="00485E64">
        <w:rPr>
          <w:rFonts w:ascii="Times New Roman" w:hAnsi="Times New Roman" w:cs="Times New Roman"/>
          <w:sz w:val="24"/>
          <w:szCs w:val="24"/>
        </w:rPr>
        <w:t>from both the proposed concrete batch plant site and from the highway itself.</w:t>
      </w:r>
    </w:p>
    <w:p w14:paraId="221ABBB2" w14:textId="7C863979" w:rsidR="001558CA" w:rsidRPr="00485E64" w:rsidRDefault="00485E64" w:rsidP="00485E64">
      <w:pPr>
        <w:rPr>
          <w:rFonts w:ascii="Times New Roman" w:hAnsi="Times New Roman" w:cs="Times New Roman"/>
          <w:sz w:val="24"/>
          <w:szCs w:val="24"/>
        </w:rPr>
      </w:pPr>
      <w:r>
        <w:rPr>
          <w:rFonts w:ascii="Times New Roman" w:hAnsi="Times New Roman" w:cs="Times New Roman"/>
          <w:sz w:val="24"/>
          <w:szCs w:val="24"/>
        </w:rPr>
        <w:t>68.</w:t>
      </w:r>
      <w:r>
        <w:rPr>
          <w:rFonts w:ascii="Times New Roman" w:hAnsi="Times New Roman" w:cs="Times New Roman"/>
          <w:sz w:val="24"/>
          <w:szCs w:val="24"/>
        </w:rPr>
        <w:tab/>
      </w:r>
      <w:r w:rsidR="00191407" w:rsidRPr="00485E64">
        <w:rPr>
          <w:rFonts w:ascii="Times New Roman" w:hAnsi="Times New Roman" w:cs="Times New Roman"/>
          <w:sz w:val="24"/>
          <w:szCs w:val="24"/>
        </w:rPr>
        <w:t xml:space="preserve">Even with the purported controls to contain air pollution, Roper estimates that the proposed concrete batch plant will emit over 5 tons of PM per year, almost 2 tons of PM10 per year, and </w:t>
      </w:r>
      <w:r w:rsidR="009A6D3F" w:rsidRPr="00485E64">
        <w:rPr>
          <w:rFonts w:ascii="Times New Roman" w:hAnsi="Times New Roman" w:cs="Times New Roman"/>
          <w:sz w:val="24"/>
          <w:szCs w:val="24"/>
        </w:rPr>
        <w:t>0</w:t>
      </w:r>
      <w:r w:rsidR="00191407" w:rsidRPr="00485E64">
        <w:rPr>
          <w:rFonts w:ascii="Times New Roman" w:hAnsi="Times New Roman" w:cs="Times New Roman"/>
          <w:sz w:val="24"/>
          <w:szCs w:val="24"/>
        </w:rPr>
        <w:t>.37 tons of PM</w:t>
      </w:r>
      <w:r w:rsidR="009A6D3F" w:rsidRPr="00485E64">
        <w:rPr>
          <w:rFonts w:ascii="Times New Roman" w:hAnsi="Times New Roman" w:cs="Times New Roman"/>
          <w:sz w:val="24"/>
          <w:szCs w:val="24"/>
        </w:rPr>
        <w:t xml:space="preserve"> </w:t>
      </w:r>
      <w:r w:rsidR="00191407" w:rsidRPr="00485E64">
        <w:rPr>
          <w:rFonts w:ascii="Times New Roman" w:hAnsi="Times New Roman" w:cs="Times New Roman"/>
          <w:sz w:val="24"/>
          <w:szCs w:val="24"/>
        </w:rPr>
        <w:t xml:space="preserve">2.5 per year.  </w:t>
      </w:r>
      <w:r w:rsidR="00191407" w:rsidRPr="00485E64">
        <w:rPr>
          <w:rFonts w:ascii="Times New Roman" w:hAnsi="Times New Roman" w:cs="Times New Roman"/>
          <w:i/>
          <w:iCs/>
          <w:sz w:val="24"/>
          <w:szCs w:val="24"/>
        </w:rPr>
        <w:t xml:space="preserve">See </w:t>
      </w:r>
      <w:r w:rsidR="00191407" w:rsidRPr="00485E64">
        <w:rPr>
          <w:rFonts w:ascii="Times New Roman" w:hAnsi="Times New Roman" w:cs="Times New Roman"/>
          <w:sz w:val="24"/>
          <w:szCs w:val="24"/>
        </w:rPr>
        <w:t xml:space="preserve">Exhibit </w:t>
      </w:r>
      <w:r w:rsidR="0084331A" w:rsidRPr="00485E64">
        <w:rPr>
          <w:rFonts w:ascii="Times New Roman" w:hAnsi="Times New Roman" w:cs="Times New Roman"/>
          <w:sz w:val="24"/>
          <w:szCs w:val="24"/>
        </w:rPr>
        <w:t>E</w:t>
      </w:r>
      <w:r w:rsidR="00191407" w:rsidRPr="00485E64">
        <w:rPr>
          <w:rFonts w:ascii="Times New Roman" w:hAnsi="Times New Roman" w:cs="Times New Roman"/>
          <w:sz w:val="24"/>
          <w:szCs w:val="24"/>
        </w:rPr>
        <w:t>, Table 2-E, p. 1.</w:t>
      </w:r>
      <w:r w:rsidR="009A6D3F" w:rsidRPr="00485E64">
        <w:rPr>
          <w:rFonts w:ascii="Times New Roman" w:hAnsi="Times New Roman" w:cs="Times New Roman"/>
          <w:sz w:val="24"/>
          <w:szCs w:val="24"/>
        </w:rPr>
        <w:t xml:space="preserve">  These </w:t>
      </w:r>
      <w:r w:rsidR="00430FAE" w:rsidRPr="00485E64">
        <w:rPr>
          <w:rFonts w:ascii="Times New Roman" w:hAnsi="Times New Roman" w:cs="Times New Roman"/>
          <w:sz w:val="24"/>
          <w:szCs w:val="24"/>
        </w:rPr>
        <w:t xml:space="preserve">dust emissions will </w:t>
      </w:r>
      <w:r w:rsidR="00DB0E8D" w:rsidRPr="00485E64">
        <w:rPr>
          <w:rFonts w:ascii="Times New Roman" w:hAnsi="Times New Roman" w:cs="Times New Roman"/>
          <w:sz w:val="24"/>
          <w:szCs w:val="24"/>
        </w:rPr>
        <w:t xml:space="preserve">undoubtedly </w:t>
      </w:r>
      <w:r w:rsidR="002D245E" w:rsidRPr="00485E64">
        <w:rPr>
          <w:rFonts w:ascii="Times New Roman" w:hAnsi="Times New Roman" w:cs="Times New Roman"/>
          <w:sz w:val="24"/>
          <w:szCs w:val="24"/>
        </w:rPr>
        <w:t xml:space="preserve">become fugitive and </w:t>
      </w:r>
      <w:r>
        <w:rPr>
          <w:rFonts w:ascii="Times New Roman" w:hAnsi="Times New Roman" w:cs="Times New Roman"/>
          <w:sz w:val="24"/>
          <w:szCs w:val="24"/>
        </w:rPr>
        <w:t xml:space="preserve">migrate </w:t>
      </w:r>
      <w:r w:rsidR="002D245E" w:rsidRPr="00485E64">
        <w:rPr>
          <w:rFonts w:ascii="Times New Roman" w:hAnsi="Times New Roman" w:cs="Times New Roman"/>
          <w:sz w:val="24"/>
          <w:szCs w:val="24"/>
        </w:rPr>
        <w:t>to nearby propert</w:t>
      </w:r>
      <w:r w:rsidR="00EC7AE5">
        <w:rPr>
          <w:rFonts w:ascii="Times New Roman" w:hAnsi="Times New Roman" w:cs="Times New Roman"/>
          <w:sz w:val="24"/>
          <w:szCs w:val="24"/>
        </w:rPr>
        <w:t>ies</w:t>
      </w:r>
      <w:r w:rsidR="002D245E" w:rsidRPr="00485E64">
        <w:rPr>
          <w:rFonts w:ascii="Times New Roman" w:hAnsi="Times New Roman" w:cs="Times New Roman"/>
          <w:sz w:val="24"/>
          <w:szCs w:val="24"/>
        </w:rPr>
        <w:t xml:space="preserve">.  The fugitive dust would be </w:t>
      </w:r>
      <w:r w:rsidR="00430FAE" w:rsidRPr="00485E64">
        <w:rPr>
          <w:rFonts w:ascii="Times New Roman" w:hAnsi="Times New Roman" w:cs="Times New Roman"/>
          <w:sz w:val="24"/>
          <w:szCs w:val="24"/>
        </w:rPr>
        <w:t xml:space="preserve">particularly difficult to control </w:t>
      </w:r>
      <w:r w:rsidR="002D245E" w:rsidRPr="00485E64">
        <w:rPr>
          <w:rFonts w:ascii="Times New Roman" w:hAnsi="Times New Roman" w:cs="Times New Roman"/>
          <w:sz w:val="24"/>
          <w:szCs w:val="24"/>
        </w:rPr>
        <w:t xml:space="preserve">after it </w:t>
      </w:r>
      <w:r w:rsidR="00DB0E8D" w:rsidRPr="00485E64">
        <w:rPr>
          <w:rFonts w:ascii="Times New Roman" w:hAnsi="Times New Roman" w:cs="Times New Roman"/>
          <w:sz w:val="24"/>
          <w:szCs w:val="24"/>
        </w:rPr>
        <w:t>solid</w:t>
      </w:r>
      <w:r w:rsidR="002D245E" w:rsidRPr="00485E64">
        <w:rPr>
          <w:rFonts w:ascii="Times New Roman" w:hAnsi="Times New Roman" w:cs="Times New Roman"/>
          <w:sz w:val="24"/>
          <w:szCs w:val="24"/>
        </w:rPr>
        <w:t xml:space="preserve">ifies with the application of </w:t>
      </w:r>
      <w:r w:rsidR="00DB0E8D" w:rsidRPr="00485E64">
        <w:rPr>
          <w:rFonts w:ascii="Times New Roman" w:hAnsi="Times New Roman" w:cs="Times New Roman"/>
          <w:sz w:val="24"/>
          <w:szCs w:val="24"/>
        </w:rPr>
        <w:t xml:space="preserve">moisture. </w:t>
      </w:r>
    </w:p>
    <w:p w14:paraId="752097AC" w14:textId="1EAB4253" w:rsidR="001558CA" w:rsidRPr="00EC7AE5" w:rsidRDefault="00EC7AE5" w:rsidP="00EC7AE5">
      <w:pPr>
        <w:rPr>
          <w:rFonts w:ascii="Times New Roman" w:hAnsi="Times New Roman" w:cs="Times New Roman"/>
          <w:sz w:val="24"/>
          <w:szCs w:val="24"/>
        </w:rPr>
      </w:pPr>
      <w:r>
        <w:rPr>
          <w:rFonts w:ascii="Times New Roman" w:hAnsi="Times New Roman" w:cs="Times New Roman"/>
          <w:sz w:val="24"/>
          <w:szCs w:val="24"/>
        </w:rPr>
        <w:t>69.</w:t>
      </w:r>
      <w:r>
        <w:rPr>
          <w:rFonts w:ascii="Times New Roman" w:hAnsi="Times New Roman" w:cs="Times New Roman"/>
          <w:sz w:val="24"/>
          <w:szCs w:val="24"/>
        </w:rPr>
        <w:tab/>
      </w:r>
      <w:r w:rsidR="00DB0E8D" w:rsidRPr="00EC7AE5">
        <w:rPr>
          <w:rFonts w:ascii="Times New Roman" w:hAnsi="Times New Roman" w:cs="Times New Roman"/>
          <w:sz w:val="24"/>
          <w:szCs w:val="24"/>
        </w:rPr>
        <w:t>Fugitive dust emissions will also occur when required routine maintenance is performed on the silo filters.</w:t>
      </w:r>
    </w:p>
    <w:p w14:paraId="38FF5893" w14:textId="0919C3B2" w:rsidR="006D7C92" w:rsidRPr="00EC7AE5" w:rsidRDefault="00EC7AE5" w:rsidP="00EC7AE5">
      <w:pPr>
        <w:rPr>
          <w:rFonts w:ascii="Times New Roman" w:hAnsi="Times New Roman" w:cs="Times New Roman"/>
          <w:sz w:val="24"/>
          <w:szCs w:val="24"/>
        </w:rPr>
      </w:pPr>
      <w:r>
        <w:rPr>
          <w:rFonts w:ascii="Times New Roman" w:hAnsi="Times New Roman" w:cs="Times New Roman"/>
          <w:sz w:val="24"/>
          <w:szCs w:val="24"/>
        </w:rPr>
        <w:t>70.</w:t>
      </w:r>
      <w:r>
        <w:rPr>
          <w:rFonts w:ascii="Times New Roman" w:hAnsi="Times New Roman" w:cs="Times New Roman"/>
          <w:sz w:val="24"/>
          <w:szCs w:val="24"/>
        </w:rPr>
        <w:tab/>
      </w:r>
      <w:r w:rsidR="00F43738" w:rsidRPr="00EC7AE5">
        <w:rPr>
          <w:rFonts w:ascii="Times New Roman" w:hAnsi="Times New Roman" w:cs="Times New Roman"/>
          <w:sz w:val="24"/>
          <w:szCs w:val="24"/>
        </w:rPr>
        <w:t>Roper intends to operate the concrete batch plant from 3</w:t>
      </w:r>
      <w:r>
        <w:rPr>
          <w:rFonts w:ascii="Times New Roman" w:hAnsi="Times New Roman" w:cs="Times New Roman"/>
          <w:sz w:val="24"/>
          <w:szCs w:val="24"/>
        </w:rPr>
        <w:t>:00</w:t>
      </w:r>
      <w:r w:rsidR="00F43738" w:rsidRPr="00EC7AE5">
        <w:rPr>
          <w:rFonts w:ascii="Times New Roman" w:hAnsi="Times New Roman" w:cs="Times New Roman"/>
          <w:sz w:val="24"/>
          <w:szCs w:val="24"/>
        </w:rPr>
        <w:t xml:space="preserve"> a.m. until 9</w:t>
      </w:r>
      <w:r>
        <w:rPr>
          <w:rFonts w:ascii="Times New Roman" w:hAnsi="Times New Roman" w:cs="Times New Roman"/>
          <w:sz w:val="24"/>
          <w:szCs w:val="24"/>
        </w:rPr>
        <w:t>:00</w:t>
      </w:r>
      <w:r w:rsidR="00F43738" w:rsidRPr="00EC7AE5">
        <w:rPr>
          <w:rFonts w:ascii="Times New Roman" w:hAnsi="Times New Roman" w:cs="Times New Roman"/>
          <w:sz w:val="24"/>
          <w:szCs w:val="24"/>
        </w:rPr>
        <w:t xml:space="preserve"> p.m. </w:t>
      </w:r>
      <w:r w:rsidR="00640466" w:rsidRPr="00EC7AE5">
        <w:rPr>
          <w:rFonts w:ascii="Times New Roman" w:hAnsi="Times New Roman" w:cs="Times New Roman"/>
          <w:sz w:val="24"/>
          <w:szCs w:val="24"/>
        </w:rPr>
        <w:t>for the months of May, June, July and August; from 4</w:t>
      </w:r>
      <w:r>
        <w:rPr>
          <w:rFonts w:ascii="Times New Roman" w:hAnsi="Times New Roman" w:cs="Times New Roman"/>
          <w:sz w:val="24"/>
          <w:szCs w:val="24"/>
        </w:rPr>
        <w:t>:00</w:t>
      </w:r>
      <w:r w:rsidR="00640466" w:rsidRPr="00EC7AE5">
        <w:rPr>
          <w:rFonts w:ascii="Times New Roman" w:hAnsi="Times New Roman" w:cs="Times New Roman"/>
          <w:sz w:val="24"/>
          <w:szCs w:val="24"/>
        </w:rPr>
        <w:t xml:space="preserve"> a.m. until 8</w:t>
      </w:r>
      <w:r>
        <w:rPr>
          <w:rFonts w:ascii="Times New Roman" w:hAnsi="Times New Roman" w:cs="Times New Roman"/>
          <w:sz w:val="24"/>
          <w:szCs w:val="24"/>
        </w:rPr>
        <w:t>:00</w:t>
      </w:r>
      <w:r w:rsidR="00640466" w:rsidRPr="00EC7AE5">
        <w:rPr>
          <w:rFonts w:ascii="Times New Roman" w:hAnsi="Times New Roman" w:cs="Times New Roman"/>
          <w:sz w:val="24"/>
          <w:szCs w:val="24"/>
        </w:rPr>
        <w:t xml:space="preserve"> p.m. for the months of April, and September; from 5</w:t>
      </w:r>
      <w:r>
        <w:rPr>
          <w:rFonts w:ascii="Times New Roman" w:hAnsi="Times New Roman" w:cs="Times New Roman"/>
          <w:sz w:val="24"/>
          <w:szCs w:val="24"/>
        </w:rPr>
        <w:t>:00</w:t>
      </w:r>
      <w:r w:rsidR="00640466" w:rsidRPr="00EC7AE5">
        <w:rPr>
          <w:rFonts w:ascii="Times New Roman" w:hAnsi="Times New Roman" w:cs="Times New Roman"/>
          <w:sz w:val="24"/>
          <w:szCs w:val="24"/>
        </w:rPr>
        <w:t xml:space="preserve"> a.m. until 7</w:t>
      </w:r>
      <w:r>
        <w:rPr>
          <w:rFonts w:ascii="Times New Roman" w:hAnsi="Times New Roman" w:cs="Times New Roman"/>
          <w:sz w:val="24"/>
          <w:szCs w:val="24"/>
        </w:rPr>
        <w:t>:00</w:t>
      </w:r>
      <w:r w:rsidR="00640466" w:rsidRPr="00EC7AE5">
        <w:rPr>
          <w:rFonts w:ascii="Times New Roman" w:hAnsi="Times New Roman" w:cs="Times New Roman"/>
          <w:sz w:val="24"/>
          <w:szCs w:val="24"/>
        </w:rPr>
        <w:t xml:space="preserve"> p.m. for the months of March and October; </w:t>
      </w:r>
      <w:r w:rsidR="00751317" w:rsidRPr="00EC7AE5">
        <w:rPr>
          <w:rFonts w:ascii="Times New Roman" w:hAnsi="Times New Roman" w:cs="Times New Roman"/>
          <w:sz w:val="24"/>
          <w:szCs w:val="24"/>
        </w:rPr>
        <w:t xml:space="preserve">and, </w:t>
      </w:r>
      <w:r w:rsidR="00640466" w:rsidRPr="00EC7AE5">
        <w:rPr>
          <w:rFonts w:ascii="Times New Roman" w:hAnsi="Times New Roman" w:cs="Times New Roman"/>
          <w:sz w:val="24"/>
          <w:szCs w:val="24"/>
        </w:rPr>
        <w:t xml:space="preserve">from </w:t>
      </w:r>
      <w:r w:rsidR="00751317" w:rsidRPr="00EC7AE5">
        <w:rPr>
          <w:rFonts w:ascii="Times New Roman" w:hAnsi="Times New Roman" w:cs="Times New Roman"/>
          <w:sz w:val="24"/>
          <w:szCs w:val="24"/>
        </w:rPr>
        <w:t xml:space="preserve">7 a.m. until 6 p.m. for the months of January, February, November and December. </w:t>
      </w:r>
      <w:r w:rsidR="00640466" w:rsidRPr="00EC7AE5">
        <w:rPr>
          <w:rFonts w:ascii="Times New Roman" w:hAnsi="Times New Roman" w:cs="Times New Roman"/>
          <w:sz w:val="24"/>
          <w:szCs w:val="24"/>
        </w:rPr>
        <w:t xml:space="preserve"> </w:t>
      </w:r>
      <w:r w:rsidR="00751317" w:rsidRPr="00EC7AE5">
        <w:rPr>
          <w:rFonts w:ascii="Times New Roman" w:hAnsi="Times New Roman" w:cs="Times New Roman"/>
          <w:i/>
          <w:iCs/>
          <w:sz w:val="24"/>
          <w:szCs w:val="24"/>
        </w:rPr>
        <w:t xml:space="preserve">See </w:t>
      </w:r>
      <w:r w:rsidR="00751317" w:rsidRPr="00EC7AE5">
        <w:rPr>
          <w:rFonts w:ascii="Times New Roman" w:hAnsi="Times New Roman" w:cs="Times New Roman"/>
          <w:sz w:val="24"/>
          <w:szCs w:val="24"/>
        </w:rPr>
        <w:t>Exhibit D, Section 3, p. 2.</w:t>
      </w:r>
      <w:r w:rsidR="00592AA6" w:rsidRPr="00EC7AE5">
        <w:rPr>
          <w:rFonts w:ascii="Times New Roman" w:hAnsi="Times New Roman" w:cs="Times New Roman"/>
          <w:sz w:val="24"/>
          <w:szCs w:val="24"/>
        </w:rPr>
        <w:t xml:space="preserve">  </w:t>
      </w:r>
      <w:r w:rsidR="00886D2E" w:rsidRPr="00EC7AE5">
        <w:rPr>
          <w:rFonts w:ascii="Times New Roman" w:hAnsi="Times New Roman" w:cs="Times New Roman"/>
          <w:sz w:val="24"/>
          <w:szCs w:val="24"/>
        </w:rPr>
        <w:t>Th</w:t>
      </w:r>
      <w:r>
        <w:rPr>
          <w:rFonts w:ascii="Times New Roman" w:hAnsi="Times New Roman" w:cs="Times New Roman"/>
          <w:sz w:val="24"/>
          <w:szCs w:val="24"/>
        </w:rPr>
        <w:t>e</w:t>
      </w:r>
      <w:r w:rsidR="002D245E" w:rsidRPr="00EC7AE5">
        <w:rPr>
          <w:rFonts w:ascii="Times New Roman" w:hAnsi="Times New Roman" w:cs="Times New Roman"/>
          <w:sz w:val="24"/>
          <w:szCs w:val="24"/>
        </w:rPr>
        <w:t>s</w:t>
      </w:r>
      <w:r>
        <w:rPr>
          <w:rFonts w:ascii="Times New Roman" w:hAnsi="Times New Roman" w:cs="Times New Roman"/>
          <w:sz w:val="24"/>
          <w:szCs w:val="24"/>
        </w:rPr>
        <w:t>e</w:t>
      </w:r>
      <w:r w:rsidR="002D245E" w:rsidRPr="00EC7AE5">
        <w:rPr>
          <w:rFonts w:ascii="Times New Roman" w:hAnsi="Times New Roman" w:cs="Times New Roman"/>
          <w:sz w:val="24"/>
          <w:szCs w:val="24"/>
        </w:rPr>
        <w:t xml:space="preserve"> extensive</w:t>
      </w:r>
      <w:r w:rsidR="00886D2E" w:rsidRPr="00EC7AE5">
        <w:rPr>
          <w:rFonts w:ascii="Times New Roman" w:hAnsi="Times New Roman" w:cs="Times New Roman"/>
          <w:sz w:val="24"/>
          <w:szCs w:val="24"/>
        </w:rPr>
        <w:t xml:space="preserve"> operation</w:t>
      </w:r>
      <w:r>
        <w:rPr>
          <w:rFonts w:ascii="Times New Roman" w:hAnsi="Times New Roman" w:cs="Times New Roman"/>
          <w:sz w:val="24"/>
          <w:szCs w:val="24"/>
        </w:rPr>
        <w:t>s</w:t>
      </w:r>
      <w:r w:rsidR="00886D2E" w:rsidRPr="00EC7AE5">
        <w:rPr>
          <w:rFonts w:ascii="Times New Roman" w:hAnsi="Times New Roman" w:cs="Times New Roman"/>
          <w:sz w:val="24"/>
          <w:szCs w:val="24"/>
        </w:rPr>
        <w:t xml:space="preserve"> will result in significant and unreasonable noise levels, including noise from the aggregate materials (sand, cement, and rock) being loaded into metal aggregate storage bins.</w:t>
      </w:r>
      <w:r w:rsidR="002D245E" w:rsidRPr="00EC7AE5">
        <w:rPr>
          <w:rFonts w:ascii="Times New Roman" w:hAnsi="Times New Roman" w:cs="Times New Roman"/>
          <w:sz w:val="24"/>
          <w:szCs w:val="24"/>
        </w:rPr>
        <w:t xml:space="preserve">  </w:t>
      </w:r>
      <w:r w:rsidR="006D7C92" w:rsidRPr="00EC7AE5">
        <w:rPr>
          <w:rFonts w:ascii="Times New Roman" w:hAnsi="Times New Roman" w:cs="Times New Roman"/>
          <w:sz w:val="24"/>
          <w:szCs w:val="24"/>
        </w:rPr>
        <w:t xml:space="preserve">Substantial noise will also be generated </w:t>
      </w:r>
      <w:r w:rsidR="002D245E" w:rsidRPr="00EC7AE5">
        <w:rPr>
          <w:rFonts w:ascii="Times New Roman" w:hAnsi="Times New Roman" w:cs="Times New Roman"/>
          <w:sz w:val="24"/>
          <w:szCs w:val="24"/>
        </w:rPr>
        <w:t xml:space="preserve">by </w:t>
      </w:r>
      <w:r w:rsidR="006D7C92" w:rsidRPr="00EC7AE5">
        <w:rPr>
          <w:rFonts w:ascii="Times New Roman" w:hAnsi="Times New Roman" w:cs="Times New Roman"/>
          <w:sz w:val="24"/>
          <w:szCs w:val="24"/>
        </w:rPr>
        <w:t>the transport</w:t>
      </w:r>
      <w:r w:rsidR="002D245E" w:rsidRPr="00EC7AE5">
        <w:rPr>
          <w:rFonts w:ascii="Times New Roman" w:hAnsi="Times New Roman" w:cs="Times New Roman"/>
          <w:sz w:val="24"/>
          <w:szCs w:val="24"/>
        </w:rPr>
        <w:t>ation</w:t>
      </w:r>
      <w:r w:rsidR="006D7C92" w:rsidRPr="00EC7AE5">
        <w:rPr>
          <w:rFonts w:ascii="Times New Roman" w:hAnsi="Times New Roman" w:cs="Times New Roman"/>
          <w:sz w:val="24"/>
          <w:szCs w:val="24"/>
        </w:rPr>
        <w:t xml:space="preserve"> of the aggregates </w:t>
      </w:r>
      <w:r w:rsidR="002D245E" w:rsidRPr="00EC7AE5">
        <w:rPr>
          <w:rFonts w:ascii="Times New Roman" w:hAnsi="Times New Roman" w:cs="Times New Roman"/>
          <w:sz w:val="24"/>
          <w:szCs w:val="24"/>
        </w:rPr>
        <w:t xml:space="preserve">by conveyor belt </w:t>
      </w:r>
      <w:r w:rsidR="006D7C92" w:rsidRPr="00EC7AE5">
        <w:rPr>
          <w:rFonts w:ascii="Times New Roman" w:hAnsi="Times New Roman" w:cs="Times New Roman"/>
          <w:sz w:val="24"/>
          <w:szCs w:val="24"/>
        </w:rPr>
        <w:t xml:space="preserve">from bins into large metal silos.  </w:t>
      </w:r>
    </w:p>
    <w:p w14:paraId="1E3A5AE6" w14:textId="41D2AC47" w:rsidR="001558CA" w:rsidRPr="00EC7AE5" w:rsidRDefault="00EC7AE5" w:rsidP="00EC7AE5">
      <w:pPr>
        <w:rPr>
          <w:rFonts w:ascii="Times New Roman" w:hAnsi="Times New Roman" w:cs="Times New Roman"/>
          <w:sz w:val="24"/>
          <w:szCs w:val="24"/>
        </w:rPr>
      </w:pPr>
      <w:r>
        <w:rPr>
          <w:rFonts w:ascii="Times New Roman" w:hAnsi="Times New Roman" w:cs="Times New Roman"/>
          <w:sz w:val="24"/>
          <w:szCs w:val="24"/>
        </w:rPr>
        <w:t>71.</w:t>
      </w:r>
      <w:r>
        <w:rPr>
          <w:rFonts w:ascii="Times New Roman" w:hAnsi="Times New Roman" w:cs="Times New Roman"/>
          <w:sz w:val="24"/>
          <w:szCs w:val="24"/>
        </w:rPr>
        <w:tab/>
      </w:r>
      <w:r w:rsidR="00751317" w:rsidRPr="00EC7AE5">
        <w:rPr>
          <w:rFonts w:ascii="Times New Roman" w:hAnsi="Times New Roman" w:cs="Times New Roman"/>
          <w:sz w:val="24"/>
          <w:szCs w:val="24"/>
        </w:rPr>
        <w:t>The operation of the concrete batch plant at 3</w:t>
      </w:r>
      <w:r>
        <w:rPr>
          <w:rFonts w:ascii="Times New Roman" w:hAnsi="Times New Roman" w:cs="Times New Roman"/>
          <w:sz w:val="24"/>
          <w:szCs w:val="24"/>
        </w:rPr>
        <w:t>:00</w:t>
      </w:r>
      <w:r w:rsidR="00751317" w:rsidRPr="00EC7AE5">
        <w:rPr>
          <w:rFonts w:ascii="Times New Roman" w:hAnsi="Times New Roman" w:cs="Times New Roman"/>
          <w:sz w:val="24"/>
          <w:szCs w:val="24"/>
        </w:rPr>
        <w:t xml:space="preserve"> a.m. until 9</w:t>
      </w:r>
      <w:r>
        <w:rPr>
          <w:rFonts w:ascii="Times New Roman" w:hAnsi="Times New Roman" w:cs="Times New Roman"/>
          <w:sz w:val="24"/>
          <w:szCs w:val="24"/>
        </w:rPr>
        <w:t>:00</w:t>
      </w:r>
      <w:r w:rsidR="00751317" w:rsidRPr="00EC7AE5">
        <w:rPr>
          <w:rFonts w:ascii="Times New Roman" w:hAnsi="Times New Roman" w:cs="Times New Roman"/>
          <w:sz w:val="24"/>
          <w:szCs w:val="24"/>
        </w:rPr>
        <w:t xml:space="preserve"> p.m. will </w:t>
      </w:r>
      <w:r w:rsidR="00C53A6A" w:rsidRPr="00EC7AE5">
        <w:rPr>
          <w:rFonts w:ascii="Times New Roman" w:hAnsi="Times New Roman" w:cs="Times New Roman"/>
          <w:sz w:val="24"/>
          <w:szCs w:val="24"/>
        </w:rPr>
        <w:t xml:space="preserve">cause significant </w:t>
      </w:r>
      <w:r w:rsidR="00751317" w:rsidRPr="00EC7AE5">
        <w:rPr>
          <w:rFonts w:ascii="Times New Roman" w:hAnsi="Times New Roman" w:cs="Times New Roman"/>
          <w:sz w:val="24"/>
          <w:szCs w:val="24"/>
        </w:rPr>
        <w:t>heavy truck traffic</w:t>
      </w:r>
      <w:r w:rsidR="00612AFC" w:rsidRPr="00EC7AE5">
        <w:rPr>
          <w:rFonts w:ascii="Times New Roman" w:hAnsi="Times New Roman" w:cs="Times New Roman"/>
          <w:sz w:val="24"/>
          <w:szCs w:val="24"/>
        </w:rPr>
        <w:t xml:space="preserve"> and traffic</w:t>
      </w:r>
      <w:r w:rsidR="00751317" w:rsidRPr="00EC7AE5">
        <w:rPr>
          <w:rFonts w:ascii="Times New Roman" w:hAnsi="Times New Roman" w:cs="Times New Roman"/>
          <w:sz w:val="24"/>
          <w:szCs w:val="24"/>
        </w:rPr>
        <w:t xml:space="preserve"> noise emanating from the plant and from the highway itself during times when</w:t>
      </w:r>
      <w:r w:rsidR="002D245E" w:rsidRPr="00EC7AE5">
        <w:rPr>
          <w:rFonts w:ascii="Times New Roman" w:hAnsi="Times New Roman" w:cs="Times New Roman"/>
          <w:sz w:val="24"/>
          <w:szCs w:val="24"/>
        </w:rPr>
        <w:t>, at present,</w:t>
      </w:r>
      <w:r w:rsidR="00751317" w:rsidRPr="00EC7AE5">
        <w:rPr>
          <w:rFonts w:ascii="Times New Roman" w:hAnsi="Times New Roman" w:cs="Times New Roman"/>
          <w:sz w:val="24"/>
          <w:szCs w:val="24"/>
        </w:rPr>
        <w:t xml:space="preserve"> there is virtually no traffic noise from NM 220</w:t>
      </w:r>
      <w:r w:rsidR="00B71740" w:rsidRPr="00EC7AE5">
        <w:rPr>
          <w:rFonts w:ascii="Times New Roman" w:hAnsi="Times New Roman" w:cs="Times New Roman"/>
          <w:sz w:val="24"/>
          <w:szCs w:val="24"/>
        </w:rPr>
        <w:t>.</w:t>
      </w:r>
      <w:r w:rsidR="00DB0E8D" w:rsidRPr="00EC7AE5">
        <w:rPr>
          <w:rFonts w:ascii="Times New Roman" w:hAnsi="Times New Roman" w:cs="Times New Roman"/>
          <w:sz w:val="24"/>
          <w:szCs w:val="24"/>
        </w:rPr>
        <w:t xml:space="preserve">  The trucks </w:t>
      </w:r>
      <w:r w:rsidR="00DB0E8D" w:rsidRPr="00EC7AE5">
        <w:rPr>
          <w:rFonts w:ascii="Times New Roman" w:hAnsi="Times New Roman" w:cs="Times New Roman"/>
          <w:sz w:val="24"/>
          <w:szCs w:val="24"/>
        </w:rPr>
        <w:lastRenderedPageBreak/>
        <w:t>delivering aggregate materials are typically 80,000</w:t>
      </w:r>
      <w:r w:rsidR="00612AFC" w:rsidRPr="00EC7AE5">
        <w:rPr>
          <w:rFonts w:ascii="Times New Roman" w:hAnsi="Times New Roman" w:cs="Times New Roman"/>
          <w:sz w:val="24"/>
          <w:szCs w:val="24"/>
        </w:rPr>
        <w:t>-</w:t>
      </w:r>
      <w:r w:rsidR="00DB0E8D" w:rsidRPr="00EC7AE5">
        <w:rPr>
          <w:rFonts w:ascii="Times New Roman" w:hAnsi="Times New Roman" w:cs="Times New Roman"/>
          <w:sz w:val="24"/>
          <w:szCs w:val="24"/>
        </w:rPr>
        <w:t>pound diesel trucks</w:t>
      </w:r>
      <w:r w:rsidR="00612AFC" w:rsidRPr="00EC7AE5">
        <w:rPr>
          <w:rFonts w:ascii="Times New Roman" w:hAnsi="Times New Roman" w:cs="Times New Roman"/>
          <w:sz w:val="24"/>
          <w:szCs w:val="24"/>
        </w:rPr>
        <w:t xml:space="preserve">.  The trucks delivering water are also typically 80,000-pound diesel trucks.  Cement mixer trucks are typically 50,000-pound diesel trucks. </w:t>
      </w:r>
    </w:p>
    <w:p w14:paraId="08EB5727" w14:textId="53600542" w:rsidR="00ED4763" w:rsidRPr="00EC7AE5" w:rsidRDefault="00EC7AE5" w:rsidP="00EC7AE5">
      <w:pPr>
        <w:rPr>
          <w:rFonts w:ascii="Times New Roman" w:hAnsi="Times New Roman" w:cs="Times New Roman"/>
          <w:sz w:val="24"/>
          <w:szCs w:val="24"/>
        </w:rPr>
      </w:pPr>
      <w:r>
        <w:rPr>
          <w:rFonts w:ascii="Times New Roman" w:hAnsi="Times New Roman" w:cs="Times New Roman"/>
          <w:sz w:val="24"/>
          <w:szCs w:val="24"/>
        </w:rPr>
        <w:t>72.</w:t>
      </w:r>
      <w:r>
        <w:rPr>
          <w:rFonts w:ascii="Times New Roman" w:hAnsi="Times New Roman" w:cs="Times New Roman"/>
          <w:sz w:val="24"/>
          <w:szCs w:val="24"/>
        </w:rPr>
        <w:tab/>
      </w:r>
      <w:r w:rsidR="002D245E" w:rsidRPr="00EC7AE5">
        <w:rPr>
          <w:rFonts w:ascii="Times New Roman" w:hAnsi="Times New Roman" w:cs="Times New Roman"/>
          <w:sz w:val="24"/>
          <w:szCs w:val="24"/>
        </w:rPr>
        <w:t>Additionally</w:t>
      </w:r>
      <w:r w:rsidR="00EB07E8" w:rsidRPr="00EC7AE5">
        <w:rPr>
          <w:rFonts w:ascii="Times New Roman" w:hAnsi="Times New Roman" w:cs="Times New Roman"/>
          <w:sz w:val="24"/>
          <w:szCs w:val="24"/>
        </w:rPr>
        <w:t>, operation of the proposed concrete batch plant will significantly increase the light pollution in this rural, residential area, with light pollution emanating from the proposed plant operations and from the increased truck traffic beginning at 3</w:t>
      </w:r>
      <w:r>
        <w:rPr>
          <w:rFonts w:ascii="Times New Roman" w:hAnsi="Times New Roman" w:cs="Times New Roman"/>
          <w:sz w:val="24"/>
          <w:szCs w:val="24"/>
        </w:rPr>
        <w:t>:00</w:t>
      </w:r>
      <w:r w:rsidR="00EB07E8" w:rsidRPr="00EC7AE5">
        <w:rPr>
          <w:rFonts w:ascii="Times New Roman" w:hAnsi="Times New Roman" w:cs="Times New Roman"/>
          <w:sz w:val="24"/>
          <w:szCs w:val="24"/>
        </w:rPr>
        <w:t xml:space="preserve"> a.m. and continuing until 9</w:t>
      </w:r>
      <w:r>
        <w:rPr>
          <w:rFonts w:ascii="Times New Roman" w:hAnsi="Times New Roman" w:cs="Times New Roman"/>
          <w:sz w:val="24"/>
          <w:szCs w:val="24"/>
        </w:rPr>
        <w:t xml:space="preserve">:00 </w:t>
      </w:r>
      <w:r w:rsidR="00EB07E8" w:rsidRPr="00EC7AE5">
        <w:rPr>
          <w:rFonts w:ascii="Times New Roman" w:hAnsi="Times New Roman" w:cs="Times New Roman"/>
          <w:sz w:val="24"/>
          <w:szCs w:val="24"/>
        </w:rPr>
        <w:t xml:space="preserve"> p.m. for several months</w:t>
      </w:r>
      <w:r w:rsidR="002D245E" w:rsidRPr="00EC7AE5">
        <w:rPr>
          <w:rFonts w:ascii="Times New Roman" w:hAnsi="Times New Roman" w:cs="Times New Roman"/>
          <w:sz w:val="24"/>
          <w:szCs w:val="24"/>
        </w:rPr>
        <w:t xml:space="preserve"> a year</w:t>
      </w:r>
      <w:r w:rsidR="00EB07E8" w:rsidRPr="00EC7AE5">
        <w:rPr>
          <w:rFonts w:ascii="Times New Roman" w:hAnsi="Times New Roman" w:cs="Times New Roman"/>
          <w:sz w:val="24"/>
          <w:szCs w:val="24"/>
        </w:rPr>
        <w:t xml:space="preserve">. </w:t>
      </w:r>
    </w:p>
    <w:p w14:paraId="32C4B63F" w14:textId="3D0D2C33" w:rsidR="001B713E" w:rsidRPr="00884187" w:rsidRDefault="001558CA" w:rsidP="006C07EF">
      <w:pPr>
        <w:pStyle w:val="ListParagraph"/>
        <w:ind w:left="0" w:firstLine="0"/>
        <w:jc w:val="center"/>
        <w:rPr>
          <w:rFonts w:ascii="Times New Roman" w:hAnsi="Times New Roman" w:cs="Times New Roman"/>
          <w:b/>
          <w:bCs/>
          <w:sz w:val="24"/>
          <w:szCs w:val="24"/>
        </w:rPr>
      </w:pPr>
      <w:r>
        <w:rPr>
          <w:rFonts w:ascii="Times New Roman" w:hAnsi="Times New Roman" w:cs="Times New Roman"/>
          <w:b/>
          <w:bCs/>
          <w:sz w:val="24"/>
          <w:szCs w:val="24"/>
        </w:rPr>
        <w:t>V.</w:t>
      </w:r>
      <w:r>
        <w:rPr>
          <w:rFonts w:ascii="Times New Roman" w:hAnsi="Times New Roman" w:cs="Times New Roman"/>
          <w:b/>
          <w:bCs/>
          <w:sz w:val="24"/>
          <w:szCs w:val="24"/>
        </w:rPr>
        <w:tab/>
      </w:r>
      <w:r w:rsidR="001B713E" w:rsidRPr="00884187">
        <w:rPr>
          <w:rFonts w:ascii="Times New Roman" w:hAnsi="Times New Roman" w:cs="Times New Roman"/>
          <w:b/>
          <w:bCs/>
          <w:sz w:val="24"/>
          <w:szCs w:val="24"/>
        </w:rPr>
        <w:t>FACTS COMMON TO ALL PLAINTIFFS</w:t>
      </w:r>
    </w:p>
    <w:p w14:paraId="4D174E71" w14:textId="75F6B1C9" w:rsidR="00ED4763" w:rsidRPr="004D3DE0" w:rsidRDefault="004D3DE0" w:rsidP="004D3DE0">
      <w:pPr>
        <w:rPr>
          <w:rFonts w:ascii="Times New Roman" w:hAnsi="Times New Roman" w:cs="Times New Roman"/>
          <w:sz w:val="24"/>
          <w:szCs w:val="24"/>
        </w:rPr>
      </w:pPr>
      <w:bookmarkStart w:id="2" w:name="_Hlk86396743"/>
      <w:r>
        <w:rPr>
          <w:rFonts w:ascii="Times New Roman" w:hAnsi="Times New Roman" w:cs="Times New Roman"/>
          <w:sz w:val="24"/>
          <w:szCs w:val="24"/>
        </w:rPr>
        <w:t>73.</w:t>
      </w:r>
      <w:r>
        <w:rPr>
          <w:rFonts w:ascii="Times New Roman" w:hAnsi="Times New Roman" w:cs="Times New Roman"/>
          <w:sz w:val="24"/>
          <w:szCs w:val="24"/>
        </w:rPr>
        <w:tab/>
      </w:r>
      <w:r w:rsidR="00ED4763" w:rsidRPr="004D3DE0">
        <w:rPr>
          <w:rFonts w:ascii="Times New Roman" w:hAnsi="Times New Roman" w:cs="Times New Roman"/>
          <w:sz w:val="24"/>
          <w:szCs w:val="24"/>
        </w:rPr>
        <w:t xml:space="preserve">The construction and operation of the proposed concrete batch plant will cause </w:t>
      </w:r>
      <w:r w:rsidR="002D245E" w:rsidRPr="004D3DE0">
        <w:rPr>
          <w:rFonts w:ascii="Times New Roman" w:hAnsi="Times New Roman" w:cs="Times New Roman"/>
          <w:sz w:val="24"/>
          <w:szCs w:val="24"/>
        </w:rPr>
        <w:t xml:space="preserve">significant </w:t>
      </w:r>
      <w:r w:rsidR="00ED4763" w:rsidRPr="004D3DE0">
        <w:rPr>
          <w:rFonts w:ascii="Times New Roman" w:hAnsi="Times New Roman" w:cs="Times New Roman"/>
          <w:sz w:val="24"/>
          <w:szCs w:val="24"/>
        </w:rPr>
        <w:t xml:space="preserve">fugitive dust emissions and other HAP emissions that will migrate and settle onto </w:t>
      </w:r>
      <w:r w:rsidR="002D245E" w:rsidRPr="004D3DE0">
        <w:rPr>
          <w:rFonts w:ascii="Times New Roman" w:hAnsi="Times New Roman" w:cs="Times New Roman"/>
          <w:sz w:val="24"/>
          <w:szCs w:val="24"/>
        </w:rPr>
        <w:t xml:space="preserve">the </w:t>
      </w:r>
      <w:r w:rsidR="00ED4763" w:rsidRPr="004D3DE0">
        <w:rPr>
          <w:rFonts w:ascii="Times New Roman" w:hAnsi="Times New Roman" w:cs="Times New Roman"/>
          <w:sz w:val="24"/>
          <w:szCs w:val="24"/>
        </w:rPr>
        <w:t>Plaintiffs</w:t>
      </w:r>
      <w:r w:rsidR="002D245E" w:rsidRPr="004D3DE0">
        <w:rPr>
          <w:rFonts w:ascii="Times New Roman" w:hAnsi="Times New Roman" w:cs="Times New Roman"/>
          <w:sz w:val="24"/>
          <w:szCs w:val="24"/>
        </w:rPr>
        <w:t>’</w:t>
      </w:r>
      <w:r w:rsidR="00ED4763" w:rsidRPr="004D3DE0">
        <w:rPr>
          <w:rFonts w:ascii="Times New Roman" w:hAnsi="Times New Roman" w:cs="Times New Roman"/>
          <w:sz w:val="24"/>
          <w:szCs w:val="24"/>
        </w:rPr>
        <w:t xml:space="preserve"> property and unreasonably interfere with </w:t>
      </w:r>
      <w:r w:rsidR="005633CC" w:rsidRPr="004D3DE0">
        <w:rPr>
          <w:rFonts w:ascii="Times New Roman" w:hAnsi="Times New Roman" w:cs="Times New Roman"/>
          <w:sz w:val="24"/>
          <w:szCs w:val="24"/>
        </w:rPr>
        <w:t>each</w:t>
      </w:r>
      <w:r w:rsidR="00ED4763" w:rsidRPr="004D3DE0">
        <w:rPr>
          <w:rFonts w:ascii="Times New Roman" w:hAnsi="Times New Roman" w:cs="Times New Roman"/>
          <w:sz w:val="24"/>
          <w:szCs w:val="24"/>
        </w:rPr>
        <w:t xml:space="preserve"> Plaintiff’</w:t>
      </w:r>
      <w:r w:rsidR="005633CC" w:rsidRPr="004D3DE0">
        <w:rPr>
          <w:rFonts w:ascii="Times New Roman" w:hAnsi="Times New Roman" w:cs="Times New Roman"/>
          <w:sz w:val="24"/>
          <w:szCs w:val="24"/>
        </w:rPr>
        <w:t>s</w:t>
      </w:r>
      <w:r w:rsidR="00ED4763" w:rsidRPr="004D3DE0">
        <w:rPr>
          <w:rFonts w:ascii="Times New Roman" w:hAnsi="Times New Roman" w:cs="Times New Roman"/>
          <w:sz w:val="24"/>
          <w:szCs w:val="24"/>
        </w:rPr>
        <w:t xml:space="preserve"> quiet enjoyment and use of their residential, rural property.  </w:t>
      </w:r>
    </w:p>
    <w:p w14:paraId="515DA2A0" w14:textId="677F4273"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74.</w:t>
      </w:r>
      <w:r>
        <w:rPr>
          <w:rFonts w:ascii="Times New Roman" w:hAnsi="Times New Roman" w:cs="Times New Roman"/>
          <w:sz w:val="24"/>
          <w:szCs w:val="24"/>
        </w:rPr>
        <w:tab/>
      </w:r>
      <w:r w:rsidR="001558CA" w:rsidRPr="004D3DE0">
        <w:rPr>
          <w:rFonts w:ascii="Times New Roman" w:hAnsi="Times New Roman" w:cs="Times New Roman"/>
          <w:sz w:val="24"/>
          <w:szCs w:val="24"/>
        </w:rPr>
        <w:t>T</w:t>
      </w:r>
      <w:r w:rsidR="00ED4763" w:rsidRPr="004D3DE0">
        <w:rPr>
          <w:rFonts w:ascii="Times New Roman" w:hAnsi="Times New Roman" w:cs="Times New Roman"/>
          <w:sz w:val="24"/>
          <w:szCs w:val="24"/>
        </w:rPr>
        <w:t xml:space="preserve">he pollution controls advocated by Roper will not be sufficient to prevent pervasive and uncontrolled air pollution emanating from the plant to the areas surrounding the plant </w:t>
      </w:r>
      <w:r w:rsidR="002D245E" w:rsidRPr="004D3DE0">
        <w:rPr>
          <w:rFonts w:ascii="Times New Roman" w:hAnsi="Times New Roman" w:cs="Times New Roman"/>
          <w:sz w:val="24"/>
          <w:szCs w:val="24"/>
        </w:rPr>
        <w:t xml:space="preserve">and </w:t>
      </w:r>
      <w:r w:rsidR="00ED4763" w:rsidRPr="004D3DE0">
        <w:rPr>
          <w:rFonts w:ascii="Times New Roman" w:hAnsi="Times New Roman" w:cs="Times New Roman"/>
          <w:sz w:val="24"/>
          <w:szCs w:val="24"/>
        </w:rPr>
        <w:t xml:space="preserve">will severely negatively impact </w:t>
      </w:r>
      <w:r w:rsidR="00CA3BC1" w:rsidRPr="004D3DE0">
        <w:rPr>
          <w:rFonts w:ascii="Times New Roman" w:hAnsi="Times New Roman" w:cs="Times New Roman"/>
          <w:sz w:val="24"/>
          <w:szCs w:val="24"/>
        </w:rPr>
        <w:t xml:space="preserve">each </w:t>
      </w:r>
      <w:r w:rsidR="00ED4763" w:rsidRPr="004D3DE0">
        <w:rPr>
          <w:rFonts w:ascii="Times New Roman" w:hAnsi="Times New Roman" w:cs="Times New Roman"/>
          <w:sz w:val="24"/>
          <w:szCs w:val="24"/>
        </w:rPr>
        <w:t>Plaintiff</w:t>
      </w:r>
      <w:r w:rsidR="00CA3BC1" w:rsidRPr="004D3DE0">
        <w:rPr>
          <w:rFonts w:ascii="Times New Roman" w:hAnsi="Times New Roman" w:cs="Times New Roman"/>
          <w:sz w:val="24"/>
          <w:szCs w:val="24"/>
        </w:rPr>
        <w:t>’</w:t>
      </w:r>
      <w:r w:rsidR="00ED4763" w:rsidRPr="004D3DE0">
        <w:rPr>
          <w:rFonts w:ascii="Times New Roman" w:hAnsi="Times New Roman" w:cs="Times New Roman"/>
          <w:sz w:val="24"/>
          <w:szCs w:val="24"/>
        </w:rPr>
        <w:t xml:space="preserve">s ability to enjoy the </w:t>
      </w:r>
      <w:r w:rsidR="005633CC" w:rsidRPr="004D3DE0">
        <w:rPr>
          <w:rFonts w:ascii="Times New Roman" w:hAnsi="Times New Roman" w:cs="Times New Roman"/>
          <w:sz w:val="24"/>
          <w:szCs w:val="24"/>
        </w:rPr>
        <w:t>clean</w:t>
      </w:r>
      <w:r w:rsidR="00ED4763" w:rsidRPr="004D3DE0">
        <w:rPr>
          <w:rFonts w:ascii="Times New Roman" w:hAnsi="Times New Roman" w:cs="Times New Roman"/>
          <w:sz w:val="24"/>
          <w:szCs w:val="24"/>
        </w:rPr>
        <w:t xml:space="preserve"> air, </w:t>
      </w:r>
      <w:r w:rsidR="00BC2562" w:rsidRPr="004D3DE0">
        <w:rPr>
          <w:rFonts w:ascii="Times New Roman" w:hAnsi="Times New Roman" w:cs="Times New Roman"/>
          <w:sz w:val="24"/>
          <w:szCs w:val="24"/>
        </w:rPr>
        <w:t xml:space="preserve">the </w:t>
      </w:r>
      <w:r w:rsidR="00ED4763" w:rsidRPr="004D3DE0">
        <w:rPr>
          <w:rFonts w:ascii="Times New Roman" w:hAnsi="Times New Roman" w:cs="Times New Roman"/>
          <w:sz w:val="24"/>
          <w:szCs w:val="24"/>
        </w:rPr>
        <w:t>unimpeded views of the natural surroundings</w:t>
      </w:r>
      <w:r w:rsidR="00DD2ABA" w:rsidRPr="004D3DE0">
        <w:rPr>
          <w:rFonts w:ascii="Times New Roman" w:hAnsi="Times New Roman" w:cs="Times New Roman"/>
          <w:sz w:val="24"/>
          <w:szCs w:val="24"/>
        </w:rPr>
        <w:t>,</w:t>
      </w:r>
      <w:r w:rsidR="00ED4763" w:rsidRPr="004D3DE0">
        <w:rPr>
          <w:rFonts w:ascii="Times New Roman" w:hAnsi="Times New Roman" w:cs="Times New Roman"/>
          <w:sz w:val="24"/>
          <w:szCs w:val="24"/>
        </w:rPr>
        <w:t xml:space="preserve"> and the flora and fauna of the area.</w:t>
      </w:r>
    </w:p>
    <w:p w14:paraId="64264A4F" w14:textId="4E9B467D"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75.</w:t>
      </w:r>
      <w:r>
        <w:rPr>
          <w:rFonts w:ascii="Times New Roman" w:hAnsi="Times New Roman" w:cs="Times New Roman"/>
          <w:sz w:val="24"/>
          <w:szCs w:val="24"/>
        </w:rPr>
        <w:tab/>
      </w:r>
      <w:r w:rsidR="00ED4763" w:rsidRPr="004D3DE0">
        <w:rPr>
          <w:rFonts w:ascii="Times New Roman" w:hAnsi="Times New Roman" w:cs="Times New Roman"/>
          <w:sz w:val="24"/>
          <w:szCs w:val="24"/>
        </w:rPr>
        <w:t>The construction and operation of the proposed concrete batch</w:t>
      </w:r>
      <w:r w:rsidR="00F90704" w:rsidRPr="004D3DE0">
        <w:rPr>
          <w:rFonts w:ascii="Times New Roman" w:hAnsi="Times New Roman" w:cs="Times New Roman"/>
          <w:sz w:val="24"/>
          <w:szCs w:val="24"/>
        </w:rPr>
        <w:t xml:space="preserve"> plant, for up to 18 hours a day,</w:t>
      </w:r>
      <w:r w:rsidR="00ED4763" w:rsidRPr="004D3DE0">
        <w:rPr>
          <w:rFonts w:ascii="Times New Roman" w:hAnsi="Times New Roman" w:cs="Times New Roman"/>
          <w:sz w:val="24"/>
          <w:szCs w:val="24"/>
        </w:rPr>
        <w:t xml:space="preserve"> will create substantial noise pollution and unnatural vibrations that will unreasonably interfere with </w:t>
      </w:r>
      <w:r w:rsidR="005633CC" w:rsidRPr="004D3DE0">
        <w:rPr>
          <w:rFonts w:ascii="Times New Roman" w:hAnsi="Times New Roman" w:cs="Times New Roman"/>
          <w:sz w:val="24"/>
          <w:szCs w:val="24"/>
        </w:rPr>
        <w:t>each</w:t>
      </w:r>
      <w:r w:rsidR="00ED4763" w:rsidRPr="004D3DE0">
        <w:rPr>
          <w:rFonts w:ascii="Times New Roman" w:hAnsi="Times New Roman" w:cs="Times New Roman"/>
          <w:sz w:val="24"/>
          <w:szCs w:val="24"/>
        </w:rPr>
        <w:t xml:space="preserve"> Plaintiff</w:t>
      </w:r>
      <w:r w:rsidR="005633CC" w:rsidRPr="004D3DE0">
        <w:rPr>
          <w:rFonts w:ascii="Times New Roman" w:hAnsi="Times New Roman" w:cs="Times New Roman"/>
          <w:sz w:val="24"/>
          <w:szCs w:val="24"/>
        </w:rPr>
        <w:t>’s</w:t>
      </w:r>
      <w:r w:rsidR="00ED4763" w:rsidRPr="004D3DE0">
        <w:rPr>
          <w:rFonts w:ascii="Times New Roman" w:hAnsi="Times New Roman" w:cs="Times New Roman"/>
          <w:sz w:val="24"/>
          <w:szCs w:val="24"/>
        </w:rPr>
        <w:t xml:space="preserve"> quiet enjoyment and use of their property.</w:t>
      </w:r>
    </w:p>
    <w:p w14:paraId="4F8287D2" w14:textId="75D693C7"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76.</w:t>
      </w:r>
      <w:r>
        <w:rPr>
          <w:rFonts w:ascii="Times New Roman" w:hAnsi="Times New Roman" w:cs="Times New Roman"/>
          <w:sz w:val="24"/>
          <w:szCs w:val="24"/>
        </w:rPr>
        <w:tab/>
      </w:r>
      <w:r w:rsidR="00ED4763" w:rsidRPr="004D3DE0">
        <w:rPr>
          <w:rFonts w:ascii="Times New Roman" w:hAnsi="Times New Roman" w:cs="Times New Roman"/>
          <w:sz w:val="24"/>
          <w:szCs w:val="24"/>
        </w:rPr>
        <w:t xml:space="preserve">The construction and operation of the proposed concrete batch plant will cause light pollution that will unreasonably interfere with </w:t>
      </w:r>
      <w:r w:rsidR="005633CC" w:rsidRPr="004D3DE0">
        <w:rPr>
          <w:rFonts w:ascii="Times New Roman" w:hAnsi="Times New Roman" w:cs="Times New Roman"/>
          <w:sz w:val="24"/>
          <w:szCs w:val="24"/>
        </w:rPr>
        <w:t xml:space="preserve">each </w:t>
      </w:r>
      <w:r w:rsidR="00ED4763" w:rsidRPr="004D3DE0">
        <w:rPr>
          <w:rFonts w:ascii="Times New Roman" w:hAnsi="Times New Roman" w:cs="Times New Roman"/>
          <w:sz w:val="24"/>
          <w:szCs w:val="24"/>
        </w:rPr>
        <w:t>Plaintiff</w:t>
      </w:r>
      <w:r w:rsidR="005633CC" w:rsidRPr="004D3DE0">
        <w:rPr>
          <w:rFonts w:ascii="Times New Roman" w:hAnsi="Times New Roman" w:cs="Times New Roman"/>
          <w:sz w:val="24"/>
          <w:szCs w:val="24"/>
        </w:rPr>
        <w:t>’s</w:t>
      </w:r>
      <w:r w:rsidR="00ED4763" w:rsidRPr="004D3DE0">
        <w:rPr>
          <w:rFonts w:ascii="Times New Roman" w:hAnsi="Times New Roman" w:cs="Times New Roman"/>
          <w:sz w:val="24"/>
          <w:szCs w:val="24"/>
        </w:rPr>
        <w:t xml:space="preserve"> ability to enjoy the clear night skies.</w:t>
      </w:r>
    </w:p>
    <w:p w14:paraId="211CEE60" w14:textId="3860EAA8"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lastRenderedPageBreak/>
        <w:t>77.</w:t>
      </w:r>
      <w:r>
        <w:rPr>
          <w:rFonts w:ascii="Times New Roman" w:hAnsi="Times New Roman" w:cs="Times New Roman"/>
          <w:sz w:val="24"/>
          <w:szCs w:val="24"/>
        </w:rPr>
        <w:tab/>
      </w:r>
      <w:r w:rsidR="00ED4763" w:rsidRPr="004D3DE0">
        <w:rPr>
          <w:rFonts w:ascii="Times New Roman" w:hAnsi="Times New Roman" w:cs="Times New Roman"/>
          <w:sz w:val="24"/>
          <w:szCs w:val="24"/>
        </w:rPr>
        <w:t xml:space="preserve">The construction and operation of the proposed concrete batch plant will result in unreasonable heavy truck traffic on NM 220, including cement hauling and mixing trucks, aggregate hauling trucks, and water delivery trucks. </w:t>
      </w:r>
    </w:p>
    <w:p w14:paraId="7FBC709D" w14:textId="78F0E8E4"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78.</w:t>
      </w:r>
      <w:r>
        <w:rPr>
          <w:rFonts w:ascii="Times New Roman" w:hAnsi="Times New Roman" w:cs="Times New Roman"/>
          <w:sz w:val="24"/>
          <w:szCs w:val="24"/>
        </w:rPr>
        <w:tab/>
      </w:r>
      <w:r w:rsidR="00ED4763" w:rsidRPr="004D3DE0">
        <w:rPr>
          <w:rFonts w:ascii="Times New Roman" w:hAnsi="Times New Roman" w:cs="Times New Roman"/>
          <w:sz w:val="24"/>
          <w:szCs w:val="24"/>
        </w:rPr>
        <w:t>The heavy truck traffic will cause unreasonable noise pollution and constitute a health and safety hazard negatively impacting</w:t>
      </w:r>
      <w:r w:rsidR="005633CC" w:rsidRPr="004D3DE0">
        <w:rPr>
          <w:rFonts w:ascii="Times New Roman" w:hAnsi="Times New Roman" w:cs="Times New Roman"/>
          <w:sz w:val="24"/>
          <w:szCs w:val="24"/>
        </w:rPr>
        <w:t xml:space="preserve"> each</w:t>
      </w:r>
      <w:r w:rsidR="00ED4763" w:rsidRPr="004D3DE0">
        <w:rPr>
          <w:rFonts w:ascii="Times New Roman" w:hAnsi="Times New Roman" w:cs="Times New Roman"/>
          <w:sz w:val="24"/>
          <w:szCs w:val="24"/>
        </w:rPr>
        <w:t xml:space="preserve"> Plaintiff</w:t>
      </w:r>
      <w:r w:rsidR="005633CC" w:rsidRPr="004D3DE0">
        <w:rPr>
          <w:rFonts w:ascii="Times New Roman" w:hAnsi="Times New Roman" w:cs="Times New Roman"/>
          <w:sz w:val="24"/>
          <w:szCs w:val="24"/>
        </w:rPr>
        <w:t>’</w:t>
      </w:r>
      <w:r w:rsidR="00ED4763" w:rsidRPr="004D3DE0">
        <w:rPr>
          <w:rFonts w:ascii="Times New Roman" w:hAnsi="Times New Roman" w:cs="Times New Roman"/>
          <w:sz w:val="24"/>
          <w:szCs w:val="24"/>
        </w:rPr>
        <w:t>s reasonable ingress and egress to their property.</w:t>
      </w:r>
    </w:p>
    <w:p w14:paraId="28DBAC95" w14:textId="6F2A999F"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79.</w:t>
      </w:r>
      <w:r>
        <w:rPr>
          <w:rFonts w:ascii="Times New Roman" w:hAnsi="Times New Roman" w:cs="Times New Roman"/>
          <w:sz w:val="24"/>
          <w:szCs w:val="24"/>
        </w:rPr>
        <w:tab/>
      </w:r>
      <w:r w:rsidR="007833F8" w:rsidRPr="004D3DE0">
        <w:rPr>
          <w:rFonts w:ascii="Times New Roman" w:hAnsi="Times New Roman" w:cs="Times New Roman"/>
          <w:sz w:val="24"/>
          <w:szCs w:val="24"/>
        </w:rPr>
        <w:t>The proposed concrete batch plant is a visual blight and is aesthetically out of character for the residential and rural locality.</w:t>
      </w:r>
    </w:p>
    <w:p w14:paraId="21D1BBE4" w14:textId="7AEB1DCE"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80.</w:t>
      </w:r>
      <w:r>
        <w:rPr>
          <w:rFonts w:ascii="Times New Roman" w:hAnsi="Times New Roman" w:cs="Times New Roman"/>
          <w:sz w:val="24"/>
          <w:szCs w:val="24"/>
        </w:rPr>
        <w:tab/>
      </w:r>
      <w:r w:rsidR="00BC2562" w:rsidRPr="004D3DE0">
        <w:rPr>
          <w:rFonts w:ascii="Times New Roman" w:hAnsi="Times New Roman" w:cs="Times New Roman"/>
          <w:sz w:val="24"/>
          <w:szCs w:val="24"/>
        </w:rPr>
        <w:t>R</w:t>
      </w:r>
      <w:r w:rsidR="00450A70" w:rsidRPr="004D3DE0">
        <w:rPr>
          <w:rFonts w:ascii="Times New Roman" w:hAnsi="Times New Roman" w:cs="Times New Roman"/>
          <w:sz w:val="24"/>
          <w:szCs w:val="24"/>
        </w:rPr>
        <w:t xml:space="preserve">unoff from the plant </w:t>
      </w:r>
      <w:r w:rsidR="00BC2562" w:rsidRPr="004D3DE0">
        <w:rPr>
          <w:rFonts w:ascii="Times New Roman" w:hAnsi="Times New Roman" w:cs="Times New Roman"/>
          <w:sz w:val="24"/>
          <w:szCs w:val="24"/>
        </w:rPr>
        <w:t xml:space="preserve">creates a likelihood of impact to </w:t>
      </w:r>
      <w:r w:rsidR="00450A70" w:rsidRPr="004D3DE0">
        <w:rPr>
          <w:rFonts w:ascii="Times New Roman" w:hAnsi="Times New Roman" w:cs="Times New Roman"/>
          <w:sz w:val="24"/>
          <w:szCs w:val="24"/>
        </w:rPr>
        <w:t xml:space="preserve">surface and groundwater in the area. </w:t>
      </w:r>
    </w:p>
    <w:p w14:paraId="11EC76B6" w14:textId="6C8F305D" w:rsidR="00ED4763"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81.</w:t>
      </w:r>
      <w:r>
        <w:rPr>
          <w:rFonts w:ascii="Times New Roman" w:hAnsi="Times New Roman" w:cs="Times New Roman"/>
          <w:sz w:val="24"/>
          <w:szCs w:val="24"/>
        </w:rPr>
        <w:tab/>
      </w:r>
      <w:r w:rsidR="00ED4763" w:rsidRPr="004D3DE0">
        <w:rPr>
          <w:rFonts w:ascii="Times New Roman" w:hAnsi="Times New Roman" w:cs="Times New Roman"/>
          <w:sz w:val="24"/>
          <w:szCs w:val="24"/>
        </w:rPr>
        <w:t>The construction and operation of the proposed concrete batch plant will cause Plaintiffs’ property values</w:t>
      </w:r>
      <w:r w:rsidR="00562EBA" w:rsidRPr="004D3DE0">
        <w:rPr>
          <w:rFonts w:ascii="Times New Roman" w:hAnsi="Times New Roman" w:cs="Times New Roman"/>
          <w:sz w:val="24"/>
          <w:szCs w:val="24"/>
        </w:rPr>
        <w:t xml:space="preserve"> to decrease</w:t>
      </w:r>
      <w:r w:rsidR="00ED4763" w:rsidRPr="004D3DE0">
        <w:rPr>
          <w:rFonts w:ascii="Times New Roman" w:hAnsi="Times New Roman" w:cs="Times New Roman"/>
          <w:sz w:val="24"/>
          <w:szCs w:val="24"/>
        </w:rPr>
        <w:t xml:space="preserve"> by radically changing the residential and rural character of the area, causing a degradation of the public road</w:t>
      </w:r>
      <w:r w:rsidR="00BC2562" w:rsidRPr="004D3DE0">
        <w:rPr>
          <w:rFonts w:ascii="Times New Roman" w:hAnsi="Times New Roman" w:cs="Times New Roman"/>
          <w:sz w:val="24"/>
          <w:szCs w:val="24"/>
        </w:rPr>
        <w:t>ways</w:t>
      </w:r>
      <w:r w:rsidR="00ED4763" w:rsidRPr="004D3DE0">
        <w:rPr>
          <w:rFonts w:ascii="Times New Roman" w:hAnsi="Times New Roman" w:cs="Times New Roman"/>
          <w:sz w:val="24"/>
          <w:szCs w:val="24"/>
        </w:rPr>
        <w:t xml:space="preserve"> for</w:t>
      </w:r>
      <w:r w:rsidR="00BC2562" w:rsidRPr="004D3DE0">
        <w:rPr>
          <w:rFonts w:ascii="Times New Roman" w:hAnsi="Times New Roman" w:cs="Times New Roman"/>
          <w:sz w:val="24"/>
          <w:szCs w:val="24"/>
        </w:rPr>
        <w:t xml:space="preserve"> </w:t>
      </w:r>
      <w:r w:rsidR="00ED4763" w:rsidRPr="004D3DE0">
        <w:rPr>
          <w:rFonts w:ascii="Times New Roman" w:hAnsi="Times New Roman" w:cs="Times New Roman"/>
          <w:sz w:val="24"/>
          <w:szCs w:val="24"/>
        </w:rPr>
        <w:t xml:space="preserve">ingress and egress to the residential areas surrounding the proposed plant, and negatively affecting the quiet nature of the residential and rural areas and the clear natural views </w:t>
      </w:r>
      <w:r w:rsidR="00BC2562" w:rsidRPr="004D3DE0">
        <w:rPr>
          <w:rFonts w:ascii="Times New Roman" w:hAnsi="Times New Roman" w:cs="Times New Roman"/>
          <w:sz w:val="24"/>
          <w:szCs w:val="24"/>
        </w:rPr>
        <w:t xml:space="preserve">in the area.  These attributes formed a significant basis for Plaintiffs to purchase </w:t>
      </w:r>
      <w:r w:rsidR="00ED4763" w:rsidRPr="004D3DE0">
        <w:rPr>
          <w:rFonts w:ascii="Times New Roman" w:hAnsi="Times New Roman" w:cs="Times New Roman"/>
          <w:sz w:val="24"/>
          <w:szCs w:val="24"/>
        </w:rPr>
        <w:t>residential property in this area,</w:t>
      </w:r>
      <w:r w:rsidR="00BC2562" w:rsidRPr="004D3DE0">
        <w:rPr>
          <w:rFonts w:ascii="Times New Roman" w:hAnsi="Times New Roman" w:cs="Times New Roman"/>
          <w:sz w:val="24"/>
          <w:szCs w:val="24"/>
        </w:rPr>
        <w:t xml:space="preserve"> without trepidation of interference by an improperly-located c</w:t>
      </w:r>
      <w:r w:rsidR="00C77691">
        <w:rPr>
          <w:rFonts w:ascii="Times New Roman" w:hAnsi="Times New Roman" w:cs="Times New Roman"/>
          <w:sz w:val="24"/>
          <w:szCs w:val="24"/>
        </w:rPr>
        <w:t xml:space="preserve">oncrete </w:t>
      </w:r>
      <w:r w:rsidR="00BC2562" w:rsidRPr="004D3DE0">
        <w:rPr>
          <w:rFonts w:ascii="Times New Roman" w:hAnsi="Times New Roman" w:cs="Times New Roman"/>
          <w:sz w:val="24"/>
          <w:szCs w:val="24"/>
        </w:rPr>
        <w:t>batch plant</w:t>
      </w:r>
      <w:r w:rsidR="00ED4763" w:rsidRPr="004D3DE0">
        <w:rPr>
          <w:rFonts w:ascii="Times New Roman" w:hAnsi="Times New Roman" w:cs="Times New Roman"/>
          <w:sz w:val="24"/>
          <w:szCs w:val="24"/>
        </w:rPr>
        <w:t xml:space="preserve">.   </w:t>
      </w:r>
    </w:p>
    <w:p w14:paraId="4D09569E" w14:textId="77777777" w:rsidR="00DC0087" w:rsidRPr="00DC0087" w:rsidRDefault="00DC0087" w:rsidP="006C07EF">
      <w:pPr>
        <w:pStyle w:val="ListParagraph"/>
        <w:numPr>
          <w:ilvl w:val="0"/>
          <w:numId w:val="24"/>
        </w:numPr>
        <w:ind w:left="720"/>
        <w:rPr>
          <w:rFonts w:ascii="Times New Roman" w:hAnsi="Times New Roman" w:cs="Times New Roman"/>
          <w:b/>
          <w:bCs/>
          <w:vanish/>
          <w:sz w:val="24"/>
          <w:szCs w:val="24"/>
        </w:rPr>
      </w:pPr>
    </w:p>
    <w:p w14:paraId="1B0B0273" w14:textId="1446CAD6" w:rsidR="00BD48D9" w:rsidRPr="008E5F44" w:rsidRDefault="001558CA" w:rsidP="006C07EF">
      <w:pPr>
        <w:pStyle w:val="ListParagraph"/>
        <w:ind w:left="0" w:firstLine="0"/>
        <w:jc w:val="center"/>
        <w:rPr>
          <w:rFonts w:ascii="Times New Roman" w:hAnsi="Times New Roman" w:cs="Times New Roman"/>
          <w:b/>
          <w:bCs/>
          <w:sz w:val="24"/>
          <w:szCs w:val="24"/>
        </w:rPr>
      </w:pPr>
      <w:r>
        <w:rPr>
          <w:rFonts w:ascii="Times New Roman" w:hAnsi="Times New Roman" w:cs="Times New Roman"/>
          <w:b/>
          <w:bCs/>
          <w:sz w:val="24"/>
          <w:szCs w:val="24"/>
        </w:rPr>
        <w:t>VI.</w:t>
      </w:r>
      <w:r>
        <w:rPr>
          <w:rFonts w:ascii="Times New Roman" w:hAnsi="Times New Roman" w:cs="Times New Roman"/>
          <w:b/>
          <w:bCs/>
          <w:sz w:val="24"/>
          <w:szCs w:val="24"/>
        </w:rPr>
        <w:tab/>
      </w:r>
      <w:r w:rsidR="00BD48D9">
        <w:rPr>
          <w:rFonts w:ascii="Times New Roman" w:hAnsi="Times New Roman" w:cs="Times New Roman"/>
          <w:b/>
          <w:bCs/>
          <w:sz w:val="24"/>
          <w:szCs w:val="24"/>
        </w:rPr>
        <w:t>INDIVIDUAL PLAINTIFFS</w:t>
      </w:r>
      <w:r w:rsidR="00450A70">
        <w:rPr>
          <w:rFonts w:ascii="Times New Roman" w:hAnsi="Times New Roman" w:cs="Times New Roman"/>
          <w:b/>
          <w:bCs/>
          <w:sz w:val="24"/>
          <w:szCs w:val="24"/>
        </w:rPr>
        <w:t>’</w:t>
      </w:r>
      <w:r w:rsidR="00BD48D9">
        <w:rPr>
          <w:rFonts w:ascii="Times New Roman" w:hAnsi="Times New Roman" w:cs="Times New Roman"/>
          <w:b/>
          <w:bCs/>
          <w:sz w:val="24"/>
          <w:szCs w:val="24"/>
        </w:rPr>
        <w:t xml:space="preserve"> USE AND ENJOYMENT OF PROPERTY</w:t>
      </w:r>
    </w:p>
    <w:p w14:paraId="0FF74FFB" w14:textId="6938E7DC" w:rsidR="008E5F44"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82.</w:t>
      </w:r>
      <w:r>
        <w:rPr>
          <w:rFonts w:ascii="Times New Roman" w:hAnsi="Times New Roman" w:cs="Times New Roman"/>
          <w:sz w:val="24"/>
          <w:szCs w:val="24"/>
        </w:rPr>
        <w:tab/>
      </w:r>
      <w:r w:rsidR="00CB0863" w:rsidRPr="004D3DE0">
        <w:rPr>
          <w:rFonts w:ascii="Times New Roman" w:hAnsi="Times New Roman" w:cs="Times New Roman"/>
          <w:sz w:val="24"/>
          <w:szCs w:val="24"/>
        </w:rPr>
        <w:t>Plai</w:t>
      </w:r>
      <w:r w:rsidR="00F90704" w:rsidRPr="004D3DE0">
        <w:rPr>
          <w:rFonts w:ascii="Times New Roman" w:hAnsi="Times New Roman" w:cs="Times New Roman"/>
          <w:sz w:val="24"/>
          <w:szCs w:val="24"/>
        </w:rPr>
        <w:t>ntiffs</w:t>
      </w:r>
      <w:r w:rsidR="00CB0863" w:rsidRPr="004D3DE0">
        <w:rPr>
          <w:rFonts w:ascii="Times New Roman" w:hAnsi="Times New Roman" w:cs="Times New Roman"/>
          <w:sz w:val="24"/>
          <w:szCs w:val="24"/>
        </w:rPr>
        <w:t xml:space="preserve"> Craig W. Cathey, Barbara J. Yount, Chris Farrington, Galen Farrington, Gregg Griffen, Lavonne Griffen, Ellen C. Hightower, Steven G. Hightower, Rory Lacy, </w:t>
      </w:r>
      <w:r w:rsidR="009245C9" w:rsidRPr="004D3DE0">
        <w:rPr>
          <w:rFonts w:ascii="Times New Roman" w:hAnsi="Times New Roman" w:cs="Times New Roman"/>
          <w:sz w:val="24"/>
          <w:szCs w:val="24"/>
        </w:rPr>
        <w:t>Don</w:t>
      </w:r>
      <w:r w:rsidR="007B0D2D" w:rsidRPr="004D3DE0">
        <w:rPr>
          <w:rFonts w:ascii="Times New Roman" w:hAnsi="Times New Roman" w:cs="Times New Roman"/>
          <w:sz w:val="24"/>
          <w:szCs w:val="24"/>
        </w:rPr>
        <w:t xml:space="preserve"> R.</w:t>
      </w:r>
      <w:r w:rsidR="00CB0863" w:rsidRPr="004D3DE0">
        <w:rPr>
          <w:rFonts w:ascii="Times New Roman" w:hAnsi="Times New Roman" w:cs="Times New Roman"/>
          <w:sz w:val="24"/>
          <w:szCs w:val="24"/>
        </w:rPr>
        <w:t xml:space="preserve"> Weems, and Kathleen Weems all reside les</w:t>
      </w:r>
      <w:r w:rsidR="00BC2562" w:rsidRPr="004D3DE0">
        <w:rPr>
          <w:rFonts w:ascii="Times New Roman" w:hAnsi="Times New Roman" w:cs="Times New Roman"/>
          <w:sz w:val="24"/>
          <w:szCs w:val="24"/>
        </w:rPr>
        <w:t>s</w:t>
      </w:r>
      <w:r w:rsidR="00CB0863" w:rsidRPr="004D3DE0">
        <w:rPr>
          <w:rFonts w:ascii="Times New Roman" w:hAnsi="Times New Roman" w:cs="Times New Roman"/>
          <w:sz w:val="24"/>
          <w:szCs w:val="24"/>
        </w:rPr>
        <w:t xml:space="preserve"> than </w:t>
      </w:r>
      <w:r w:rsidR="00BC2562" w:rsidRPr="004D3DE0">
        <w:rPr>
          <w:rFonts w:ascii="Times New Roman" w:hAnsi="Times New Roman" w:cs="Times New Roman"/>
          <w:sz w:val="24"/>
          <w:szCs w:val="24"/>
        </w:rPr>
        <w:t>0</w:t>
      </w:r>
      <w:r w:rsidR="00CB0863" w:rsidRPr="004D3DE0">
        <w:rPr>
          <w:rFonts w:ascii="Times New Roman" w:hAnsi="Times New Roman" w:cs="Times New Roman"/>
          <w:sz w:val="24"/>
          <w:szCs w:val="24"/>
        </w:rPr>
        <w:t xml:space="preserve">.5 mile from the proposed </w:t>
      </w:r>
      <w:r w:rsidR="00BC2562" w:rsidRPr="004D3DE0">
        <w:rPr>
          <w:rFonts w:ascii="Times New Roman" w:hAnsi="Times New Roman" w:cs="Times New Roman"/>
          <w:sz w:val="24"/>
          <w:szCs w:val="24"/>
        </w:rPr>
        <w:t>concrete batch plant</w:t>
      </w:r>
      <w:r w:rsidR="00CB0863" w:rsidRPr="004D3DE0">
        <w:rPr>
          <w:rFonts w:ascii="Times New Roman" w:hAnsi="Times New Roman" w:cs="Times New Roman"/>
          <w:sz w:val="24"/>
          <w:szCs w:val="24"/>
        </w:rPr>
        <w:t xml:space="preserve">, </w:t>
      </w:r>
      <w:r w:rsidR="00A24D4A" w:rsidRPr="004D3DE0">
        <w:rPr>
          <w:rFonts w:ascii="Times New Roman" w:hAnsi="Times New Roman" w:cs="Times New Roman"/>
          <w:sz w:val="24"/>
          <w:szCs w:val="24"/>
        </w:rPr>
        <w:t xml:space="preserve">with the Weems living approximately 450 yards from the proposed site.  </w:t>
      </w:r>
      <w:r w:rsidR="00A24D4A" w:rsidRPr="004D3DE0">
        <w:rPr>
          <w:rFonts w:ascii="Times New Roman" w:hAnsi="Times New Roman" w:cs="Times New Roman"/>
          <w:i/>
          <w:iCs/>
          <w:sz w:val="24"/>
          <w:szCs w:val="24"/>
        </w:rPr>
        <w:t xml:space="preserve">See </w:t>
      </w:r>
      <w:r w:rsidR="00A24D4A" w:rsidRPr="004D3DE0">
        <w:rPr>
          <w:rFonts w:ascii="Times New Roman" w:hAnsi="Times New Roman" w:cs="Times New Roman"/>
          <w:sz w:val="24"/>
          <w:szCs w:val="24"/>
        </w:rPr>
        <w:t xml:space="preserve">e.g., Exhibit </w:t>
      </w:r>
      <w:r w:rsidR="009C79A8" w:rsidRPr="004D3DE0">
        <w:rPr>
          <w:rFonts w:ascii="Times New Roman" w:hAnsi="Times New Roman" w:cs="Times New Roman"/>
          <w:sz w:val="24"/>
          <w:szCs w:val="24"/>
        </w:rPr>
        <w:t>G</w:t>
      </w:r>
      <w:r w:rsidR="00A24D4A" w:rsidRPr="004D3DE0">
        <w:rPr>
          <w:rFonts w:ascii="Times New Roman" w:hAnsi="Times New Roman" w:cs="Times New Roman"/>
          <w:sz w:val="24"/>
          <w:szCs w:val="24"/>
        </w:rPr>
        <w:t>, approximate areas where all Plaintiffs reside.</w:t>
      </w:r>
    </w:p>
    <w:p w14:paraId="09E0B50A" w14:textId="3D42F503"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lastRenderedPageBreak/>
        <w:t>83.</w:t>
      </w:r>
      <w:r>
        <w:rPr>
          <w:rFonts w:ascii="Times New Roman" w:hAnsi="Times New Roman" w:cs="Times New Roman"/>
          <w:sz w:val="24"/>
          <w:szCs w:val="24"/>
        </w:rPr>
        <w:tab/>
      </w:r>
      <w:r w:rsidR="00A24D4A" w:rsidRPr="004D3DE0">
        <w:rPr>
          <w:rFonts w:ascii="Times New Roman" w:hAnsi="Times New Roman" w:cs="Times New Roman"/>
          <w:sz w:val="24"/>
          <w:szCs w:val="24"/>
        </w:rPr>
        <w:t>Plaintiffs Dale Antilla, Nancy Antilla, David Ballard, Diane Ballard, Michael L. Brown, Patricia M. Brown, Lynne E. Budd, Michael L. Budd</w:t>
      </w:r>
      <w:r w:rsidR="00BD48D9" w:rsidRPr="004D3DE0">
        <w:rPr>
          <w:rFonts w:ascii="Times New Roman" w:hAnsi="Times New Roman" w:cs="Times New Roman"/>
          <w:sz w:val="24"/>
          <w:szCs w:val="24"/>
        </w:rPr>
        <w:t xml:space="preserve">, </w:t>
      </w:r>
      <w:r w:rsidR="00A24D4A" w:rsidRPr="004D3DE0">
        <w:rPr>
          <w:rFonts w:ascii="Times New Roman" w:hAnsi="Times New Roman" w:cs="Times New Roman"/>
          <w:sz w:val="24"/>
          <w:szCs w:val="24"/>
        </w:rPr>
        <w:t>Amy L. Goode, Louis F. Goode, Charles E. Gordon, Penelope S. Horton, William F. Horton Jr., Judy Kay Justus, Caroline McCoy, John D. McCoy, Ivan Rex Miller, Brenda Restiv</w:t>
      </w:r>
      <w:r>
        <w:rPr>
          <w:rFonts w:ascii="Times New Roman" w:hAnsi="Times New Roman" w:cs="Times New Roman"/>
          <w:sz w:val="24"/>
          <w:szCs w:val="24"/>
        </w:rPr>
        <w:t>o</w:t>
      </w:r>
      <w:r w:rsidR="00A24D4A" w:rsidRPr="004D3DE0">
        <w:rPr>
          <w:rFonts w:ascii="Times New Roman" w:hAnsi="Times New Roman" w:cs="Times New Roman"/>
          <w:sz w:val="24"/>
          <w:szCs w:val="24"/>
        </w:rPr>
        <w:t>, Gary Restivo, Everett Skinner, Vivian Skinner, Randall L. Smith,</w:t>
      </w:r>
      <w:r w:rsidR="00DA368F" w:rsidRPr="004D3DE0">
        <w:rPr>
          <w:rFonts w:ascii="Times New Roman" w:hAnsi="Times New Roman" w:cs="Times New Roman"/>
          <w:sz w:val="24"/>
          <w:szCs w:val="24"/>
        </w:rPr>
        <w:t xml:space="preserve"> Darrel D. Stierwalt, Diorly J. Stierwalt, Ann Stout, Roger Stout,</w:t>
      </w:r>
      <w:r w:rsidR="00A24D4A" w:rsidRPr="004D3DE0">
        <w:rPr>
          <w:rFonts w:ascii="Times New Roman" w:hAnsi="Times New Roman" w:cs="Times New Roman"/>
          <w:sz w:val="24"/>
          <w:szCs w:val="24"/>
        </w:rPr>
        <w:t xml:space="preserve"> and J. Dalton Tarwater all reside between </w:t>
      </w:r>
      <w:r w:rsidR="00BC2562" w:rsidRPr="004D3DE0">
        <w:rPr>
          <w:rFonts w:ascii="Times New Roman" w:hAnsi="Times New Roman" w:cs="Times New Roman"/>
          <w:sz w:val="24"/>
          <w:szCs w:val="24"/>
        </w:rPr>
        <w:t>0</w:t>
      </w:r>
      <w:r w:rsidR="00A24D4A" w:rsidRPr="004D3DE0">
        <w:rPr>
          <w:rFonts w:ascii="Times New Roman" w:hAnsi="Times New Roman" w:cs="Times New Roman"/>
          <w:sz w:val="24"/>
          <w:szCs w:val="24"/>
        </w:rPr>
        <w:t>.5 mile</w:t>
      </w:r>
      <w:r w:rsidR="00BC2562" w:rsidRPr="004D3DE0">
        <w:rPr>
          <w:rFonts w:ascii="Times New Roman" w:hAnsi="Times New Roman" w:cs="Times New Roman"/>
          <w:sz w:val="24"/>
          <w:szCs w:val="24"/>
        </w:rPr>
        <w:t>s</w:t>
      </w:r>
      <w:r w:rsidR="00A24D4A" w:rsidRPr="004D3DE0">
        <w:rPr>
          <w:rFonts w:ascii="Times New Roman" w:hAnsi="Times New Roman" w:cs="Times New Roman"/>
          <w:sz w:val="24"/>
          <w:szCs w:val="24"/>
        </w:rPr>
        <w:t xml:space="preserve"> and two (2) miles of the proposed </w:t>
      </w:r>
      <w:r w:rsidR="00BC2562" w:rsidRPr="004D3DE0">
        <w:rPr>
          <w:rFonts w:ascii="Times New Roman" w:hAnsi="Times New Roman" w:cs="Times New Roman"/>
          <w:sz w:val="24"/>
          <w:szCs w:val="24"/>
        </w:rPr>
        <w:t>concrete batch plant</w:t>
      </w:r>
      <w:r w:rsidR="00A24D4A" w:rsidRPr="004D3DE0">
        <w:rPr>
          <w:rFonts w:ascii="Times New Roman" w:hAnsi="Times New Roman" w:cs="Times New Roman"/>
          <w:sz w:val="24"/>
          <w:szCs w:val="24"/>
        </w:rPr>
        <w:t xml:space="preserve">.  </w:t>
      </w:r>
      <w:r w:rsidR="00A24D4A" w:rsidRPr="004D3DE0">
        <w:rPr>
          <w:rFonts w:ascii="Times New Roman" w:hAnsi="Times New Roman" w:cs="Times New Roman"/>
          <w:i/>
          <w:iCs/>
          <w:sz w:val="24"/>
          <w:szCs w:val="24"/>
        </w:rPr>
        <w:t xml:space="preserve">See </w:t>
      </w:r>
      <w:r w:rsidR="00A24D4A" w:rsidRPr="004D3DE0">
        <w:rPr>
          <w:rFonts w:ascii="Times New Roman" w:hAnsi="Times New Roman" w:cs="Times New Roman"/>
          <w:sz w:val="24"/>
          <w:szCs w:val="24"/>
        </w:rPr>
        <w:t xml:space="preserve">Exhibit </w:t>
      </w:r>
      <w:r w:rsidR="009C79A8" w:rsidRPr="004D3DE0">
        <w:rPr>
          <w:rFonts w:ascii="Times New Roman" w:hAnsi="Times New Roman" w:cs="Times New Roman"/>
          <w:sz w:val="24"/>
          <w:szCs w:val="24"/>
        </w:rPr>
        <w:t>G</w:t>
      </w:r>
      <w:r w:rsidR="00A24D4A" w:rsidRPr="004D3DE0">
        <w:rPr>
          <w:rFonts w:ascii="Times New Roman" w:hAnsi="Times New Roman" w:cs="Times New Roman"/>
          <w:sz w:val="24"/>
          <w:szCs w:val="24"/>
        </w:rPr>
        <w:t>.</w:t>
      </w:r>
    </w:p>
    <w:p w14:paraId="7DF755EE" w14:textId="18DBA4E8"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84.</w:t>
      </w:r>
      <w:r>
        <w:rPr>
          <w:rFonts w:ascii="Times New Roman" w:hAnsi="Times New Roman" w:cs="Times New Roman"/>
          <w:sz w:val="24"/>
          <w:szCs w:val="24"/>
        </w:rPr>
        <w:tab/>
      </w:r>
      <w:r w:rsidR="00A24D4A" w:rsidRPr="004D3DE0">
        <w:rPr>
          <w:rFonts w:ascii="Times New Roman" w:hAnsi="Times New Roman" w:cs="Times New Roman"/>
          <w:sz w:val="24"/>
          <w:szCs w:val="24"/>
        </w:rPr>
        <w:t xml:space="preserve">Plaintiffs James C. Burnett, Jeri Lynne Burnett, Sue E. Catterton, David Webb, Ainsley Chitwood, Walter Chitwood, Bennett Ray Davis, Evangeline M. Davis, </w:t>
      </w:r>
      <w:r w:rsidR="00BD48D9" w:rsidRPr="004D3DE0">
        <w:rPr>
          <w:rFonts w:ascii="Times New Roman" w:hAnsi="Times New Roman" w:cs="Times New Roman"/>
          <w:sz w:val="24"/>
          <w:szCs w:val="24"/>
        </w:rPr>
        <w:t xml:space="preserve">Debra J.L. Falcon, </w:t>
      </w:r>
      <w:r w:rsidR="00A24D4A" w:rsidRPr="004D3DE0">
        <w:rPr>
          <w:rFonts w:ascii="Times New Roman" w:hAnsi="Times New Roman" w:cs="Times New Roman"/>
          <w:sz w:val="24"/>
          <w:szCs w:val="24"/>
        </w:rPr>
        <w:t xml:space="preserve">Nancy E. Fegely, Ralph E. Fegely, Kevin Fleharty, Nancy D. Fleharty, </w:t>
      </w:r>
      <w:r w:rsidR="009046D1" w:rsidRPr="004D3DE0">
        <w:rPr>
          <w:rFonts w:ascii="Times New Roman" w:hAnsi="Times New Roman" w:cs="Times New Roman"/>
          <w:sz w:val="24"/>
          <w:szCs w:val="24"/>
        </w:rPr>
        <w:t xml:space="preserve"> Denise Layton, Robert Layton, </w:t>
      </w:r>
      <w:r w:rsidR="00A24D4A" w:rsidRPr="004D3DE0">
        <w:rPr>
          <w:rFonts w:ascii="Times New Roman" w:hAnsi="Times New Roman" w:cs="Times New Roman"/>
          <w:sz w:val="24"/>
          <w:szCs w:val="24"/>
        </w:rPr>
        <w:t>Mildred A. Mastin, Richard D. Mastin, Lawrence R. Mather, Faranza Sedillo, Paul Sedillo, Barbara R. Sever</w:t>
      </w:r>
      <w:r w:rsidR="00AD3E53">
        <w:rPr>
          <w:rFonts w:ascii="Times New Roman" w:hAnsi="Times New Roman" w:cs="Times New Roman"/>
          <w:sz w:val="24"/>
          <w:szCs w:val="24"/>
        </w:rPr>
        <w:t>a</w:t>
      </w:r>
      <w:r w:rsidR="00A24D4A" w:rsidRPr="004D3DE0">
        <w:rPr>
          <w:rFonts w:ascii="Times New Roman" w:hAnsi="Times New Roman" w:cs="Times New Roman"/>
          <w:sz w:val="24"/>
          <w:szCs w:val="24"/>
        </w:rPr>
        <w:t>nce, Mark L. Sever</w:t>
      </w:r>
      <w:r w:rsidR="00AD3E53">
        <w:rPr>
          <w:rFonts w:ascii="Times New Roman" w:hAnsi="Times New Roman" w:cs="Times New Roman"/>
          <w:sz w:val="24"/>
          <w:szCs w:val="24"/>
        </w:rPr>
        <w:t>a</w:t>
      </w:r>
      <w:r w:rsidR="00A24D4A" w:rsidRPr="004D3DE0">
        <w:rPr>
          <w:rFonts w:ascii="Times New Roman" w:hAnsi="Times New Roman" w:cs="Times New Roman"/>
          <w:sz w:val="24"/>
          <w:szCs w:val="24"/>
        </w:rPr>
        <w:t xml:space="preserve">nce, Karen A. Syzdek, Leroy Vigil, and Robert Whittemore all reside between two (2) miles and six (6) miles of the proposed </w:t>
      </w:r>
      <w:r w:rsidR="00BC2562" w:rsidRPr="004D3DE0">
        <w:rPr>
          <w:rFonts w:ascii="Times New Roman" w:hAnsi="Times New Roman" w:cs="Times New Roman"/>
          <w:sz w:val="24"/>
          <w:szCs w:val="24"/>
        </w:rPr>
        <w:t>concrete batch plant</w:t>
      </w:r>
      <w:r w:rsidR="00A24D4A" w:rsidRPr="004D3DE0">
        <w:rPr>
          <w:rFonts w:ascii="Times New Roman" w:hAnsi="Times New Roman" w:cs="Times New Roman"/>
          <w:sz w:val="24"/>
          <w:szCs w:val="24"/>
        </w:rPr>
        <w:t>.</w:t>
      </w:r>
      <w:r w:rsidR="00E87268" w:rsidRPr="004D3DE0">
        <w:rPr>
          <w:rFonts w:ascii="Times New Roman" w:hAnsi="Times New Roman" w:cs="Times New Roman"/>
          <w:sz w:val="24"/>
          <w:szCs w:val="24"/>
        </w:rPr>
        <w:t xml:space="preserve"> </w:t>
      </w:r>
      <w:r w:rsidR="00A24D4A" w:rsidRPr="004D3DE0">
        <w:rPr>
          <w:rFonts w:ascii="Times New Roman" w:hAnsi="Times New Roman" w:cs="Times New Roman"/>
          <w:i/>
          <w:iCs/>
          <w:sz w:val="24"/>
          <w:szCs w:val="24"/>
        </w:rPr>
        <w:t xml:space="preserve">See </w:t>
      </w:r>
      <w:r w:rsidR="00A24D4A" w:rsidRPr="004D3DE0">
        <w:rPr>
          <w:rFonts w:ascii="Times New Roman" w:hAnsi="Times New Roman" w:cs="Times New Roman"/>
          <w:sz w:val="24"/>
          <w:szCs w:val="24"/>
        </w:rPr>
        <w:t xml:space="preserve">Exhibit </w:t>
      </w:r>
      <w:r w:rsidR="009C79A8" w:rsidRPr="004D3DE0">
        <w:rPr>
          <w:rFonts w:ascii="Times New Roman" w:hAnsi="Times New Roman" w:cs="Times New Roman"/>
          <w:sz w:val="24"/>
          <w:szCs w:val="24"/>
        </w:rPr>
        <w:t>G</w:t>
      </w:r>
      <w:r w:rsidR="00A24D4A" w:rsidRPr="004D3DE0">
        <w:rPr>
          <w:rFonts w:ascii="Times New Roman" w:hAnsi="Times New Roman" w:cs="Times New Roman"/>
          <w:sz w:val="24"/>
          <w:szCs w:val="24"/>
        </w:rPr>
        <w:t>.</w:t>
      </w:r>
    </w:p>
    <w:p w14:paraId="77FDFA64" w14:textId="49070D0A"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85.</w:t>
      </w:r>
      <w:r>
        <w:rPr>
          <w:rFonts w:ascii="Times New Roman" w:hAnsi="Times New Roman" w:cs="Times New Roman"/>
          <w:sz w:val="24"/>
          <w:szCs w:val="24"/>
        </w:rPr>
        <w:tab/>
      </w:r>
      <w:r w:rsidR="006622E2" w:rsidRPr="004D3DE0">
        <w:rPr>
          <w:rFonts w:ascii="Times New Roman" w:hAnsi="Times New Roman" w:cs="Times New Roman"/>
          <w:sz w:val="24"/>
          <w:szCs w:val="24"/>
        </w:rPr>
        <w:t xml:space="preserve">Plaintiffs </w:t>
      </w:r>
      <w:r w:rsidR="002665CD" w:rsidRPr="004D3DE0">
        <w:rPr>
          <w:rFonts w:ascii="Times New Roman" w:hAnsi="Times New Roman" w:cs="Times New Roman"/>
          <w:sz w:val="24"/>
          <w:szCs w:val="24"/>
        </w:rPr>
        <w:t xml:space="preserve">Dale and Nancy Antilla have owned their property in Alto, New Mexico for nearly twenty years. </w:t>
      </w:r>
      <w:r w:rsidR="00BC2562" w:rsidRPr="004D3DE0">
        <w:rPr>
          <w:rFonts w:ascii="Times New Roman" w:hAnsi="Times New Roman" w:cs="Times New Roman"/>
          <w:sz w:val="24"/>
          <w:szCs w:val="24"/>
        </w:rPr>
        <w:t>Alt</w:t>
      </w:r>
      <w:r w:rsidR="002665CD" w:rsidRPr="004D3DE0">
        <w:rPr>
          <w:rFonts w:ascii="Times New Roman" w:hAnsi="Times New Roman" w:cs="Times New Roman"/>
          <w:sz w:val="24"/>
          <w:szCs w:val="24"/>
        </w:rPr>
        <w:t xml:space="preserve">hough Mr. and Mrs. Antilla have lived </w:t>
      </w:r>
      <w:r w:rsidR="00BC2562" w:rsidRPr="004D3DE0">
        <w:rPr>
          <w:rFonts w:ascii="Times New Roman" w:hAnsi="Times New Roman" w:cs="Times New Roman"/>
          <w:sz w:val="24"/>
          <w:szCs w:val="24"/>
        </w:rPr>
        <w:t xml:space="preserve">throughout </w:t>
      </w:r>
      <w:r w:rsidR="002665CD" w:rsidRPr="004D3DE0">
        <w:rPr>
          <w:rFonts w:ascii="Times New Roman" w:hAnsi="Times New Roman" w:cs="Times New Roman"/>
          <w:sz w:val="24"/>
          <w:szCs w:val="24"/>
        </w:rPr>
        <w:t>the American west, in California and other parts of New Mexico, Alto</w:t>
      </w:r>
      <w:r w:rsidR="00BA2F1C" w:rsidRPr="004D3DE0">
        <w:rPr>
          <w:rFonts w:ascii="Times New Roman" w:hAnsi="Times New Roman" w:cs="Times New Roman"/>
          <w:sz w:val="24"/>
          <w:szCs w:val="24"/>
        </w:rPr>
        <w:t xml:space="preserve"> is their favorite location</w:t>
      </w:r>
      <w:r w:rsidR="002665CD" w:rsidRPr="004D3DE0">
        <w:rPr>
          <w:rFonts w:ascii="Times New Roman" w:hAnsi="Times New Roman" w:cs="Times New Roman"/>
          <w:sz w:val="24"/>
          <w:szCs w:val="24"/>
        </w:rPr>
        <w:t xml:space="preserve">. The proposed </w:t>
      </w:r>
      <w:r w:rsidR="00C77691">
        <w:rPr>
          <w:rFonts w:ascii="Times New Roman" w:hAnsi="Times New Roman" w:cs="Times New Roman"/>
          <w:sz w:val="24"/>
          <w:szCs w:val="24"/>
        </w:rPr>
        <w:t xml:space="preserve">concrete batch </w:t>
      </w:r>
      <w:r w:rsidR="002665CD" w:rsidRPr="004D3DE0">
        <w:rPr>
          <w:rFonts w:ascii="Times New Roman" w:hAnsi="Times New Roman" w:cs="Times New Roman"/>
          <w:sz w:val="24"/>
          <w:szCs w:val="24"/>
        </w:rPr>
        <w:t>plant will disturb Mr. and Mrs. Antilla’s peaceful property, create harmful dust that will impact Mrs. Antilla’s asthma, produce disruptive light and noise, and destroy local roadways</w:t>
      </w:r>
      <w:r w:rsidR="004A14A2" w:rsidRPr="004D3DE0">
        <w:rPr>
          <w:rFonts w:ascii="Times New Roman" w:hAnsi="Times New Roman" w:cs="Times New Roman"/>
          <w:sz w:val="24"/>
          <w:szCs w:val="24"/>
        </w:rPr>
        <w:t>,</w:t>
      </w:r>
      <w:r w:rsidR="00CF195F" w:rsidRPr="004D3DE0">
        <w:rPr>
          <w:rFonts w:ascii="Times New Roman" w:hAnsi="Times New Roman" w:cs="Times New Roman"/>
          <w:sz w:val="24"/>
          <w:szCs w:val="24"/>
        </w:rPr>
        <w:t xml:space="preserve"> </w:t>
      </w:r>
      <w:r w:rsidR="00BA2F1C" w:rsidRPr="004D3DE0">
        <w:rPr>
          <w:rFonts w:ascii="Times New Roman" w:hAnsi="Times New Roman" w:cs="Times New Roman"/>
          <w:sz w:val="24"/>
          <w:szCs w:val="24"/>
        </w:rPr>
        <w:t xml:space="preserve">thereby </w:t>
      </w:r>
      <w:r w:rsidR="00CF195F" w:rsidRPr="004D3DE0">
        <w:rPr>
          <w:rFonts w:ascii="Times New Roman" w:hAnsi="Times New Roman" w:cs="Times New Roman"/>
          <w:sz w:val="24"/>
          <w:szCs w:val="24"/>
        </w:rPr>
        <w:t>negatively impacting ingress and egress to their property</w:t>
      </w:r>
      <w:r w:rsidR="002665CD" w:rsidRPr="004D3DE0">
        <w:rPr>
          <w:rFonts w:ascii="Times New Roman" w:hAnsi="Times New Roman" w:cs="Times New Roman"/>
          <w:sz w:val="24"/>
          <w:szCs w:val="24"/>
        </w:rPr>
        <w:t>.</w:t>
      </w:r>
    </w:p>
    <w:p w14:paraId="2532184D" w14:textId="5F6F049C"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86.</w:t>
      </w:r>
      <w:r>
        <w:rPr>
          <w:rFonts w:ascii="Times New Roman" w:hAnsi="Times New Roman" w:cs="Times New Roman"/>
          <w:sz w:val="24"/>
          <w:szCs w:val="24"/>
        </w:rPr>
        <w:tab/>
      </w:r>
      <w:r w:rsidR="00CF195F" w:rsidRPr="004D3DE0">
        <w:rPr>
          <w:rFonts w:ascii="Times New Roman" w:hAnsi="Times New Roman" w:cs="Times New Roman"/>
          <w:sz w:val="24"/>
          <w:szCs w:val="24"/>
        </w:rPr>
        <w:t xml:space="preserve">Plaintiffs </w:t>
      </w:r>
      <w:r w:rsidR="002665CD" w:rsidRPr="004D3DE0">
        <w:rPr>
          <w:rFonts w:ascii="Times New Roman" w:hAnsi="Times New Roman" w:cs="Times New Roman"/>
          <w:sz w:val="24"/>
          <w:szCs w:val="24"/>
        </w:rPr>
        <w:t xml:space="preserve">David and Diane Ballard </w:t>
      </w:r>
      <w:r w:rsidR="00321028" w:rsidRPr="004D3DE0">
        <w:rPr>
          <w:rFonts w:ascii="Times New Roman" w:hAnsi="Times New Roman" w:cs="Times New Roman"/>
          <w:sz w:val="24"/>
          <w:szCs w:val="24"/>
        </w:rPr>
        <w:t xml:space="preserve">reside </w:t>
      </w:r>
      <w:r w:rsidR="002665CD" w:rsidRPr="004D3DE0">
        <w:rPr>
          <w:rFonts w:ascii="Times New Roman" w:hAnsi="Times New Roman" w:cs="Times New Roman"/>
          <w:sz w:val="24"/>
          <w:szCs w:val="24"/>
        </w:rPr>
        <w:t xml:space="preserve"> </w:t>
      </w:r>
      <w:r w:rsidR="00CF195F" w:rsidRPr="004D3DE0">
        <w:rPr>
          <w:rFonts w:ascii="Times New Roman" w:hAnsi="Times New Roman" w:cs="Times New Roman"/>
          <w:sz w:val="24"/>
          <w:szCs w:val="24"/>
        </w:rPr>
        <w:t>in Alto with</w:t>
      </w:r>
      <w:r w:rsidR="002665CD" w:rsidRPr="004D3DE0">
        <w:rPr>
          <w:rFonts w:ascii="Times New Roman" w:hAnsi="Times New Roman" w:cs="Times New Roman"/>
          <w:sz w:val="24"/>
          <w:szCs w:val="24"/>
        </w:rPr>
        <w:t xml:space="preserve"> Mrs. Ballard’s eighty-three-year-old mother and the couple’s horses. Mrs. Ballard</w:t>
      </w:r>
      <w:r w:rsidR="00CF195F" w:rsidRPr="004D3DE0">
        <w:rPr>
          <w:rFonts w:ascii="Times New Roman" w:hAnsi="Times New Roman" w:cs="Times New Roman"/>
          <w:sz w:val="24"/>
          <w:szCs w:val="24"/>
        </w:rPr>
        <w:t>’</w:t>
      </w:r>
      <w:r w:rsidR="00F90704" w:rsidRPr="004D3DE0">
        <w:rPr>
          <w:rFonts w:ascii="Times New Roman" w:hAnsi="Times New Roman" w:cs="Times New Roman"/>
          <w:sz w:val="24"/>
          <w:szCs w:val="24"/>
        </w:rPr>
        <w:t>s</w:t>
      </w:r>
      <w:r w:rsidR="00CF195F" w:rsidRPr="004D3DE0">
        <w:rPr>
          <w:rFonts w:ascii="Times New Roman" w:hAnsi="Times New Roman" w:cs="Times New Roman"/>
          <w:sz w:val="24"/>
          <w:szCs w:val="24"/>
        </w:rPr>
        <w:t xml:space="preserve"> mother </w:t>
      </w:r>
      <w:r w:rsidR="002665CD" w:rsidRPr="004D3DE0">
        <w:rPr>
          <w:rFonts w:ascii="Times New Roman" w:hAnsi="Times New Roman" w:cs="Times New Roman"/>
          <w:sz w:val="24"/>
          <w:szCs w:val="24"/>
        </w:rPr>
        <w:t xml:space="preserve">suffers </w:t>
      </w:r>
      <w:r w:rsidR="00CF195F" w:rsidRPr="004D3DE0">
        <w:rPr>
          <w:rFonts w:ascii="Times New Roman" w:hAnsi="Times New Roman" w:cs="Times New Roman"/>
          <w:sz w:val="24"/>
          <w:szCs w:val="24"/>
        </w:rPr>
        <w:t>from</w:t>
      </w:r>
      <w:r w:rsidR="002665CD" w:rsidRPr="004D3DE0">
        <w:rPr>
          <w:rFonts w:ascii="Times New Roman" w:hAnsi="Times New Roman" w:cs="Times New Roman"/>
          <w:sz w:val="24"/>
          <w:szCs w:val="24"/>
        </w:rPr>
        <w:t xml:space="preserve"> bronchial inflammation</w:t>
      </w:r>
      <w:r w:rsidR="00CF195F" w:rsidRPr="004D3DE0">
        <w:rPr>
          <w:rFonts w:ascii="Times New Roman" w:hAnsi="Times New Roman" w:cs="Times New Roman"/>
          <w:sz w:val="24"/>
          <w:szCs w:val="24"/>
        </w:rPr>
        <w:t xml:space="preserve">, a condition that will be adversely affected by the fugitive dust emissions from the </w:t>
      </w:r>
      <w:r w:rsidR="00CF195F" w:rsidRPr="004D3DE0">
        <w:rPr>
          <w:rFonts w:ascii="Times New Roman" w:hAnsi="Times New Roman" w:cs="Times New Roman"/>
          <w:sz w:val="24"/>
          <w:szCs w:val="24"/>
        </w:rPr>
        <w:lastRenderedPageBreak/>
        <w:t xml:space="preserve">proposed </w:t>
      </w:r>
      <w:r w:rsidR="00BA2F1C" w:rsidRPr="004D3DE0">
        <w:rPr>
          <w:rFonts w:ascii="Times New Roman" w:hAnsi="Times New Roman" w:cs="Times New Roman"/>
          <w:sz w:val="24"/>
          <w:szCs w:val="24"/>
        </w:rPr>
        <w:t xml:space="preserve">batch </w:t>
      </w:r>
      <w:r w:rsidR="00CF195F" w:rsidRPr="004D3DE0">
        <w:rPr>
          <w:rFonts w:ascii="Times New Roman" w:hAnsi="Times New Roman" w:cs="Times New Roman"/>
          <w:sz w:val="24"/>
          <w:szCs w:val="24"/>
        </w:rPr>
        <w:t>plant</w:t>
      </w:r>
      <w:r w:rsidR="002665CD" w:rsidRPr="004D3DE0">
        <w:rPr>
          <w:rFonts w:ascii="Times New Roman" w:hAnsi="Times New Roman" w:cs="Times New Roman"/>
          <w:sz w:val="24"/>
          <w:szCs w:val="24"/>
        </w:rPr>
        <w:t>.</w:t>
      </w:r>
      <w:r w:rsidR="00CF195F" w:rsidRPr="004D3DE0">
        <w:rPr>
          <w:rFonts w:ascii="Times New Roman" w:hAnsi="Times New Roman" w:cs="Times New Roman"/>
          <w:sz w:val="24"/>
          <w:szCs w:val="24"/>
        </w:rPr>
        <w:t xml:space="preserve"> </w:t>
      </w:r>
      <w:r w:rsidR="002665CD" w:rsidRPr="004D3DE0">
        <w:rPr>
          <w:rFonts w:ascii="Times New Roman" w:hAnsi="Times New Roman" w:cs="Times New Roman"/>
          <w:sz w:val="24"/>
          <w:szCs w:val="24"/>
        </w:rPr>
        <w:t xml:space="preserve"> </w:t>
      </w:r>
      <w:r w:rsidR="00CF195F" w:rsidRPr="004D3DE0">
        <w:rPr>
          <w:rFonts w:ascii="Times New Roman" w:hAnsi="Times New Roman" w:cs="Times New Roman"/>
          <w:sz w:val="24"/>
          <w:szCs w:val="24"/>
        </w:rPr>
        <w:t xml:space="preserve">Moreover, </w:t>
      </w:r>
      <w:r w:rsidR="002665CD" w:rsidRPr="004D3DE0">
        <w:rPr>
          <w:rFonts w:ascii="Times New Roman" w:hAnsi="Times New Roman" w:cs="Times New Roman"/>
          <w:sz w:val="24"/>
          <w:szCs w:val="24"/>
        </w:rPr>
        <w:t>Mr. and Mrs. Ballard</w:t>
      </w:r>
      <w:r w:rsidR="00CF195F" w:rsidRPr="004D3DE0">
        <w:rPr>
          <w:rFonts w:ascii="Times New Roman" w:hAnsi="Times New Roman" w:cs="Times New Roman"/>
          <w:sz w:val="24"/>
          <w:szCs w:val="24"/>
        </w:rPr>
        <w:t>s</w:t>
      </w:r>
      <w:r w:rsidR="00BA2F1C" w:rsidRPr="004D3DE0">
        <w:rPr>
          <w:rFonts w:ascii="Times New Roman" w:hAnsi="Times New Roman" w:cs="Times New Roman"/>
          <w:sz w:val="24"/>
          <w:szCs w:val="24"/>
        </w:rPr>
        <w:t>’</w:t>
      </w:r>
      <w:r w:rsidR="00CF195F" w:rsidRPr="004D3DE0">
        <w:rPr>
          <w:rFonts w:ascii="Times New Roman" w:hAnsi="Times New Roman" w:cs="Times New Roman"/>
          <w:sz w:val="24"/>
          <w:szCs w:val="24"/>
        </w:rPr>
        <w:t xml:space="preserve"> horses are quartered on their property and the food and water sources for the</w:t>
      </w:r>
      <w:r w:rsidR="00BA2F1C" w:rsidRPr="004D3DE0">
        <w:rPr>
          <w:rFonts w:ascii="Times New Roman" w:hAnsi="Times New Roman" w:cs="Times New Roman"/>
          <w:sz w:val="24"/>
          <w:szCs w:val="24"/>
        </w:rPr>
        <w:t>ir</w:t>
      </w:r>
      <w:r w:rsidR="00CF195F" w:rsidRPr="004D3DE0">
        <w:rPr>
          <w:rFonts w:ascii="Times New Roman" w:hAnsi="Times New Roman" w:cs="Times New Roman"/>
          <w:sz w:val="24"/>
          <w:szCs w:val="24"/>
        </w:rPr>
        <w:t xml:space="preserve"> horses will be </w:t>
      </w:r>
      <w:r w:rsidR="00BA2F1C" w:rsidRPr="004D3DE0">
        <w:rPr>
          <w:rFonts w:ascii="Times New Roman" w:hAnsi="Times New Roman" w:cs="Times New Roman"/>
          <w:sz w:val="24"/>
          <w:szCs w:val="24"/>
        </w:rPr>
        <w:t xml:space="preserve">adversely affected </w:t>
      </w:r>
      <w:r w:rsidR="00CF195F" w:rsidRPr="004D3DE0">
        <w:rPr>
          <w:rFonts w:ascii="Times New Roman" w:hAnsi="Times New Roman" w:cs="Times New Roman"/>
          <w:sz w:val="24"/>
          <w:szCs w:val="24"/>
        </w:rPr>
        <w:t>by the fugitive dust emissions from the proposed plant.</w:t>
      </w:r>
    </w:p>
    <w:p w14:paraId="43159F81" w14:textId="53B63908"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87.</w:t>
      </w:r>
      <w:r>
        <w:rPr>
          <w:rFonts w:ascii="Times New Roman" w:hAnsi="Times New Roman" w:cs="Times New Roman"/>
          <w:sz w:val="24"/>
          <w:szCs w:val="24"/>
        </w:rPr>
        <w:tab/>
      </w:r>
      <w:r w:rsidR="00CF195F" w:rsidRPr="004D3DE0">
        <w:rPr>
          <w:rFonts w:ascii="Times New Roman" w:hAnsi="Times New Roman" w:cs="Times New Roman"/>
          <w:sz w:val="24"/>
          <w:szCs w:val="24"/>
        </w:rPr>
        <w:t>T</w:t>
      </w:r>
      <w:r w:rsidR="002665CD" w:rsidRPr="004D3DE0">
        <w:rPr>
          <w:rFonts w:ascii="Times New Roman" w:hAnsi="Times New Roman" w:cs="Times New Roman"/>
          <w:sz w:val="24"/>
          <w:szCs w:val="24"/>
        </w:rPr>
        <w:t>he proposed concrete plant will destroy the peace and quiet in Alto, the clear skies at night, and the pristine air quality</w:t>
      </w:r>
      <w:r w:rsidR="00CF195F" w:rsidRPr="004D3DE0">
        <w:rPr>
          <w:rFonts w:ascii="Times New Roman" w:hAnsi="Times New Roman" w:cs="Times New Roman"/>
          <w:sz w:val="24"/>
          <w:szCs w:val="24"/>
        </w:rPr>
        <w:t xml:space="preserve"> that Plaintiffs Lynne and Michael Budd </w:t>
      </w:r>
      <w:r>
        <w:rPr>
          <w:rFonts w:ascii="Times New Roman" w:hAnsi="Times New Roman" w:cs="Times New Roman"/>
          <w:sz w:val="24"/>
          <w:szCs w:val="24"/>
        </w:rPr>
        <w:t xml:space="preserve">currently </w:t>
      </w:r>
      <w:r w:rsidR="00CF195F" w:rsidRPr="004D3DE0">
        <w:rPr>
          <w:rFonts w:ascii="Times New Roman" w:hAnsi="Times New Roman" w:cs="Times New Roman"/>
          <w:sz w:val="24"/>
          <w:szCs w:val="24"/>
        </w:rPr>
        <w:t>enjoy on their property</w:t>
      </w:r>
      <w:r w:rsidR="002665CD" w:rsidRPr="004D3DE0">
        <w:rPr>
          <w:rFonts w:ascii="Times New Roman" w:hAnsi="Times New Roman" w:cs="Times New Roman"/>
          <w:sz w:val="24"/>
          <w:szCs w:val="24"/>
        </w:rPr>
        <w:t>.</w:t>
      </w:r>
    </w:p>
    <w:p w14:paraId="773CC6C5" w14:textId="50F9F9BB" w:rsidR="001558CA" w:rsidRPr="004D3DE0" w:rsidRDefault="004D3DE0" w:rsidP="004D3DE0">
      <w:pPr>
        <w:rPr>
          <w:rFonts w:ascii="Times New Roman" w:hAnsi="Times New Roman" w:cs="Times New Roman"/>
          <w:sz w:val="24"/>
          <w:szCs w:val="24"/>
        </w:rPr>
      </w:pPr>
      <w:r>
        <w:rPr>
          <w:rFonts w:ascii="Times New Roman" w:hAnsi="Times New Roman" w:cs="Times New Roman"/>
          <w:sz w:val="24"/>
          <w:szCs w:val="24"/>
        </w:rPr>
        <w:t>88.</w:t>
      </w:r>
      <w:r>
        <w:rPr>
          <w:rFonts w:ascii="Times New Roman" w:hAnsi="Times New Roman" w:cs="Times New Roman"/>
          <w:sz w:val="24"/>
          <w:szCs w:val="24"/>
        </w:rPr>
        <w:tab/>
      </w:r>
      <w:r w:rsidR="00CF195F" w:rsidRPr="004D3DE0">
        <w:rPr>
          <w:rFonts w:ascii="Times New Roman" w:hAnsi="Times New Roman" w:cs="Times New Roman"/>
          <w:sz w:val="24"/>
          <w:szCs w:val="24"/>
        </w:rPr>
        <w:t xml:space="preserve">Plaintiffs </w:t>
      </w:r>
      <w:r w:rsidR="002665CD" w:rsidRPr="004D3DE0">
        <w:rPr>
          <w:rFonts w:ascii="Times New Roman" w:hAnsi="Times New Roman" w:cs="Times New Roman"/>
          <w:sz w:val="24"/>
          <w:szCs w:val="24"/>
        </w:rPr>
        <w:t xml:space="preserve">James and Jerri Lynne Burnett are New Mexico natives, who vacationed in the Alto area as children and retired to the area four years ago. </w:t>
      </w:r>
      <w:r w:rsidR="00B911BC" w:rsidRPr="004D3DE0">
        <w:rPr>
          <w:rFonts w:ascii="Times New Roman" w:hAnsi="Times New Roman" w:cs="Times New Roman"/>
          <w:sz w:val="24"/>
          <w:szCs w:val="24"/>
        </w:rPr>
        <w:t>The</w:t>
      </w:r>
      <w:r w:rsidR="002665CD" w:rsidRPr="004D3DE0">
        <w:rPr>
          <w:rFonts w:ascii="Times New Roman" w:hAnsi="Times New Roman" w:cs="Times New Roman"/>
          <w:sz w:val="24"/>
          <w:szCs w:val="24"/>
        </w:rPr>
        <w:t xml:space="preserve"> proposed concrete plant will disturb their</w:t>
      </w:r>
      <w:r w:rsidR="00B911BC" w:rsidRPr="004D3DE0">
        <w:rPr>
          <w:rFonts w:ascii="Times New Roman" w:hAnsi="Times New Roman" w:cs="Times New Roman"/>
          <w:sz w:val="24"/>
          <w:szCs w:val="24"/>
        </w:rPr>
        <w:t xml:space="preserve"> enjoyment of their land and community</w:t>
      </w:r>
      <w:r w:rsidR="002665CD" w:rsidRPr="004D3DE0">
        <w:rPr>
          <w:rFonts w:ascii="Times New Roman" w:hAnsi="Times New Roman" w:cs="Times New Roman"/>
          <w:sz w:val="24"/>
          <w:szCs w:val="24"/>
        </w:rPr>
        <w:t xml:space="preserve"> in </w:t>
      </w:r>
      <w:r w:rsidR="00B911BC" w:rsidRPr="004D3DE0">
        <w:rPr>
          <w:rFonts w:ascii="Times New Roman" w:hAnsi="Times New Roman" w:cs="Times New Roman"/>
          <w:sz w:val="24"/>
          <w:szCs w:val="24"/>
        </w:rPr>
        <w:t>multiple ways, including disturbances from air, noise and light pollution.  T</w:t>
      </w:r>
      <w:r w:rsidR="002665CD" w:rsidRPr="004D3DE0">
        <w:rPr>
          <w:rFonts w:ascii="Times New Roman" w:hAnsi="Times New Roman" w:cs="Times New Roman"/>
          <w:sz w:val="24"/>
          <w:szCs w:val="24"/>
        </w:rPr>
        <w:t xml:space="preserve">he concrete plant will </w:t>
      </w:r>
      <w:r w:rsidR="00B911BC" w:rsidRPr="004D3DE0">
        <w:rPr>
          <w:rFonts w:ascii="Times New Roman" w:hAnsi="Times New Roman" w:cs="Times New Roman"/>
          <w:sz w:val="24"/>
          <w:szCs w:val="24"/>
        </w:rPr>
        <w:t xml:space="preserve">also </w:t>
      </w:r>
      <w:r w:rsidR="00BA2F1C" w:rsidRPr="004D3DE0">
        <w:rPr>
          <w:rFonts w:ascii="Times New Roman" w:hAnsi="Times New Roman" w:cs="Times New Roman"/>
          <w:sz w:val="24"/>
          <w:szCs w:val="24"/>
        </w:rPr>
        <w:t xml:space="preserve">dissuade </w:t>
      </w:r>
      <w:r w:rsidR="00B911BC" w:rsidRPr="004D3DE0">
        <w:rPr>
          <w:rFonts w:ascii="Times New Roman" w:hAnsi="Times New Roman" w:cs="Times New Roman"/>
          <w:sz w:val="24"/>
          <w:szCs w:val="24"/>
        </w:rPr>
        <w:t>the Burnetts</w:t>
      </w:r>
      <w:r w:rsidR="00BA2F1C" w:rsidRPr="004D3DE0">
        <w:rPr>
          <w:rFonts w:ascii="Times New Roman" w:hAnsi="Times New Roman" w:cs="Times New Roman"/>
          <w:sz w:val="24"/>
          <w:szCs w:val="24"/>
        </w:rPr>
        <w:t xml:space="preserve">’ relatives </w:t>
      </w:r>
      <w:r w:rsidR="00B911BC" w:rsidRPr="004D3DE0">
        <w:rPr>
          <w:rFonts w:ascii="Times New Roman" w:hAnsi="Times New Roman" w:cs="Times New Roman"/>
          <w:sz w:val="24"/>
          <w:szCs w:val="24"/>
        </w:rPr>
        <w:t>from visit</w:t>
      </w:r>
      <w:r w:rsidR="00BA2F1C" w:rsidRPr="004D3DE0">
        <w:rPr>
          <w:rFonts w:ascii="Times New Roman" w:hAnsi="Times New Roman" w:cs="Times New Roman"/>
          <w:sz w:val="24"/>
          <w:szCs w:val="24"/>
        </w:rPr>
        <w:t>ing</w:t>
      </w:r>
      <w:r w:rsidR="00B911BC" w:rsidRPr="004D3DE0">
        <w:rPr>
          <w:rFonts w:ascii="Times New Roman" w:hAnsi="Times New Roman" w:cs="Times New Roman"/>
          <w:sz w:val="24"/>
          <w:szCs w:val="24"/>
        </w:rPr>
        <w:t xml:space="preserve"> their land.</w:t>
      </w:r>
      <w:r w:rsidR="002665CD" w:rsidRPr="004D3DE0">
        <w:rPr>
          <w:rFonts w:ascii="Times New Roman" w:hAnsi="Times New Roman" w:cs="Times New Roman"/>
          <w:sz w:val="24"/>
          <w:szCs w:val="24"/>
        </w:rPr>
        <w:t xml:space="preserve"> Mrs. Burnett’s sister </w:t>
      </w:r>
      <w:r w:rsidR="00B911BC" w:rsidRPr="004D3DE0">
        <w:rPr>
          <w:rFonts w:ascii="Times New Roman" w:hAnsi="Times New Roman" w:cs="Times New Roman"/>
          <w:sz w:val="24"/>
          <w:szCs w:val="24"/>
        </w:rPr>
        <w:t xml:space="preserve">currently </w:t>
      </w:r>
      <w:r w:rsidR="002665CD" w:rsidRPr="004D3DE0">
        <w:rPr>
          <w:rFonts w:ascii="Times New Roman" w:hAnsi="Times New Roman" w:cs="Times New Roman"/>
          <w:sz w:val="24"/>
          <w:szCs w:val="24"/>
        </w:rPr>
        <w:t xml:space="preserve">visits her regularly and has </w:t>
      </w:r>
      <w:r w:rsidR="004A14A2" w:rsidRPr="004D3DE0">
        <w:rPr>
          <w:rFonts w:ascii="Times New Roman" w:hAnsi="Times New Roman" w:cs="Times New Roman"/>
          <w:sz w:val="24"/>
          <w:szCs w:val="24"/>
        </w:rPr>
        <w:t>Chronic Obstructive Pulmonary Di</w:t>
      </w:r>
      <w:r w:rsidR="006D5182" w:rsidRPr="004D3DE0">
        <w:rPr>
          <w:rFonts w:ascii="Times New Roman" w:hAnsi="Times New Roman" w:cs="Times New Roman"/>
          <w:sz w:val="24"/>
          <w:szCs w:val="24"/>
        </w:rPr>
        <w:t>sease (“</w:t>
      </w:r>
      <w:r w:rsidR="002665CD" w:rsidRPr="004D3DE0">
        <w:rPr>
          <w:rFonts w:ascii="Times New Roman" w:hAnsi="Times New Roman" w:cs="Times New Roman"/>
          <w:sz w:val="24"/>
          <w:szCs w:val="24"/>
        </w:rPr>
        <w:t>COPD</w:t>
      </w:r>
      <w:r w:rsidR="006D5182" w:rsidRPr="004D3DE0">
        <w:rPr>
          <w:rFonts w:ascii="Times New Roman" w:hAnsi="Times New Roman" w:cs="Times New Roman"/>
          <w:sz w:val="24"/>
          <w:szCs w:val="24"/>
        </w:rPr>
        <w:t>”)</w:t>
      </w:r>
      <w:r w:rsidR="00B911BC" w:rsidRPr="004D3DE0">
        <w:rPr>
          <w:rFonts w:ascii="Times New Roman" w:hAnsi="Times New Roman" w:cs="Times New Roman"/>
          <w:sz w:val="24"/>
          <w:szCs w:val="24"/>
        </w:rPr>
        <w:t>, a condition that requires clear air</w:t>
      </w:r>
      <w:r>
        <w:rPr>
          <w:rFonts w:ascii="Times New Roman" w:hAnsi="Times New Roman" w:cs="Times New Roman"/>
          <w:sz w:val="24"/>
          <w:szCs w:val="24"/>
        </w:rPr>
        <w:t>,</w:t>
      </w:r>
      <w:r w:rsidR="00B911BC" w:rsidRPr="004D3DE0">
        <w:rPr>
          <w:rFonts w:ascii="Times New Roman" w:hAnsi="Times New Roman" w:cs="Times New Roman"/>
          <w:sz w:val="24"/>
          <w:szCs w:val="24"/>
        </w:rPr>
        <w:t xml:space="preserve"> free from the fugitive dust emissions that will emanate from the </w:t>
      </w:r>
      <w:r>
        <w:rPr>
          <w:rFonts w:ascii="Times New Roman" w:hAnsi="Times New Roman" w:cs="Times New Roman"/>
          <w:sz w:val="24"/>
          <w:szCs w:val="24"/>
        </w:rPr>
        <w:t xml:space="preserve">proposed concrete batch </w:t>
      </w:r>
      <w:r w:rsidR="00B911BC" w:rsidRPr="004D3DE0">
        <w:rPr>
          <w:rFonts w:ascii="Times New Roman" w:hAnsi="Times New Roman" w:cs="Times New Roman"/>
          <w:sz w:val="24"/>
          <w:szCs w:val="24"/>
        </w:rPr>
        <w:t>plant onto the Burnetts</w:t>
      </w:r>
      <w:r w:rsidR="00BA2F1C" w:rsidRPr="004D3DE0">
        <w:rPr>
          <w:rFonts w:ascii="Times New Roman" w:hAnsi="Times New Roman" w:cs="Times New Roman"/>
          <w:sz w:val="24"/>
          <w:szCs w:val="24"/>
        </w:rPr>
        <w:t>’</w:t>
      </w:r>
      <w:r w:rsidR="00B911BC" w:rsidRPr="004D3DE0">
        <w:rPr>
          <w:rFonts w:ascii="Times New Roman" w:hAnsi="Times New Roman" w:cs="Times New Roman"/>
          <w:sz w:val="24"/>
          <w:szCs w:val="24"/>
        </w:rPr>
        <w:t xml:space="preserve"> land</w:t>
      </w:r>
      <w:r w:rsidR="002626DB" w:rsidRPr="004D3DE0">
        <w:rPr>
          <w:rFonts w:ascii="Times New Roman" w:hAnsi="Times New Roman" w:cs="Times New Roman"/>
          <w:sz w:val="24"/>
          <w:szCs w:val="24"/>
        </w:rPr>
        <w:t>.</w:t>
      </w:r>
    </w:p>
    <w:p w14:paraId="69D06D95" w14:textId="2D102F05" w:rsidR="00EA69DA" w:rsidRDefault="004D3DE0" w:rsidP="004D3DE0">
      <w:pPr>
        <w:rPr>
          <w:rFonts w:ascii="Times New Roman" w:hAnsi="Times New Roman" w:cs="Times New Roman"/>
          <w:sz w:val="24"/>
          <w:szCs w:val="24"/>
        </w:rPr>
      </w:pPr>
      <w:r>
        <w:rPr>
          <w:rFonts w:ascii="Times New Roman" w:hAnsi="Times New Roman" w:cs="Times New Roman"/>
          <w:sz w:val="24"/>
          <w:szCs w:val="24"/>
        </w:rPr>
        <w:t>89.</w:t>
      </w:r>
      <w:r>
        <w:rPr>
          <w:rFonts w:ascii="Times New Roman" w:hAnsi="Times New Roman" w:cs="Times New Roman"/>
          <w:sz w:val="24"/>
          <w:szCs w:val="24"/>
        </w:rPr>
        <w:tab/>
      </w:r>
      <w:r w:rsidR="00C15004" w:rsidRPr="004D3DE0">
        <w:rPr>
          <w:rFonts w:ascii="Times New Roman" w:hAnsi="Times New Roman" w:cs="Times New Roman"/>
          <w:sz w:val="24"/>
          <w:szCs w:val="24"/>
        </w:rPr>
        <w:t xml:space="preserve">Plaintiffs </w:t>
      </w:r>
      <w:r w:rsidR="002665CD" w:rsidRPr="004D3DE0">
        <w:rPr>
          <w:rFonts w:ascii="Times New Roman" w:hAnsi="Times New Roman" w:cs="Times New Roman"/>
          <w:sz w:val="24"/>
          <w:szCs w:val="24"/>
        </w:rPr>
        <w:t xml:space="preserve">Craig Cathey and Barbara Yount moved from Dallas, Texas to Alto for the clean air and scenic beauty. </w:t>
      </w:r>
      <w:r w:rsidR="00B911BC" w:rsidRPr="004D3DE0">
        <w:rPr>
          <w:rFonts w:ascii="Times New Roman" w:hAnsi="Times New Roman" w:cs="Times New Roman"/>
          <w:sz w:val="24"/>
          <w:szCs w:val="24"/>
        </w:rPr>
        <w:t xml:space="preserve"> The proposed plant will unreasonably and substantially impair </w:t>
      </w:r>
      <w:r w:rsidR="002665CD" w:rsidRPr="004D3DE0">
        <w:rPr>
          <w:rFonts w:ascii="Times New Roman" w:hAnsi="Times New Roman" w:cs="Times New Roman"/>
          <w:sz w:val="24"/>
          <w:szCs w:val="24"/>
        </w:rPr>
        <w:t>Mr. Cathey and Mrs. Yount</w:t>
      </w:r>
      <w:r w:rsidR="00B911BC" w:rsidRPr="004D3DE0">
        <w:rPr>
          <w:rFonts w:ascii="Times New Roman" w:hAnsi="Times New Roman" w:cs="Times New Roman"/>
          <w:sz w:val="24"/>
          <w:szCs w:val="24"/>
        </w:rPr>
        <w:t>’s ability to enjoy the</w:t>
      </w:r>
      <w:r w:rsidR="00C15004" w:rsidRPr="004D3DE0">
        <w:rPr>
          <w:rFonts w:ascii="Times New Roman" w:hAnsi="Times New Roman" w:cs="Times New Roman"/>
          <w:sz w:val="24"/>
          <w:szCs w:val="24"/>
        </w:rPr>
        <w:t xml:space="preserve"> clean air and</w:t>
      </w:r>
      <w:r w:rsidR="00B911BC" w:rsidRPr="004D3DE0">
        <w:rPr>
          <w:rFonts w:ascii="Times New Roman" w:hAnsi="Times New Roman" w:cs="Times New Roman"/>
          <w:sz w:val="24"/>
          <w:szCs w:val="24"/>
        </w:rPr>
        <w:t xml:space="preserve"> sceni</w:t>
      </w:r>
      <w:r w:rsidR="00C15004" w:rsidRPr="004D3DE0">
        <w:rPr>
          <w:rFonts w:ascii="Times New Roman" w:hAnsi="Times New Roman" w:cs="Times New Roman"/>
          <w:sz w:val="24"/>
          <w:szCs w:val="24"/>
        </w:rPr>
        <w:t>c beauty</w:t>
      </w:r>
      <w:r w:rsidR="007B5696" w:rsidRPr="004D3DE0">
        <w:rPr>
          <w:rFonts w:ascii="Times New Roman" w:hAnsi="Times New Roman" w:cs="Times New Roman"/>
          <w:sz w:val="24"/>
          <w:szCs w:val="24"/>
        </w:rPr>
        <w:t xml:space="preserve"> of their land, shown below</w:t>
      </w:r>
      <w:r w:rsidR="00C15004" w:rsidRPr="004D3DE0">
        <w:rPr>
          <w:rFonts w:ascii="Times New Roman" w:hAnsi="Times New Roman" w:cs="Times New Roman"/>
          <w:sz w:val="24"/>
          <w:szCs w:val="24"/>
        </w:rPr>
        <w:t>.  Further, the proposed concrete batch plant operations will create traffic issues that will</w:t>
      </w:r>
      <w:r>
        <w:rPr>
          <w:rFonts w:ascii="Times New Roman" w:hAnsi="Times New Roman" w:cs="Times New Roman"/>
          <w:sz w:val="24"/>
          <w:szCs w:val="24"/>
        </w:rPr>
        <w:t xml:space="preserve"> </w:t>
      </w:r>
      <w:r w:rsidR="00C15004" w:rsidRPr="004D3DE0">
        <w:rPr>
          <w:rFonts w:ascii="Times New Roman" w:hAnsi="Times New Roman" w:cs="Times New Roman"/>
          <w:sz w:val="24"/>
          <w:szCs w:val="24"/>
        </w:rPr>
        <w:lastRenderedPageBreak/>
        <w:t xml:space="preserve">negatively impact their ingress and egress from their property.  The proposed concrete batch plant </w:t>
      </w:r>
      <w:r w:rsidR="005057AA">
        <w:rPr>
          <w:noProof/>
        </w:rPr>
        <w:drawing>
          <wp:anchor distT="0" distB="182880" distL="114300" distR="114300" simplePos="0" relativeHeight="251858944" behindDoc="0" locked="0" layoutInCell="1" allowOverlap="1" wp14:anchorId="509FD783" wp14:editId="76CAFF61">
            <wp:simplePos x="0" y="0"/>
            <wp:positionH relativeFrom="column">
              <wp:posOffset>1615059</wp:posOffset>
            </wp:positionH>
            <wp:positionV relativeFrom="page">
              <wp:posOffset>1562354</wp:posOffset>
            </wp:positionV>
            <wp:extent cx="2313432" cy="2862072"/>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3432" cy="2862072"/>
                    </a:xfrm>
                    <a:prstGeom prst="rect">
                      <a:avLst/>
                    </a:prstGeom>
                    <a:noFill/>
                  </pic:spPr>
                </pic:pic>
              </a:graphicData>
            </a:graphic>
            <wp14:sizeRelH relativeFrom="margin">
              <wp14:pctWidth>0</wp14:pctWidth>
            </wp14:sizeRelH>
            <wp14:sizeRelV relativeFrom="margin">
              <wp14:pctHeight>0</wp14:pctHeight>
            </wp14:sizeRelV>
          </wp:anchor>
        </w:drawing>
      </w:r>
      <w:r w:rsidR="00C15004" w:rsidRPr="004D3DE0">
        <w:rPr>
          <w:rFonts w:ascii="Times New Roman" w:hAnsi="Times New Roman" w:cs="Times New Roman"/>
          <w:sz w:val="24"/>
          <w:szCs w:val="24"/>
        </w:rPr>
        <w:t xml:space="preserve">operations will also </w:t>
      </w:r>
      <w:r w:rsidR="00AD3E53">
        <w:rPr>
          <w:rFonts w:ascii="Times New Roman" w:hAnsi="Times New Roman" w:cs="Times New Roman"/>
          <w:sz w:val="24"/>
          <w:szCs w:val="24"/>
        </w:rPr>
        <w:t xml:space="preserve">aggravate </w:t>
      </w:r>
      <w:r w:rsidR="00C15004" w:rsidRPr="004D3DE0">
        <w:rPr>
          <w:rFonts w:ascii="Times New Roman" w:hAnsi="Times New Roman" w:cs="Times New Roman"/>
          <w:sz w:val="24"/>
          <w:szCs w:val="24"/>
        </w:rPr>
        <w:t>Mr. Cathey’s chronic allergi</w:t>
      </w:r>
      <w:r w:rsidR="00AD3E53">
        <w:rPr>
          <w:rFonts w:ascii="Times New Roman" w:hAnsi="Times New Roman" w:cs="Times New Roman"/>
          <w:sz w:val="24"/>
          <w:szCs w:val="24"/>
        </w:rPr>
        <w:t>c condition</w:t>
      </w:r>
      <w:r w:rsidR="00C15004" w:rsidRPr="004D3DE0">
        <w:rPr>
          <w:rFonts w:ascii="Times New Roman" w:hAnsi="Times New Roman" w:cs="Times New Roman"/>
          <w:sz w:val="24"/>
          <w:szCs w:val="24"/>
        </w:rPr>
        <w:t>.</w:t>
      </w:r>
    </w:p>
    <w:p w14:paraId="2F14C0F5" w14:textId="58B489ED" w:rsidR="004D3253" w:rsidRDefault="005057AA" w:rsidP="005057A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89664" behindDoc="0" locked="0" layoutInCell="1" allowOverlap="1" wp14:anchorId="7476D332" wp14:editId="20AAA137">
            <wp:simplePos x="0" y="0"/>
            <wp:positionH relativeFrom="column">
              <wp:posOffset>890016</wp:posOffset>
            </wp:positionH>
            <wp:positionV relativeFrom="page">
              <wp:posOffset>6032627</wp:posOffset>
            </wp:positionV>
            <wp:extent cx="4015105" cy="2428875"/>
            <wp:effectExtent l="0" t="0" r="4445" b="952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9304"/>
                    <a:stretch/>
                  </pic:blipFill>
                  <pic:spPr bwMode="auto">
                    <a:xfrm>
                      <a:off x="0" y="0"/>
                      <a:ext cx="4015105" cy="242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90.</w:t>
      </w:r>
      <w:r>
        <w:rPr>
          <w:rFonts w:ascii="Times New Roman" w:hAnsi="Times New Roman" w:cs="Times New Roman"/>
          <w:sz w:val="24"/>
          <w:szCs w:val="24"/>
        </w:rPr>
        <w:tab/>
      </w:r>
      <w:r w:rsidR="00C15004" w:rsidRPr="005057AA">
        <w:rPr>
          <w:rFonts w:ascii="Times New Roman" w:hAnsi="Times New Roman" w:cs="Times New Roman"/>
          <w:sz w:val="24"/>
          <w:szCs w:val="24"/>
        </w:rPr>
        <w:t xml:space="preserve">Plaintiffs </w:t>
      </w:r>
      <w:r w:rsidR="002665CD" w:rsidRPr="005057AA">
        <w:rPr>
          <w:rFonts w:ascii="Times New Roman" w:hAnsi="Times New Roman" w:cs="Times New Roman"/>
          <w:sz w:val="24"/>
          <w:szCs w:val="24"/>
        </w:rPr>
        <w:t>David Webb and Sue Catterton were ranchers in Texas before moving t</w:t>
      </w:r>
      <w:r w:rsidR="00C33693" w:rsidRPr="005057AA">
        <w:rPr>
          <w:rFonts w:ascii="Times New Roman" w:hAnsi="Times New Roman" w:cs="Times New Roman"/>
          <w:sz w:val="24"/>
          <w:szCs w:val="24"/>
        </w:rPr>
        <w:t xml:space="preserve">o </w:t>
      </w:r>
      <w:r w:rsidR="002665CD" w:rsidRPr="005057AA">
        <w:rPr>
          <w:rFonts w:ascii="Times New Roman" w:hAnsi="Times New Roman" w:cs="Times New Roman"/>
          <w:sz w:val="24"/>
          <w:szCs w:val="24"/>
        </w:rPr>
        <w:t>the Alto area in 2005</w:t>
      </w:r>
      <w:r w:rsidR="00C33693" w:rsidRPr="005057AA">
        <w:rPr>
          <w:rFonts w:ascii="Times New Roman" w:hAnsi="Times New Roman" w:cs="Times New Roman"/>
          <w:sz w:val="24"/>
          <w:szCs w:val="24"/>
        </w:rPr>
        <w:t xml:space="preserve"> and settling on the land shown below</w:t>
      </w:r>
      <w:r w:rsidR="002665CD" w:rsidRPr="005057AA">
        <w:rPr>
          <w:rFonts w:ascii="Times New Roman" w:hAnsi="Times New Roman" w:cs="Times New Roman"/>
          <w:sz w:val="24"/>
          <w:szCs w:val="24"/>
        </w:rPr>
        <w:t xml:space="preserve">. Mr. Webb and Ms. Catterton </w:t>
      </w:r>
      <w:r w:rsidR="00C15004" w:rsidRPr="005057AA">
        <w:rPr>
          <w:rFonts w:ascii="Times New Roman" w:hAnsi="Times New Roman" w:cs="Times New Roman"/>
          <w:sz w:val="24"/>
          <w:szCs w:val="24"/>
        </w:rPr>
        <w:t>enjoy</w:t>
      </w:r>
      <w:r w:rsidR="002665CD" w:rsidRPr="005057AA">
        <w:rPr>
          <w:rFonts w:ascii="Times New Roman" w:hAnsi="Times New Roman" w:cs="Times New Roman"/>
          <w:sz w:val="24"/>
          <w:szCs w:val="24"/>
        </w:rPr>
        <w:t xml:space="preserve"> the wildlife that come to visit their propert</w:t>
      </w:r>
      <w:r w:rsidR="00C15004" w:rsidRPr="005057AA">
        <w:rPr>
          <w:rFonts w:ascii="Times New Roman" w:hAnsi="Times New Roman" w:cs="Times New Roman"/>
          <w:sz w:val="24"/>
          <w:szCs w:val="24"/>
        </w:rPr>
        <w:t>y; t</w:t>
      </w:r>
      <w:r w:rsidR="002665CD" w:rsidRPr="005057AA">
        <w:rPr>
          <w:rFonts w:ascii="Times New Roman" w:hAnsi="Times New Roman" w:cs="Times New Roman"/>
          <w:sz w:val="24"/>
          <w:szCs w:val="24"/>
        </w:rPr>
        <w:t xml:space="preserve">he noise and lights from the plant will </w:t>
      </w:r>
      <w:r>
        <w:rPr>
          <w:rFonts w:ascii="Times New Roman" w:hAnsi="Times New Roman" w:cs="Times New Roman"/>
          <w:sz w:val="24"/>
          <w:szCs w:val="24"/>
        </w:rPr>
        <w:t xml:space="preserve">likely </w:t>
      </w:r>
      <w:r w:rsidR="00BA2F1C" w:rsidRPr="005057AA">
        <w:rPr>
          <w:rFonts w:ascii="Times New Roman" w:hAnsi="Times New Roman" w:cs="Times New Roman"/>
          <w:sz w:val="24"/>
          <w:szCs w:val="24"/>
        </w:rPr>
        <w:t xml:space="preserve">cause </w:t>
      </w:r>
      <w:r w:rsidR="002665CD" w:rsidRPr="005057AA">
        <w:rPr>
          <w:rFonts w:ascii="Times New Roman" w:hAnsi="Times New Roman" w:cs="Times New Roman"/>
          <w:sz w:val="24"/>
          <w:szCs w:val="24"/>
        </w:rPr>
        <w:t>the deer, elk, wild turkeys, and rabbits</w:t>
      </w:r>
      <w:r w:rsidR="00BA2F1C" w:rsidRPr="005057AA">
        <w:rPr>
          <w:rFonts w:ascii="Times New Roman" w:hAnsi="Times New Roman" w:cs="Times New Roman"/>
          <w:sz w:val="24"/>
          <w:szCs w:val="24"/>
        </w:rPr>
        <w:t>, currently seen on a daily basis, to vacate their property</w:t>
      </w:r>
      <w:r w:rsidR="002665CD" w:rsidRPr="005057AA">
        <w:rPr>
          <w:rFonts w:ascii="Times New Roman" w:hAnsi="Times New Roman" w:cs="Times New Roman"/>
          <w:sz w:val="24"/>
          <w:szCs w:val="24"/>
        </w:rPr>
        <w:t>.</w:t>
      </w:r>
    </w:p>
    <w:p w14:paraId="0EFDED82" w14:textId="0368709B" w:rsidR="005057AA" w:rsidRDefault="005057AA" w:rsidP="005057AA">
      <w:pPr>
        <w:rPr>
          <w:rFonts w:ascii="Times New Roman" w:hAnsi="Times New Roman" w:cs="Times New Roman"/>
          <w:sz w:val="24"/>
          <w:szCs w:val="24"/>
        </w:rPr>
      </w:pPr>
    </w:p>
    <w:p w14:paraId="5046308F" w14:textId="2FC1B17F" w:rsidR="005057AA" w:rsidRDefault="005057AA" w:rsidP="005057AA">
      <w:pPr>
        <w:rPr>
          <w:rFonts w:ascii="Times New Roman" w:hAnsi="Times New Roman" w:cs="Times New Roman"/>
          <w:sz w:val="24"/>
          <w:szCs w:val="24"/>
        </w:rPr>
      </w:pPr>
    </w:p>
    <w:p w14:paraId="1664E9B3" w14:textId="529BD7F1" w:rsidR="004D3253" w:rsidRPr="005057AA" w:rsidRDefault="005057AA" w:rsidP="005057AA">
      <w:pPr>
        <w:rPr>
          <w:rFonts w:ascii="Times New Roman" w:hAnsi="Times New Roman" w:cs="Times New Roman"/>
          <w:sz w:val="24"/>
          <w:szCs w:val="24"/>
        </w:rPr>
      </w:pPr>
      <w:r>
        <w:rPr>
          <w:rFonts w:ascii="Times New Roman" w:hAnsi="Times New Roman" w:cs="Times New Roman"/>
          <w:sz w:val="24"/>
          <w:szCs w:val="24"/>
        </w:rPr>
        <w:lastRenderedPageBreak/>
        <w:t>91.</w:t>
      </w:r>
      <w:r>
        <w:rPr>
          <w:rFonts w:ascii="Times New Roman" w:hAnsi="Times New Roman" w:cs="Times New Roman"/>
          <w:sz w:val="24"/>
          <w:szCs w:val="24"/>
        </w:rPr>
        <w:tab/>
      </w:r>
      <w:r w:rsidR="00C15004" w:rsidRPr="005057AA">
        <w:rPr>
          <w:rFonts w:ascii="Times New Roman" w:hAnsi="Times New Roman" w:cs="Times New Roman"/>
          <w:sz w:val="24"/>
          <w:szCs w:val="24"/>
        </w:rPr>
        <w:t xml:space="preserve">Plaintiffs </w:t>
      </w:r>
      <w:r w:rsidR="002665CD" w:rsidRPr="005057AA">
        <w:rPr>
          <w:rFonts w:ascii="Times New Roman" w:hAnsi="Times New Roman" w:cs="Times New Roman"/>
          <w:sz w:val="24"/>
          <w:szCs w:val="24"/>
        </w:rPr>
        <w:t xml:space="preserve">Bennett Ray and Evangeline Davis moved to Alto from Washington D.C. after Mr. Davis retired. Mr. Davis was a federal employee for many years. Mr. and Mrs. Davis came to Alto </w:t>
      </w:r>
      <w:r w:rsidR="00C15004" w:rsidRPr="005057AA">
        <w:rPr>
          <w:rFonts w:ascii="Times New Roman" w:hAnsi="Times New Roman" w:cs="Times New Roman"/>
          <w:sz w:val="24"/>
          <w:szCs w:val="24"/>
        </w:rPr>
        <w:t>to enjoy an</w:t>
      </w:r>
      <w:r w:rsidR="002665CD" w:rsidRPr="005057AA">
        <w:rPr>
          <w:rFonts w:ascii="Times New Roman" w:hAnsi="Times New Roman" w:cs="Times New Roman"/>
          <w:sz w:val="24"/>
          <w:szCs w:val="24"/>
        </w:rPr>
        <w:t xml:space="preserve"> entirely different life: the high altitude, peace and quiet, abundant wildlife, clear skies, and clean air</w:t>
      </w:r>
      <w:r w:rsidR="00C15004" w:rsidRPr="005057AA">
        <w:rPr>
          <w:rFonts w:ascii="Times New Roman" w:hAnsi="Times New Roman" w:cs="Times New Roman"/>
          <w:sz w:val="24"/>
          <w:szCs w:val="24"/>
        </w:rPr>
        <w:t xml:space="preserve"> – all of which will be </w:t>
      </w:r>
      <w:r w:rsidR="002665CD" w:rsidRPr="005057AA">
        <w:rPr>
          <w:rFonts w:ascii="Times New Roman" w:hAnsi="Times New Roman" w:cs="Times New Roman"/>
          <w:sz w:val="24"/>
          <w:szCs w:val="24"/>
        </w:rPr>
        <w:t xml:space="preserve">disrupted by the proposed concrete </w:t>
      </w:r>
      <w:r>
        <w:rPr>
          <w:rFonts w:ascii="Times New Roman" w:hAnsi="Times New Roman" w:cs="Times New Roman"/>
          <w:sz w:val="24"/>
          <w:szCs w:val="24"/>
        </w:rPr>
        <w:t xml:space="preserve">batch </w:t>
      </w:r>
      <w:r w:rsidR="002665CD" w:rsidRPr="005057AA">
        <w:rPr>
          <w:rFonts w:ascii="Times New Roman" w:hAnsi="Times New Roman" w:cs="Times New Roman"/>
          <w:sz w:val="24"/>
          <w:szCs w:val="24"/>
        </w:rPr>
        <w:t>plant.</w:t>
      </w:r>
    </w:p>
    <w:p w14:paraId="2511553A" w14:textId="5F53E4CF" w:rsidR="004D3253" w:rsidRPr="005057AA" w:rsidRDefault="005057AA" w:rsidP="005057AA">
      <w:pPr>
        <w:rPr>
          <w:rFonts w:ascii="Times New Roman" w:hAnsi="Times New Roman" w:cs="Times New Roman"/>
          <w:sz w:val="24"/>
          <w:szCs w:val="24"/>
        </w:rPr>
      </w:pPr>
      <w:r>
        <w:rPr>
          <w:rFonts w:ascii="Times New Roman" w:hAnsi="Times New Roman" w:cs="Times New Roman"/>
          <w:sz w:val="24"/>
          <w:szCs w:val="24"/>
        </w:rPr>
        <w:t>92.</w:t>
      </w:r>
      <w:r>
        <w:rPr>
          <w:rFonts w:ascii="Times New Roman" w:hAnsi="Times New Roman" w:cs="Times New Roman"/>
          <w:sz w:val="24"/>
          <w:szCs w:val="24"/>
        </w:rPr>
        <w:tab/>
      </w:r>
      <w:r w:rsidR="00CA2ABF" w:rsidRPr="005057AA">
        <w:rPr>
          <w:rFonts w:ascii="Times New Roman" w:hAnsi="Times New Roman" w:cs="Times New Roman"/>
          <w:sz w:val="24"/>
          <w:szCs w:val="24"/>
        </w:rPr>
        <w:t xml:space="preserve">Plaintiffs Chris and Galen Farrington have been residents of Lincoln County since 1973. Mr. and Mrs. Farrington </w:t>
      </w:r>
      <w:r w:rsidR="00BA2F1C" w:rsidRPr="005057AA">
        <w:rPr>
          <w:rFonts w:ascii="Times New Roman" w:hAnsi="Times New Roman" w:cs="Times New Roman"/>
          <w:sz w:val="24"/>
          <w:szCs w:val="24"/>
        </w:rPr>
        <w:t xml:space="preserve">inspected various properties for five years before selecting </w:t>
      </w:r>
      <w:r w:rsidR="00CA2ABF" w:rsidRPr="005057AA">
        <w:rPr>
          <w:rFonts w:ascii="Times New Roman" w:hAnsi="Times New Roman" w:cs="Times New Roman"/>
          <w:sz w:val="24"/>
          <w:szCs w:val="24"/>
        </w:rPr>
        <w:t>their current property in A</w:t>
      </w:r>
      <w:r w:rsidR="003D4EE7" w:rsidRPr="005057AA">
        <w:rPr>
          <w:rFonts w:ascii="Times New Roman" w:hAnsi="Times New Roman" w:cs="Times New Roman"/>
          <w:sz w:val="24"/>
          <w:szCs w:val="24"/>
        </w:rPr>
        <w:t xml:space="preserve">lto – their </w:t>
      </w:r>
      <w:r w:rsidR="00CA2ABF" w:rsidRPr="005057AA">
        <w:rPr>
          <w:rFonts w:ascii="Times New Roman" w:hAnsi="Times New Roman" w:cs="Times New Roman"/>
          <w:sz w:val="24"/>
          <w:szCs w:val="24"/>
        </w:rPr>
        <w:t xml:space="preserve">dream home. Mr. Farrington credits the couple’s good health to this property; the Farringtons have access to the outdoors for daily exercise. Mr. Farrington is an avid cyclist and rides his bicycle every day. Mrs. Farrington enjoys playing pickleball with friends. Light and noise from the plant will </w:t>
      </w:r>
      <w:r w:rsidR="00AD3E53">
        <w:rPr>
          <w:rFonts w:ascii="Times New Roman" w:hAnsi="Times New Roman" w:cs="Times New Roman"/>
          <w:sz w:val="24"/>
          <w:szCs w:val="24"/>
        </w:rPr>
        <w:t xml:space="preserve">adversely affect their current lifestyle, including their ability to </w:t>
      </w:r>
      <w:r w:rsidR="00CA2ABF" w:rsidRPr="005057AA">
        <w:rPr>
          <w:rFonts w:ascii="Times New Roman" w:hAnsi="Times New Roman" w:cs="Times New Roman"/>
          <w:sz w:val="24"/>
          <w:szCs w:val="24"/>
        </w:rPr>
        <w:t>exercise outdoors.</w:t>
      </w:r>
    </w:p>
    <w:p w14:paraId="66F3FFB1" w14:textId="3988E56F" w:rsidR="00E52DD1" w:rsidRDefault="005057AA" w:rsidP="005057AA">
      <w:pPr>
        <w:rPr>
          <w:rFonts w:ascii="Times New Roman" w:hAnsi="Times New Roman" w:cs="Times New Roman"/>
          <w:noProof/>
          <w:sz w:val="24"/>
          <w:szCs w:val="24"/>
        </w:rPr>
      </w:pPr>
      <w:r>
        <w:rPr>
          <w:rFonts w:ascii="Times New Roman" w:hAnsi="Times New Roman" w:cs="Times New Roman"/>
          <w:sz w:val="24"/>
          <w:szCs w:val="24"/>
        </w:rPr>
        <w:t>93.</w:t>
      </w:r>
      <w:r>
        <w:rPr>
          <w:rFonts w:ascii="Times New Roman" w:hAnsi="Times New Roman" w:cs="Times New Roman"/>
          <w:sz w:val="24"/>
          <w:szCs w:val="24"/>
        </w:rPr>
        <w:tab/>
      </w:r>
      <w:r w:rsidR="00C15004" w:rsidRPr="005057AA">
        <w:rPr>
          <w:rFonts w:ascii="Times New Roman" w:hAnsi="Times New Roman" w:cs="Times New Roman"/>
          <w:sz w:val="24"/>
          <w:szCs w:val="24"/>
        </w:rPr>
        <w:t xml:space="preserve">Plaintiffs </w:t>
      </w:r>
      <w:r w:rsidR="002665CD" w:rsidRPr="005057AA">
        <w:rPr>
          <w:rFonts w:ascii="Times New Roman" w:hAnsi="Times New Roman" w:cs="Times New Roman"/>
          <w:sz w:val="24"/>
          <w:szCs w:val="24"/>
        </w:rPr>
        <w:t>Nancy and Ralph Fegely resided in Florida and Nevada before moving to Alto for the peace and quiet</w:t>
      </w:r>
      <w:r w:rsidR="004824F5" w:rsidRPr="005057AA">
        <w:rPr>
          <w:rFonts w:ascii="Times New Roman" w:hAnsi="Times New Roman" w:cs="Times New Roman"/>
          <w:sz w:val="24"/>
          <w:szCs w:val="24"/>
        </w:rPr>
        <w:t xml:space="preserve"> and scenic natural environment; the </w:t>
      </w:r>
      <w:r w:rsidR="002665CD" w:rsidRPr="005057AA">
        <w:rPr>
          <w:rFonts w:ascii="Times New Roman" w:hAnsi="Times New Roman" w:cs="Times New Roman"/>
          <w:sz w:val="24"/>
          <w:szCs w:val="24"/>
        </w:rPr>
        <w:t xml:space="preserve">proposed </w:t>
      </w:r>
      <w:r w:rsidR="00C77691">
        <w:rPr>
          <w:rFonts w:ascii="Times New Roman" w:hAnsi="Times New Roman" w:cs="Times New Roman"/>
          <w:sz w:val="24"/>
          <w:szCs w:val="24"/>
        </w:rPr>
        <w:t xml:space="preserve">concrete batch </w:t>
      </w:r>
      <w:r w:rsidR="002665CD" w:rsidRPr="005057AA">
        <w:rPr>
          <w:rFonts w:ascii="Times New Roman" w:hAnsi="Times New Roman" w:cs="Times New Roman"/>
          <w:sz w:val="24"/>
          <w:szCs w:val="24"/>
        </w:rPr>
        <w:t>plant will negatively impact th</w:t>
      </w:r>
      <w:r w:rsidR="004824F5" w:rsidRPr="005057AA">
        <w:rPr>
          <w:rFonts w:ascii="Times New Roman" w:hAnsi="Times New Roman" w:cs="Times New Roman"/>
          <w:sz w:val="24"/>
          <w:szCs w:val="24"/>
        </w:rPr>
        <w:t>at environment</w:t>
      </w:r>
      <w:r w:rsidR="002665CD" w:rsidRPr="005057AA">
        <w:rPr>
          <w:rFonts w:ascii="Times New Roman" w:hAnsi="Times New Roman" w:cs="Times New Roman"/>
          <w:sz w:val="24"/>
          <w:szCs w:val="24"/>
        </w:rPr>
        <w:t>.</w:t>
      </w:r>
      <w:r w:rsidR="00E456AA" w:rsidRPr="005057AA">
        <w:rPr>
          <w:rFonts w:ascii="Times New Roman" w:hAnsi="Times New Roman" w:cs="Times New Roman"/>
          <w:sz w:val="24"/>
          <w:szCs w:val="24"/>
        </w:rPr>
        <w:t xml:space="preserve">  Mr. Fegely is a disabled veteran whose health will be negatively impacted by the air quality issues caused by the proposed plant operations.</w:t>
      </w:r>
      <w:r w:rsidR="00E52DD1">
        <w:rPr>
          <w:rFonts w:ascii="Times New Roman" w:hAnsi="Times New Roman" w:cs="Times New Roman"/>
          <w:noProof/>
          <w:sz w:val="24"/>
          <w:szCs w:val="24"/>
        </w:rPr>
        <w:t xml:space="preserve">  </w:t>
      </w:r>
    </w:p>
    <w:p w14:paraId="24994892" w14:textId="6827030A" w:rsidR="002626DB" w:rsidRDefault="00E52DD1" w:rsidP="005057AA">
      <w:pPr>
        <w:rPr>
          <w:rFonts w:ascii="Times New Roman" w:hAnsi="Times New Roman" w:cs="Times New Roman"/>
          <w:sz w:val="24"/>
          <w:szCs w:val="24"/>
        </w:rPr>
      </w:pPr>
      <w:r>
        <w:rPr>
          <w:rFonts w:ascii="Times New Roman" w:hAnsi="Times New Roman" w:cs="Times New Roman"/>
          <w:noProof/>
          <w:sz w:val="24"/>
          <w:szCs w:val="24"/>
        </w:rPr>
        <w:t>94.</w:t>
      </w:r>
      <w:r>
        <w:rPr>
          <w:rFonts w:ascii="Times New Roman" w:hAnsi="Times New Roman" w:cs="Times New Roman"/>
          <w:noProof/>
          <w:sz w:val="24"/>
          <w:szCs w:val="24"/>
        </w:rPr>
        <w:tab/>
      </w:r>
      <w:r w:rsidR="004824F5" w:rsidRPr="004D3253">
        <w:rPr>
          <w:rFonts w:ascii="Times New Roman" w:hAnsi="Times New Roman" w:cs="Times New Roman"/>
          <w:sz w:val="24"/>
          <w:szCs w:val="24"/>
        </w:rPr>
        <w:t xml:space="preserve">Plaintiffs </w:t>
      </w:r>
      <w:r w:rsidR="002665CD" w:rsidRPr="004D3253">
        <w:rPr>
          <w:rFonts w:ascii="Times New Roman" w:hAnsi="Times New Roman" w:cs="Times New Roman"/>
          <w:sz w:val="24"/>
          <w:szCs w:val="24"/>
        </w:rPr>
        <w:t xml:space="preserve">Kevin and Nancy Fleharty have lived in the Alto area for nearly their entire lives. Mr. </w:t>
      </w:r>
      <w:r w:rsidR="00021F2E">
        <w:rPr>
          <w:rFonts w:ascii="Times New Roman" w:hAnsi="Times New Roman" w:cs="Times New Roman"/>
          <w:sz w:val="24"/>
          <w:szCs w:val="24"/>
        </w:rPr>
        <w:t xml:space="preserve">and Mrs. </w:t>
      </w:r>
      <w:proofErr w:type="spellStart"/>
      <w:r w:rsidR="002665CD" w:rsidRPr="004D3253">
        <w:rPr>
          <w:rFonts w:ascii="Times New Roman" w:hAnsi="Times New Roman" w:cs="Times New Roman"/>
          <w:sz w:val="24"/>
          <w:szCs w:val="24"/>
        </w:rPr>
        <w:t>Fleharty</w:t>
      </w:r>
      <w:proofErr w:type="spellEnd"/>
      <w:r w:rsidR="002665CD" w:rsidRPr="004D3253">
        <w:rPr>
          <w:rFonts w:ascii="Times New Roman" w:hAnsi="Times New Roman" w:cs="Times New Roman"/>
          <w:sz w:val="24"/>
          <w:szCs w:val="24"/>
        </w:rPr>
        <w:t xml:space="preserve"> moved to the area in 1974. Mr. and Mrs. Fleharty have raised two generations </w:t>
      </w:r>
      <w:r w:rsidR="003D4EE7" w:rsidRPr="004D3253">
        <w:rPr>
          <w:rFonts w:ascii="Times New Roman" w:hAnsi="Times New Roman" w:cs="Times New Roman"/>
          <w:sz w:val="24"/>
          <w:szCs w:val="24"/>
        </w:rPr>
        <w:t xml:space="preserve">of children </w:t>
      </w:r>
      <w:r w:rsidR="002665CD" w:rsidRPr="004D3253">
        <w:rPr>
          <w:rFonts w:ascii="Times New Roman" w:hAnsi="Times New Roman" w:cs="Times New Roman"/>
          <w:sz w:val="24"/>
          <w:szCs w:val="24"/>
        </w:rPr>
        <w:t>in the area</w:t>
      </w:r>
      <w:r w:rsidR="003D4EE7" w:rsidRPr="004D3253">
        <w:rPr>
          <w:rFonts w:ascii="Times New Roman" w:hAnsi="Times New Roman" w:cs="Times New Roman"/>
          <w:sz w:val="24"/>
          <w:szCs w:val="24"/>
        </w:rPr>
        <w:t>,</w:t>
      </w:r>
      <w:r w:rsidR="002665CD" w:rsidRPr="004D3253">
        <w:rPr>
          <w:rFonts w:ascii="Times New Roman" w:hAnsi="Times New Roman" w:cs="Times New Roman"/>
          <w:sz w:val="24"/>
          <w:szCs w:val="24"/>
        </w:rPr>
        <w:t xml:space="preserve"> and </w:t>
      </w:r>
      <w:r w:rsidR="004824F5" w:rsidRPr="004D3253">
        <w:rPr>
          <w:rFonts w:ascii="Times New Roman" w:hAnsi="Times New Roman" w:cs="Times New Roman"/>
          <w:sz w:val="24"/>
          <w:szCs w:val="24"/>
        </w:rPr>
        <w:t>the</w:t>
      </w:r>
      <w:r w:rsidR="002665CD" w:rsidRPr="004D3253">
        <w:rPr>
          <w:rFonts w:ascii="Times New Roman" w:hAnsi="Times New Roman" w:cs="Times New Roman"/>
          <w:sz w:val="24"/>
          <w:szCs w:val="24"/>
        </w:rPr>
        <w:t xml:space="preserve"> disturb</w:t>
      </w:r>
      <w:r w:rsidR="004824F5" w:rsidRPr="004D3253">
        <w:rPr>
          <w:rFonts w:ascii="Times New Roman" w:hAnsi="Times New Roman" w:cs="Times New Roman"/>
          <w:sz w:val="24"/>
          <w:szCs w:val="24"/>
        </w:rPr>
        <w:t>ance caused</w:t>
      </w:r>
      <w:r w:rsidR="002665CD" w:rsidRPr="004D3253">
        <w:rPr>
          <w:rFonts w:ascii="Times New Roman" w:hAnsi="Times New Roman" w:cs="Times New Roman"/>
          <w:sz w:val="24"/>
          <w:szCs w:val="24"/>
        </w:rPr>
        <w:t xml:space="preserve"> by the proposed concrete plant</w:t>
      </w:r>
      <w:r w:rsidR="004824F5" w:rsidRPr="004D3253">
        <w:rPr>
          <w:rFonts w:ascii="Times New Roman" w:hAnsi="Times New Roman" w:cs="Times New Roman"/>
          <w:sz w:val="24"/>
          <w:szCs w:val="24"/>
        </w:rPr>
        <w:t xml:space="preserve"> is not in character with the</w:t>
      </w:r>
      <w:r w:rsidR="003D4EE7" w:rsidRPr="004D3253">
        <w:rPr>
          <w:rFonts w:ascii="Times New Roman" w:hAnsi="Times New Roman" w:cs="Times New Roman"/>
          <w:sz w:val="24"/>
          <w:szCs w:val="24"/>
        </w:rPr>
        <w:t>ir</w:t>
      </w:r>
      <w:r w:rsidR="004824F5" w:rsidRPr="004D3253">
        <w:rPr>
          <w:rFonts w:ascii="Times New Roman" w:hAnsi="Times New Roman" w:cs="Times New Roman"/>
          <w:sz w:val="24"/>
          <w:szCs w:val="24"/>
        </w:rPr>
        <w:t xml:space="preserve"> natural, residential environment</w:t>
      </w:r>
      <w:r w:rsidR="00C33693" w:rsidRPr="004D3253">
        <w:rPr>
          <w:rFonts w:ascii="Times New Roman" w:hAnsi="Times New Roman" w:cs="Times New Roman"/>
          <w:sz w:val="24"/>
          <w:szCs w:val="24"/>
        </w:rPr>
        <w:t xml:space="preserve">, </w:t>
      </w:r>
      <w:r w:rsidR="003D4EE7" w:rsidRPr="004D3253">
        <w:rPr>
          <w:rFonts w:ascii="Times New Roman" w:hAnsi="Times New Roman" w:cs="Times New Roman"/>
          <w:sz w:val="24"/>
          <w:szCs w:val="24"/>
        </w:rPr>
        <w:t xml:space="preserve">as </w:t>
      </w:r>
      <w:r w:rsidR="00C33693" w:rsidRPr="004D3253">
        <w:rPr>
          <w:rFonts w:ascii="Times New Roman" w:hAnsi="Times New Roman" w:cs="Times New Roman"/>
          <w:sz w:val="24"/>
          <w:szCs w:val="24"/>
        </w:rPr>
        <w:t>shown below,</w:t>
      </w:r>
      <w:r w:rsidR="004824F5" w:rsidRPr="004D3253">
        <w:rPr>
          <w:rFonts w:ascii="Times New Roman" w:hAnsi="Times New Roman" w:cs="Times New Roman"/>
          <w:sz w:val="24"/>
          <w:szCs w:val="24"/>
        </w:rPr>
        <w:t xml:space="preserve"> in which they have raised their family</w:t>
      </w:r>
      <w:r w:rsidR="002665CD" w:rsidRPr="004D3253">
        <w:rPr>
          <w:rFonts w:ascii="Times New Roman" w:hAnsi="Times New Roman" w:cs="Times New Roman"/>
          <w:sz w:val="24"/>
          <w:szCs w:val="24"/>
        </w:rPr>
        <w:t xml:space="preserve">. </w:t>
      </w:r>
      <w:r w:rsidR="004824F5" w:rsidRPr="004D3253">
        <w:rPr>
          <w:rFonts w:ascii="Times New Roman" w:hAnsi="Times New Roman" w:cs="Times New Roman"/>
          <w:sz w:val="24"/>
          <w:szCs w:val="24"/>
        </w:rPr>
        <w:t xml:space="preserve"> </w:t>
      </w:r>
      <w:r w:rsidR="003D4EE7" w:rsidRPr="004D3253">
        <w:rPr>
          <w:rFonts w:ascii="Times New Roman" w:hAnsi="Times New Roman" w:cs="Times New Roman"/>
          <w:sz w:val="24"/>
          <w:szCs w:val="24"/>
        </w:rPr>
        <w:t xml:space="preserve">Several </w:t>
      </w:r>
      <w:r w:rsidR="002665CD" w:rsidRPr="004D3253">
        <w:rPr>
          <w:rFonts w:ascii="Times New Roman" w:hAnsi="Times New Roman" w:cs="Times New Roman"/>
          <w:sz w:val="24"/>
          <w:szCs w:val="24"/>
        </w:rPr>
        <w:t>horses, a donkey, five dogs, and a rafter of wild turkeys</w:t>
      </w:r>
      <w:r w:rsidR="003D4EE7" w:rsidRPr="004D3253">
        <w:rPr>
          <w:rFonts w:ascii="Times New Roman" w:hAnsi="Times New Roman" w:cs="Times New Roman"/>
          <w:sz w:val="24"/>
          <w:szCs w:val="24"/>
        </w:rPr>
        <w:t xml:space="preserve"> reside on their property</w:t>
      </w:r>
      <w:r w:rsidR="004824F5" w:rsidRPr="004D3253">
        <w:rPr>
          <w:rFonts w:ascii="Times New Roman" w:hAnsi="Times New Roman" w:cs="Times New Roman"/>
          <w:sz w:val="24"/>
          <w:szCs w:val="24"/>
        </w:rPr>
        <w:t xml:space="preserve">.  The proposed concrete batch plant </w:t>
      </w:r>
      <w:r w:rsidR="002665CD" w:rsidRPr="004D3253">
        <w:rPr>
          <w:rFonts w:ascii="Times New Roman" w:hAnsi="Times New Roman" w:cs="Times New Roman"/>
          <w:sz w:val="24"/>
          <w:szCs w:val="24"/>
        </w:rPr>
        <w:t>will negatively impact the environment, the health of their animals, the roadways in Alto</w:t>
      </w:r>
      <w:r w:rsidR="00BF747B" w:rsidRPr="004D3253">
        <w:rPr>
          <w:rFonts w:ascii="Times New Roman" w:hAnsi="Times New Roman" w:cs="Times New Roman"/>
          <w:sz w:val="24"/>
          <w:szCs w:val="24"/>
        </w:rPr>
        <w:t xml:space="preserve"> which constitute ingress and egress to their property</w:t>
      </w:r>
      <w:r w:rsidR="002665CD" w:rsidRPr="004D3253">
        <w:rPr>
          <w:rFonts w:ascii="Times New Roman" w:hAnsi="Times New Roman" w:cs="Times New Roman"/>
          <w:sz w:val="24"/>
          <w:szCs w:val="24"/>
        </w:rPr>
        <w:t>, and the clarity of the night sky.</w:t>
      </w:r>
    </w:p>
    <w:p w14:paraId="39BB1F54" w14:textId="4D67E45A" w:rsidR="00E52DD1" w:rsidRPr="00E52DD1" w:rsidRDefault="00E52DD1" w:rsidP="00E52DD1">
      <w:pPr>
        <w:ind w:firstLine="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182880" distL="114300" distR="114300" simplePos="0" relativeHeight="251891712" behindDoc="0" locked="0" layoutInCell="1" allowOverlap="1" wp14:anchorId="25B031F4" wp14:editId="54FC837C">
            <wp:simplePos x="0" y="0"/>
            <wp:positionH relativeFrom="column">
              <wp:posOffset>1005840</wp:posOffset>
            </wp:positionH>
            <wp:positionV relativeFrom="page">
              <wp:posOffset>444881</wp:posOffset>
            </wp:positionV>
            <wp:extent cx="3794760" cy="2660650"/>
            <wp:effectExtent l="0" t="0" r="0" b="635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94760" cy="2660650"/>
                    </a:xfrm>
                    <a:prstGeom prst="rect">
                      <a:avLst/>
                    </a:prstGeom>
                    <a:noFill/>
                  </pic:spPr>
                </pic:pic>
              </a:graphicData>
            </a:graphic>
            <wp14:sizeRelH relativeFrom="margin">
              <wp14:pctWidth>0</wp14:pctWidth>
            </wp14:sizeRelH>
            <wp14:sizeRelV relativeFrom="margin">
              <wp14:pctHeight>0</wp14:pctHeight>
            </wp14:sizeRelV>
          </wp:anchor>
        </w:drawing>
      </w:r>
    </w:p>
    <w:p w14:paraId="485B7A17" w14:textId="484D84ED" w:rsidR="00312D5A" w:rsidRPr="00E52DD1" w:rsidRDefault="00E52DD1" w:rsidP="00E52DD1">
      <w:pPr>
        <w:rPr>
          <w:rFonts w:ascii="Times New Roman" w:hAnsi="Times New Roman" w:cs="Times New Roman"/>
          <w:sz w:val="24"/>
          <w:szCs w:val="24"/>
        </w:rPr>
      </w:pPr>
      <w:r>
        <w:rPr>
          <w:rFonts w:ascii="Times New Roman" w:hAnsi="Times New Roman" w:cs="Times New Roman"/>
          <w:sz w:val="24"/>
          <w:szCs w:val="24"/>
        </w:rPr>
        <w:t>95.</w:t>
      </w:r>
      <w:r>
        <w:rPr>
          <w:rFonts w:ascii="Times New Roman" w:hAnsi="Times New Roman" w:cs="Times New Roman"/>
          <w:sz w:val="24"/>
          <w:szCs w:val="24"/>
        </w:rPr>
        <w:tab/>
      </w:r>
      <w:r w:rsidR="00312D5A" w:rsidRPr="00E52DD1">
        <w:rPr>
          <w:rFonts w:ascii="Times New Roman" w:hAnsi="Times New Roman" w:cs="Times New Roman"/>
          <w:sz w:val="24"/>
          <w:szCs w:val="24"/>
        </w:rPr>
        <w:t>Plaintiffs Amy and Louis Goode moved to Alto from Dallas, Texas when Mr. Goode retired from his position as a defense contractor.  The couple moved to the area specifically for a quiet and pristine environment, both of which will be negatively impacted by the proposed concrete batch plant.</w:t>
      </w:r>
    </w:p>
    <w:p w14:paraId="131F7BA7" w14:textId="16BADA49" w:rsidR="004D3253" w:rsidRDefault="00E52DD1" w:rsidP="00E52DD1">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93760" behindDoc="0" locked="0" layoutInCell="1" allowOverlap="1" wp14:anchorId="798C2CF8" wp14:editId="032583AF">
            <wp:simplePos x="0" y="0"/>
            <wp:positionH relativeFrom="column">
              <wp:posOffset>1200531</wp:posOffset>
            </wp:positionH>
            <wp:positionV relativeFrom="page">
              <wp:posOffset>6430010</wp:posOffset>
            </wp:positionV>
            <wp:extent cx="3850640" cy="276860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50640" cy="27686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96.</w:t>
      </w:r>
      <w:r>
        <w:rPr>
          <w:rFonts w:ascii="Times New Roman" w:hAnsi="Times New Roman" w:cs="Times New Roman"/>
          <w:sz w:val="24"/>
          <w:szCs w:val="24"/>
        </w:rPr>
        <w:tab/>
      </w:r>
      <w:r w:rsidR="00BF747B" w:rsidRPr="00E52DD1">
        <w:rPr>
          <w:rFonts w:ascii="Times New Roman" w:hAnsi="Times New Roman" w:cs="Times New Roman"/>
          <w:sz w:val="24"/>
          <w:szCs w:val="24"/>
        </w:rPr>
        <w:t xml:space="preserve">Plaintiff </w:t>
      </w:r>
      <w:r w:rsidR="002665CD" w:rsidRPr="00E52DD1">
        <w:rPr>
          <w:rFonts w:ascii="Times New Roman" w:hAnsi="Times New Roman" w:cs="Times New Roman"/>
          <w:sz w:val="24"/>
          <w:szCs w:val="24"/>
        </w:rPr>
        <w:t>Charles Gordon moved to Alto from Erie, Colorado in 1996</w:t>
      </w:r>
      <w:r>
        <w:rPr>
          <w:rFonts w:ascii="Times New Roman" w:hAnsi="Times New Roman" w:cs="Times New Roman"/>
          <w:sz w:val="24"/>
          <w:szCs w:val="24"/>
        </w:rPr>
        <w:t>,</w:t>
      </w:r>
      <w:r w:rsidR="002665CD" w:rsidRPr="00E52DD1">
        <w:rPr>
          <w:rFonts w:ascii="Times New Roman" w:hAnsi="Times New Roman" w:cs="Times New Roman"/>
          <w:sz w:val="24"/>
          <w:szCs w:val="24"/>
        </w:rPr>
        <w:t xml:space="preserve"> after retiring. Mr. Gordon owns his own observatory and studies astronomy</w:t>
      </w:r>
      <w:r w:rsidR="007B5696" w:rsidRPr="00E52DD1">
        <w:rPr>
          <w:rFonts w:ascii="Times New Roman" w:hAnsi="Times New Roman" w:cs="Times New Roman"/>
          <w:sz w:val="24"/>
          <w:szCs w:val="24"/>
        </w:rPr>
        <w:t xml:space="preserve">, </w:t>
      </w:r>
      <w:r w:rsidR="003D4EE7" w:rsidRPr="00E52DD1">
        <w:rPr>
          <w:rFonts w:ascii="Times New Roman" w:hAnsi="Times New Roman" w:cs="Times New Roman"/>
          <w:sz w:val="24"/>
          <w:szCs w:val="24"/>
        </w:rPr>
        <w:t xml:space="preserve">as </w:t>
      </w:r>
      <w:r w:rsidR="007B5696" w:rsidRPr="00E52DD1">
        <w:rPr>
          <w:rFonts w:ascii="Times New Roman" w:hAnsi="Times New Roman" w:cs="Times New Roman"/>
          <w:sz w:val="24"/>
          <w:szCs w:val="24"/>
        </w:rPr>
        <w:t>shown below</w:t>
      </w:r>
      <w:r w:rsidR="002665CD" w:rsidRPr="00E52DD1">
        <w:rPr>
          <w:rFonts w:ascii="Times New Roman" w:hAnsi="Times New Roman" w:cs="Times New Roman"/>
          <w:sz w:val="24"/>
          <w:szCs w:val="24"/>
        </w:rPr>
        <w:t xml:space="preserve">. </w:t>
      </w:r>
      <w:r w:rsidR="00BF747B" w:rsidRPr="00E52DD1">
        <w:rPr>
          <w:rFonts w:ascii="Times New Roman" w:hAnsi="Times New Roman" w:cs="Times New Roman"/>
          <w:sz w:val="24"/>
          <w:szCs w:val="24"/>
        </w:rPr>
        <w:t xml:space="preserve">The light emitted from the plant and the traffic associated with the </w:t>
      </w:r>
      <w:r>
        <w:rPr>
          <w:rFonts w:ascii="Times New Roman" w:hAnsi="Times New Roman" w:cs="Times New Roman"/>
          <w:sz w:val="24"/>
          <w:szCs w:val="24"/>
        </w:rPr>
        <w:t xml:space="preserve">concrete batch </w:t>
      </w:r>
      <w:r w:rsidR="00BF747B" w:rsidRPr="00E52DD1">
        <w:rPr>
          <w:rFonts w:ascii="Times New Roman" w:hAnsi="Times New Roman" w:cs="Times New Roman"/>
          <w:sz w:val="24"/>
          <w:szCs w:val="24"/>
        </w:rPr>
        <w:t xml:space="preserve">plant operations </w:t>
      </w:r>
      <w:r w:rsidR="002665CD" w:rsidRPr="00E52DD1">
        <w:rPr>
          <w:rFonts w:ascii="Times New Roman" w:hAnsi="Times New Roman" w:cs="Times New Roman"/>
          <w:sz w:val="24"/>
          <w:szCs w:val="24"/>
        </w:rPr>
        <w:t>will make the observatory on his property unusable</w:t>
      </w:r>
      <w:r w:rsidR="00BF747B" w:rsidRPr="00E52DD1">
        <w:rPr>
          <w:rFonts w:ascii="Times New Roman" w:hAnsi="Times New Roman" w:cs="Times New Roman"/>
          <w:sz w:val="24"/>
          <w:szCs w:val="24"/>
        </w:rPr>
        <w:t xml:space="preserve"> in the manner he currently enjoys</w:t>
      </w:r>
      <w:r w:rsidR="002665CD" w:rsidRPr="00E52DD1">
        <w:rPr>
          <w:rFonts w:ascii="Times New Roman" w:hAnsi="Times New Roman" w:cs="Times New Roman"/>
          <w:sz w:val="24"/>
          <w:szCs w:val="24"/>
        </w:rPr>
        <w:t>.</w:t>
      </w:r>
    </w:p>
    <w:p w14:paraId="34133DCD" w14:textId="1DD61E0C" w:rsidR="004D3253" w:rsidRPr="00E52DD1" w:rsidRDefault="00E52DD1" w:rsidP="00E52DD1">
      <w:pPr>
        <w:rPr>
          <w:rFonts w:ascii="Times New Roman" w:hAnsi="Times New Roman" w:cs="Times New Roman"/>
          <w:sz w:val="24"/>
          <w:szCs w:val="24"/>
        </w:rPr>
      </w:pPr>
      <w:r>
        <w:rPr>
          <w:rFonts w:ascii="Times New Roman" w:hAnsi="Times New Roman" w:cs="Times New Roman"/>
          <w:sz w:val="24"/>
          <w:szCs w:val="24"/>
        </w:rPr>
        <w:lastRenderedPageBreak/>
        <w:t>97.</w:t>
      </w:r>
      <w:r>
        <w:rPr>
          <w:rFonts w:ascii="Times New Roman" w:hAnsi="Times New Roman" w:cs="Times New Roman"/>
          <w:sz w:val="24"/>
          <w:szCs w:val="24"/>
        </w:rPr>
        <w:tab/>
      </w:r>
      <w:r w:rsidR="00BF747B" w:rsidRPr="00E52DD1">
        <w:rPr>
          <w:rFonts w:ascii="Times New Roman" w:hAnsi="Times New Roman" w:cs="Times New Roman"/>
          <w:sz w:val="24"/>
          <w:szCs w:val="24"/>
        </w:rPr>
        <w:t xml:space="preserve">Plaintiffs </w:t>
      </w:r>
      <w:r w:rsidR="002665CD" w:rsidRPr="00E52DD1">
        <w:rPr>
          <w:rFonts w:ascii="Times New Roman" w:hAnsi="Times New Roman" w:cs="Times New Roman"/>
          <w:sz w:val="24"/>
          <w:szCs w:val="24"/>
        </w:rPr>
        <w:t xml:space="preserve">Gregg and Lavonne Griffen </w:t>
      </w:r>
      <w:r w:rsidR="00F4523A" w:rsidRPr="00E52DD1">
        <w:rPr>
          <w:rFonts w:ascii="Times New Roman" w:hAnsi="Times New Roman" w:cs="Times New Roman"/>
          <w:sz w:val="24"/>
          <w:szCs w:val="24"/>
        </w:rPr>
        <w:t xml:space="preserve">are attracted to </w:t>
      </w:r>
      <w:r w:rsidR="002665CD" w:rsidRPr="00E52DD1">
        <w:rPr>
          <w:rFonts w:ascii="Times New Roman" w:hAnsi="Times New Roman" w:cs="Times New Roman"/>
          <w:sz w:val="24"/>
          <w:szCs w:val="24"/>
        </w:rPr>
        <w:t>the climate in Alto</w:t>
      </w:r>
      <w:r w:rsidR="00F4523A" w:rsidRPr="00E52DD1">
        <w:rPr>
          <w:rFonts w:ascii="Times New Roman" w:hAnsi="Times New Roman" w:cs="Times New Roman"/>
          <w:sz w:val="24"/>
          <w:szCs w:val="24"/>
        </w:rPr>
        <w:t xml:space="preserve"> because</w:t>
      </w:r>
      <w:r w:rsidR="002665CD" w:rsidRPr="00E52DD1">
        <w:rPr>
          <w:rFonts w:ascii="Times New Roman" w:hAnsi="Times New Roman" w:cs="Times New Roman"/>
          <w:sz w:val="24"/>
          <w:szCs w:val="24"/>
        </w:rPr>
        <w:t xml:space="preserve"> Mr. Griffen has chronic issues with his lungs and is susceptible to pneumonia. Given their proximity to the proposed concrete plant site, </w:t>
      </w:r>
      <w:r w:rsidR="00BF747B" w:rsidRPr="00E52DD1">
        <w:rPr>
          <w:rFonts w:ascii="Times New Roman" w:hAnsi="Times New Roman" w:cs="Times New Roman"/>
          <w:sz w:val="24"/>
          <w:szCs w:val="24"/>
        </w:rPr>
        <w:t>the fugitive dust emissions from the plant will negatively impact his health.</w:t>
      </w:r>
    </w:p>
    <w:p w14:paraId="1B61B6EE" w14:textId="08CDE783" w:rsidR="004D3253" w:rsidRDefault="00E52DD1" w:rsidP="00E52DD1">
      <w:pPr>
        <w:rPr>
          <w:rFonts w:ascii="Times New Roman" w:hAnsi="Times New Roman" w:cs="Times New Roman"/>
          <w:sz w:val="24"/>
          <w:szCs w:val="24"/>
        </w:rPr>
      </w:pPr>
      <w:r>
        <w:rPr>
          <w:rFonts w:ascii="Times New Roman" w:hAnsi="Times New Roman" w:cs="Times New Roman"/>
          <w:sz w:val="24"/>
          <w:szCs w:val="24"/>
        </w:rPr>
        <w:t>98.</w:t>
      </w:r>
      <w:r>
        <w:rPr>
          <w:rFonts w:ascii="Times New Roman" w:hAnsi="Times New Roman" w:cs="Times New Roman"/>
          <w:sz w:val="24"/>
          <w:szCs w:val="24"/>
        </w:rPr>
        <w:tab/>
      </w:r>
      <w:r w:rsidR="004D3253" w:rsidRPr="00E52DD1">
        <w:rPr>
          <w:rFonts w:ascii="Times New Roman" w:hAnsi="Times New Roman" w:cs="Times New Roman"/>
          <w:sz w:val="24"/>
          <w:szCs w:val="24"/>
        </w:rPr>
        <w:t>Plaintiffs Ellen and Steven Hightowers</w:t>
      </w:r>
      <w:r>
        <w:rPr>
          <w:rFonts w:ascii="Times New Roman" w:hAnsi="Times New Roman" w:cs="Times New Roman"/>
          <w:sz w:val="24"/>
          <w:szCs w:val="24"/>
        </w:rPr>
        <w:t>’</w:t>
      </w:r>
      <w:r w:rsidR="004D3253" w:rsidRPr="00E52DD1">
        <w:rPr>
          <w:rFonts w:ascii="Times New Roman" w:hAnsi="Times New Roman" w:cs="Times New Roman"/>
          <w:sz w:val="24"/>
          <w:szCs w:val="24"/>
        </w:rPr>
        <w:t xml:space="preserve"> eleven acres of land consist of a greenhouse, a sizeable vegetable garden, a barn with livestock, and multiple orchards, including an apple orchard that has been on the property for over a century, as shown below. Mr. and Mrs. Hightower grow fresh produce which they often sell at local farmers markets. Fugitive dust emissions from the proposed </w:t>
      </w:r>
      <w:r w:rsidR="00C77691">
        <w:rPr>
          <w:rFonts w:ascii="Times New Roman" w:hAnsi="Times New Roman" w:cs="Times New Roman"/>
          <w:sz w:val="24"/>
          <w:szCs w:val="24"/>
        </w:rPr>
        <w:t xml:space="preserve">concrete </w:t>
      </w:r>
      <w:r w:rsidR="004D3253" w:rsidRPr="00E52DD1">
        <w:rPr>
          <w:rFonts w:ascii="Times New Roman" w:hAnsi="Times New Roman" w:cs="Times New Roman"/>
          <w:sz w:val="24"/>
          <w:szCs w:val="24"/>
        </w:rPr>
        <w:t xml:space="preserve">batch plant, located less than 0.5 miles away, will negatively impact the orchard and the produce the </w:t>
      </w:r>
      <w:proofErr w:type="spellStart"/>
      <w:r w:rsidR="004D3253" w:rsidRPr="00E52DD1">
        <w:rPr>
          <w:rFonts w:ascii="Times New Roman" w:hAnsi="Times New Roman" w:cs="Times New Roman"/>
          <w:sz w:val="24"/>
          <w:szCs w:val="24"/>
        </w:rPr>
        <w:t>Hightowers</w:t>
      </w:r>
      <w:proofErr w:type="spellEnd"/>
      <w:r w:rsidR="004D3253" w:rsidRPr="00E52DD1">
        <w:rPr>
          <w:rFonts w:ascii="Times New Roman" w:hAnsi="Times New Roman" w:cs="Times New Roman"/>
          <w:sz w:val="24"/>
          <w:szCs w:val="24"/>
        </w:rPr>
        <w:t xml:space="preserve"> enjoy </w:t>
      </w:r>
      <w:r w:rsidR="00AD3E53">
        <w:rPr>
          <w:rFonts w:ascii="Times New Roman" w:hAnsi="Times New Roman" w:cs="Times New Roman"/>
          <w:sz w:val="24"/>
          <w:szCs w:val="24"/>
        </w:rPr>
        <w:t xml:space="preserve">growing </w:t>
      </w:r>
      <w:r w:rsidR="004D3253" w:rsidRPr="00E52DD1">
        <w:rPr>
          <w:rFonts w:ascii="Times New Roman" w:hAnsi="Times New Roman" w:cs="Times New Roman"/>
          <w:sz w:val="24"/>
          <w:szCs w:val="24"/>
        </w:rPr>
        <w:t>on their land.</w:t>
      </w:r>
    </w:p>
    <w:p w14:paraId="2642B02F" w14:textId="034C6033" w:rsidR="00E52DD1" w:rsidRDefault="00E52DD1" w:rsidP="00E52DD1">
      <w:pPr>
        <w:rPr>
          <w:rFonts w:ascii="Times New Roman" w:hAnsi="Times New Roman" w:cs="Times New Roman"/>
          <w:sz w:val="24"/>
          <w:szCs w:val="24"/>
        </w:rPr>
      </w:pPr>
      <w:r>
        <w:rPr>
          <w:noProof/>
        </w:rPr>
        <w:drawing>
          <wp:anchor distT="0" distB="182880" distL="114300" distR="114300" simplePos="0" relativeHeight="251895808" behindDoc="0" locked="0" layoutInCell="1" allowOverlap="1" wp14:anchorId="29B1C4F4" wp14:editId="5A31EC43">
            <wp:simplePos x="0" y="0"/>
            <wp:positionH relativeFrom="column">
              <wp:posOffset>1437640</wp:posOffset>
            </wp:positionH>
            <wp:positionV relativeFrom="page">
              <wp:posOffset>5114290</wp:posOffset>
            </wp:positionV>
            <wp:extent cx="3126740" cy="2596515"/>
            <wp:effectExtent l="0" t="1588"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9679"/>
                    <a:stretch/>
                  </pic:blipFill>
                  <pic:spPr bwMode="auto">
                    <a:xfrm rot="5400000">
                      <a:off x="0" y="0"/>
                      <a:ext cx="3126740" cy="2596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08E0" w14:textId="3B2A7276" w:rsidR="00E52DD1" w:rsidRDefault="00E52DD1" w:rsidP="00E52DD1">
      <w:pPr>
        <w:rPr>
          <w:rFonts w:ascii="Times New Roman" w:hAnsi="Times New Roman" w:cs="Times New Roman"/>
          <w:sz w:val="24"/>
          <w:szCs w:val="24"/>
        </w:rPr>
      </w:pPr>
    </w:p>
    <w:p w14:paraId="6675E0B9" w14:textId="533AFA77" w:rsidR="00E52DD1" w:rsidRDefault="00E52DD1" w:rsidP="00E52DD1">
      <w:pPr>
        <w:rPr>
          <w:rFonts w:ascii="Times New Roman" w:hAnsi="Times New Roman" w:cs="Times New Roman"/>
          <w:sz w:val="24"/>
          <w:szCs w:val="24"/>
        </w:rPr>
      </w:pPr>
    </w:p>
    <w:p w14:paraId="18A7783B" w14:textId="6BBC3078" w:rsidR="00E52DD1" w:rsidRDefault="00E52DD1" w:rsidP="00E52DD1">
      <w:pPr>
        <w:rPr>
          <w:rFonts w:ascii="Times New Roman" w:hAnsi="Times New Roman" w:cs="Times New Roman"/>
          <w:sz w:val="24"/>
          <w:szCs w:val="24"/>
        </w:rPr>
      </w:pPr>
    </w:p>
    <w:p w14:paraId="0074C8D4" w14:textId="1EA26651" w:rsidR="00BB0EB2" w:rsidRPr="000A3B2D" w:rsidRDefault="000A3B2D" w:rsidP="006C07EF">
      <w:pPr>
        <w:rPr>
          <w:rFonts w:ascii="Times New Roman" w:hAnsi="Times New Roman" w:cs="Times New Roman"/>
          <w:sz w:val="24"/>
          <w:szCs w:val="24"/>
        </w:rPr>
      </w:pPr>
      <w:r>
        <w:rPr>
          <w:rFonts w:ascii="Times New Roman" w:hAnsi="Times New Roman" w:cs="Times New Roman"/>
          <w:noProof/>
        </w:rPr>
        <w:lastRenderedPageBreak/>
        <w:drawing>
          <wp:anchor distT="0" distB="182880" distL="114300" distR="114300" simplePos="0" relativeHeight="251658752" behindDoc="0" locked="0" layoutInCell="1" allowOverlap="1" wp14:anchorId="373010A4" wp14:editId="047E36D4">
            <wp:simplePos x="0" y="0"/>
            <wp:positionH relativeFrom="column">
              <wp:posOffset>3244215</wp:posOffset>
            </wp:positionH>
            <wp:positionV relativeFrom="page">
              <wp:posOffset>5061585</wp:posOffset>
            </wp:positionV>
            <wp:extent cx="3145155" cy="2242185"/>
            <wp:effectExtent l="0" t="0" r="0" b="5715"/>
            <wp:wrapThrough wrapText="bothSides">
              <wp:wrapPolygon edited="0">
                <wp:start x="0" y="0"/>
                <wp:lineTo x="0" y="21472"/>
                <wp:lineTo x="21456" y="21472"/>
                <wp:lineTo x="21456"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460"/>
                    <a:stretch/>
                  </pic:blipFill>
                  <pic:spPr bwMode="auto">
                    <a:xfrm>
                      <a:off x="0" y="0"/>
                      <a:ext cx="314515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182880" distL="114300" distR="114300" simplePos="0" relativeHeight="251877376" behindDoc="0" locked="0" layoutInCell="1" allowOverlap="1" wp14:anchorId="357279E4" wp14:editId="7632C427">
            <wp:simplePos x="0" y="0"/>
            <wp:positionH relativeFrom="column">
              <wp:posOffset>24130</wp:posOffset>
            </wp:positionH>
            <wp:positionV relativeFrom="page">
              <wp:posOffset>5053965</wp:posOffset>
            </wp:positionV>
            <wp:extent cx="3063240" cy="2249170"/>
            <wp:effectExtent l="0" t="0" r="3810" b="0"/>
            <wp:wrapThrough wrapText="bothSides">
              <wp:wrapPolygon edited="0">
                <wp:start x="0" y="0"/>
                <wp:lineTo x="0" y="21405"/>
                <wp:lineTo x="21493" y="21405"/>
                <wp:lineTo x="21493"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481"/>
                    <a:stretch/>
                  </pic:blipFill>
                  <pic:spPr bwMode="auto">
                    <a:xfrm>
                      <a:off x="0" y="0"/>
                      <a:ext cx="3063240" cy="2249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24ED">
        <w:rPr>
          <w:rFonts w:ascii="Times New Roman" w:hAnsi="Times New Roman" w:cs="Times New Roman"/>
          <w:sz w:val="24"/>
          <w:szCs w:val="24"/>
        </w:rPr>
        <w:t>9</w:t>
      </w:r>
      <w:r w:rsidR="003A7A6B">
        <w:rPr>
          <w:rFonts w:ascii="Times New Roman" w:hAnsi="Times New Roman" w:cs="Times New Roman"/>
          <w:sz w:val="24"/>
          <w:szCs w:val="24"/>
        </w:rPr>
        <w:t>9</w:t>
      </w:r>
      <w:r w:rsidR="00BE24ED">
        <w:rPr>
          <w:rFonts w:ascii="Times New Roman" w:hAnsi="Times New Roman" w:cs="Times New Roman"/>
          <w:sz w:val="24"/>
          <w:szCs w:val="24"/>
        </w:rPr>
        <w:t>.</w:t>
      </w:r>
      <w:r w:rsidR="00BE24ED">
        <w:rPr>
          <w:rFonts w:ascii="Times New Roman" w:hAnsi="Times New Roman" w:cs="Times New Roman"/>
          <w:sz w:val="24"/>
          <w:szCs w:val="24"/>
        </w:rPr>
        <w:tab/>
      </w:r>
      <w:r w:rsidR="009956F3" w:rsidRPr="000A3B2D">
        <w:rPr>
          <w:rFonts w:ascii="Times New Roman" w:hAnsi="Times New Roman" w:cs="Times New Roman"/>
          <w:sz w:val="24"/>
          <w:szCs w:val="24"/>
        </w:rPr>
        <w:t xml:space="preserve">Plaintiffs </w:t>
      </w:r>
      <w:r w:rsidR="00AB46B4" w:rsidRPr="000A3B2D">
        <w:rPr>
          <w:rFonts w:ascii="Times New Roman" w:hAnsi="Times New Roman" w:cs="Times New Roman"/>
          <w:sz w:val="24"/>
          <w:szCs w:val="24"/>
        </w:rPr>
        <w:t xml:space="preserve">Penelope and William Horton </w:t>
      </w:r>
      <w:r w:rsidR="00F2182C" w:rsidRPr="000A3B2D">
        <w:rPr>
          <w:rFonts w:ascii="Times New Roman" w:hAnsi="Times New Roman" w:cs="Times New Roman"/>
          <w:sz w:val="24"/>
          <w:szCs w:val="24"/>
        </w:rPr>
        <w:t xml:space="preserve">enjoy </w:t>
      </w:r>
      <w:r w:rsidR="00AB46B4" w:rsidRPr="000A3B2D">
        <w:rPr>
          <w:rFonts w:ascii="Times New Roman" w:hAnsi="Times New Roman" w:cs="Times New Roman"/>
          <w:sz w:val="24"/>
          <w:szCs w:val="24"/>
        </w:rPr>
        <w:t>the natural beauty around their property</w:t>
      </w:r>
      <w:r w:rsidR="00BB0EB2" w:rsidRPr="000A3B2D">
        <w:rPr>
          <w:rFonts w:ascii="Times New Roman" w:hAnsi="Times New Roman" w:cs="Times New Roman"/>
          <w:sz w:val="24"/>
          <w:szCs w:val="24"/>
        </w:rPr>
        <w:t>, shown below,</w:t>
      </w:r>
      <w:r w:rsidR="00AB46B4" w:rsidRPr="000A3B2D">
        <w:rPr>
          <w:rFonts w:ascii="Times New Roman" w:hAnsi="Times New Roman" w:cs="Times New Roman"/>
          <w:sz w:val="24"/>
          <w:szCs w:val="24"/>
        </w:rPr>
        <w:t xml:space="preserve"> and </w:t>
      </w:r>
      <w:r w:rsidR="00F2182C" w:rsidRPr="000A3B2D">
        <w:rPr>
          <w:rFonts w:ascii="Times New Roman" w:hAnsi="Times New Roman" w:cs="Times New Roman"/>
          <w:sz w:val="24"/>
          <w:szCs w:val="24"/>
        </w:rPr>
        <w:t xml:space="preserve">maintain its </w:t>
      </w:r>
      <w:r w:rsidR="00AB46B4" w:rsidRPr="000A3B2D">
        <w:rPr>
          <w:rFonts w:ascii="Times New Roman" w:hAnsi="Times New Roman" w:cs="Times New Roman"/>
          <w:sz w:val="24"/>
          <w:szCs w:val="24"/>
        </w:rPr>
        <w:t xml:space="preserve">natural </w:t>
      </w:r>
      <w:r w:rsidR="00F2182C" w:rsidRPr="000A3B2D">
        <w:rPr>
          <w:rFonts w:ascii="Times New Roman" w:hAnsi="Times New Roman" w:cs="Times New Roman"/>
          <w:sz w:val="24"/>
          <w:szCs w:val="24"/>
        </w:rPr>
        <w:t xml:space="preserve">character for </w:t>
      </w:r>
      <w:r w:rsidR="006043D1" w:rsidRPr="000A3B2D">
        <w:rPr>
          <w:rFonts w:ascii="Times New Roman" w:hAnsi="Times New Roman" w:cs="Times New Roman"/>
          <w:sz w:val="24"/>
          <w:szCs w:val="24"/>
        </w:rPr>
        <w:t xml:space="preserve">the </w:t>
      </w:r>
      <w:r w:rsidR="00F2182C" w:rsidRPr="000A3B2D">
        <w:rPr>
          <w:rFonts w:ascii="Times New Roman" w:hAnsi="Times New Roman" w:cs="Times New Roman"/>
          <w:sz w:val="24"/>
          <w:szCs w:val="24"/>
        </w:rPr>
        <w:t xml:space="preserve">abundant </w:t>
      </w:r>
      <w:r w:rsidR="006043D1" w:rsidRPr="000A3B2D">
        <w:rPr>
          <w:rFonts w:ascii="Times New Roman" w:hAnsi="Times New Roman" w:cs="Times New Roman"/>
          <w:sz w:val="24"/>
          <w:szCs w:val="24"/>
        </w:rPr>
        <w:t>wildlife</w:t>
      </w:r>
      <w:r w:rsidR="00AB46B4" w:rsidRPr="000A3B2D">
        <w:rPr>
          <w:rFonts w:ascii="Times New Roman" w:hAnsi="Times New Roman" w:cs="Times New Roman"/>
          <w:sz w:val="24"/>
          <w:szCs w:val="24"/>
        </w:rPr>
        <w:t>. Prior to living in Alto, Mr. and Mrs. Horton lived in Colorado Springs, C</w:t>
      </w:r>
      <w:r w:rsidR="00F2182C" w:rsidRPr="000A3B2D">
        <w:rPr>
          <w:rFonts w:ascii="Times New Roman" w:hAnsi="Times New Roman" w:cs="Times New Roman"/>
          <w:sz w:val="24"/>
          <w:szCs w:val="24"/>
        </w:rPr>
        <w:t>olorado</w:t>
      </w:r>
      <w:r w:rsidR="00AB46B4" w:rsidRPr="000A3B2D">
        <w:rPr>
          <w:rFonts w:ascii="Times New Roman" w:hAnsi="Times New Roman" w:cs="Times New Roman"/>
          <w:sz w:val="24"/>
          <w:szCs w:val="24"/>
        </w:rPr>
        <w:t xml:space="preserve">. The couple visited the </w:t>
      </w:r>
      <w:r w:rsidR="00F2182C" w:rsidRPr="000A3B2D">
        <w:rPr>
          <w:rFonts w:ascii="Times New Roman" w:hAnsi="Times New Roman" w:cs="Times New Roman"/>
          <w:sz w:val="24"/>
          <w:szCs w:val="24"/>
        </w:rPr>
        <w:t xml:space="preserve">Alto </w:t>
      </w:r>
      <w:r w:rsidR="00AB46B4" w:rsidRPr="000A3B2D">
        <w:rPr>
          <w:rFonts w:ascii="Times New Roman" w:hAnsi="Times New Roman" w:cs="Times New Roman"/>
          <w:sz w:val="24"/>
          <w:szCs w:val="24"/>
        </w:rPr>
        <w:t xml:space="preserve">area on vacation and </w:t>
      </w:r>
      <w:r w:rsidR="00F2182C" w:rsidRPr="000A3B2D">
        <w:rPr>
          <w:rFonts w:ascii="Times New Roman" w:hAnsi="Times New Roman" w:cs="Times New Roman"/>
          <w:sz w:val="24"/>
          <w:szCs w:val="24"/>
        </w:rPr>
        <w:t>decided to move to the area</w:t>
      </w:r>
      <w:r w:rsidR="00AB46B4" w:rsidRPr="000A3B2D">
        <w:rPr>
          <w:rFonts w:ascii="Times New Roman" w:hAnsi="Times New Roman" w:cs="Times New Roman"/>
          <w:sz w:val="24"/>
          <w:szCs w:val="24"/>
        </w:rPr>
        <w:t xml:space="preserve">. They </w:t>
      </w:r>
      <w:r w:rsidR="00F2182C" w:rsidRPr="000A3B2D">
        <w:rPr>
          <w:rFonts w:ascii="Times New Roman" w:hAnsi="Times New Roman" w:cs="Times New Roman"/>
          <w:sz w:val="24"/>
          <w:szCs w:val="24"/>
        </w:rPr>
        <w:t xml:space="preserve">enjoy </w:t>
      </w:r>
      <w:r w:rsidR="00AB46B4" w:rsidRPr="000A3B2D">
        <w:rPr>
          <w:rFonts w:ascii="Times New Roman" w:hAnsi="Times New Roman" w:cs="Times New Roman"/>
          <w:sz w:val="24"/>
          <w:szCs w:val="24"/>
        </w:rPr>
        <w:t>the peace and quiet, as well as easy access to hiking trails. Dust-free, clean air is important to the Hortons</w:t>
      </w:r>
      <w:r w:rsidR="00BB0EB2" w:rsidRPr="000A3B2D">
        <w:rPr>
          <w:rFonts w:ascii="Times New Roman" w:hAnsi="Times New Roman" w:cs="Times New Roman"/>
          <w:sz w:val="24"/>
          <w:szCs w:val="24"/>
        </w:rPr>
        <w:t xml:space="preserve"> and one of the </w:t>
      </w:r>
      <w:r w:rsidR="00F2182C" w:rsidRPr="000A3B2D">
        <w:rPr>
          <w:rFonts w:ascii="Times New Roman" w:hAnsi="Times New Roman" w:cs="Times New Roman"/>
          <w:sz w:val="24"/>
          <w:szCs w:val="24"/>
        </w:rPr>
        <w:t xml:space="preserve">primary </w:t>
      </w:r>
      <w:r w:rsidR="00BB0EB2" w:rsidRPr="000A3B2D">
        <w:rPr>
          <w:rFonts w:ascii="Times New Roman" w:hAnsi="Times New Roman" w:cs="Times New Roman"/>
          <w:sz w:val="24"/>
          <w:szCs w:val="24"/>
        </w:rPr>
        <w:t>reasons they chose this area for their residence</w:t>
      </w:r>
      <w:r w:rsidR="00AB46B4" w:rsidRPr="000A3B2D">
        <w:rPr>
          <w:rFonts w:ascii="Times New Roman" w:hAnsi="Times New Roman" w:cs="Times New Roman"/>
          <w:sz w:val="24"/>
          <w:szCs w:val="24"/>
        </w:rPr>
        <w:t>. When they moved to Alto from Colorado Springs, Mrs. Horton was diagnosed with Reactive Airway Disease.</w:t>
      </w:r>
      <w:r w:rsidR="00504E37" w:rsidRPr="000A3B2D">
        <w:rPr>
          <w:rFonts w:ascii="Times New Roman" w:hAnsi="Times New Roman" w:cs="Times New Roman"/>
          <w:sz w:val="24"/>
          <w:szCs w:val="24"/>
        </w:rPr>
        <w:t xml:space="preserve"> </w:t>
      </w:r>
      <w:r w:rsidR="00AB46B4" w:rsidRPr="000A3B2D">
        <w:rPr>
          <w:rFonts w:ascii="Times New Roman" w:hAnsi="Times New Roman" w:cs="Times New Roman"/>
          <w:sz w:val="24"/>
          <w:szCs w:val="24"/>
        </w:rPr>
        <w:t xml:space="preserve"> At one point, this condition required her to use an </w:t>
      </w:r>
      <w:r w:rsidR="00A62309" w:rsidRPr="000A3B2D">
        <w:rPr>
          <w:rFonts w:ascii="Times New Roman" w:hAnsi="Times New Roman" w:cs="Times New Roman"/>
          <w:sz w:val="24"/>
          <w:szCs w:val="24"/>
        </w:rPr>
        <w:t>inhaler</w:t>
      </w:r>
      <w:r w:rsidR="00F2182C" w:rsidRPr="000A3B2D">
        <w:rPr>
          <w:rFonts w:ascii="Times New Roman" w:hAnsi="Times New Roman" w:cs="Times New Roman"/>
          <w:sz w:val="24"/>
          <w:szCs w:val="24"/>
        </w:rPr>
        <w:t>,</w:t>
      </w:r>
      <w:r w:rsidR="00BB0EB2" w:rsidRPr="000A3B2D">
        <w:rPr>
          <w:rFonts w:ascii="Times New Roman" w:hAnsi="Times New Roman" w:cs="Times New Roman"/>
          <w:sz w:val="24"/>
          <w:szCs w:val="24"/>
        </w:rPr>
        <w:t xml:space="preserve"> but her condition has improved </w:t>
      </w:r>
      <w:r w:rsidR="00F2182C" w:rsidRPr="000A3B2D">
        <w:rPr>
          <w:rFonts w:ascii="Times New Roman" w:hAnsi="Times New Roman" w:cs="Times New Roman"/>
          <w:sz w:val="24"/>
          <w:szCs w:val="24"/>
        </w:rPr>
        <w:t xml:space="preserve">as a result of </w:t>
      </w:r>
      <w:r w:rsidR="00BB0EB2" w:rsidRPr="000A3B2D">
        <w:rPr>
          <w:rFonts w:ascii="Times New Roman" w:hAnsi="Times New Roman" w:cs="Times New Roman"/>
          <w:sz w:val="24"/>
          <w:szCs w:val="24"/>
        </w:rPr>
        <w:t xml:space="preserve">the clear air surrounding their land.  </w:t>
      </w:r>
      <w:r w:rsidR="00AB46B4" w:rsidRPr="000A3B2D">
        <w:rPr>
          <w:rFonts w:ascii="Times New Roman" w:hAnsi="Times New Roman" w:cs="Times New Roman"/>
          <w:sz w:val="24"/>
          <w:szCs w:val="24"/>
        </w:rPr>
        <w:t xml:space="preserve">Any dust emitted from the </w:t>
      </w:r>
      <w:r w:rsidR="00F2182C" w:rsidRPr="000A3B2D">
        <w:rPr>
          <w:rFonts w:ascii="Times New Roman" w:hAnsi="Times New Roman" w:cs="Times New Roman"/>
          <w:sz w:val="24"/>
          <w:szCs w:val="24"/>
        </w:rPr>
        <w:t xml:space="preserve">proposed concrete </w:t>
      </w:r>
      <w:r w:rsidR="00AB46B4" w:rsidRPr="000A3B2D">
        <w:rPr>
          <w:rFonts w:ascii="Times New Roman" w:hAnsi="Times New Roman" w:cs="Times New Roman"/>
          <w:sz w:val="24"/>
          <w:szCs w:val="24"/>
        </w:rPr>
        <w:t xml:space="preserve">plant will </w:t>
      </w:r>
      <w:r w:rsidR="00BB0EB2" w:rsidRPr="000A3B2D">
        <w:rPr>
          <w:rFonts w:ascii="Times New Roman" w:hAnsi="Times New Roman" w:cs="Times New Roman"/>
          <w:sz w:val="24"/>
          <w:szCs w:val="24"/>
        </w:rPr>
        <w:t>negatively impact</w:t>
      </w:r>
      <w:r w:rsidR="00AB46B4" w:rsidRPr="000A3B2D">
        <w:rPr>
          <w:rFonts w:ascii="Times New Roman" w:hAnsi="Times New Roman" w:cs="Times New Roman"/>
          <w:sz w:val="24"/>
          <w:szCs w:val="24"/>
        </w:rPr>
        <w:t xml:space="preserve"> Mrs. Horton’s health </w:t>
      </w:r>
      <w:r w:rsidR="00F2182C" w:rsidRPr="000A3B2D">
        <w:rPr>
          <w:rFonts w:ascii="Times New Roman" w:hAnsi="Times New Roman" w:cs="Times New Roman"/>
          <w:sz w:val="24"/>
          <w:szCs w:val="24"/>
        </w:rPr>
        <w:t xml:space="preserve">issues </w:t>
      </w:r>
      <w:r w:rsidR="00BD48D9" w:rsidRPr="000A3B2D">
        <w:rPr>
          <w:rFonts w:ascii="Times New Roman" w:hAnsi="Times New Roman" w:cs="Times New Roman"/>
          <w:sz w:val="24"/>
          <w:szCs w:val="24"/>
        </w:rPr>
        <w:t xml:space="preserve">because of </w:t>
      </w:r>
      <w:r w:rsidR="003A7A6B" w:rsidRPr="000A3B2D">
        <w:rPr>
          <w:rFonts w:ascii="Times New Roman" w:hAnsi="Times New Roman" w:cs="Times New Roman"/>
          <w:sz w:val="24"/>
          <w:szCs w:val="24"/>
        </w:rPr>
        <w:t>her</w:t>
      </w:r>
      <w:r w:rsidR="00BD48D9" w:rsidRPr="000A3B2D">
        <w:rPr>
          <w:rFonts w:ascii="Times New Roman" w:hAnsi="Times New Roman" w:cs="Times New Roman"/>
          <w:sz w:val="24"/>
          <w:szCs w:val="24"/>
        </w:rPr>
        <w:t xml:space="preserve"> proximity to the proposed site, demonstrated by the second picture below</w:t>
      </w:r>
      <w:r w:rsidR="00CD19D5" w:rsidRPr="000A3B2D">
        <w:rPr>
          <w:rFonts w:ascii="Times New Roman" w:hAnsi="Times New Roman" w:cs="Times New Roman"/>
          <w:sz w:val="24"/>
          <w:szCs w:val="24"/>
        </w:rPr>
        <w:t>,</w:t>
      </w:r>
      <w:r w:rsidR="00BD48D9" w:rsidRPr="000A3B2D">
        <w:rPr>
          <w:rFonts w:ascii="Times New Roman" w:hAnsi="Times New Roman" w:cs="Times New Roman"/>
          <w:sz w:val="24"/>
          <w:szCs w:val="24"/>
        </w:rPr>
        <w:t xml:space="preserve"> </w:t>
      </w:r>
      <w:r w:rsidR="00CD19D5" w:rsidRPr="000A3B2D">
        <w:rPr>
          <w:rFonts w:ascii="Times New Roman" w:hAnsi="Times New Roman" w:cs="Times New Roman"/>
          <w:sz w:val="24"/>
          <w:szCs w:val="24"/>
        </w:rPr>
        <w:t xml:space="preserve">showing the proposed location of the plant </w:t>
      </w:r>
      <w:r w:rsidR="00F2182C" w:rsidRPr="000A3B2D">
        <w:rPr>
          <w:rFonts w:ascii="Times New Roman" w:hAnsi="Times New Roman" w:cs="Times New Roman"/>
          <w:sz w:val="24"/>
          <w:szCs w:val="24"/>
        </w:rPr>
        <w:t xml:space="preserve">directly </w:t>
      </w:r>
      <w:r w:rsidR="00CD19D5" w:rsidRPr="000A3B2D">
        <w:rPr>
          <w:rFonts w:ascii="Times New Roman" w:hAnsi="Times New Roman" w:cs="Times New Roman"/>
          <w:sz w:val="24"/>
          <w:szCs w:val="24"/>
        </w:rPr>
        <w:t>across the street from the</w:t>
      </w:r>
      <w:r w:rsidR="003A7A6B" w:rsidRPr="000A3B2D">
        <w:rPr>
          <w:rFonts w:ascii="Times New Roman" w:hAnsi="Times New Roman" w:cs="Times New Roman"/>
          <w:sz w:val="24"/>
          <w:szCs w:val="24"/>
        </w:rPr>
        <w:t xml:space="preserve"> Hortons’</w:t>
      </w:r>
      <w:r w:rsidR="00CD19D5" w:rsidRPr="000A3B2D">
        <w:rPr>
          <w:rFonts w:ascii="Times New Roman" w:hAnsi="Times New Roman" w:cs="Times New Roman"/>
          <w:sz w:val="24"/>
          <w:szCs w:val="24"/>
        </w:rPr>
        <w:t xml:space="preserve"> property.</w:t>
      </w:r>
    </w:p>
    <w:p w14:paraId="283842A6" w14:textId="7E1C8C3D" w:rsidR="00BE24ED" w:rsidRDefault="003A7A6B" w:rsidP="00E456AA">
      <w:pPr>
        <w:rPr>
          <w:rFonts w:ascii="Times New Roman" w:hAnsi="Times New Roman" w:cs="Times New Roman"/>
          <w:sz w:val="24"/>
          <w:szCs w:val="24"/>
        </w:rPr>
      </w:pPr>
      <w:r>
        <w:rPr>
          <w:rFonts w:ascii="Times New Roman" w:hAnsi="Times New Roman" w:cs="Times New Roman"/>
          <w:sz w:val="24"/>
          <w:szCs w:val="24"/>
        </w:rPr>
        <w:t>100</w:t>
      </w:r>
      <w:r w:rsidR="00BE24ED">
        <w:rPr>
          <w:rFonts w:ascii="Times New Roman" w:hAnsi="Times New Roman" w:cs="Times New Roman"/>
          <w:sz w:val="24"/>
          <w:szCs w:val="24"/>
        </w:rPr>
        <w:t>.</w:t>
      </w:r>
      <w:r w:rsidR="00BE24ED">
        <w:rPr>
          <w:rFonts w:ascii="Times New Roman" w:hAnsi="Times New Roman" w:cs="Times New Roman"/>
          <w:sz w:val="24"/>
          <w:szCs w:val="24"/>
        </w:rPr>
        <w:tab/>
      </w:r>
      <w:r w:rsidR="00A928BE" w:rsidRPr="00BE24ED">
        <w:rPr>
          <w:rFonts w:ascii="Times New Roman" w:hAnsi="Times New Roman" w:cs="Times New Roman"/>
          <w:sz w:val="24"/>
          <w:szCs w:val="24"/>
        </w:rPr>
        <w:t xml:space="preserve">Plaintiff </w:t>
      </w:r>
      <w:r w:rsidR="002665CD" w:rsidRPr="00BE24ED">
        <w:rPr>
          <w:rFonts w:ascii="Times New Roman" w:hAnsi="Times New Roman" w:cs="Times New Roman"/>
          <w:sz w:val="24"/>
          <w:szCs w:val="24"/>
        </w:rPr>
        <w:t xml:space="preserve">Rory Lacy </w:t>
      </w:r>
      <w:r>
        <w:rPr>
          <w:rFonts w:ascii="Times New Roman" w:hAnsi="Times New Roman" w:cs="Times New Roman"/>
          <w:sz w:val="24"/>
          <w:szCs w:val="24"/>
        </w:rPr>
        <w:t xml:space="preserve">typically </w:t>
      </w:r>
      <w:r w:rsidR="002665CD" w:rsidRPr="00BE24ED">
        <w:rPr>
          <w:rFonts w:ascii="Times New Roman" w:hAnsi="Times New Roman" w:cs="Times New Roman"/>
          <w:sz w:val="24"/>
          <w:szCs w:val="24"/>
        </w:rPr>
        <w:t>resides at his</w:t>
      </w:r>
      <w:r w:rsidR="00E456AA">
        <w:rPr>
          <w:rFonts w:ascii="Times New Roman" w:hAnsi="Times New Roman" w:cs="Times New Roman"/>
          <w:sz w:val="24"/>
          <w:szCs w:val="24"/>
        </w:rPr>
        <w:t xml:space="preserve"> p</w:t>
      </w:r>
      <w:r w:rsidR="002665CD" w:rsidRPr="00BE24ED">
        <w:rPr>
          <w:rFonts w:ascii="Times New Roman" w:hAnsi="Times New Roman" w:cs="Times New Roman"/>
          <w:sz w:val="24"/>
          <w:szCs w:val="24"/>
        </w:rPr>
        <w:t xml:space="preserve">roperty in Alto for half of the year. Mr. Lacy intends on retiring </w:t>
      </w:r>
      <w:r>
        <w:rPr>
          <w:rFonts w:ascii="Times New Roman" w:hAnsi="Times New Roman" w:cs="Times New Roman"/>
          <w:sz w:val="24"/>
          <w:szCs w:val="24"/>
        </w:rPr>
        <w:t xml:space="preserve">permanently </w:t>
      </w:r>
      <w:r w:rsidR="00477458" w:rsidRPr="00BE24ED">
        <w:rPr>
          <w:rFonts w:ascii="Times New Roman" w:hAnsi="Times New Roman" w:cs="Times New Roman"/>
          <w:sz w:val="24"/>
          <w:szCs w:val="24"/>
        </w:rPr>
        <w:t>to</w:t>
      </w:r>
      <w:r w:rsidR="002665CD" w:rsidRPr="00BE24ED">
        <w:rPr>
          <w:rFonts w:ascii="Times New Roman" w:hAnsi="Times New Roman" w:cs="Times New Roman"/>
          <w:sz w:val="24"/>
          <w:szCs w:val="24"/>
        </w:rPr>
        <w:t xml:space="preserve"> Alto in March 2022. Mr. Lacy has chosen to retire in Alto because of its scenic beauty, proximity to the mountains, and the abundant wildlife. The property is one hundred yards from the boundary of the proposed site</w:t>
      </w:r>
      <w:r w:rsidR="00477458" w:rsidRPr="00BE24ED">
        <w:rPr>
          <w:rFonts w:ascii="Times New Roman" w:hAnsi="Times New Roman" w:cs="Times New Roman"/>
          <w:sz w:val="24"/>
          <w:szCs w:val="24"/>
        </w:rPr>
        <w:t>,</w:t>
      </w:r>
      <w:r w:rsidR="00A928BE" w:rsidRPr="00BE24ED">
        <w:rPr>
          <w:rFonts w:ascii="Times New Roman" w:hAnsi="Times New Roman" w:cs="Times New Roman"/>
          <w:sz w:val="24"/>
          <w:szCs w:val="24"/>
        </w:rPr>
        <w:t xml:space="preserve"> and Mr. Lacy’s </w:t>
      </w:r>
      <w:r w:rsidR="002665CD" w:rsidRPr="00BE24ED">
        <w:rPr>
          <w:rFonts w:ascii="Times New Roman" w:hAnsi="Times New Roman" w:cs="Times New Roman"/>
          <w:sz w:val="24"/>
          <w:szCs w:val="24"/>
        </w:rPr>
        <w:t>peaceful</w:t>
      </w:r>
      <w:r w:rsidR="00A928BE" w:rsidRPr="00BE24ED">
        <w:rPr>
          <w:rFonts w:ascii="Times New Roman" w:hAnsi="Times New Roman" w:cs="Times New Roman"/>
          <w:sz w:val="24"/>
          <w:szCs w:val="24"/>
        </w:rPr>
        <w:t xml:space="preserve"> enjoyment </w:t>
      </w:r>
      <w:r w:rsidR="00A928BE" w:rsidRPr="00BE24ED">
        <w:rPr>
          <w:rFonts w:ascii="Times New Roman" w:hAnsi="Times New Roman" w:cs="Times New Roman"/>
          <w:sz w:val="24"/>
          <w:szCs w:val="24"/>
        </w:rPr>
        <w:lastRenderedPageBreak/>
        <w:t>of his</w:t>
      </w:r>
      <w:r w:rsidR="002665CD" w:rsidRPr="00BE24ED">
        <w:rPr>
          <w:rFonts w:ascii="Times New Roman" w:hAnsi="Times New Roman" w:cs="Times New Roman"/>
          <w:sz w:val="24"/>
          <w:szCs w:val="24"/>
        </w:rPr>
        <w:t xml:space="preserve"> home will be </w:t>
      </w:r>
      <w:r>
        <w:rPr>
          <w:rFonts w:ascii="Times New Roman" w:hAnsi="Times New Roman" w:cs="Times New Roman"/>
          <w:sz w:val="24"/>
          <w:szCs w:val="24"/>
        </w:rPr>
        <w:t xml:space="preserve">severely compromised and diminished </w:t>
      </w:r>
      <w:r w:rsidR="002665CD" w:rsidRPr="00BE24ED">
        <w:rPr>
          <w:rFonts w:ascii="Times New Roman" w:hAnsi="Times New Roman" w:cs="Times New Roman"/>
          <w:sz w:val="24"/>
          <w:szCs w:val="24"/>
        </w:rPr>
        <w:t xml:space="preserve">by </w:t>
      </w:r>
      <w:r w:rsidR="00477458" w:rsidRPr="00BE24ED">
        <w:rPr>
          <w:rFonts w:ascii="Times New Roman" w:hAnsi="Times New Roman" w:cs="Times New Roman"/>
          <w:sz w:val="24"/>
          <w:szCs w:val="24"/>
        </w:rPr>
        <w:t xml:space="preserve">the </w:t>
      </w:r>
      <w:r w:rsidR="002665CD" w:rsidRPr="00BE24ED">
        <w:rPr>
          <w:rFonts w:ascii="Times New Roman" w:hAnsi="Times New Roman" w:cs="Times New Roman"/>
          <w:sz w:val="24"/>
          <w:szCs w:val="24"/>
        </w:rPr>
        <w:t xml:space="preserve">noise, light, and dust </w:t>
      </w:r>
      <w:r w:rsidR="00477458" w:rsidRPr="00BE24ED">
        <w:rPr>
          <w:rFonts w:ascii="Times New Roman" w:hAnsi="Times New Roman" w:cs="Times New Roman"/>
          <w:sz w:val="24"/>
          <w:szCs w:val="24"/>
        </w:rPr>
        <w:t xml:space="preserve">emanating </w:t>
      </w:r>
      <w:r w:rsidR="002665CD" w:rsidRPr="00BE24ED">
        <w:rPr>
          <w:rFonts w:ascii="Times New Roman" w:hAnsi="Times New Roman" w:cs="Times New Roman"/>
          <w:sz w:val="24"/>
          <w:szCs w:val="24"/>
        </w:rPr>
        <w:t xml:space="preserve">from the </w:t>
      </w:r>
      <w:r>
        <w:rPr>
          <w:rFonts w:ascii="Times New Roman" w:hAnsi="Times New Roman" w:cs="Times New Roman"/>
          <w:sz w:val="24"/>
          <w:szCs w:val="24"/>
        </w:rPr>
        <w:t xml:space="preserve">concrete batch </w:t>
      </w:r>
      <w:r w:rsidR="002665CD" w:rsidRPr="00BE24ED">
        <w:rPr>
          <w:rFonts w:ascii="Times New Roman" w:hAnsi="Times New Roman" w:cs="Times New Roman"/>
          <w:sz w:val="24"/>
          <w:szCs w:val="24"/>
        </w:rPr>
        <w:t>plant.</w:t>
      </w:r>
    </w:p>
    <w:p w14:paraId="446EAA13" w14:textId="530FDDA2" w:rsidR="00A4739B" w:rsidRPr="00BE24ED" w:rsidRDefault="003A7A6B" w:rsidP="006C07EF">
      <w:pPr>
        <w:rPr>
          <w:rFonts w:ascii="Times New Roman" w:hAnsi="Times New Roman" w:cs="Times New Roman"/>
          <w:sz w:val="24"/>
          <w:szCs w:val="24"/>
        </w:rPr>
      </w:pPr>
      <w:r>
        <w:rPr>
          <w:noProof/>
        </w:rPr>
        <w:drawing>
          <wp:anchor distT="182880" distB="182880" distL="114300" distR="114300" simplePos="0" relativeHeight="251871232" behindDoc="0" locked="0" layoutInCell="1" allowOverlap="1" wp14:anchorId="487D227A" wp14:editId="2971EC75">
            <wp:simplePos x="0" y="0"/>
            <wp:positionH relativeFrom="column">
              <wp:posOffset>1584707</wp:posOffset>
            </wp:positionH>
            <wp:positionV relativeFrom="page">
              <wp:posOffset>4078986</wp:posOffset>
            </wp:positionV>
            <wp:extent cx="3227832" cy="2414016"/>
            <wp:effectExtent l="0" t="0" r="0" b="571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27832" cy="24140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24ED">
        <w:rPr>
          <w:rFonts w:ascii="Times New Roman" w:hAnsi="Times New Roman" w:cs="Times New Roman"/>
          <w:sz w:val="24"/>
          <w:szCs w:val="24"/>
        </w:rPr>
        <w:t>10</w:t>
      </w:r>
      <w:r>
        <w:rPr>
          <w:rFonts w:ascii="Times New Roman" w:hAnsi="Times New Roman" w:cs="Times New Roman"/>
          <w:sz w:val="24"/>
          <w:szCs w:val="24"/>
        </w:rPr>
        <w:t>1</w:t>
      </w:r>
      <w:r w:rsidR="00BE24ED">
        <w:rPr>
          <w:rFonts w:ascii="Times New Roman" w:hAnsi="Times New Roman" w:cs="Times New Roman"/>
          <w:sz w:val="24"/>
          <w:szCs w:val="24"/>
        </w:rPr>
        <w:t>.</w:t>
      </w:r>
      <w:r w:rsidR="00BE24ED">
        <w:rPr>
          <w:rFonts w:ascii="Times New Roman" w:hAnsi="Times New Roman" w:cs="Times New Roman"/>
          <w:sz w:val="24"/>
          <w:szCs w:val="24"/>
        </w:rPr>
        <w:tab/>
      </w:r>
      <w:r w:rsidR="00A928BE" w:rsidRPr="00BE24ED">
        <w:rPr>
          <w:rFonts w:ascii="Times New Roman" w:hAnsi="Times New Roman" w:cs="Times New Roman"/>
          <w:sz w:val="24"/>
          <w:szCs w:val="24"/>
        </w:rPr>
        <w:t xml:space="preserve">Plaintiff </w:t>
      </w:r>
      <w:r w:rsidR="002665CD" w:rsidRPr="00BE24ED">
        <w:rPr>
          <w:rFonts w:ascii="Times New Roman" w:hAnsi="Times New Roman" w:cs="Times New Roman"/>
          <w:sz w:val="24"/>
          <w:szCs w:val="24"/>
        </w:rPr>
        <w:t>Richard Mastin is the Vice President of the Ranches of Sonterra Property Owners Association. Mr. Mastin and his wife</w:t>
      </w:r>
      <w:r>
        <w:rPr>
          <w:rFonts w:ascii="Times New Roman" w:hAnsi="Times New Roman" w:cs="Times New Roman"/>
          <w:sz w:val="24"/>
          <w:szCs w:val="24"/>
        </w:rPr>
        <w:t>,</w:t>
      </w:r>
      <w:r w:rsidR="002665CD" w:rsidRPr="00BE24ED">
        <w:rPr>
          <w:rFonts w:ascii="Times New Roman" w:hAnsi="Times New Roman" w:cs="Times New Roman"/>
          <w:sz w:val="24"/>
          <w:szCs w:val="24"/>
        </w:rPr>
        <w:t xml:space="preserve"> Mildred</w:t>
      </w:r>
      <w:r>
        <w:rPr>
          <w:rFonts w:ascii="Times New Roman" w:hAnsi="Times New Roman" w:cs="Times New Roman"/>
          <w:sz w:val="24"/>
          <w:szCs w:val="24"/>
        </w:rPr>
        <w:t>,</w:t>
      </w:r>
      <w:r w:rsidR="002665CD" w:rsidRPr="00BE24ED">
        <w:rPr>
          <w:rFonts w:ascii="Times New Roman" w:hAnsi="Times New Roman" w:cs="Times New Roman"/>
          <w:sz w:val="24"/>
          <w:szCs w:val="24"/>
        </w:rPr>
        <w:t xml:space="preserve"> </w:t>
      </w:r>
      <w:r w:rsidR="00477458" w:rsidRPr="00BE24ED">
        <w:rPr>
          <w:rFonts w:ascii="Times New Roman" w:hAnsi="Times New Roman" w:cs="Times New Roman"/>
          <w:sz w:val="24"/>
          <w:szCs w:val="24"/>
        </w:rPr>
        <w:t xml:space="preserve">enjoy </w:t>
      </w:r>
      <w:r w:rsidR="002665CD" w:rsidRPr="00BE24ED">
        <w:rPr>
          <w:rFonts w:ascii="Times New Roman" w:hAnsi="Times New Roman" w:cs="Times New Roman"/>
          <w:sz w:val="24"/>
          <w:szCs w:val="24"/>
        </w:rPr>
        <w:t>the</w:t>
      </w:r>
      <w:r w:rsidR="00A928BE" w:rsidRPr="00BE24ED">
        <w:rPr>
          <w:rFonts w:ascii="Times New Roman" w:hAnsi="Times New Roman" w:cs="Times New Roman"/>
          <w:sz w:val="24"/>
          <w:szCs w:val="24"/>
        </w:rPr>
        <w:t xml:space="preserve"> peaceful</w:t>
      </w:r>
      <w:r w:rsidR="006F77CC" w:rsidRPr="00BE24ED">
        <w:rPr>
          <w:rFonts w:ascii="Times New Roman" w:hAnsi="Times New Roman" w:cs="Times New Roman"/>
          <w:sz w:val="24"/>
          <w:szCs w:val="24"/>
        </w:rPr>
        <w:t xml:space="preserve">, </w:t>
      </w:r>
      <w:r w:rsidR="00A928BE" w:rsidRPr="00BE24ED">
        <w:rPr>
          <w:rFonts w:ascii="Times New Roman" w:hAnsi="Times New Roman" w:cs="Times New Roman"/>
          <w:sz w:val="24"/>
          <w:szCs w:val="24"/>
        </w:rPr>
        <w:t>quiet</w:t>
      </w:r>
      <w:r w:rsidR="002665CD" w:rsidRPr="00BE24ED">
        <w:rPr>
          <w:rFonts w:ascii="Times New Roman" w:hAnsi="Times New Roman" w:cs="Times New Roman"/>
          <w:sz w:val="24"/>
          <w:szCs w:val="24"/>
        </w:rPr>
        <w:t xml:space="preserve"> area and are </w:t>
      </w:r>
      <w:r w:rsidR="00477458" w:rsidRPr="00BE24ED">
        <w:rPr>
          <w:rFonts w:ascii="Times New Roman" w:hAnsi="Times New Roman" w:cs="Times New Roman"/>
          <w:sz w:val="24"/>
          <w:szCs w:val="24"/>
        </w:rPr>
        <w:t xml:space="preserve">dismayed </w:t>
      </w:r>
      <w:r w:rsidR="002665CD" w:rsidRPr="00BE24ED">
        <w:rPr>
          <w:rFonts w:ascii="Times New Roman" w:hAnsi="Times New Roman" w:cs="Times New Roman"/>
          <w:sz w:val="24"/>
          <w:szCs w:val="24"/>
        </w:rPr>
        <w:t xml:space="preserve">that a concrete batch plant is </w:t>
      </w:r>
      <w:r w:rsidR="00477458" w:rsidRPr="00BE24ED">
        <w:rPr>
          <w:rFonts w:ascii="Times New Roman" w:hAnsi="Times New Roman" w:cs="Times New Roman"/>
          <w:sz w:val="24"/>
          <w:szCs w:val="24"/>
        </w:rPr>
        <w:t xml:space="preserve">proposed </w:t>
      </w:r>
      <w:r w:rsidR="002665CD" w:rsidRPr="00BE24ED">
        <w:rPr>
          <w:rFonts w:ascii="Times New Roman" w:hAnsi="Times New Roman" w:cs="Times New Roman"/>
          <w:sz w:val="24"/>
          <w:szCs w:val="24"/>
        </w:rPr>
        <w:t>in Alto</w:t>
      </w:r>
      <w:r w:rsidR="00A928BE" w:rsidRPr="00BE24ED">
        <w:rPr>
          <w:rFonts w:ascii="Times New Roman" w:hAnsi="Times New Roman" w:cs="Times New Roman"/>
          <w:sz w:val="24"/>
          <w:szCs w:val="24"/>
        </w:rPr>
        <w:t xml:space="preserve">, </w:t>
      </w:r>
      <w:r w:rsidR="00477458" w:rsidRPr="00BE24ED">
        <w:rPr>
          <w:rFonts w:ascii="Times New Roman" w:hAnsi="Times New Roman" w:cs="Times New Roman"/>
          <w:sz w:val="24"/>
          <w:szCs w:val="24"/>
        </w:rPr>
        <w:t xml:space="preserve">which would necessarily </w:t>
      </w:r>
      <w:r w:rsidR="00A928BE" w:rsidRPr="00BE24ED">
        <w:rPr>
          <w:rFonts w:ascii="Times New Roman" w:hAnsi="Times New Roman" w:cs="Times New Roman"/>
          <w:sz w:val="24"/>
          <w:szCs w:val="24"/>
        </w:rPr>
        <w:t>destroy th</w:t>
      </w:r>
      <w:r>
        <w:rPr>
          <w:rFonts w:ascii="Times New Roman" w:hAnsi="Times New Roman" w:cs="Times New Roman"/>
          <w:sz w:val="24"/>
          <w:szCs w:val="24"/>
        </w:rPr>
        <w:t>eir</w:t>
      </w:r>
      <w:r w:rsidR="00A928BE" w:rsidRPr="00BE24ED">
        <w:rPr>
          <w:rFonts w:ascii="Times New Roman" w:hAnsi="Times New Roman" w:cs="Times New Roman"/>
          <w:sz w:val="24"/>
          <w:szCs w:val="24"/>
        </w:rPr>
        <w:t xml:space="preserve"> peace</w:t>
      </w:r>
      <w:r>
        <w:rPr>
          <w:rFonts w:ascii="Times New Roman" w:hAnsi="Times New Roman" w:cs="Times New Roman"/>
          <w:sz w:val="24"/>
          <w:szCs w:val="24"/>
        </w:rPr>
        <w:t>ful</w:t>
      </w:r>
      <w:r w:rsidR="00A928BE" w:rsidRPr="00BE24ED">
        <w:rPr>
          <w:rFonts w:ascii="Times New Roman" w:hAnsi="Times New Roman" w:cs="Times New Roman"/>
          <w:sz w:val="24"/>
          <w:szCs w:val="24"/>
        </w:rPr>
        <w:t xml:space="preserve"> and quiet</w:t>
      </w:r>
      <w:r>
        <w:rPr>
          <w:rFonts w:ascii="Times New Roman" w:hAnsi="Times New Roman" w:cs="Times New Roman"/>
          <w:sz w:val="24"/>
          <w:szCs w:val="24"/>
        </w:rPr>
        <w:t xml:space="preserve"> environment</w:t>
      </w:r>
      <w:r w:rsidR="002665CD" w:rsidRPr="00BE24ED">
        <w:rPr>
          <w:rFonts w:ascii="Times New Roman" w:hAnsi="Times New Roman" w:cs="Times New Roman"/>
          <w:sz w:val="24"/>
          <w:szCs w:val="24"/>
        </w:rPr>
        <w:t xml:space="preserve">. </w:t>
      </w:r>
      <w:r w:rsidR="00A928BE" w:rsidRPr="00BE24ED">
        <w:rPr>
          <w:rFonts w:ascii="Times New Roman" w:hAnsi="Times New Roman" w:cs="Times New Roman"/>
          <w:sz w:val="24"/>
          <w:szCs w:val="24"/>
        </w:rPr>
        <w:t xml:space="preserve"> </w:t>
      </w:r>
      <w:r w:rsidR="002665CD" w:rsidRPr="00BE24ED">
        <w:rPr>
          <w:rFonts w:ascii="Times New Roman" w:hAnsi="Times New Roman" w:cs="Times New Roman"/>
          <w:sz w:val="24"/>
          <w:szCs w:val="24"/>
        </w:rPr>
        <w:t>Mr. Mastin enjoys astronomy and built an observatory on the property,</w:t>
      </w:r>
      <w:r w:rsidR="00A4739B" w:rsidRPr="00BE24ED">
        <w:rPr>
          <w:rFonts w:ascii="Times New Roman" w:hAnsi="Times New Roman" w:cs="Times New Roman"/>
          <w:sz w:val="24"/>
          <w:szCs w:val="24"/>
        </w:rPr>
        <w:t xml:space="preserve"> shown below,</w:t>
      </w:r>
      <w:r w:rsidR="002665CD" w:rsidRPr="00BE24ED">
        <w:rPr>
          <w:rFonts w:ascii="Times New Roman" w:hAnsi="Times New Roman" w:cs="Times New Roman"/>
          <w:sz w:val="24"/>
          <w:szCs w:val="24"/>
        </w:rPr>
        <w:t xml:space="preserve"> </w:t>
      </w:r>
      <w:r>
        <w:rPr>
          <w:rFonts w:ascii="Times New Roman" w:hAnsi="Times New Roman" w:cs="Times New Roman"/>
          <w:sz w:val="24"/>
          <w:szCs w:val="24"/>
        </w:rPr>
        <w:t xml:space="preserve">with </w:t>
      </w:r>
      <w:r w:rsidR="002665CD" w:rsidRPr="00BE24ED">
        <w:rPr>
          <w:rFonts w:ascii="Times New Roman" w:hAnsi="Times New Roman" w:cs="Times New Roman"/>
          <w:sz w:val="24"/>
          <w:szCs w:val="24"/>
        </w:rPr>
        <w:t>an investment of thousand</w:t>
      </w:r>
      <w:r>
        <w:rPr>
          <w:rFonts w:ascii="Times New Roman" w:hAnsi="Times New Roman" w:cs="Times New Roman"/>
          <w:sz w:val="24"/>
          <w:szCs w:val="24"/>
        </w:rPr>
        <w:t>s</w:t>
      </w:r>
      <w:r w:rsidR="002665CD" w:rsidRPr="00BE24ED">
        <w:rPr>
          <w:rFonts w:ascii="Times New Roman" w:hAnsi="Times New Roman" w:cs="Times New Roman"/>
          <w:sz w:val="24"/>
          <w:szCs w:val="24"/>
        </w:rPr>
        <w:t xml:space="preserve"> </w:t>
      </w:r>
      <w:r>
        <w:rPr>
          <w:rFonts w:ascii="Times New Roman" w:hAnsi="Times New Roman" w:cs="Times New Roman"/>
          <w:sz w:val="24"/>
          <w:szCs w:val="24"/>
        </w:rPr>
        <w:t xml:space="preserve">of </w:t>
      </w:r>
      <w:r w:rsidR="002665CD" w:rsidRPr="00BE24ED">
        <w:rPr>
          <w:rFonts w:ascii="Times New Roman" w:hAnsi="Times New Roman" w:cs="Times New Roman"/>
          <w:sz w:val="24"/>
          <w:szCs w:val="24"/>
        </w:rPr>
        <w:t xml:space="preserve">dollars. </w:t>
      </w:r>
      <w:r w:rsidR="00A928BE" w:rsidRPr="00BE24ED">
        <w:rPr>
          <w:rFonts w:ascii="Times New Roman" w:hAnsi="Times New Roman" w:cs="Times New Roman"/>
          <w:sz w:val="24"/>
          <w:szCs w:val="24"/>
        </w:rPr>
        <w:t xml:space="preserve"> The dust and light pollution </w:t>
      </w:r>
      <w:r w:rsidR="002665CD" w:rsidRPr="00BE24ED">
        <w:rPr>
          <w:rFonts w:ascii="Times New Roman" w:hAnsi="Times New Roman" w:cs="Times New Roman"/>
          <w:sz w:val="24"/>
          <w:szCs w:val="24"/>
        </w:rPr>
        <w:t>from the plant</w:t>
      </w:r>
      <w:r w:rsidR="00A928BE" w:rsidRPr="00BE24ED">
        <w:rPr>
          <w:rFonts w:ascii="Times New Roman" w:hAnsi="Times New Roman" w:cs="Times New Roman"/>
          <w:sz w:val="24"/>
          <w:szCs w:val="24"/>
        </w:rPr>
        <w:t xml:space="preserve"> and the trucks</w:t>
      </w:r>
      <w:r w:rsidR="002665CD" w:rsidRPr="00BE24ED">
        <w:rPr>
          <w:rFonts w:ascii="Times New Roman" w:hAnsi="Times New Roman" w:cs="Times New Roman"/>
          <w:sz w:val="24"/>
          <w:szCs w:val="24"/>
        </w:rPr>
        <w:t xml:space="preserve"> will make his observatory unusable</w:t>
      </w:r>
      <w:r w:rsidR="00A928BE" w:rsidRPr="00BE24ED">
        <w:rPr>
          <w:rFonts w:ascii="Times New Roman" w:hAnsi="Times New Roman" w:cs="Times New Roman"/>
          <w:sz w:val="24"/>
          <w:szCs w:val="24"/>
        </w:rPr>
        <w:t xml:space="preserve"> in the manner to which he is </w:t>
      </w:r>
      <w:r w:rsidR="00A4739B" w:rsidRPr="00BE24ED">
        <w:rPr>
          <w:rFonts w:ascii="Times New Roman" w:hAnsi="Times New Roman" w:cs="Times New Roman"/>
          <w:sz w:val="24"/>
          <w:szCs w:val="24"/>
        </w:rPr>
        <w:t>accustomed</w:t>
      </w:r>
      <w:r w:rsidR="002665CD" w:rsidRPr="00BE24ED">
        <w:rPr>
          <w:rFonts w:ascii="Times New Roman" w:hAnsi="Times New Roman" w:cs="Times New Roman"/>
          <w:sz w:val="24"/>
          <w:szCs w:val="24"/>
        </w:rPr>
        <w:t>.</w:t>
      </w:r>
    </w:p>
    <w:p w14:paraId="780F4003" w14:textId="35EE9800" w:rsidR="003A7A6B" w:rsidRDefault="00BE24ED" w:rsidP="006C07EF">
      <w:pPr>
        <w:rPr>
          <w:rFonts w:ascii="Times New Roman" w:hAnsi="Times New Roman" w:cs="Times New Roman"/>
          <w:sz w:val="24"/>
          <w:szCs w:val="24"/>
        </w:rPr>
      </w:pPr>
      <w:r>
        <w:rPr>
          <w:rFonts w:ascii="Times New Roman" w:hAnsi="Times New Roman" w:cs="Times New Roman"/>
          <w:sz w:val="24"/>
          <w:szCs w:val="24"/>
        </w:rPr>
        <w:t>10</w:t>
      </w:r>
      <w:r w:rsidR="003A7A6B">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rPr>
        <w:tab/>
      </w:r>
      <w:r w:rsidR="00A928BE" w:rsidRPr="00BE24ED">
        <w:rPr>
          <w:rFonts w:ascii="Times New Roman" w:hAnsi="Times New Roman" w:cs="Times New Roman"/>
          <w:sz w:val="24"/>
          <w:szCs w:val="24"/>
        </w:rPr>
        <w:t xml:space="preserve">Plaintiff </w:t>
      </w:r>
      <w:r w:rsidR="002665CD" w:rsidRPr="00BE24ED">
        <w:rPr>
          <w:rFonts w:ascii="Times New Roman" w:hAnsi="Times New Roman" w:cs="Times New Roman"/>
          <w:sz w:val="24"/>
          <w:szCs w:val="24"/>
        </w:rPr>
        <w:t>Lawrence Mather retired</w:t>
      </w:r>
      <w:r w:rsidR="00F36B08" w:rsidRPr="00BE24ED">
        <w:rPr>
          <w:rFonts w:ascii="Times New Roman" w:hAnsi="Times New Roman" w:cs="Times New Roman"/>
          <w:sz w:val="24"/>
          <w:szCs w:val="24"/>
        </w:rPr>
        <w:t>,</w:t>
      </w:r>
      <w:r w:rsidR="002665CD" w:rsidRPr="00BE24ED">
        <w:rPr>
          <w:rFonts w:ascii="Times New Roman" w:hAnsi="Times New Roman" w:cs="Times New Roman"/>
          <w:sz w:val="24"/>
          <w:szCs w:val="24"/>
        </w:rPr>
        <w:t xml:space="preserve"> with his wife</w:t>
      </w:r>
      <w:r w:rsidR="00F36B08" w:rsidRPr="00BE24ED">
        <w:rPr>
          <w:rFonts w:ascii="Times New Roman" w:hAnsi="Times New Roman" w:cs="Times New Roman"/>
          <w:sz w:val="24"/>
          <w:szCs w:val="24"/>
        </w:rPr>
        <w:t>,</w:t>
      </w:r>
      <w:r w:rsidR="002665CD" w:rsidRPr="00BE24ED">
        <w:rPr>
          <w:rFonts w:ascii="Times New Roman" w:hAnsi="Times New Roman" w:cs="Times New Roman"/>
          <w:sz w:val="24"/>
          <w:szCs w:val="24"/>
        </w:rPr>
        <w:t xml:space="preserve"> from New Jersey </w:t>
      </w:r>
      <w:r w:rsidR="003A7A6B">
        <w:rPr>
          <w:rFonts w:ascii="Times New Roman" w:hAnsi="Times New Roman" w:cs="Times New Roman"/>
          <w:sz w:val="24"/>
          <w:szCs w:val="24"/>
        </w:rPr>
        <w:t>to</w:t>
      </w:r>
      <w:r w:rsidR="002665CD" w:rsidRPr="00BE24ED">
        <w:rPr>
          <w:rFonts w:ascii="Times New Roman" w:hAnsi="Times New Roman" w:cs="Times New Roman"/>
          <w:sz w:val="24"/>
          <w:szCs w:val="24"/>
        </w:rPr>
        <w:t xml:space="preserve"> Alto. Mr. Mather installed a thirty-thousand-dollar rainwater collection system on his house at the time they purchased the property. </w:t>
      </w:r>
      <w:r w:rsidR="00A928BE" w:rsidRPr="00BE24ED">
        <w:rPr>
          <w:rFonts w:ascii="Times New Roman" w:hAnsi="Times New Roman" w:cs="Times New Roman"/>
          <w:sz w:val="24"/>
          <w:szCs w:val="24"/>
        </w:rPr>
        <w:t>The fugitive</w:t>
      </w:r>
      <w:r w:rsidR="002665CD" w:rsidRPr="00BE24ED">
        <w:rPr>
          <w:rFonts w:ascii="Times New Roman" w:hAnsi="Times New Roman" w:cs="Times New Roman"/>
          <w:sz w:val="24"/>
          <w:szCs w:val="24"/>
        </w:rPr>
        <w:t xml:space="preserve"> dust from the plant will be captured by the rainwater collection system, rendering his home’s main water supply </w:t>
      </w:r>
      <w:r w:rsidR="00477458" w:rsidRPr="00BE24ED">
        <w:rPr>
          <w:rFonts w:ascii="Times New Roman" w:hAnsi="Times New Roman" w:cs="Times New Roman"/>
          <w:sz w:val="24"/>
          <w:szCs w:val="24"/>
        </w:rPr>
        <w:t xml:space="preserve">either </w:t>
      </w:r>
      <w:r w:rsidR="002665CD" w:rsidRPr="00BE24ED">
        <w:rPr>
          <w:rFonts w:ascii="Times New Roman" w:hAnsi="Times New Roman" w:cs="Times New Roman"/>
          <w:sz w:val="24"/>
          <w:szCs w:val="24"/>
        </w:rPr>
        <w:t>unusable</w:t>
      </w:r>
      <w:r w:rsidR="00477458" w:rsidRPr="00BE24ED">
        <w:rPr>
          <w:rFonts w:ascii="Times New Roman" w:hAnsi="Times New Roman" w:cs="Times New Roman"/>
          <w:sz w:val="24"/>
          <w:szCs w:val="24"/>
        </w:rPr>
        <w:t xml:space="preserve"> or </w:t>
      </w:r>
      <w:r w:rsidR="003A7A6B">
        <w:rPr>
          <w:rFonts w:ascii="Times New Roman" w:hAnsi="Times New Roman" w:cs="Times New Roman"/>
          <w:sz w:val="24"/>
          <w:szCs w:val="24"/>
        </w:rPr>
        <w:t xml:space="preserve">likely </w:t>
      </w:r>
      <w:r w:rsidR="00477458" w:rsidRPr="00BE24ED">
        <w:rPr>
          <w:rFonts w:ascii="Times New Roman" w:hAnsi="Times New Roman" w:cs="Times New Roman"/>
          <w:sz w:val="24"/>
          <w:szCs w:val="24"/>
        </w:rPr>
        <w:t>requiring additional filtration</w:t>
      </w:r>
      <w:r w:rsidR="002665CD" w:rsidRPr="00BE24ED">
        <w:rPr>
          <w:rFonts w:ascii="Times New Roman" w:hAnsi="Times New Roman" w:cs="Times New Roman"/>
          <w:sz w:val="24"/>
          <w:szCs w:val="24"/>
        </w:rPr>
        <w:t>.</w:t>
      </w:r>
    </w:p>
    <w:p w14:paraId="3BA5DABD" w14:textId="2C11356D" w:rsidR="002665CD" w:rsidRDefault="003A7A6B" w:rsidP="003A7A6B">
      <w:pPr>
        <w:rPr>
          <w:rFonts w:ascii="Times New Roman" w:hAnsi="Times New Roman" w:cs="Times New Roman"/>
          <w:sz w:val="24"/>
          <w:szCs w:val="24"/>
        </w:rPr>
      </w:pPr>
      <w:r>
        <w:rPr>
          <w:rFonts w:ascii="Times New Roman" w:hAnsi="Times New Roman" w:cs="Times New Roman"/>
          <w:sz w:val="24"/>
          <w:szCs w:val="24"/>
        </w:rPr>
        <w:t>103.</w:t>
      </w:r>
      <w:r>
        <w:rPr>
          <w:rFonts w:ascii="Times New Roman" w:hAnsi="Times New Roman" w:cs="Times New Roman"/>
          <w:sz w:val="24"/>
          <w:szCs w:val="24"/>
        </w:rPr>
        <w:tab/>
      </w:r>
      <w:r w:rsidR="00A928BE">
        <w:rPr>
          <w:rFonts w:ascii="Times New Roman" w:hAnsi="Times New Roman" w:cs="Times New Roman"/>
          <w:sz w:val="24"/>
          <w:szCs w:val="24"/>
        </w:rPr>
        <w:t xml:space="preserve">Plaintiffs </w:t>
      </w:r>
      <w:r w:rsidR="002665CD" w:rsidRPr="002665CD">
        <w:rPr>
          <w:rFonts w:ascii="Times New Roman" w:hAnsi="Times New Roman" w:cs="Times New Roman"/>
          <w:sz w:val="24"/>
          <w:szCs w:val="24"/>
        </w:rPr>
        <w:t xml:space="preserve">Caroline and John McCoy raise performance horses on their property. Mr. and Mrs. McCoy have invested their time and money into making their property an ideal place </w:t>
      </w:r>
      <w:r w:rsidR="002665CD" w:rsidRPr="002665CD">
        <w:rPr>
          <w:rFonts w:ascii="Times New Roman" w:hAnsi="Times New Roman" w:cs="Times New Roman"/>
          <w:sz w:val="24"/>
          <w:szCs w:val="24"/>
        </w:rPr>
        <w:lastRenderedPageBreak/>
        <w:t>for their horses</w:t>
      </w:r>
      <w:r w:rsidR="00A4739B">
        <w:rPr>
          <w:rFonts w:ascii="Times New Roman" w:hAnsi="Times New Roman" w:cs="Times New Roman"/>
          <w:sz w:val="24"/>
          <w:szCs w:val="24"/>
        </w:rPr>
        <w:t>, shown below</w:t>
      </w:r>
      <w:r w:rsidR="002665CD" w:rsidRPr="002665CD">
        <w:rPr>
          <w:rFonts w:ascii="Times New Roman" w:hAnsi="Times New Roman" w:cs="Times New Roman"/>
          <w:sz w:val="24"/>
          <w:szCs w:val="24"/>
        </w:rPr>
        <w:t xml:space="preserve">. Mr. and Mrs. McCoy are in their eighties and purchased their property because it is in a quiet, clean, and remote area. Mr. McCoy anticipates that dust from the plant will </w:t>
      </w:r>
      <w:r w:rsidR="00C33693">
        <w:rPr>
          <w:rFonts w:ascii="Times New Roman" w:hAnsi="Times New Roman" w:cs="Times New Roman"/>
          <w:sz w:val="24"/>
          <w:szCs w:val="24"/>
        </w:rPr>
        <w:t xml:space="preserve">negatively </w:t>
      </w:r>
      <w:r w:rsidR="002665CD" w:rsidRPr="002665CD">
        <w:rPr>
          <w:rFonts w:ascii="Times New Roman" w:hAnsi="Times New Roman" w:cs="Times New Roman"/>
          <w:sz w:val="24"/>
          <w:szCs w:val="24"/>
        </w:rPr>
        <w:t xml:space="preserve">impact </w:t>
      </w:r>
      <w:r w:rsidR="00477458">
        <w:rPr>
          <w:rFonts w:ascii="Times New Roman" w:hAnsi="Times New Roman" w:cs="Times New Roman"/>
          <w:sz w:val="24"/>
          <w:szCs w:val="24"/>
        </w:rPr>
        <w:t>his</w:t>
      </w:r>
      <w:r w:rsidR="002665CD" w:rsidRPr="002665CD">
        <w:rPr>
          <w:rFonts w:ascii="Times New Roman" w:hAnsi="Times New Roman" w:cs="Times New Roman"/>
          <w:sz w:val="24"/>
          <w:szCs w:val="24"/>
        </w:rPr>
        <w:t xml:space="preserve"> COPD. </w:t>
      </w:r>
      <w:r w:rsidR="00C33693">
        <w:rPr>
          <w:rFonts w:ascii="Times New Roman" w:hAnsi="Times New Roman" w:cs="Times New Roman"/>
          <w:sz w:val="24"/>
          <w:szCs w:val="24"/>
        </w:rPr>
        <w:t xml:space="preserve"> </w:t>
      </w:r>
      <w:r w:rsidR="002665CD" w:rsidRPr="002665CD">
        <w:rPr>
          <w:rFonts w:ascii="Times New Roman" w:hAnsi="Times New Roman" w:cs="Times New Roman"/>
          <w:sz w:val="24"/>
          <w:szCs w:val="24"/>
        </w:rPr>
        <w:t xml:space="preserve">Mr. and Mrs. McCoy </w:t>
      </w:r>
      <w:r w:rsidR="00E21B16">
        <w:rPr>
          <w:rFonts w:ascii="Times New Roman" w:hAnsi="Times New Roman" w:cs="Times New Roman"/>
          <w:sz w:val="24"/>
          <w:szCs w:val="24"/>
        </w:rPr>
        <w:t xml:space="preserve">are apprehensive about how they </w:t>
      </w:r>
      <w:r w:rsidR="002665CD" w:rsidRPr="002665CD">
        <w:rPr>
          <w:rFonts w:ascii="Times New Roman" w:hAnsi="Times New Roman" w:cs="Times New Roman"/>
          <w:sz w:val="24"/>
          <w:szCs w:val="24"/>
        </w:rPr>
        <w:t>will protect their horses</w:t>
      </w:r>
      <w:r w:rsidR="00D52339">
        <w:rPr>
          <w:rFonts w:ascii="Times New Roman" w:hAnsi="Times New Roman" w:cs="Times New Roman"/>
          <w:sz w:val="24"/>
          <w:szCs w:val="24"/>
        </w:rPr>
        <w:t>, wh</w:t>
      </w:r>
      <w:r w:rsidR="00E21B16">
        <w:rPr>
          <w:rFonts w:ascii="Times New Roman" w:hAnsi="Times New Roman" w:cs="Times New Roman"/>
          <w:sz w:val="24"/>
          <w:szCs w:val="24"/>
        </w:rPr>
        <w:t>ich</w:t>
      </w:r>
      <w:r w:rsidR="00D52339">
        <w:rPr>
          <w:rFonts w:ascii="Times New Roman" w:hAnsi="Times New Roman" w:cs="Times New Roman"/>
          <w:sz w:val="24"/>
          <w:szCs w:val="24"/>
        </w:rPr>
        <w:t xml:space="preserve"> are stabled on the property,</w:t>
      </w:r>
      <w:r w:rsidR="00C33693">
        <w:rPr>
          <w:rFonts w:ascii="Times New Roman" w:hAnsi="Times New Roman" w:cs="Times New Roman"/>
          <w:sz w:val="24"/>
          <w:szCs w:val="24"/>
        </w:rPr>
        <w:t xml:space="preserve"> from the fugitive dust and noise </w:t>
      </w:r>
      <w:r w:rsidR="000A3B2D">
        <w:rPr>
          <w:rFonts w:ascii="Times New Roman" w:hAnsi="Times New Roman" w:cs="Times New Roman"/>
          <w:noProof/>
          <w:sz w:val="24"/>
          <w:szCs w:val="24"/>
        </w:rPr>
        <w:drawing>
          <wp:anchor distT="0" distB="182880" distL="114300" distR="114300" simplePos="0" relativeHeight="251897856" behindDoc="1" locked="0" layoutInCell="1" allowOverlap="1" wp14:anchorId="6B978F6B" wp14:editId="70CFCCB0">
            <wp:simplePos x="0" y="0"/>
            <wp:positionH relativeFrom="column">
              <wp:posOffset>816737</wp:posOffset>
            </wp:positionH>
            <wp:positionV relativeFrom="paragraph">
              <wp:posOffset>1624076</wp:posOffset>
            </wp:positionV>
            <wp:extent cx="4498848" cy="2688336"/>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98848" cy="26883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3693">
        <w:rPr>
          <w:rFonts w:ascii="Times New Roman" w:hAnsi="Times New Roman" w:cs="Times New Roman"/>
          <w:sz w:val="24"/>
          <w:szCs w:val="24"/>
        </w:rPr>
        <w:t>pollution</w:t>
      </w:r>
      <w:r w:rsidR="00D52339">
        <w:rPr>
          <w:rFonts w:ascii="Times New Roman" w:hAnsi="Times New Roman" w:cs="Times New Roman"/>
          <w:sz w:val="24"/>
          <w:szCs w:val="24"/>
        </w:rPr>
        <w:t>.</w:t>
      </w:r>
    </w:p>
    <w:p w14:paraId="740BBBBA" w14:textId="39466AC8" w:rsidR="006C07EF" w:rsidRDefault="006C07EF" w:rsidP="006C07EF">
      <w:pPr>
        <w:rPr>
          <w:rFonts w:ascii="Times New Roman" w:hAnsi="Times New Roman" w:cs="Times New Roman"/>
          <w:noProof/>
          <w:sz w:val="24"/>
          <w:szCs w:val="24"/>
        </w:rPr>
      </w:pPr>
      <w:r>
        <w:rPr>
          <w:rFonts w:ascii="Times New Roman" w:hAnsi="Times New Roman" w:cs="Times New Roman"/>
          <w:sz w:val="24"/>
          <w:szCs w:val="24"/>
        </w:rPr>
        <w:t>10</w:t>
      </w:r>
      <w:r w:rsidR="00E21B16">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sidR="00F72C9C">
        <w:rPr>
          <w:rFonts w:ascii="Times New Roman" w:hAnsi="Times New Roman" w:cs="Times New Roman"/>
          <w:sz w:val="24"/>
          <w:szCs w:val="24"/>
        </w:rPr>
        <w:t>H</w:t>
      </w:r>
      <w:r w:rsidR="002665CD" w:rsidRPr="002665CD">
        <w:rPr>
          <w:rFonts w:ascii="Times New Roman" w:hAnsi="Times New Roman" w:cs="Times New Roman"/>
          <w:sz w:val="24"/>
          <w:szCs w:val="24"/>
        </w:rPr>
        <w:t xml:space="preserve">iking enthusiasts, </w:t>
      </w:r>
      <w:r w:rsidR="00A4739B">
        <w:rPr>
          <w:rFonts w:ascii="Times New Roman" w:hAnsi="Times New Roman" w:cs="Times New Roman"/>
          <w:sz w:val="24"/>
          <w:szCs w:val="24"/>
        </w:rPr>
        <w:t xml:space="preserve">Plaintiffs </w:t>
      </w:r>
      <w:r w:rsidR="002665CD" w:rsidRPr="002665CD">
        <w:rPr>
          <w:rFonts w:ascii="Times New Roman" w:hAnsi="Times New Roman" w:cs="Times New Roman"/>
          <w:sz w:val="24"/>
          <w:szCs w:val="24"/>
        </w:rPr>
        <w:t>Deborah and Michael Miller</w:t>
      </w:r>
      <w:r w:rsidR="00F72C9C">
        <w:rPr>
          <w:rFonts w:ascii="Times New Roman" w:hAnsi="Times New Roman" w:cs="Times New Roman"/>
          <w:sz w:val="24"/>
          <w:szCs w:val="24"/>
        </w:rPr>
        <w:t>,</w:t>
      </w:r>
      <w:r w:rsidR="002665CD" w:rsidRPr="002665CD">
        <w:rPr>
          <w:rFonts w:ascii="Times New Roman" w:hAnsi="Times New Roman" w:cs="Times New Roman"/>
          <w:sz w:val="24"/>
          <w:szCs w:val="24"/>
        </w:rPr>
        <w:t xml:space="preserve"> moved to Alto to be close to the local hiking trails</w:t>
      </w:r>
      <w:r w:rsidR="00E21B16">
        <w:rPr>
          <w:rFonts w:ascii="Times New Roman" w:hAnsi="Times New Roman" w:cs="Times New Roman"/>
          <w:sz w:val="24"/>
          <w:szCs w:val="24"/>
        </w:rPr>
        <w:t xml:space="preserve"> and to</w:t>
      </w:r>
      <w:r w:rsidR="002665CD" w:rsidRPr="002665CD">
        <w:rPr>
          <w:rFonts w:ascii="Times New Roman" w:hAnsi="Times New Roman" w:cs="Times New Roman"/>
          <w:sz w:val="24"/>
          <w:szCs w:val="24"/>
        </w:rPr>
        <w:t xml:space="preserve"> enjoy the night skies. Prior to living in Alto, they lived in metropolitan areas in Texas, Ohio, and Colorado. The</w:t>
      </w:r>
      <w:r w:rsidR="00E21B16">
        <w:rPr>
          <w:rFonts w:ascii="Times New Roman" w:hAnsi="Times New Roman" w:cs="Times New Roman"/>
          <w:sz w:val="24"/>
          <w:szCs w:val="24"/>
        </w:rPr>
        <w:t xml:space="preserve"> Millers</w:t>
      </w:r>
      <w:r w:rsidR="002665CD" w:rsidRPr="002665CD">
        <w:rPr>
          <w:rFonts w:ascii="Times New Roman" w:hAnsi="Times New Roman" w:cs="Times New Roman"/>
          <w:sz w:val="24"/>
          <w:szCs w:val="24"/>
        </w:rPr>
        <w:t xml:space="preserve"> enjoy living in Alto because of its clean air, scenic beauty, and the proximity to the White Mountain Wilderness area and the Fort Stanton-Snowy River Conservation Area. </w:t>
      </w:r>
      <w:r w:rsidR="00A4739B">
        <w:rPr>
          <w:rFonts w:ascii="Times New Roman" w:hAnsi="Times New Roman" w:cs="Times New Roman"/>
          <w:sz w:val="24"/>
          <w:szCs w:val="24"/>
        </w:rPr>
        <w:t>T</w:t>
      </w:r>
      <w:r w:rsidR="002665CD" w:rsidRPr="002665CD">
        <w:rPr>
          <w:rFonts w:ascii="Times New Roman" w:hAnsi="Times New Roman" w:cs="Times New Roman"/>
          <w:sz w:val="24"/>
          <w:szCs w:val="24"/>
        </w:rPr>
        <w:t xml:space="preserve">he </w:t>
      </w:r>
      <w:r w:rsidR="00A4739B">
        <w:rPr>
          <w:rFonts w:ascii="Times New Roman" w:hAnsi="Times New Roman" w:cs="Times New Roman"/>
          <w:sz w:val="24"/>
          <w:szCs w:val="24"/>
        </w:rPr>
        <w:t xml:space="preserve">dust, light and noise emanating from the </w:t>
      </w:r>
      <w:r w:rsidR="002665CD" w:rsidRPr="002665CD">
        <w:rPr>
          <w:rFonts w:ascii="Times New Roman" w:hAnsi="Times New Roman" w:cs="Times New Roman"/>
          <w:sz w:val="24"/>
          <w:szCs w:val="24"/>
        </w:rPr>
        <w:t xml:space="preserve">proposed </w:t>
      </w:r>
      <w:r w:rsidR="00C77691">
        <w:rPr>
          <w:rFonts w:ascii="Times New Roman" w:hAnsi="Times New Roman" w:cs="Times New Roman"/>
          <w:sz w:val="24"/>
          <w:szCs w:val="24"/>
        </w:rPr>
        <w:t xml:space="preserve">concrete batch </w:t>
      </w:r>
      <w:r w:rsidR="002665CD" w:rsidRPr="002665CD">
        <w:rPr>
          <w:rFonts w:ascii="Times New Roman" w:hAnsi="Times New Roman" w:cs="Times New Roman"/>
          <w:sz w:val="24"/>
          <w:szCs w:val="24"/>
        </w:rPr>
        <w:t xml:space="preserve">plant will </w:t>
      </w:r>
      <w:r w:rsidR="00477458">
        <w:rPr>
          <w:rFonts w:ascii="Times New Roman" w:hAnsi="Times New Roman" w:cs="Times New Roman"/>
          <w:sz w:val="24"/>
          <w:szCs w:val="24"/>
        </w:rPr>
        <w:t xml:space="preserve">adversely affect </w:t>
      </w:r>
      <w:r w:rsidR="002665CD" w:rsidRPr="002665CD">
        <w:rPr>
          <w:rFonts w:ascii="Times New Roman" w:hAnsi="Times New Roman" w:cs="Times New Roman"/>
          <w:sz w:val="24"/>
          <w:szCs w:val="24"/>
        </w:rPr>
        <w:t>the night sky, their favorite hiking trails,</w:t>
      </w:r>
      <w:r w:rsidR="00A4739B">
        <w:rPr>
          <w:rFonts w:ascii="Times New Roman" w:hAnsi="Times New Roman" w:cs="Times New Roman"/>
          <w:sz w:val="24"/>
          <w:szCs w:val="24"/>
        </w:rPr>
        <w:t xml:space="preserve"> including hiking on their land,</w:t>
      </w:r>
      <w:r w:rsidR="002665CD" w:rsidRPr="002665CD">
        <w:rPr>
          <w:rFonts w:ascii="Times New Roman" w:hAnsi="Times New Roman" w:cs="Times New Roman"/>
          <w:sz w:val="24"/>
          <w:szCs w:val="24"/>
        </w:rPr>
        <w:t xml:space="preserve"> and the peace and quiet of their home</w:t>
      </w:r>
      <w:r w:rsidR="00A4739B">
        <w:rPr>
          <w:rFonts w:ascii="Times New Roman" w:hAnsi="Times New Roman" w:cs="Times New Roman"/>
          <w:sz w:val="24"/>
          <w:szCs w:val="24"/>
        </w:rPr>
        <w:t xml:space="preserve"> and land.</w:t>
      </w:r>
    </w:p>
    <w:p w14:paraId="3F0E4E36" w14:textId="2C4AF3D5" w:rsidR="006C07EF" w:rsidRDefault="006C07EF" w:rsidP="006C07EF">
      <w:pPr>
        <w:rPr>
          <w:rFonts w:ascii="Times New Roman" w:hAnsi="Times New Roman" w:cs="Times New Roman"/>
          <w:sz w:val="24"/>
          <w:szCs w:val="24"/>
        </w:rPr>
      </w:pPr>
      <w:r>
        <w:rPr>
          <w:rFonts w:ascii="Times New Roman" w:hAnsi="Times New Roman" w:cs="Times New Roman"/>
          <w:noProof/>
          <w:sz w:val="24"/>
          <w:szCs w:val="24"/>
        </w:rPr>
        <w:t>10</w:t>
      </w:r>
      <w:r w:rsidR="00E21B16">
        <w:rPr>
          <w:rFonts w:ascii="Times New Roman" w:hAnsi="Times New Roman" w:cs="Times New Roman"/>
          <w:noProof/>
          <w:sz w:val="24"/>
          <w:szCs w:val="24"/>
        </w:rPr>
        <w:t>5</w:t>
      </w:r>
      <w:r>
        <w:rPr>
          <w:rFonts w:ascii="Times New Roman" w:hAnsi="Times New Roman" w:cs="Times New Roman"/>
          <w:noProof/>
          <w:sz w:val="24"/>
          <w:szCs w:val="24"/>
        </w:rPr>
        <w:t>.</w:t>
      </w:r>
      <w:r>
        <w:rPr>
          <w:rFonts w:ascii="Times New Roman" w:hAnsi="Times New Roman" w:cs="Times New Roman"/>
          <w:noProof/>
          <w:sz w:val="24"/>
          <w:szCs w:val="24"/>
        </w:rPr>
        <w:tab/>
      </w:r>
      <w:r w:rsidR="005C41D3" w:rsidRPr="006C07EF">
        <w:rPr>
          <w:rFonts w:ascii="Times New Roman" w:hAnsi="Times New Roman" w:cs="Times New Roman"/>
          <w:sz w:val="24"/>
          <w:szCs w:val="24"/>
        </w:rPr>
        <w:t xml:space="preserve">Plaintiff </w:t>
      </w:r>
      <w:r w:rsidR="002665CD" w:rsidRPr="006C07EF">
        <w:rPr>
          <w:rFonts w:ascii="Times New Roman" w:hAnsi="Times New Roman" w:cs="Times New Roman"/>
          <w:sz w:val="24"/>
          <w:szCs w:val="24"/>
        </w:rPr>
        <w:t>Ivan Rex Miller escapes to his second home in Alto from the heat of summer in Texas. Mr. Miller enjoys the climate and fresh air</w:t>
      </w:r>
      <w:r w:rsidR="005C41D3" w:rsidRPr="006C07EF">
        <w:rPr>
          <w:rFonts w:ascii="Times New Roman" w:hAnsi="Times New Roman" w:cs="Times New Roman"/>
          <w:sz w:val="24"/>
          <w:szCs w:val="24"/>
        </w:rPr>
        <w:t xml:space="preserve"> of his Alto home and</w:t>
      </w:r>
      <w:r w:rsidR="002665CD" w:rsidRPr="006C07EF">
        <w:rPr>
          <w:rFonts w:ascii="Times New Roman" w:hAnsi="Times New Roman" w:cs="Times New Roman"/>
          <w:sz w:val="24"/>
          <w:szCs w:val="24"/>
        </w:rPr>
        <w:t xml:space="preserve"> the local golf courses. Mr. Miller</w:t>
      </w:r>
      <w:r w:rsidR="005C41D3" w:rsidRPr="006C07EF">
        <w:rPr>
          <w:rFonts w:ascii="Times New Roman" w:hAnsi="Times New Roman" w:cs="Times New Roman"/>
          <w:sz w:val="24"/>
          <w:szCs w:val="24"/>
        </w:rPr>
        <w:t xml:space="preserve">’s home will be </w:t>
      </w:r>
      <w:r w:rsidR="002665CD" w:rsidRPr="006C07EF">
        <w:rPr>
          <w:rFonts w:ascii="Times New Roman" w:hAnsi="Times New Roman" w:cs="Times New Roman"/>
          <w:sz w:val="24"/>
          <w:szCs w:val="24"/>
        </w:rPr>
        <w:t xml:space="preserve">disturbed by dust and noise </w:t>
      </w:r>
      <w:r w:rsidR="00477458" w:rsidRPr="006C07EF">
        <w:rPr>
          <w:rFonts w:ascii="Times New Roman" w:hAnsi="Times New Roman" w:cs="Times New Roman"/>
          <w:sz w:val="24"/>
          <w:szCs w:val="24"/>
        </w:rPr>
        <w:t>emanat</w:t>
      </w:r>
      <w:r w:rsidR="002665CD" w:rsidRPr="006C07EF">
        <w:rPr>
          <w:rFonts w:ascii="Times New Roman" w:hAnsi="Times New Roman" w:cs="Times New Roman"/>
          <w:sz w:val="24"/>
          <w:szCs w:val="24"/>
        </w:rPr>
        <w:t xml:space="preserve">ing from the proposed </w:t>
      </w:r>
      <w:r w:rsidR="002665CD" w:rsidRPr="006C07EF">
        <w:rPr>
          <w:rFonts w:ascii="Times New Roman" w:hAnsi="Times New Roman" w:cs="Times New Roman"/>
          <w:sz w:val="24"/>
          <w:szCs w:val="24"/>
        </w:rPr>
        <w:lastRenderedPageBreak/>
        <w:t xml:space="preserve">concrete plant. </w:t>
      </w:r>
      <w:r w:rsidR="005C41D3" w:rsidRPr="006C07EF">
        <w:rPr>
          <w:rFonts w:ascii="Times New Roman" w:hAnsi="Times New Roman" w:cs="Times New Roman"/>
          <w:sz w:val="24"/>
          <w:szCs w:val="24"/>
        </w:rPr>
        <w:t xml:space="preserve">The </w:t>
      </w:r>
      <w:r w:rsidR="002665CD" w:rsidRPr="006C07EF">
        <w:rPr>
          <w:rFonts w:ascii="Times New Roman" w:hAnsi="Times New Roman" w:cs="Times New Roman"/>
          <w:sz w:val="24"/>
          <w:szCs w:val="24"/>
        </w:rPr>
        <w:t xml:space="preserve">increased heavy truck traffic </w:t>
      </w:r>
      <w:r w:rsidR="005C41D3" w:rsidRPr="006C07EF">
        <w:rPr>
          <w:rFonts w:ascii="Times New Roman" w:hAnsi="Times New Roman" w:cs="Times New Roman"/>
          <w:sz w:val="24"/>
          <w:szCs w:val="24"/>
        </w:rPr>
        <w:t>will also negatively impact Mr. Miller’s ingress and egress to his home</w:t>
      </w:r>
      <w:r w:rsidR="002665CD" w:rsidRPr="006C07EF">
        <w:rPr>
          <w:rFonts w:ascii="Times New Roman" w:hAnsi="Times New Roman" w:cs="Times New Roman"/>
          <w:sz w:val="24"/>
          <w:szCs w:val="24"/>
        </w:rPr>
        <w:t>.</w:t>
      </w:r>
    </w:p>
    <w:p w14:paraId="7E0BA459" w14:textId="572048ED" w:rsidR="006C07EF" w:rsidRDefault="000A3B2D" w:rsidP="006C07E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01952" behindDoc="0" locked="0" layoutInCell="1" allowOverlap="1" wp14:anchorId="25E36272" wp14:editId="1C859324">
            <wp:simplePos x="0" y="0"/>
            <wp:positionH relativeFrom="column">
              <wp:posOffset>3126740</wp:posOffset>
            </wp:positionH>
            <wp:positionV relativeFrom="page">
              <wp:posOffset>3606800</wp:posOffset>
            </wp:positionV>
            <wp:extent cx="3340100" cy="2505075"/>
            <wp:effectExtent l="0" t="0" r="0"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182880" distL="114300" distR="114300" simplePos="0" relativeHeight="251899904" behindDoc="0" locked="0" layoutInCell="1" allowOverlap="1" wp14:anchorId="454493A6" wp14:editId="587E6833">
            <wp:simplePos x="0" y="0"/>
            <wp:positionH relativeFrom="column">
              <wp:posOffset>-337566</wp:posOffset>
            </wp:positionH>
            <wp:positionV relativeFrom="page">
              <wp:posOffset>3607435</wp:posOffset>
            </wp:positionV>
            <wp:extent cx="3429000" cy="2505075"/>
            <wp:effectExtent l="0" t="0" r="0" b="952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2568"/>
                    <a:stretch/>
                  </pic:blipFill>
                  <pic:spPr bwMode="auto">
                    <a:xfrm>
                      <a:off x="0" y="0"/>
                      <a:ext cx="3429000" cy="250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7EF">
        <w:rPr>
          <w:rFonts w:ascii="Times New Roman" w:hAnsi="Times New Roman" w:cs="Times New Roman"/>
          <w:sz w:val="24"/>
          <w:szCs w:val="24"/>
        </w:rPr>
        <w:t>10</w:t>
      </w:r>
      <w:r w:rsidR="00E21B16">
        <w:rPr>
          <w:rFonts w:ascii="Times New Roman" w:hAnsi="Times New Roman" w:cs="Times New Roman"/>
          <w:sz w:val="24"/>
          <w:szCs w:val="24"/>
        </w:rPr>
        <w:t>6</w:t>
      </w:r>
      <w:r w:rsidR="006C07EF">
        <w:rPr>
          <w:rFonts w:ascii="Times New Roman" w:hAnsi="Times New Roman" w:cs="Times New Roman"/>
          <w:sz w:val="24"/>
          <w:szCs w:val="24"/>
        </w:rPr>
        <w:t>.</w:t>
      </w:r>
      <w:r w:rsidR="006C07EF">
        <w:rPr>
          <w:rFonts w:ascii="Times New Roman" w:hAnsi="Times New Roman" w:cs="Times New Roman"/>
          <w:sz w:val="24"/>
          <w:szCs w:val="24"/>
        </w:rPr>
        <w:tab/>
      </w:r>
      <w:r w:rsidR="005C41D3" w:rsidRPr="006C07EF">
        <w:rPr>
          <w:rFonts w:ascii="Times New Roman" w:hAnsi="Times New Roman" w:cs="Times New Roman"/>
          <w:sz w:val="24"/>
          <w:szCs w:val="24"/>
        </w:rPr>
        <w:t xml:space="preserve">Plaintiffs </w:t>
      </w:r>
      <w:r w:rsidR="002665CD" w:rsidRPr="006C07EF">
        <w:rPr>
          <w:rFonts w:ascii="Times New Roman" w:hAnsi="Times New Roman" w:cs="Times New Roman"/>
          <w:sz w:val="24"/>
          <w:szCs w:val="24"/>
        </w:rPr>
        <w:t>Brenda and Gary Restivo moved from New Jersey to Alto more than ten years ago. Mr. and Mrs. Restivo enjoy being visited by the local wildlife</w:t>
      </w:r>
      <w:r w:rsidR="00EC4D41" w:rsidRPr="006C07EF">
        <w:rPr>
          <w:rFonts w:ascii="Times New Roman" w:hAnsi="Times New Roman" w:cs="Times New Roman"/>
          <w:sz w:val="24"/>
          <w:szCs w:val="24"/>
        </w:rPr>
        <w:t>, shown below</w:t>
      </w:r>
      <w:r w:rsidR="002665CD" w:rsidRPr="006C07EF">
        <w:rPr>
          <w:rFonts w:ascii="Times New Roman" w:hAnsi="Times New Roman" w:cs="Times New Roman"/>
          <w:sz w:val="24"/>
          <w:szCs w:val="24"/>
        </w:rPr>
        <w:t xml:space="preserve">, spending time </w:t>
      </w:r>
      <w:r w:rsidR="00EC4D41" w:rsidRPr="006C07EF">
        <w:rPr>
          <w:rFonts w:ascii="Times New Roman" w:hAnsi="Times New Roman" w:cs="Times New Roman"/>
          <w:sz w:val="24"/>
          <w:szCs w:val="24"/>
        </w:rPr>
        <w:t xml:space="preserve">enjoying </w:t>
      </w:r>
      <w:r w:rsidR="002665CD" w:rsidRPr="006C07EF">
        <w:rPr>
          <w:rFonts w:ascii="Times New Roman" w:hAnsi="Times New Roman" w:cs="Times New Roman"/>
          <w:sz w:val="24"/>
          <w:szCs w:val="24"/>
        </w:rPr>
        <w:t>nature</w:t>
      </w:r>
      <w:r w:rsidR="00E21B16">
        <w:rPr>
          <w:rFonts w:ascii="Times New Roman" w:hAnsi="Times New Roman" w:cs="Times New Roman"/>
          <w:sz w:val="24"/>
          <w:szCs w:val="24"/>
        </w:rPr>
        <w:t xml:space="preserve">, </w:t>
      </w:r>
      <w:r w:rsidR="002665CD" w:rsidRPr="006C07EF">
        <w:rPr>
          <w:rFonts w:ascii="Times New Roman" w:hAnsi="Times New Roman" w:cs="Times New Roman"/>
          <w:sz w:val="24"/>
          <w:szCs w:val="24"/>
        </w:rPr>
        <w:t xml:space="preserve">and </w:t>
      </w:r>
      <w:r w:rsidR="00EA5954">
        <w:rPr>
          <w:rFonts w:ascii="Times New Roman" w:hAnsi="Times New Roman" w:cs="Times New Roman"/>
          <w:sz w:val="24"/>
          <w:szCs w:val="24"/>
        </w:rPr>
        <w:t xml:space="preserve">with </w:t>
      </w:r>
      <w:r w:rsidR="002665CD" w:rsidRPr="006C07EF">
        <w:rPr>
          <w:rFonts w:ascii="Times New Roman" w:hAnsi="Times New Roman" w:cs="Times New Roman"/>
          <w:sz w:val="24"/>
          <w:szCs w:val="24"/>
        </w:rPr>
        <w:t xml:space="preserve">the friends they have made in the area. </w:t>
      </w:r>
      <w:r w:rsidR="00665C76" w:rsidRPr="006C07EF">
        <w:rPr>
          <w:rFonts w:ascii="Times New Roman" w:hAnsi="Times New Roman" w:cs="Times New Roman"/>
          <w:sz w:val="24"/>
          <w:szCs w:val="24"/>
        </w:rPr>
        <w:t>Based on their</w:t>
      </w:r>
      <w:r w:rsidR="005C41D3" w:rsidRPr="006C07EF">
        <w:rPr>
          <w:rFonts w:ascii="Times New Roman" w:hAnsi="Times New Roman" w:cs="Times New Roman"/>
          <w:sz w:val="24"/>
          <w:szCs w:val="24"/>
        </w:rPr>
        <w:t xml:space="preserve"> experience living in the area, </w:t>
      </w:r>
      <w:r w:rsidR="002665CD" w:rsidRPr="006C07EF">
        <w:rPr>
          <w:rFonts w:ascii="Times New Roman" w:hAnsi="Times New Roman" w:cs="Times New Roman"/>
          <w:sz w:val="24"/>
          <w:szCs w:val="24"/>
        </w:rPr>
        <w:t>Mr. and Mrs. Restivo anticipate wind</w:t>
      </w:r>
      <w:r w:rsidR="00EA5954">
        <w:rPr>
          <w:rFonts w:ascii="Times New Roman" w:hAnsi="Times New Roman" w:cs="Times New Roman"/>
          <w:sz w:val="24"/>
          <w:szCs w:val="24"/>
        </w:rPr>
        <w:t>y</w:t>
      </w:r>
      <w:r w:rsidR="002665CD" w:rsidRPr="006C07EF">
        <w:rPr>
          <w:rFonts w:ascii="Times New Roman" w:hAnsi="Times New Roman" w:cs="Times New Roman"/>
          <w:sz w:val="24"/>
          <w:szCs w:val="24"/>
        </w:rPr>
        <w:t xml:space="preserve"> </w:t>
      </w:r>
      <w:r w:rsidR="00EA5954">
        <w:rPr>
          <w:rFonts w:ascii="Times New Roman" w:hAnsi="Times New Roman" w:cs="Times New Roman"/>
          <w:sz w:val="24"/>
          <w:szCs w:val="24"/>
        </w:rPr>
        <w:t xml:space="preserve">conditions transporting fugitive </w:t>
      </w:r>
      <w:r w:rsidR="002665CD" w:rsidRPr="006C07EF">
        <w:rPr>
          <w:rFonts w:ascii="Times New Roman" w:hAnsi="Times New Roman" w:cs="Times New Roman"/>
          <w:sz w:val="24"/>
          <w:szCs w:val="24"/>
        </w:rPr>
        <w:t xml:space="preserve">dust and noise from the </w:t>
      </w:r>
      <w:r w:rsidR="00EA5954">
        <w:rPr>
          <w:rFonts w:ascii="Times New Roman" w:hAnsi="Times New Roman" w:cs="Times New Roman"/>
          <w:sz w:val="24"/>
          <w:szCs w:val="24"/>
        </w:rPr>
        <w:t xml:space="preserve">proposed </w:t>
      </w:r>
      <w:r w:rsidR="00C77691">
        <w:rPr>
          <w:rFonts w:ascii="Times New Roman" w:hAnsi="Times New Roman" w:cs="Times New Roman"/>
          <w:sz w:val="24"/>
          <w:szCs w:val="24"/>
        </w:rPr>
        <w:t xml:space="preserve">concrete batch </w:t>
      </w:r>
      <w:r w:rsidR="002665CD" w:rsidRPr="006C07EF">
        <w:rPr>
          <w:rFonts w:ascii="Times New Roman" w:hAnsi="Times New Roman" w:cs="Times New Roman"/>
          <w:sz w:val="24"/>
          <w:szCs w:val="24"/>
        </w:rPr>
        <w:t>plant to their property. Mr. and Mrs. Restivo’s property</w:t>
      </w:r>
      <w:r w:rsidR="00EC4D41" w:rsidRPr="006C07EF">
        <w:rPr>
          <w:rFonts w:ascii="Times New Roman" w:hAnsi="Times New Roman" w:cs="Times New Roman"/>
          <w:sz w:val="24"/>
          <w:szCs w:val="24"/>
        </w:rPr>
        <w:t>, shown below</w:t>
      </w:r>
      <w:r w:rsidR="00E21B16">
        <w:rPr>
          <w:rFonts w:ascii="Times New Roman" w:hAnsi="Times New Roman" w:cs="Times New Roman"/>
          <w:sz w:val="24"/>
          <w:szCs w:val="24"/>
        </w:rPr>
        <w:t xml:space="preserve"> on the right</w:t>
      </w:r>
      <w:r w:rsidR="00EC4D41" w:rsidRPr="006C07EF">
        <w:rPr>
          <w:rFonts w:ascii="Times New Roman" w:hAnsi="Times New Roman" w:cs="Times New Roman"/>
          <w:sz w:val="24"/>
          <w:szCs w:val="24"/>
        </w:rPr>
        <w:t>,</w:t>
      </w:r>
      <w:r w:rsidR="002665CD" w:rsidRPr="006C07EF">
        <w:rPr>
          <w:rFonts w:ascii="Times New Roman" w:hAnsi="Times New Roman" w:cs="Times New Roman"/>
          <w:sz w:val="24"/>
          <w:szCs w:val="24"/>
        </w:rPr>
        <w:t xml:space="preserve"> looks down on the proposed </w:t>
      </w:r>
      <w:r w:rsidR="00E21B16">
        <w:rPr>
          <w:rFonts w:ascii="Times New Roman" w:hAnsi="Times New Roman" w:cs="Times New Roman"/>
          <w:sz w:val="24"/>
          <w:szCs w:val="24"/>
        </w:rPr>
        <w:t xml:space="preserve">concrete batch plant </w:t>
      </w:r>
      <w:r w:rsidR="002665CD" w:rsidRPr="006C07EF">
        <w:rPr>
          <w:rFonts w:ascii="Times New Roman" w:hAnsi="Times New Roman" w:cs="Times New Roman"/>
          <w:sz w:val="24"/>
          <w:szCs w:val="24"/>
        </w:rPr>
        <w:t>site.</w:t>
      </w:r>
    </w:p>
    <w:p w14:paraId="018F07DD" w14:textId="592C30CA" w:rsidR="00E21B16" w:rsidRDefault="00E21B16" w:rsidP="006C07EF">
      <w:pPr>
        <w:rPr>
          <w:rFonts w:ascii="Times New Roman" w:hAnsi="Times New Roman" w:cs="Times New Roman"/>
          <w:sz w:val="24"/>
          <w:szCs w:val="24"/>
        </w:rPr>
      </w:pPr>
    </w:p>
    <w:p w14:paraId="0597B3BD" w14:textId="4D67A5DA" w:rsidR="002665CD" w:rsidRDefault="006C07EF" w:rsidP="006C07EF">
      <w:pPr>
        <w:rPr>
          <w:rFonts w:ascii="Times New Roman" w:hAnsi="Times New Roman" w:cs="Times New Roman"/>
          <w:noProof/>
          <w:sz w:val="24"/>
          <w:szCs w:val="24"/>
        </w:rPr>
      </w:pPr>
      <w:r>
        <w:rPr>
          <w:rFonts w:ascii="Times New Roman" w:hAnsi="Times New Roman" w:cs="Times New Roman"/>
          <w:sz w:val="24"/>
          <w:szCs w:val="24"/>
        </w:rPr>
        <w:t>10</w:t>
      </w:r>
      <w:r w:rsidR="00600153">
        <w:rPr>
          <w:rFonts w:ascii="Times New Roman" w:hAnsi="Times New Roman" w:cs="Times New Roman"/>
          <w:sz w:val="24"/>
          <w:szCs w:val="24"/>
        </w:rPr>
        <w:t>7</w:t>
      </w:r>
      <w:r>
        <w:rPr>
          <w:rFonts w:ascii="Times New Roman" w:hAnsi="Times New Roman" w:cs="Times New Roman"/>
          <w:sz w:val="24"/>
          <w:szCs w:val="24"/>
        </w:rPr>
        <w:t>.</w:t>
      </w:r>
      <w:r>
        <w:rPr>
          <w:rFonts w:ascii="Times New Roman" w:hAnsi="Times New Roman" w:cs="Times New Roman"/>
          <w:sz w:val="24"/>
          <w:szCs w:val="24"/>
        </w:rPr>
        <w:tab/>
      </w:r>
      <w:r w:rsidR="005C41D3" w:rsidRPr="006C07EF">
        <w:rPr>
          <w:rFonts w:ascii="Times New Roman" w:hAnsi="Times New Roman" w:cs="Times New Roman"/>
          <w:sz w:val="24"/>
          <w:szCs w:val="24"/>
        </w:rPr>
        <w:t xml:space="preserve">Plaintiffs </w:t>
      </w:r>
      <w:r w:rsidR="002665CD" w:rsidRPr="006C07EF">
        <w:rPr>
          <w:rFonts w:ascii="Times New Roman" w:hAnsi="Times New Roman" w:cs="Times New Roman"/>
          <w:sz w:val="24"/>
          <w:szCs w:val="24"/>
        </w:rPr>
        <w:t>Barbara and Mark Sever</w:t>
      </w:r>
      <w:r w:rsidR="000A3B2D">
        <w:rPr>
          <w:rFonts w:ascii="Times New Roman" w:hAnsi="Times New Roman" w:cs="Times New Roman"/>
          <w:sz w:val="24"/>
          <w:szCs w:val="24"/>
        </w:rPr>
        <w:t>a</w:t>
      </w:r>
      <w:r w:rsidR="002665CD" w:rsidRPr="006C07EF">
        <w:rPr>
          <w:rFonts w:ascii="Times New Roman" w:hAnsi="Times New Roman" w:cs="Times New Roman"/>
          <w:sz w:val="24"/>
          <w:szCs w:val="24"/>
        </w:rPr>
        <w:t xml:space="preserve">nce </w:t>
      </w:r>
      <w:r w:rsidR="00F42A58" w:rsidRPr="006C07EF">
        <w:rPr>
          <w:rFonts w:ascii="Times New Roman" w:hAnsi="Times New Roman" w:cs="Times New Roman"/>
          <w:sz w:val="24"/>
          <w:szCs w:val="24"/>
        </w:rPr>
        <w:t>moved to Alto from Houston, Texas to retire. Mr. and Mrs. Sever</w:t>
      </w:r>
      <w:r w:rsidR="000A3B2D">
        <w:rPr>
          <w:rFonts w:ascii="Times New Roman" w:hAnsi="Times New Roman" w:cs="Times New Roman"/>
          <w:sz w:val="24"/>
          <w:szCs w:val="24"/>
        </w:rPr>
        <w:t>a</w:t>
      </w:r>
      <w:r w:rsidR="00F42A58" w:rsidRPr="006C07EF">
        <w:rPr>
          <w:rFonts w:ascii="Times New Roman" w:hAnsi="Times New Roman" w:cs="Times New Roman"/>
          <w:sz w:val="24"/>
          <w:szCs w:val="24"/>
        </w:rPr>
        <w:t>nce are enthusiastic about their property</w:t>
      </w:r>
      <w:r w:rsidR="0057094B" w:rsidRPr="006C07EF">
        <w:rPr>
          <w:rFonts w:ascii="Times New Roman" w:hAnsi="Times New Roman" w:cs="Times New Roman"/>
          <w:sz w:val="24"/>
          <w:szCs w:val="24"/>
        </w:rPr>
        <w:t>, shown below,</w:t>
      </w:r>
      <w:r w:rsidR="00F42A58" w:rsidRPr="006C07EF">
        <w:rPr>
          <w:rFonts w:ascii="Times New Roman" w:hAnsi="Times New Roman" w:cs="Times New Roman"/>
          <w:sz w:val="24"/>
          <w:szCs w:val="24"/>
        </w:rPr>
        <w:t xml:space="preserve"> and the </w:t>
      </w:r>
      <w:r w:rsidR="00F85152" w:rsidRPr="006C07EF">
        <w:rPr>
          <w:rFonts w:ascii="Times New Roman" w:hAnsi="Times New Roman" w:cs="Times New Roman"/>
          <w:sz w:val="24"/>
          <w:szCs w:val="24"/>
        </w:rPr>
        <w:t>scenic beauty of Alto</w:t>
      </w:r>
      <w:r w:rsidR="00F42A58" w:rsidRPr="006C07EF">
        <w:rPr>
          <w:rFonts w:ascii="Times New Roman" w:hAnsi="Times New Roman" w:cs="Times New Roman"/>
          <w:sz w:val="24"/>
          <w:szCs w:val="24"/>
        </w:rPr>
        <w:t>. Mr. and Mrs. Sever</w:t>
      </w:r>
      <w:r w:rsidR="000A3B2D">
        <w:rPr>
          <w:rFonts w:ascii="Times New Roman" w:hAnsi="Times New Roman" w:cs="Times New Roman"/>
          <w:sz w:val="24"/>
          <w:szCs w:val="24"/>
        </w:rPr>
        <w:t>a</w:t>
      </w:r>
      <w:r w:rsidR="00F42A58" w:rsidRPr="006C07EF">
        <w:rPr>
          <w:rFonts w:ascii="Times New Roman" w:hAnsi="Times New Roman" w:cs="Times New Roman"/>
          <w:sz w:val="24"/>
          <w:szCs w:val="24"/>
        </w:rPr>
        <w:t xml:space="preserve">nce enjoy gardening, </w:t>
      </w:r>
      <w:r w:rsidR="00F85152" w:rsidRPr="006C07EF">
        <w:rPr>
          <w:rFonts w:ascii="Times New Roman" w:hAnsi="Times New Roman" w:cs="Times New Roman"/>
          <w:sz w:val="24"/>
          <w:szCs w:val="24"/>
        </w:rPr>
        <w:t>sighting</w:t>
      </w:r>
      <w:r w:rsidR="00F42A58" w:rsidRPr="006C07EF">
        <w:rPr>
          <w:rFonts w:ascii="Times New Roman" w:hAnsi="Times New Roman" w:cs="Times New Roman"/>
          <w:sz w:val="24"/>
          <w:szCs w:val="24"/>
        </w:rPr>
        <w:t xml:space="preserve"> wildlife</w:t>
      </w:r>
      <w:r w:rsidR="00F85152" w:rsidRPr="006C07EF">
        <w:rPr>
          <w:rFonts w:ascii="Times New Roman" w:hAnsi="Times New Roman" w:cs="Times New Roman"/>
          <w:sz w:val="24"/>
          <w:szCs w:val="24"/>
        </w:rPr>
        <w:t xml:space="preserve"> on their property</w:t>
      </w:r>
      <w:r w:rsidR="0057094B" w:rsidRPr="006C07EF">
        <w:rPr>
          <w:rFonts w:ascii="Times New Roman" w:hAnsi="Times New Roman" w:cs="Times New Roman"/>
          <w:sz w:val="24"/>
          <w:szCs w:val="24"/>
        </w:rPr>
        <w:t xml:space="preserve"> (also pictured below)</w:t>
      </w:r>
      <w:r w:rsidR="00F42A58" w:rsidRPr="006C07EF">
        <w:rPr>
          <w:rFonts w:ascii="Times New Roman" w:hAnsi="Times New Roman" w:cs="Times New Roman"/>
          <w:sz w:val="24"/>
          <w:szCs w:val="24"/>
        </w:rPr>
        <w:t xml:space="preserve">, and stargazing. </w:t>
      </w:r>
      <w:r w:rsidR="00F85152" w:rsidRPr="006C07EF">
        <w:rPr>
          <w:rFonts w:ascii="Times New Roman" w:hAnsi="Times New Roman" w:cs="Times New Roman"/>
          <w:sz w:val="24"/>
          <w:szCs w:val="24"/>
        </w:rPr>
        <w:t>The Sever</w:t>
      </w:r>
      <w:r w:rsidR="000A3B2D">
        <w:rPr>
          <w:rFonts w:ascii="Times New Roman" w:hAnsi="Times New Roman" w:cs="Times New Roman"/>
          <w:sz w:val="24"/>
          <w:szCs w:val="24"/>
        </w:rPr>
        <w:t>a</w:t>
      </w:r>
      <w:r w:rsidR="00F85152" w:rsidRPr="006C07EF">
        <w:rPr>
          <w:rFonts w:ascii="Times New Roman" w:hAnsi="Times New Roman" w:cs="Times New Roman"/>
          <w:sz w:val="24"/>
          <w:szCs w:val="24"/>
        </w:rPr>
        <w:t xml:space="preserve">nces </w:t>
      </w:r>
      <w:r w:rsidR="0057094B" w:rsidRPr="006C07EF">
        <w:rPr>
          <w:rFonts w:ascii="Times New Roman" w:hAnsi="Times New Roman" w:cs="Times New Roman"/>
          <w:sz w:val="24"/>
          <w:szCs w:val="24"/>
        </w:rPr>
        <w:t>enjoy the natural habitat and scenic beauty</w:t>
      </w:r>
      <w:r w:rsidR="00EA5954">
        <w:rPr>
          <w:rFonts w:ascii="Times New Roman" w:hAnsi="Times New Roman" w:cs="Times New Roman"/>
          <w:sz w:val="24"/>
          <w:szCs w:val="24"/>
        </w:rPr>
        <w:t xml:space="preserve"> of the </w:t>
      </w:r>
      <w:r w:rsidR="00EA5954">
        <w:rPr>
          <w:rFonts w:ascii="Times New Roman" w:hAnsi="Times New Roman" w:cs="Times New Roman"/>
          <w:sz w:val="24"/>
          <w:szCs w:val="24"/>
        </w:rPr>
        <w:lastRenderedPageBreak/>
        <w:t>area</w:t>
      </w:r>
      <w:r w:rsidR="005F7D44" w:rsidRPr="006C07EF">
        <w:rPr>
          <w:rFonts w:ascii="Times New Roman" w:hAnsi="Times New Roman" w:cs="Times New Roman"/>
          <w:sz w:val="24"/>
          <w:szCs w:val="24"/>
        </w:rPr>
        <w:t>.</w:t>
      </w:r>
      <w:r w:rsidR="00F42A58" w:rsidRPr="006C07EF">
        <w:rPr>
          <w:rFonts w:ascii="Times New Roman" w:hAnsi="Times New Roman" w:cs="Times New Roman"/>
          <w:sz w:val="24"/>
          <w:szCs w:val="24"/>
        </w:rPr>
        <w:t xml:space="preserve"> </w:t>
      </w:r>
      <w:r w:rsidR="0057094B" w:rsidRPr="006C07EF">
        <w:rPr>
          <w:rFonts w:ascii="Times New Roman" w:hAnsi="Times New Roman" w:cs="Times New Roman"/>
          <w:sz w:val="24"/>
          <w:szCs w:val="24"/>
        </w:rPr>
        <w:t>The</w:t>
      </w:r>
      <w:r w:rsidR="00F42A58" w:rsidRPr="006C07EF">
        <w:rPr>
          <w:rFonts w:ascii="Times New Roman" w:hAnsi="Times New Roman" w:cs="Times New Roman"/>
          <w:sz w:val="24"/>
          <w:szCs w:val="24"/>
        </w:rPr>
        <w:t xml:space="preserve"> noise, light, and dust from the proposed </w:t>
      </w:r>
      <w:r w:rsidR="00C77691">
        <w:rPr>
          <w:rFonts w:ascii="Times New Roman" w:hAnsi="Times New Roman" w:cs="Times New Roman"/>
          <w:sz w:val="24"/>
          <w:szCs w:val="24"/>
        </w:rPr>
        <w:t xml:space="preserve">concrete batch </w:t>
      </w:r>
      <w:r w:rsidR="00F42A58" w:rsidRPr="006C07EF">
        <w:rPr>
          <w:rFonts w:ascii="Times New Roman" w:hAnsi="Times New Roman" w:cs="Times New Roman"/>
          <w:sz w:val="24"/>
          <w:szCs w:val="24"/>
        </w:rPr>
        <w:t xml:space="preserve">plant </w:t>
      </w:r>
      <w:r w:rsidR="0057094B" w:rsidRPr="006C07EF">
        <w:rPr>
          <w:rFonts w:ascii="Times New Roman" w:hAnsi="Times New Roman" w:cs="Times New Roman"/>
          <w:sz w:val="24"/>
          <w:szCs w:val="24"/>
        </w:rPr>
        <w:t xml:space="preserve">will </w:t>
      </w:r>
      <w:r w:rsidR="00F42A58" w:rsidRPr="006C07EF">
        <w:rPr>
          <w:rFonts w:ascii="Times New Roman" w:hAnsi="Times New Roman" w:cs="Times New Roman"/>
          <w:sz w:val="24"/>
          <w:szCs w:val="24"/>
        </w:rPr>
        <w:t xml:space="preserve">disturb their </w:t>
      </w:r>
      <w:r w:rsidR="00EA5954">
        <w:rPr>
          <w:rFonts w:ascii="Times New Roman" w:hAnsi="Times New Roman" w:cs="Times New Roman"/>
          <w:sz w:val="24"/>
          <w:szCs w:val="24"/>
        </w:rPr>
        <w:t xml:space="preserve">environment and </w:t>
      </w:r>
      <w:r w:rsidR="00600153">
        <w:rPr>
          <w:noProof/>
        </w:rPr>
        <w:drawing>
          <wp:anchor distT="0" distB="0" distL="114300" distR="114300" simplePos="0" relativeHeight="251906048" behindDoc="0" locked="0" layoutInCell="1" allowOverlap="1" wp14:anchorId="2EF5DF47" wp14:editId="504C87BD">
            <wp:simplePos x="0" y="0"/>
            <wp:positionH relativeFrom="column">
              <wp:posOffset>3419475</wp:posOffset>
            </wp:positionH>
            <wp:positionV relativeFrom="paragraph">
              <wp:posOffset>399415</wp:posOffset>
            </wp:positionV>
            <wp:extent cx="2216150" cy="2762250"/>
            <wp:effectExtent l="0" t="6350" r="6350" b="6350"/>
            <wp:wrapThrough wrapText="bothSides">
              <wp:wrapPolygon edited="0">
                <wp:start x="-62" y="21550"/>
                <wp:lineTo x="21476" y="21550"/>
                <wp:lineTo x="21476" y="99"/>
                <wp:lineTo x="-62" y="99"/>
                <wp:lineTo x="-62" y="2155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8029" t="345" r="1777" b="-345"/>
                    <a:stretch/>
                  </pic:blipFill>
                  <pic:spPr bwMode="auto">
                    <a:xfrm rot="5400000">
                      <a:off x="0" y="0"/>
                      <a:ext cx="2216150" cy="2762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A5954">
        <w:rPr>
          <w:rFonts w:ascii="Times New Roman" w:hAnsi="Times New Roman" w:cs="Times New Roman"/>
          <w:sz w:val="24"/>
          <w:szCs w:val="24"/>
        </w:rPr>
        <w:t xml:space="preserve">negatively affect their recreational </w:t>
      </w:r>
      <w:r w:rsidR="00600153">
        <w:rPr>
          <w:noProof/>
        </w:rPr>
        <w:drawing>
          <wp:anchor distT="0" distB="182880" distL="114300" distR="114300" simplePos="0" relativeHeight="251904000" behindDoc="0" locked="0" layoutInCell="1" allowOverlap="1" wp14:anchorId="145B3FFA" wp14:editId="1B0E02A6">
            <wp:simplePos x="0" y="0"/>
            <wp:positionH relativeFrom="column">
              <wp:posOffset>0</wp:posOffset>
            </wp:positionH>
            <wp:positionV relativeFrom="paragraph">
              <wp:posOffset>675894</wp:posOffset>
            </wp:positionV>
            <wp:extent cx="3008376" cy="2221992"/>
            <wp:effectExtent l="0" t="0" r="1905" b="698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7530" t="10355" r="12351" b="20710"/>
                    <a:stretch/>
                  </pic:blipFill>
                  <pic:spPr bwMode="auto">
                    <a:xfrm>
                      <a:off x="0" y="0"/>
                      <a:ext cx="3008376" cy="22219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5954">
        <w:rPr>
          <w:rFonts w:ascii="Times New Roman" w:hAnsi="Times New Roman" w:cs="Times New Roman"/>
          <w:sz w:val="24"/>
          <w:szCs w:val="24"/>
        </w:rPr>
        <w:t>activities</w:t>
      </w:r>
      <w:r w:rsidR="00F42A58" w:rsidRPr="006C07EF">
        <w:rPr>
          <w:rFonts w:ascii="Times New Roman" w:hAnsi="Times New Roman" w:cs="Times New Roman"/>
          <w:sz w:val="24"/>
          <w:szCs w:val="24"/>
        </w:rPr>
        <w:t>.</w:t>
      </w:r>
      <w:r w:rsidR="00665C76" w:rsidRPr="006C07EF">
        <w:rPr>
          <w:rFonts w:ascii="Times New Roman" w:hAnsi="Times New Roman" w:cs="Times New Roman"/>
          <w:noProof/>
          <w:sz w:val="24"/>
          <w:szCs w:val="24"/>
        </w:rPr>
        <w:t xml:space="preserve"> </w:t>
      </w:r>
    </w:p>
    <w:p w14:paraId="789781ED" w14:textId="79E76B3E" w:rsidR="002665CD" w:rsidRPr="00D625E2" w:rsidRDefault="00D625E2" w:rsidP="00D625E2">
      <w:pPr>
        <w:rPr>
          <w:rFonts w:ascii="Times New Roman" w:hAnsi="Times New Roman" w:cs="Times New Roman"/>
          <w:sz w:val="24"/>
          <w:szCs w:val="24"/>
        </w:rPr>
      </w:pPr>
      <w:r>
        <w:rPr>
          <w:rFonts w:ascii="Times New Roman" w:hAnsi="Times New Roman" w:cs="Times New Roman"/>
          <w:sz w:val="24"/>
          <w:szCs w:val="24"/>
        </w:rPr>
        <w:t>10</w:t>
      </w:r>
      <w:r w:rsidR="00600153">
        <w:rPr>
          <w:rFonts w:ascii="Times New Roman" w:hAnsi="Times New Roman" w:cs="Times New Roman"/>
          <w:sz w:val="24"/>
          <w:szCs w:val="24"/>
        </w:rPr>
        <w:t>8</w:t>
      </w:r>
      <w:r>
        <w:rPr>
          <w:rFonts w:ascii="Times New Roman" w:hAnsi="Times New Roman" w:cs="Times New Roman"/>
          <w:sz w:val="24"/>
          <w:szCs w:val="24"/>
        </w:rPr>
        <w:t>.</w:t>
      </w:r>
      <w:r>
        <w:rPr>
          <w:rFonts w:ascii="Times New Roman" w:hAnsi="Times New Roman" w:cs="Times New Roman"/>
          <w:sz w:val="24"/>
          <w:szCs w:val="24"/>
        </w:rPr>
        <w:tab/>
      </w:r>
      <w:r w:rsidR="0057094B" w:rsidRPr="00D625E2">
        <w:rPr>
          <w:rFonts w:ascii="Times New Roman" w:hAnsi="Times New Roman" w:cs="Times New Roman"/>
          <w:sz w:val="24"/>
          <w:szCs w:val="24"/>
        </w:rPr>
        <w:t xml:space="preserve">Plaintiffs </w:t>
      </w:r>
      <w:r w:rsidR="002665CD" w:rsidRPr="00D625E2">
        <w:rPr>
          <w:rFonts w:ascii="Times New Roman" w:hAnsi="Times New Roman" w:cs="Times New Roman"/>
          <w:sz w:val="24"/>
          <w:szCs w:val="24"/>
        </w:rPr>
        <w:t>Everett Skinner and Vivian Skinner enjoy the clean air, pleasant weather, and abundant wildlife in Alto</w:t>
      </w:r>
      <w:r w:rsidR="0057094B" w:rsidRPr="00D625E2">
        <w:rPr>
          <w:rFonts w:ascii="Times New Roman" w:hAnsi="Times New Roman" w:cs="Times New Roman"/>
          <w:sz w:val="24"/>
          <w:szCs w:val="24"/>
        </w:rPr>
        <w:t xml:space="preserve"> and </w:t>
      </w:r>
      <w:r w:rsidR="00D04FF3">
        <w:rPr>
          <w:rFonts w:ascii="Times New Roman" w:hAnsi="Times New Roman" w:cs="Times New Roman"/>
          <w:sz w:val="24"/>
          <w:szCs w:val="24"/>
        </w:rPr>
        <w:t xml:space="preserve">are concerned that </w:t>
      </w:r>
      <w:r w:rsidR="002665CD" w:rsidRPr="00D625E2">
        <w:rPr>
          <w:rFonts w:ascii="Times New Roman" w:hAnsi="Times New Roman" w:cs="Times New Roman"/>
          <w:sz w:val="24"/>
          <w:szCs w:val="24"/>
        </w:rPr>
        <w:t xml:space="preserve">the proposed concrete plant will produce disruptive noise and </w:t>
      </w:r>
      <w:r w:rsidR="00D04FF3">
        <w:rPr>
          <w:rFonts w:ascii="Times New Roman" w:hAnsi="Times New Roman" w:cs="Times New Roman"/>
          <w:sz w:val="24"/>
          <w:szCs w:val="24"/>
        </w:rPr>
        <w:t xml:space="preserve">negatively </w:t>
      </w:r>
      <w:r w:rsidR="002665CD" w:rsidRPr="00D625E2">
        <w:rPr>
          <w:rFonts w:ascii="Times New Roman" w:hAnsi="Times New Roman" w:cs="Times New Roman"/>
          <w:sz w:val="24"/>
          <w:szCs w:val="24"/>
        </w:rPr>
        <w:t xml:space="preserve">impact their </w:t>
      </w:r>
      <w:r w:rsidR="00E53952" w:rsidRPr="00D625E2">
        <w:rPr>
          <w:rFonts w:ascii="Times New Roman" w:hAnsi="Times New Roman" w:cs="Times New Roman"/>
          <w:sz w:val="24"/>
          <w:szCs w:val="24"/>
        </w:rPr>
        <w:t>health</w:t>
      </w:r>
      <w:r w:rsidR="002665CD" w:rsidRPr="00D625E2">
        <w:rPr>
          <w:rFonts w:ascii="Times New Roman" w:hAnsi="Times New Roman" w:cs="Times New Roman"/>
          <w:sz w:val="24"/>
          <w:szCs w:val="24"/>
        </w:rPr>
        <w:t>.</w:t>
      </w:r>
      <w:r w:rsidR="00665C76" w:rsidRPr="00D625E2">
        <w:rPr>
          <w:rFonts w:ascii="Times New Roman" w:hAnsi="Times New Roman" w:cs="Times New Roman"/>
          <w:noProof/>
          <w:sz w:val="24"/>
          <w:szCs w:val="24"/>
        </w:rPr>
        <w:t xml:space="preserve"> </w:t>
      </w:r>
    </w:p>
    <w:p w14:paraId="75C6ECA2" w14:textId="7BBBE921" w:rsidR="002665CD" w:rsidRPr="00D625E2" w:rsidRDefault="00D625E2" w:rsidP="00D625E2">
      <w:pPr>
        <w:rPr>
          <w:rFonts w:ascii="Times New Roman" w:hAnsi="Times New Roman" w:cs="Times New Roman"/>
          <w:sz w:val="24"/>
          <w:szCs w:val="24"/>
        </w:rPr>
      </w:pPr>
      <w:r>
        <w:rPr>
          <w:rFonts w:ascii="Times New Roman" w:hAnsi="Times New Roman" w:cs="Times New Roman"/>
          <w:sz w:val="24"/>
          <w:szCs w:val="24"/>
        </w:rPr>
        <w:t>10</w:t>
      </w:r>
      <w:r w:rsidR="00600153">
        <w:rPr>
          <w:rFonts w:ascii="Times New Roman" w:hAnsi="Times New Roman" w:cs="Times New Roman"/>
          <w:sz w:val="24"/>
          <w:szCs w:val="24"/>
        </w:rPr>
        <w:t>9</w:t>
      </w:r>
      <w:r>
        <w:rPr>
          <w:rFonts w:ascii="Times New Roman" w:hAnsi="Times New Roman" w:cs="Times New Roman"/>
          <w:sz w:val="24"/>
          <w:szCs w:val="24"/>
        </w:rPr>
        <w:t>.</w:t>
      </w:r>
      <w:r>
        <w:rPr>
          <w:rFonts w:ascii="Times New Roman" w:hAnsi="Times New Roman" w:cs="Times New Roman"/>
          <w:sz w:val="24"/>
          <w:szCs w:val="24"/>
        </w:rPr>
        <w:tab/>
      </w:r>
      <w:r w:rsidR="00E53952" w:rsidRPr="00D625E2">
        <w:rPr>
          <w:rFonts w:ascii="Times New Roman" w:hAnsi="Times New Roman" w:cs="Times New Roman"/>
          <w:sz w:val="24"/>
          <w:szCs w:val="24"/>
        </w:rPr>
        <w:t xml:space="preserve">Plaintiff </w:t>
      </w:r>
      <w:r w:rsidR="002665CD" w:rsidRPr="00D625E2">
        <w:rPr>
          <w:rFonts w:ascii="Times New Roman" w:hAnsi="Times New Roman" w:cs="Times New Roman"/>
          <w:sz w:val="24"/>
          <w:szCs w:val="24"/>
        </w:rPr>
        <w:t xml:space="preserve">Randall Smith has a second home in Alto to enjoy the scenic beauty </w:t>
      </w:r>
      <w:r>
        <w:rPr>
          <w:rFonts w:ascii="Times New Roman" w:hAnsi="Times New Roman" w:cs="Times New Roman"/>
          <w:sz w:val="24"/>
          <w:szCs w:val="24"/>
        </w:rPr>
        <w:t>of the area</w:t>
      </w:r>
      <w:r w:rsidR="002665CD" w:rsidRPr="00D625E2">
        <w:rPr>
          <w:rFonts w:ascii="Times New Roman" w:hAnsi="Times New Roman" w:cs="Times New Roman"/>
          <w:sz w:val="24"/>
          <w:szCs w:val="24"/>
        </w:rPr>
        <w:t xml:space="preserve">. </w:t>
      </w:r>
      <w:r w:rsidR="00E53952" w:rsidRPr="00D625E2">
        <w:rPr>
          <w:rFonts w:ascii="Times New Roman" w:hAnsi="Times New Roman" w:cs="Times New Roman"/>
          <w:sz w:val="24"/>
          <w:szCs w:val="24"/>
        </w:rPr>
        <w:t xml:space="preserve"> </w:t>
      </w:r>
      <w:r>
        <w:rPr>
          <w:rFonts w:ascii="Times New Roman" w:hAnsi="Times New Roman" w:cs="Times New Roman"/>
          <w:sz w:val="24"/>
          <w:szCs w:val="24"/>
        </w:rPr>
        <w:t>T</w:t>
      </w:r>
      <w:r w:rsidR="002665CD" w:rsidRPr="00D625E2">
        <w:rPr>
          <w:rFonts w:ascii="Times New Roman" w:hAnsi="Times New Roman" w:cs="Times New Roman"/>
          <w:sz w:val="24"/>
          <w:szCs w:val="24"/>
        </w:rPr>
        <w:t xml:space="preserve">he proposed </w:t>
      </w:r>
      <w:r w:rsidR="00C77691">
        <w:rPr>
          <w:rFonts w:ascii="Times New Roman" w:hAnsi="Times New Roman" w:cs="Times New Roman"/>
          <w:sz w:val="24"/>
          <w:szCs w:val="24"/>
        </w:rPr>
        <w:t xml:space="preserve">concrete batch </w:t>
      </w:r>
      <w:r w:rsidR="002665CD" w:rsidRPr="00D625E2">
        <w:rPr>
          <w:rFonts w:ascii="Times New Roman" w:hAnsi="Times New Roman" w:cs="Times New Roman"/>
          <w:sz w:val="24"/>
          <w:szCs w:val="24"/>
        </w:rPr>
        <w:t>plant will produce disruptive noise and light</w:t>
      </w:r>
      <w:r w:rsidR="00E53952" w:rsidRPr="00D625E2">
        <w:rPr>
          <w:rFonts w:ascii="Times New Roman" w:hAnsi="Times New Roman" w:cs="Times New Roman"/>
          <w:sz w:val="24"/>
          <w:szCs w:val="24"/>
        </w:rPr>
        <w:t>, negatively impact</w:t>
      </w:r>
      <w:r>
        <w:rPr>
          <w:rFonts w:ascii="Times New Roman" w:hAnsi="Times New Roman" w:cs="Times New Roman"/>
          <w:sz w:val="24"/>
          <w:szCs w:val="24"/>
        </w:rPr>
        <w:t>ing</w:t>
      </w:r>
      <w:r w:rsidR="00E53952" w:rsidRPr="00D625E2">
        <w:rPr>
          <w:rFonts w:ascii="Times New Roman" w:hAnsi="Times New Roman" w:cs="Times New Roman"/>
          <w:sz w:val="24"/>
          <w:szCs w:val="24"/>
        </w:rPr>
        <w:t xml:space="preserve"> Mr. Smith’s enjoyment of the scenic beauty and his ability to relax on his own land</w:t>
      </w:r>
      <w:r w:rsidR="002665CD" w:rsidRPr="00D625E2">
        <w:rPr>
          <w:rFonts w:ascii="Times New Roman" w:hAnsi="Times New Roman" w:cs="Times New Roman"/>
          <w:sz w:val="24"/>
          <w:szCs w:val="24"/>
        </w:rPr>
        <w:t xml:space="preserve">. </w:t>
      </w:r>
      <w:r w:rsidR="00E53952" w:rsidRPr="00D625E2">
        <w:rPr>
          <w:rFonts w:ascii="Times New Roman" w:hAnsi="Times New Roman" w:cs="Times New Roman"/>
          <w:sz w:val="24"/>
          <w:szCs w:val="24"/>
        </w:rPr>
        <w:t xml:space="preserve"> </w:t>
      </w:r>
      <w:r w:rsidR="00EF4CC4" w:rsidRPr="00D625E2">
        <w:rPr>
          <w:rFonts w:ascii="Times New Roman" w:hAnsi="Times New Roman" w:cs="Times New Roman"/>
          <w:sz w:val="24"/>
          <w:szCs w:val="24"/>
        </w:rPr>
        <w:t>Mr. Smith’s health</w:t>
      </w:r>
      <w:r w:rsidR="00E53952" w:rsidRPr="00D625E2">
        <w:rPr>
          <w:rFonts w:ascii="Times New Roman" w:hAnsi="Times New Roman" w:cs="Times New Roman"/>
          <w:sz w:val="24"/>
          <w:szCs w:val="24"/>
        </w:rPr>
        <w:t xml:space="preserve"> </w:t>
      </w:r>
      <w:r w:rsidR="00657F30" w:rsidRPr="00D625E2">
        <w:rPr>
          <w:rFonts w:ascii="Times New Roman" w:hAnsi="Times New Roman" w:cs="Times New Roman"/>
          <w:sz w:val="24"/>
          <w:szCs w:val="24"/>
        </w:rPr>
        <w:t xml:space="preserve">will be further </w:t>
      </w:r>
      <w:r w:rsidR="00E53952" w:rsidRPr="00D625E2">
        <w:rPr>
          <w:rFonts w:ascii="Times New Roman" w:hAnsi="Times New Roman" w:cs="Times New Roman"/>
          <w:sz w:val="24"/>
          <w:szCs w:val="24"/>
        </w:rPr>
        <w:t xml:space="preserve">negatively </w:t>
      </w:r>
      <w:r>
        <w:rPr>
          <w:rFonts w:ascii="Times New Roman" w:hAnsi="Times New Roman" w:cs="Times New Roman"/>
          <w:sz w:val="24"/>
          <w:szCs w:val="24"/>
        </w:rPr>
        <w:t xml:space="preserve">affected </w:t>
      </w:r>
      <w:r w:rsidR="00657F30" w:rsidRPr="00D625E2">
        <w:rPr>
          <w:rFonts w:ascii="Times New Roman" w:hAnsi="Times New Roman" w:cs="Times New Roman"/>
          <w:sz w:val="24"/>
          <w:szCs w:val="24"/>
        </w:rPr>
        <w:t xml:space="preserve">by the dust emissions emanating from the plant due to his </w:t>
      </w:r>
      <w:r>
        <w:rPr>
          <w:rFonts w:ascii="Times New Roman" w:hAnsi="Times New Roman" w:cs="Times New Roman"/>
          <w:sz w:val="24"/>
          <w:szCs w:val="24"/>
        </w:rPr>
        <w:t xml:space="preserve">chronic </w:t>
      </w:r>
      <w:r w:rsidR="00657F30" w:rsidRPr="00D625E2">
        <w:rPr>
          <w:rFonts w:ascii="Times New Roman" w:hAnsi="Times New Roman" w:cs="Times New Roman"/>
          <w:sz w:val="24"/>
          <w:szCs w:val="24"/>
        </w:rPr>
        <w:t>heart disease</w:t>
      </w:r>
      <w:r w:rsidR="002665CD" w:rsidRPr="00D625E2">
        <w:rPr>
          <w:rFonts w:ascii="Times New Roman" w:hAnsi="Times New Roman" w:cs="Times New Roman"/>
          <w:sz w:val="24"/>
          <w:szCs w:val="24"/>
        </w:rPr>
        <w:t xml:space="preserve">. </w:t>
      </w:r>
    </w:p>
    <w:p w14:paraId="1F94C93A" w14:textId="25C88F3B" w:rsidR="00D04FF3" w:rsidRDefault="00D625E2" w:rsidP="00D04FF3">
      <w:pPr>
        <w:rPr>
          <w:rFonts w:ascii="Times New Roman" w:hAnsi="Times New Roman" w:cs="Times New Roman"/>
          <w:sz w:val="24"/>
          <w:szCs w:val="24"/>
        </w:rPr>
      </w:pPr>
      <w:r>
        <w:rPr>
          <w:rFonts w:ascii="Times New Roman" w:hAnsi="Times New Roman" w:cs="Times New Roman"/>
          <w:sz w:val="24"/>
          <w:szCs w:val="24"/>
        </w:rPr>
        <w:t>1</w:t>
      </w:r>
      <w:r w:rsidR="00600153">
        <w:rPr>
          <w:rFonts w:ascii="Times New Roman" w:hAnsi="Times New Roman" w:cs="Times New Roman"/>
          <w:sz w:val="24"/>
          <w:szCs w:val="24"/>
        </w:rPr>
        <w:t>10</w:t>
      </w:r>
      <w:r>
        <w:rPr>
          <w:rFonts w:ascii="Times New Roman" w:hAnsi="Times New Roman" w:cs="Times New Roman"/>
          <w:sz w:val="24"/>
          <w:szCs w:val="24"/>
        </w:rPr>
        <w:t>.</w:t>
      </w:r>
      <w:r>
        <w:rPr>
          <w:rFonts w:ascii="Times New Roman" w:hAnsi="Times New Roman" w:cs="Times New Roman"/>
          <w:sz w:val="24"/>
          <w:szCs w:val="24"/>
        </w:rPr>
        <w:tab/>
      </w:r>
      <w:r w:rsidR="00E53952" w:rsidRPr="00D625E2">
        <w:rPr>
          <w:rFonts w:ascii="Times New Roman" w:hAnsi="Times New Roman" w:cs="Times New Roman"/>
          <w:sz w:val="24"/>
          <w:szCs w:val="24"/>
        </w:rPr>
        <w:t xml:space="preserve">Plaintiffs </w:t>
      </w:r>
      <w:r w:rsidR="002665CD" w:rsidRPr="00D625E2">
        <w:rPr>
          <w:rFonts w:ascii="Times New Roman" w:hAnsi="Times New Roman" w:cs="Times New Roman"/>
          <w:sz w:val="24"/>
          <w:szCs w:val="24"/>
        </w:rPr>
        <w:t>Leroy Vigil and Karen Ann Syzdek moved to Alto from El Paso to live in a scenic and remote area, with clean air. Mr. Vigil and Ms. Syzdek enjoy the mild climate, the wildlife, the forest, living close to a hospital, and the amenities in Ruidoso. Mr. Vigil has occupational lung disease and cardiac issues</w:t>
      </w:r>
      <w:r>
        <w:rPr>
          <w:rFonts w:ascii="Times New Roman" w:hAnsi="Times New Roman" w:cs="Times New Roman"/>
          <w:sz w:val="24"/>
          <w:szCs w:val="24"/>
        </w:rPr>
        <w:t>,</w:t>
      </w:r>
      <w:r w:rsidR="002665CD" w:rsidRPr="00D625E2">
        <w:rPr>
          <w:rFonts w:ascii="Times New Roman" w:hAnsi="Times New Roman" w:cs="Times New Roman"/>
          <w:sz w:val="24"/>
          <w:szCs w:val="24"/>
        </w:rPr>
        <w:t xml:space="preserve"> </w:t>
      </w:r>
      <w:r w:rsidR="00E53952" w:rsidRPr="00D625E2">
        <w:rPr>
          <w:rFonts w:ascii="Times New Roman" w:hAnsi="Times New Roman" w:cs="Times New Roman"/>
          <w:sz w:val="24"/>
          <w:szCs w:val="24"/>
        </w:rPr>
        <w:t>and</w:t>
      </w:r>
      <w:r w:rsidR="002665CD" w:rsidRPr="00D625E2">
        <w:rPr>
          <w:rFonts w:ascii="Times New Roman" w:hAnsi="Times New Roman" w:cs="Times New Roman"/>
          <w:sz w:val="24"/>
          <w:szCs w:val="24"/>
        </w:rPr>
        <w:t xml:space="preserve"> his health </w:t>
      </w:r>
      <w:r w:rsidR="00E53952" w:rsidRPr="00D625E2">
        <w:rPr>
          <w:rFonts w:ascii="Times New Roman" w:hAnsi="Times New Roman" w:cs="Times New Roman"/>
          <w:sz w:val="24"/>
          <w:szCs w:val="24"/>
        </w:rPr>
        <w:t>will be negatively</w:t>
      </w:r>
      <w:r w:rsidR="002665CD" w:rsidRPr="00D625E2">
        <w:rPr>
          <w:rFonts w:ascii="Times New Roman" w:hAnsi="Times New Roman" w:cs="Times New Roman"/>
          <w:sz w:val="24"/>
          <w:szCs w:val="24"/>
        </w:rPr>
        <w:t xml:space="preserve"> impacted by </w:t>
      </w:r>
      <w:r w:rsidR="00600153">
        <w:rPr>
          <w:rFonts w:ascii="Times New Roman" w:hAnsi="Times New Roman" w:cs="Times New Roman"/>
          <w:sz w:val="24"/>
          <w:szCs w:val="24"/>
        </w:rPr>
        <w:t xml:space="preserve">fugitive dust emissions </w:t>
      </w:r>
      <w:r w:rsidR="002665CD" w:rsidRPr="00D625E2">
        <w:rPr>
          <w:rFonts w:ascii="Times New Roman" w:hAnsi="Times New Roman" w:cs="Times New Roman"/>
          <w:sz w:val="24"/>
          <w:szCs w:val="24"/>
        </w:rPr>
        <w:t xml:space="preserve">from the proposed </w:t>
      </w:r>
      <w:r w:rsidR="00C77691">
        <w:rPr>
          <w:rFonts w:ascii="Times New Roman" w:hAnsi="Times New Roman" w:cs="Times New Roman"/>
          <w:sz w:val="24"/>
          <w:szCs w:val="24"/>
        </w:rPr>
        <w:t xml:space="preserve">concrete batch </w:t>
      </w:r>
      <w:r w:rsidR="002665CD" w:rsidRPr="00D625E2">
        <w:rPr>
          <w:rFonts w:ascii="Times New Roman" w:hAnsi="Times New Roman" w:cs="Times New Roman"/>
          <w:sz w:val="24"/>
          <w:szCs w:val="24"/>
        </w:rPr>
        <w:t xml:space="preserve">plant.  </w:t>
      </w:r>
      <w:r w:rsidR="00600153">
        <w:rPr>
          <w:rFonts w:ascii="Times New Roman" w:hAnsi="Times New Roman" w:cs="Times New Roman"/>
          <w:sz w:val="24"/>
          <w:szCs w:val="24"/>
        </w:rPr>
        <w:t>E</w:t>
      </w:r>
      <w:r w:rsidR="002665CD" w:rsidRPr="00D625E2">
        <w:rPr>
          <w:rFonts w:ascii="Times New Roman" w:hAnsi="Times New Roman" w:cs="Times New Roman"/>
          <w:sz w:val="24"/>
          <w:szCs w:val="24"/>
        </w:rPr>
        <w:t xml:space="preserve">missions from increased heavy truck traffic </w:t>
      </w:r>
      <w:r w:rsidR="00E53952" w:rsidRPr="00D625E2">
        <w:rPr>
          <w:rFonts w:ascii="Times New Roman" w:hAnsi="Times New Roman" w:cs="Times New Roman"/>
          <w:sz w:val="24"/>
          <w:szCs w:val="24"/>
        </w:rPr>
        <w:t xml:space="preserve">will </w:t>
      </w:r>
      <w:r w:rsidR="000A3B2D">
        <w:rPr>
          <w:rFonts w:ascii="Times New Roman" w:hAnsi="Times New Roman" w:cs="Times New Roman"/>
          <w:sz w:val="24"/>
          <w:szCs w:val="24"/>
        </w:rPr>
        <w:t xml:space="preserve">also </w:t>
      </w:r>
      <w:r w:rsidR="00600153">
        <w:rPr>
          <w:rFonts w:ascii="Times New Roman" w:hAnsi="Times New Roman" w:cs="Times New Roman"/>
          <w:sz w:val="24"/>
          <w:szCs w:val="24"/>
        </w:rPr>
        <w:t xml:space="preserve">exacerbate the negative </w:t>
      </w:r>
      <w:r w:rsidR="00E53952" w:rsidRPr="00D625E2">
        <w:rPr>
          <w:rFonts w:ascii="Times New Roman" w:hAnsi="Times New Roman" w:cs="Times New Roman"/>
          <w:sz w:val="24"/>
          <w:szCs w:val="24"/>
        </w:rPr>
        <w:t>impact</w:t>
      </w:r>
      <w:r w:rsidR="00600153">
        <w:rPr>
          <w:rFonts w:ascii="Times New Roman" w:hAnsi="Times New Roman" w:cs="Times New Roman"/>
          <w:sz w:val="24"/>
          <w:szCs w:val="24"/>
        </w:rPr>
        <w:t>s</w:t>
      </w:r>
      <w:r w:rsidR="00E53952" w:rsidRPr="00D625E2">
        <w:rPr>
          <w:rFonts w:ascii="Times New Roman" w:hAnsi="Times New Roman" w:cs="Times New Roman"/>
          <w:sz w:val="24"/>
          <w:szCs w:val="24"/>
        </w:rPr>
        <w:t xml:space="preserve"> </w:t>
      </w:r>
      <w:r w:rsidR="00600153">
        <w:rPr>
          <w:rFonts w:ascii="Times New Roman" w:hAnsi="Times New Roman" w:cs="Times New Roman"/>
          <w:sz w:val="24"/>
          <w:szCs w:val="24"/>
        </w:rPr>
        <w:t xml:space="preserve">to Mr. Vigil’s </w:t>
      </w:r>
      <w:r w:rsidR="00E53952" w:rsidRPr="00D625E2">
        <w:rPr>
          <w:rFonts w:ascii="Times New Roman" w:hAnsi="Times New Roman" w:cs="Times New Roman"/>
          <w:sz w:val="24"/>
          <w:szCs w:val="24"/>
        </w:rPr>
        <w:t>health.</w:t>
      </w:r>
      <w:r w:rsidR="002665CD" w:rsidRPr="00D625E2">
        <w:rPr>
          <w:rFonts w:ascii="Times New Roman" w:hAnsi="Times New Roman" w:cs="Times New Roman"/>
          <w:sz w:val="24"/>
          <w:szCs w:val="24"/>
        </w:rPr>
        <w:t xml:space="preserve"> </w:t>
      </w:r>
    </w:p>
    <w:p w14:paraId="01800CF1" w14:textId="0BA21B8C" w:rsidR="002665CD" w:rsidRPr="00D04FF3" w:rsidRDefault="00D04FF3" w:rsidP="00D04FF3">
      <w:pPr>
        <w:rPr>
          <w:rFonts w:ascii="Times New Roman" w:hAnsi="Times New Roman" w:cs="Times New Roman"/>
          <w:sz w:val="24"/>
          <w:szCs w:val="24"/>
        </w:rPr>
      </w:pPr>
      <w:r>
        <w:rPr>
          <w:rFonts w:ascii="Times New Roman" w:hAnsi="Times New Roman" w:cs="Times New Roman"/>
          <w:sz w:val="24"/>
          <w:szCs w:val="24"/>
        </w:rPr>
        <w:lastRenderedPageBreak/>
        <w:t>11</w:t>
      </w:r>
      <w:r w:rsidR="00600153">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sidR="00E53952" w:rsidRPr="00D04FF3">
        <w:rPr>
          <w:rFonts w:ascii="Times New Roman" w:hAnsi="Times New Roman" w:cs="Times New Roman"/>
          <w:sz w:val="24"/>
          <w:szCs w:val="24"/>
        </w:rPr>
        <w:t xml:space="preserve">Plaintiff </w:t>
      </w:r>
      <w:r w:rsidR="002665CD" w:rsidRPr="00D04FF3">
        <w:rPr>
          <w:rFonts w:ascii="Times New Roman" w:hAnsi="Times New Roman" w:cs="Times New Roman"/>
          <w:sz w:val="24"/>
          <w:szCs w:val="24"/>
        </w:rPr>
        <w:t xml:space="preserve">J. Dalton Tarwater, Ph.D. has a second home in Alto. </w:t>
      </w:r>
      <w:r w:rsidR="00E53952" w:rsidRPr="00D04FF3">
        <w:rPr>
          <w:rFonts w:ascii="Times New Roman" w:hAnsi="Times New Roman" w:cs="Times New Roman"/>
          <w:sz w:val="24"/>
          <w:szCs w:val="24"/>
        </w:rPr>
        <w:t xml:space="preserve"> </w:t>
      </w:r>
      <w:r w:rsidR="002665CD" w:rsidRPr="00D04FF3">
        <w:rPr>
          <w:rFonts w:ascii="Times New Roman" w:hAnsi="Times New Roman" w:cs="Times New Roman"/>
          <w:sz w:val="24"/>
          <w:szCs w:val="24"/>
        </w:rPr>
        <w:t xml:space="preserve">Dr. Tarwater spends part of the year in Lubbock, Texas and part of the year in Alto. He enjoys the clean air and the peace and quiet in Alto. </w:t>
      </w:r>
      <w:r w:rsidR="00E53952" w:rsidRPr="00D04FF3">
        <w:rPr>
          <w:rFonts w:ascii="Times New Roman" w:hAnsi="Times New Roman" w:cs="Times New Roman"/>
          <w:sz w:val="24"/>
          <w:szCs w:val="24"/>
        </w:rPr>
        <w:t>The</w:t>
      </w:r>
      <w:r w:rsidR="002665CD" w:rsidRPr="00D04FF3">
        <w:rPr>
          <w:rFonts w:ascii="Times New Roman" w:hAnsi="Times New Roman" w:cs="Times New Roman"/>
          <w:sz w:val="24"/>
          <w:szCs w:val="24"/>
        </w:rPr>
        <w:t xml:space="preserve"> noise, light, and dust from the proposed </w:t>
      </w:r>
      <w:r w:rsidR="00C77691">
        <w:rPr>
          <w:rFonts w:ascii="Times New Roman" w:hAnsi="Times New Roman" w:cs="Times New Roman"/>
          <w:sz w:val="24"/>
          <w:szCs w:val="24"/>
        </w:rPr>
        <w:t xml:space="preserve">concrete batch </w:t>
      </w:r>
      <w:r w:rsidR="002665CD" w:rsidRPr="00D04FF3">
        <w:rPr>
          <w:rFonts w:ascii="Times New Roman" w:hAnsi="Times New Roman" w:cs="Times New Roman"/>
          <w:sz w:val="24"/>
          <w:szCs w:val="24"/>
        </w:rPr>
        <w:t xml:space="preserve">plant will </w:t>
      </w:r>
      <w:r w:rsidR="00E53952" w:rsidRPr="00D04FF3">
        <w:rPr>
          <w:rFonts w:ascii="Times New Roman" w:hAnsi="Times New Roman" w:cs="Times New Roman"/>
          <w:sz w:val="24"/>
          <w:szCs w:val="24"/>
        </w:rPr>
        <w:t>unreasonably disturb Dr. Tarwater’s</w:t>
      </w:r>
      <w:r w:rsidR="002665CD" w:rsidRPr="00D04FF3">
        <w:rPr>
          <w:rFonts w:ascii="Times New Roman" w:hAnsi="Times New Roman" w:cs="Times New Roman"/>
          <w:sz w:val="24"/>
          <w:szCs w:val="24"/>
        </w:rPr>
        <w:t xml:space="preserve"> peaceful home. </w:t>
      </w:r>
      <w:r w:rsidR="002F0A8A" w:rsidRPr="00D04FF3">
        <w:rPr>
          <w:rFonts w:ascii="Times New Roman" w:hAnsi="Times New Roman" w:cs="Times New Roman"/>
          <w:sz w:val="24"/>
          <w:szCs w:val="24"/>
        </w:rPr>
        <w:t>T</w:t>
      </w:r>
      <w:r w:rsidR="002665CD" w:rsidRPr="00D04FF3">
        <w:rPr>
          <w:rFonts w:ascii="Times New Roman" w:hAnsi="Times New Roman" w:cs="Times New Roman"/>
          <w:sz w:val="24"/>
          <w:szCs w:val="24"/>
        </w:rPr>
        <w:t xml:space="preserve">he pollution and the eventual degradation of local roads caused by the plant will </w:t>
      </w:r>
      <w:r w:rsidR="00600153">
        <w:rPr>
          <w:rFonts w:ascii="Times New Roman" w:hAnsi="Times New Roman" w:cs="Times New Roman"/>
          <w:sz w:val="24"/>
          <w:szCs w:val="24"/>
        </w:rPr>
        <w:t xml:space="preserve">also </w:t>
      </w:r>
      <w:r w:rsidR="002665CD" w:rsidRPr="00D04FF3">
        <w:rPr>
          <w:rFonts w:ascii="Times New Roman" w:hAnsi="Times New Roman" w:cs="Times New Roman"/>
          <w:sz w:val="24"/>
          <w:szCs w:val="24"/>
        </w:rPr>
        <w:t xml:space="preserve">negatively impact </w:t>
      </w:r>
      <w:r w:rsidR="002F0A8A" w:rsidRPr="00D04FF3">
        <w:rPr>
          <w:rFonts w:ascii="Times New Roman" w:hAnsi="Times New Roman" w:cs="Times New Roman"/>
          <w:sz w:val="24"/>
          <w:szCs w:val="24"/>
        </w:rPr>
        <w:t>Dr. Tarwater’s</w:t>
      </w:r>
      <w:r w:rsidR="002665CD" w:rsidRPr="00D04FF3">
        <w:rPr>
          <w:rFonts w:ascii="Times New Roman" w:hAnsi="Times New Roman" w:cs="Times New Roman"/>
          <w:sz w:val="24"/>
          <w:szCs w:val="24"/>
        </w:rPr>
        <w:t xml:space="preserve"> property value.</w:t>
      </w:r>
    </w:p>
    <w:p w14:paraId="63D4B612" w14:textId="2AB522EC" w:rsidR="004266C8" w:rsidRPr="00A26754" w:rsidRDefault="00600153" w:rsidP="00A26754">
      <w:pPr>
        <w:rPr>
          <w:rFonts w:ascii="Times New Roman" w:hAnsi="Times New Roman" w:cs="Times New Roman"/>
          <w:sz w:val="24"/>
          <w:szCs w:val="24"/>
        </w:rPr>
      </w:pPr>
      <w:r>
        <w:rPr>
          <w:noProof/>
        </w:rPr>
        <w:drawing>
          <wp:anchor distT="0" distB="182880" distL="114300" distR="114300" simplePos="0" relativeHeight="251549696" behindDoc="1" locked="0" layoutInCell="1" allowOverlap="1" wp14:anchorId="4F315E19" wp14:editId="0538282F">
            <wp:simplePos x="0" y="0"/>
            <wp:positionH relativeFrom="column">
              <wp:posOffset>1207770</wp:posOffset>
            </wp:positionH>
            <wp:positionV relativeFrom="page">
              <wp:posOffset>4642358</wp:posOffset>
            </wp:positionV>
            <wp:extent cx="3683000" cy="2128520"/>
            <wp:effectExtent l="0" t="0" r="0" b="508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t="-1833" b="24542"/>
                    <a:stretch/>
                  </pic:blipFill>
                  <pic:spPr bwMode="auto">
                    <a:xfrm>
                      <a:off x="0" y="0"/>
                      <a:ext cx="3683000" cy="212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6754">
        <w:rPr>
          <w:rFonts w:ascii="Times New Roman" w:hAnsi="Times New Roman" w:cs="Times New Roman"/>
          <w:sz w:val="24"/>
          <w:szCs w:val="24"/>
        </w:rPr>
        <w:t>11</w:t>
      </w:r>
      <w:r>
        <w:rPr>
          <w:rFonts w:ascii="Times New Roman" w:hAnsi="Times New Roman" w:cs="Times New Roman"/>
          <w:sz w:val="24"/>
          <w:szCs w:val="24"/>
        </w:rPr>
        <w:t>2</w:t>
      </w:r>
      <w:r w:rsidR="00A26754">
        <w:rPr>
          <w:rFonts w:ascii="Times New Roman" w:hAnsi="Times New Roman" w:cs="Times New Roman"/>
          <w:sz w:val="24"/>
          <w:szCs w:val="24"/>
        </w:rPr>
        <w:t>.</w:t>
      </w:r>
      <w:r w:rsidR="00A26754">
        <w:rPr>
          <w:rFonts w:ascii="Times New Roman" w:hAnsi="Times New Roman" w:cs="Times New Roman"/>
          <w:sz w:val="24"/>
          <w:szCs w:val="24"/>
        </w:rPr>
        <w:tab/>
      </w:r>
      <w:r w:rsidR="002F0A8A" w:rsidRPr="00A26754">
        <w:rPr>
          <w:rFonts w:ascii="Times New Roman" w:hAnsi="Times New Roman" w:cs="Times New Roman"/>
          <w:sz w:val="24"/>
          <w:szCs w:val="24"/>
        </w:rPr>
        <w:t xml:space="preserve">Plaintiffs </w:t>
      </w:r>
      <w:r w:rsidR="002665CD" w:rsidRPr="00A26754">
        <w:rPr>
          <w:rFonts w:ascii="Times New Roman" w:hAnsi="Times New Roman" w:cs="Times New Roman"/>
          <w:sz w:val="24"/>
          <w:szCs w:val="24"/>
        </w:rPr>
        <w:t>Kathleen and Don</w:t>
      </w:r>
      <w:r w:rsidR="00A26754" w:rsidRPr="00A26754">
        <w:rPr>
          <w:rFonts w:ascii="Times New Roman" w:hAnsi="Times New Roman" w:cs="Times New Roman"/>
          <w:sz w:val="24"/>
          <w:szCs w:val="24"/>
        </w:rPr>
        <w:t xml:space="preserve"> R.</w:t>
      </w:r>
      <w:r w:rsidR="002665CD" w:rsidRPr="00A26754">
        <w:rPr>
          <w:rFonts w:ascii="Times New Roman" w:hAnsi="Times New Roman" w:cs="Times New Roman"/>
          <w:sz w:val="24"/>
          <w:szCs w:val="24"/>
        </w:rPr>
        <w:t xml:space="preserve"> Weems enjoy the peace and quiet in Alto, the minimal traffic, and </w:t>
      </w:r>
      <w:r w:rsidR="002F0A8A" w:rsidRPr="00A26754">
        <w:rPr>
          <w:rFonts w:ascii="Times New Roman" w:hAnsi="Times New Roman" w:cs="Times New Roman"/>
          <w:sz w:val="24"/>
          <w:szCs w:val="24"/>
        </w:rPr>
        <w:t>the seclusion of their property</w:t>
      </w:r>
      <w:r w:rsidR="007B5696" w:rsidRPr="00A26754">
        <w:rPr>
          <w:rFonts w:ascii="Times New Roman" w:hAnsi="Times New Roman" w:cs="Times New Roman"/>
          <w:sz w:val="24"/>
          <w:szCs w:val="24"/>
        </w:rPr>
        <w:t xml:space="preserve">, shown </w:t>
      </w:r>
      <w:r w:rsidR="0065612B" w:rsidRPr="00A26754">
        <w:rPr>
          <w:rFonts w:ascii="Times New Roman" w:hAnsi="Times New Roman" w:cs="Times New Roman"/>
          <w:sz w:val="24"/>
          <w:szCs w:val="24"/>
        </w:rPr>
        <w:t>below</w:t>
      </w:r>
      <w:r w:rsidR="002665CD" w:rsidRPr="00A26754">
        <w:rPr>
          <w:rFonts w:ascii="Times New Roman" w:hAnsi="Times New Roman" w:cs="Times New Roman"/>
          <w:sz w:val="24"/>
          <w:szCs w:val="24"/>
        </w:rPr>
        <w:t xml:space="preserve">. </w:t>
      </w:r>
      <w:r w:rsidR="002F0A8A" w:rsidRPr="00A26754">
        <w:rPr>
          <w:rFonts w:ascii="Times New Roman" w:hAnsi="Times New Roman" w:cs="Times New Roman"/>
          <w:sz w:val="24"/>
          <w:szCs w:val="24"/>
        </w:rPr>
        <w:t xml:space="preserve"> Their health will be negatively impacted </w:t>
      </w:r>
      <w:r w:rsidR="002665CD" w:rsidRPr="00A26754">
        <w:rPr>
          <w:rFonts w:ascii="Times New Roman" w:hAnsi="Times New Roman" w:cs="Times New Roman"/>
          <w:sz w:val="24"/>
          <w:szCs w:val="24"/>
        </w:rPr>
        <w:t xml:space="preserve">as a result of breathing </w:t>
      </w:r>
      <w:r w:rsidR="00DD2ABA">
        <w:rPr>
          <w:rFonts w:ascii="Times New Roman" w:hAnsi="Times New Roman" w:cs="Times New Roman"/>
          <w:sz w:val="24"/>
          <w:szCs w:val="24"/>
        </w:rPr>
        <w:t xml:space="preserve">fugitive emissions </w:t>
      </w:r>
      <w:r w:rsidR="002665CD" w:rsidRPr="00A26754">
        <w:rPr>
          <w:rFonts w:ascii="Times New Roman" w:hAnsi="Times New Roman" w:cs="Times New Roman"/>
          <w:sz w:val="24"/>
          <w:szCs w:val="24"/>
        </w:rPr>
        <w:t xml:space="preserve">dust from the proposed </w:t>
      </w:r>
      <w:r w:rsidR="00C77691">
        <w:rPr>
          <w:rFonts w:ascii="Times New Roman" w:hAnsi="Times New Roman" w:cs="Times New Roman"/>
          <w:sz w:val="24"/>
          <w:szCs w:val="24"/>
        </w:rPr>
        <w:t xml:space="preserve">concrete batch </w:t>
      </w:r>
      <w:r w:rsidR="002665CD" w:rsidRPr="00A26754">
        <w:rPr>
          <w:rFonts w:ascii="Times New Roman" w:hAnsi="Times New Roman" w:cs="Times New Roman"/>
          <w:sz w:val="24"/>
          <w:szCs w:val="24"/>
        </w:rPr>
        <w:t xml:space="preserve">plant. </w:t>
      </w:r>
      <w:r w:rsidR="002F0A8A" w:rsidRPr="00A26754">
        <w:rPr>
          <w:rFonts w:ascii="Times New Roman" w:hAnsi="Times New Roman" w:cs="Times New Roman"/>
          <w:sz w:val="24"/>
          <w:szCs w:val="24"/>
        </w:rPr>
        <w:t>Further, the</w:t>
      </w:r>
      <w:r w:rsidR="002665CD" w:rsidRPr="00A26754">
        <w:rPr>
          <w:rFonts w:ascii="Times New Roman" w:hAnsi="Times New Roman" w:cs="Times New Roman"/>
          <w:sz w:val="24"/>
          <w:szCs w:val="24"/>
        </w:rPr>
        <w:t xml:space="preserve"> light from the proposed </w:t>
      </w:r>
      <w:r w:rsidR="00C77691">
        <w:rPr>
          <w:rFonts w:ascii="Times New Roman" w:hAnsi="Times New Roman" w:cs="Times New Roman"/>
          <w:sz w:val="24"/>
          <w:szCs w:val="24"/>
        </w:rPr>
        <w:t xml:space="preserve">concrete batch </w:t>
      </w:r>
      <w:r w:rsidR="002665CD" w:rsidRPr="00A26754">
        <w:rPr>
          <w:rFonts w:ascii="Times New Roman" w:hAnsi="Times New Roman" w:cs="Times New Roman"/>
          <w:sz w:val="24"/>
          <w:szCs w:val="24"/>
        </w:rPr>
        <w:t>plant</w:t>
      </w:r>
      <w:r w:rsidR="002F0A8A" w:rsidRPr="00A26754">
        <w:rPr>
          <w:rFonts w:ascii="Times New Roman" w:hAnsi="Times New Roman" w:cs="Times New Roman"/>
          <w:sz w:val="24"/>
          <w:szCs w:val="24"/>
        </w:rPr>
        <w:t xml:space="preserve"> will make it </w:t>
      </w:r>
      <w:r w:rsidR="002665CD" w:rsidRPr="00A26754">
        <w:rPr>
          <w:rFonts w:ascii="Times New Roman" w:hAnsi="Times New Roman" w:cs="Times New Roman"/>
          <w:sz w:val="24"/>
          <w:szCs w:val="24"/>
        </w:rPr>
        <w:t xml:space="preserve">more difficult </w:t>
      </w:r>
      <w:r w:rsidR="002F0A8A" w:rsidRPr="00A26754">
        <w:rPr>
          <w:rFonts w:ascii="Times New Roman" w:hAnsi="Times New Roman" w:cs="Times New Roman"/>
          <w:sz w:val="24"/>
          <w:szCs w:val="24"/>
        </w:rPr>
        <w:t xml:space="preserve">for them to enjoy </w:t>
      </w:r>
      <w:r w:rsidR="002665CD" w:rsidRPr="00A26754">
        <w:rPr>
          <w:rFonts w:ascii="Times New Roman" w:hAnsi="Times New Roman" w:cs="Times New Roman"/>
          <w:sz w:val="24"/>
          <w:szCs w:val="24"/>
        </w:rPr>
        <w:t>the night sky</w:t>
      </w:r>
      <w:r>
        <w:rPr>
          <w:rFonts w:ascii="Times New Roman" w:hAnsi="Times New Roman" w:cs="Times New Roman"/>
          <w:sz w:val="24"/>
          <w:szCs w:val="24"/>
        </w:rPr>
        <w:t xml:space="preserve">, and </w:t>
      </w:r>
      <w:r w:rsidR="002F0A8A" w:rsidRPr="00A26754">
        <w:rPr>
          <w:rFonts w:ascii="Times New Roman" w:hAnsi="Times New Roman" w:cs="Times New Roman"/>
          <w:sz w:val="24"/>
          <w:szCs w:val="24"/>
        </w:rPr>
        <w:t>n</w:t>
      </w:r>
      <w:r w:rsidR="002665CD" w:rsidRPr="00A26754">
        <w:rPr>
          <w:rFonts w:ascii="Times New Roman" w:hAnsi="Times New Roman" w:cs="Times New Roman"/>
          <w:sz w:val="24"/>
          <w:szCs w:val="24"/>
        </w:rPr>
        <w:t xml:space="preserve">oise </w:t>
      </w:r>
      <w:r>
        <w:rPr>
          <w:rFonts w:ascii="Times New Roman" w:hAnsi="Times New Roman" w:cs="Times New Roman"/>
          <w:sz w:val="24"/>
          <w:szCs w:val="24"/>
        </w:rPr>
        <w:t xml:space="preserve">generated by </w:t>
      </w:r>
      <w:r w:rsidR="002665CD" w:rsidRPr="00A26754">
        <w:rPr>
          <w:rFonts w:ascii="Times New Roman" w:hAnsi="Times New Roman" w:cs="Times New Roman"/>
          <w:sz w:val="24"/>
          <w:szCs w:val="24"/>
        </w:rPr>
        <w:t xml:space="preserve">the plant will </w:t>
      </w:r>
      <w:r w:rsidR="002F0A8A" w:rsidRPr="00A26754">
        <w:rPr>
          <w:rFonts w:ascii="Times New Roman" w:hAnsi="Times New Roman" w:cs="Times New Roman"/>
          <w:sz w:val="24"/>
          <w:szCs w:val="24"/>
        </w:rPr>
        <w:t>disturb the Weems’ quiet enjoyment of their property.</w:t>
      </w:r>
      <w:r w:rsidR="002665CD" w:rsidRPr="00A26754">
        <w:rPr>
          <w:rFonts w:ascii="Times New Roman" w:hAnsi="Times New Roman" w:cs="Times New Roman"/>
          <w:sz w:val="24"/>
          <w:szCs w:val="24"/>
        </w:rPr>
        <w:t xml:space="preserve">  </w:t>
      </w:r>
    </w:p>
    <w:bookmarkEnd w:id="2"/>
    <w:p w14:paraId="5E20F415" w14:textId="49FFDAAF" w:rsidR="000C34F6" w:rsidRDefault="004B14E5" w:rsidP="00A6681D">
      <w:pPr>
        <w:ind w:firstLine="0"/>
        <w:jc w:val="center"/>
        <w:rPr>
          <w:rFonts w:ascii="Times New Roman" w:hAnsi="Times New Roman" w:cs="Times New Roman"/>
          <w:b/>
          <w:bCs/>
          <w:sz w:val="24"/>
          <w:szCs w:val="24"/>
        </w:rPr>
      </w:pPr>
      <w:r>
        <w:rPr>
          <w:rFonts w:ascii="Times New Roman" w:hAnsi="Times New Roman" w:cs="Times New Roman"/>
          <w:b/>
          <w:bCs/>
          <w:sz w:val="24"/>
          <w:szCs w:val="24"/>
        </w:rPr>
        <w:t>COUNT I</w:t>
      </w:r>
    </w:p>
    <w:p w14:paraId="1590640A" w14:textId="396A9842" w:rsidR="004B14E5" w:rsidRDefault="004B14E5" w:rsidP="00A6681D">
      <w:pPr>
        <w:ind w:firstLine="0"/>
        <w:jc w:val="center"/>
        <w:rPr>
          <w:rFonts w:ascii="Times New Roman" w:hAnsi="Times New Roman" w:cs="Times New Roman"/>
          <w:b/>
          <w:bCs/>
          <w:sz w:val="24"/>
          <w:szCs w:val="24"/>
        </w:rPr>
      </w:pPr>
      <w:r>
        <w:rPr>
          <w:rFonts w:ascii="Times New Roman" w:hAnsi="Times New Roman" w:cs="Times New Roman"/>
          <w:b/>
          <w:bCs/>
          <w:sz w:val="24"/>
          <w:szCs w:val="24"/>
        </w:rPr>
        <w:t>Anticipatory Private Nuisance</w:t>
      </w:r>
      <w:r w:rsidR="00F90704">
        <w:rPr>
          <w:rFonts w:ascii="Times New Roman" w:hAnsi="Times New Roman" w:cs="Times New Roman"/>
          <w:b/>
          <w:bCs/>
          <w:sz w:val="24"/>
          <w:szCs w:val="24"/>
        </w:rPr>
        <w:t xml:space="preserve"> – Declaratory Judgment (NMSA 1978, § 44-6-2)</w:t>
      </w:r>
    </w:p>
    <w:p w14:paraId="77BCF26C"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83480C3"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F12A98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587737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D296041"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F44615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3F4C5F4"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DECE9AA"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7EB05E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C7299C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C393BDA"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DC4ED21"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04186CB"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120CE33"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01FB327"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4FACBA5"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90B34C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340623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00B7FF6"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CF3C72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9DAA5A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D34AB94"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A849366"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4FFFAAC"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5B8E5F0"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C811AA3"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06F5370"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6F215A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F9142B6"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30B9354"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8DA35A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98A3B3B"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52BAA97"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F416FB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FE404D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1F8B49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87FA60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F39E8C4"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855AECC"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3090FDC"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647B51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4C02E23"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160B543"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0132D2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017FEAA"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DFBB69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1330B9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20570A5"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65E7867"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1476CA5"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F41717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D06BF3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4C0CA9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7F9C186"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1EF143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6951E8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9C0C813"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3CD508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80BD000"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373914A"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A1EB309"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C986BB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49B378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443C70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C8E10C3"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5FFF8A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0BBAE3C"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28E31E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2BADF0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C23C0B7"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C52B31B"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7EF89E9"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DE89ECA"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64E1F4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FCE6F7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8E004A1"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C2D962C"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1AE6FC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D69FD0B"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738D716B"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5F470B0"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BDE8719"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B47251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974F13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5D8A38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9F534F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6297BAA"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412F5A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70A9645"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0660A0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DF684CD"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799CEB2"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BC2E359"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10D17C4"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BDF5A9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F7F6F11"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C7C812A"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CFD933B"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361BEA0"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0E427470"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26FA387"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E183214"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7C0BFA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537D3C5"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51EBCF0"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14FF843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5CA7966"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2C0FB55"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94F4136"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F6C137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6E6071EE"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D6FF1F5"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29E3C7AF"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48EEDC31"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32197E58" w14:textId="77777777" w:rsidR="000C34F6" w:rsidRPr="000C34F6" w:rsidRDefault="000C34F6" w:rsidP="006C07EF">
      <w:pPr>
        <w:pStyle w:val="ListParagraph"/>
        <w:numPr>
          <w:ilvl w:val="0"/>
          <w:numId w:val="12"/>
        </w:numPr>
        <w:ind w:firstLine="720"/>
        <w:rPr>
          <w:rFonts w:ascii="Times New Roman" w:hAnsi="Times New Roman" w:cs="Times New Roman"/>
          <w:vanish/>
          <w:sz w:val="24"/>
          <w:szCs w:val="24"/>
        </w:rPr>
      </w:pPr>
    </w:p>
    <w:p w14:paraId="5F5A865C" w14:textId="34D4C3B2" w:rsidR="004B14E5" w:rsidRDefault="00A26754" w:rsidP="00A26754">
      <w:pPr>
        <w:pStyle w:val="ListParagraph"/>
        <w:ind w:left="0"/>
        <w:rPr>
          <w:rFonts w:ascii="Times New Roman" w:hAnsi="Times New Roman" w:cs="Times New Roman"/>
          <w:sz w:val="24"/>
          <w:szCs w:val="24"/>
        </w:rPr>
      </w:pPr>
      <w:r>
        <w:rPr>
          <w:rFonts w:ascii="Times New Roman" w:hAnsi="Times New Roman" w:cs="Times New Roman"/>
          <w:sz w:val="24"/>
          <w:szCs w:val="24"/>
        </w:rPr>
        <w:t>11</w:t>
      </w:r>
      <w:r w:rsidR="00600153">
        <w:rPr>
          <w:rFonts w:ascii="Times New Roman" w:hAnsi="Times New Roman" w:cs="Times New Roman"/>
          <w:sz w:val="24"/>
          <w:szCs w:val="24"/>
        </w:rPr>
        <w:t>3</w:t>
      </w:r>
      <w:r>
        <w:rPr>
          <w:rFonts w:ascii="Times New Roman" w:hAnsi="Times New Roman" w:cs="Times New Roman"/>
          <w:sz w:val="24"/>
          <w:szCs w:val="24"/>
        </w:rPr>
        <w:t>.</w:t>
      </w:r>
      <w:r>
        <w:rPr>
          <w:rFonts w:ascii="Times New Roman" w:hAnsi="Times New Roman" w:cs="Times New Roman"/>
          <w:sz w:val="24"/>
          <w:szCs w:val="24"/>
        </w:rPr>
        <w:tab/>
      </w:r>
      <w:r w:rsidR="004B14E5">
        <w:rPr>
          <w:rFonts w:ascii="Times New Roman" w:hAnsi="Times New Roman" w:cs="Times New Roman"/>
          <w:sz w:val="24"/>
          <w:szCs w:val="24"/>
        </w:rPr>
        <w:t xml:space="preserve">Plaintiffs incorporate </w:t>
      </w:r>
      <w:r>
        <w:rPr>
          <w:rFonts w:ascii="Times New Roman" w:hAnsi="Times New Roman" w:cs="Times New Roman"/>
          <w:sz w:val="24"/>
          <w:szCs w:val="24"/>
        </w:rPr>
        <w:t xml:space="preserve">the allegations in </w:t>
      </w:r>
      <w:r w:rsidR="004B14E5">
        <w:rPr>
          <w:rFonts w:ascii="Times New Roman" w:hAnsi="Times New Roman" w:cs="Times New Roman"/>
          <w:sz w:val="24"/>
          <w:szCs w:val="24"/>
        </w:rPr>
        <w:t>paragraphs</w:t>
      </w:r>
      <w:r>
        <w:rPr>
          <w:rFonts w:ascii="Times New Roman" w:hAnsi="Times New Roman" w:cs="Times New Roman"/>
          <w:sz w:val="24"/>
          <w:szCs w:val="24"/>
        </w:rPr>
        <w:t xml:space="preserve"> 1 through 11</w:t>
      </w:r>
      <w:r w:rsidR="00600153">
        <w:rPr>
          <w:rFonts w:ascii="Times New Roman" w:hAnsi="Times New Roman" w:cs="Times New Roman"/>
          <w:sz w:val="24"/>
          <w:szCs w:val="24"/>
        </w:rPr>
        <w:t>2</w:t>
      </w:r>
      <w:r w:rsidR="004B14E5">
        <w:rPr>
          <w:rFonts w:ascii="Times New Roman" w:hAnsi="Times New Roman" w:cs="Times New Roman"/>
          <w:sz w:val="24"/>
          <w:szCs w:val="24"/>
        </w:rPr>
        <w:t xml:space="preserve"> the same as if fully set forth.</w:t>
      </w:r>
    </w:p>
    <w:p w14:paraId="7DF32B3B" w14:textId="60810543" w:rsidR="001F1AB6" w:rsidRPr="00D941AC" w:rsidRDefault="001F1AB6" w:rsidP="001F1AB6">
      <w:pPr>
        <w:rPr>
          <w:rFonts w:ascii="Times New Roman" w:hAnsi="Times New Roman" w:cs="Times New Roman"/>
          <w:sz w:val="24"/>
          <w:szCs w:val="24"/>
        </w:rPr>
      </w:pPr>
      <w:r>
        <w:rPr>
          <w:rFonts w:ascii="Times New Roman" w:hAnsi="Times New Roman" w:cs="Times New Roman"/>
          <w:sz w:val="24"/>
          <w:szCs w:val="24"/>
        </w:rPr>
        <w:t>11</w:t>
      </w:r>
      <w:r w:rsidR="00600153">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sidRPr="00D941AC">
        <w:rPr>
          <w:rFonts w:ascii="Times New Roman" w:hAnsi="Times New Roman" w:cs="Times New Roman"/>
          <w:sz w:val="24"/>
          <w:szCs w:val="24"/>
        </w:rPr>
        <w:t xml:space="preserve">An actual controversy exists concerning whether Roper’s proposed construction and operation of the plant would substantially harm </w:t>
      </w:r>
      <w:r>
        <w:rPr>
          <w:rFonts w:ascii="Times New Roman" w:hAnsi="Times New Roman" w:cs="Times New Roman"/>
          <w:sz w:val="24"/>
          <w:szCs w:val="24"/>
        </w:rPr>
        <w:t xml:space="preserve">and invade </w:t>
      </w:r>
      <w:r w:rsidRPr="00D941AC">
        <w:rPr>
          <w:rFonts w:ascii="Times New Roman" w:hAnsi="Times New Roman" w:cs="Times New Roman"/>
          <w:sz w:val="24"/>
          <w:szCs w:val="24"/>
        </w:rPr>
        <w:t xml:space="preserve">Plaintiffs’ interests in the </w:t>
      </w:r>
      <w:r w:rsidRPr="00D941AC">
        <w:rPr>
          <w:rFonts w:ascii="Times New Roman" w:hAnsi="Times New Roman" w:cs="Times New Roman"/>
          <w:sz w:val="24"/>
          <w:szCs w:val="24"/>
        </w:rPr>
        <w:lastRenderedPageBreak/>
        <w:t>enjoyment of their respective</w:t>
      </w:r>
      <w:r>
        <w:rPr>
          <w:rFonts w:ascii="Times New Roman" w:hAnsi="Times New Roman" w:cs="Times New Roman"/>
          <w:sz w:val="24"/>
          <w:szCs w:val="24"/>
        </w:rPr>
        <w:t xml:space="preserve"> </w:t>
      </w:r>
      <w:r w:rsidRPr="00D941AC">
        <w:rPr>
          <w:rFonts w:ascii="Times New Roman" w:hAnsi="Times New Roman" w:cs="Times New Roman"/>
          <w:sz w:val="24"/>
          <w:szCs w:val="24"/>
        </w:rPr>
        <w:t>properties.</w:t>
      </w:r>
      <w:r>
        <w:rPr>
          <w:rFonts w:ascii="Times New Roman" w:hAnsi="Times New Roman" w:cs="Times New Roman"/>
          <w:sz w:val="24"/>
          <w:szCs w:val="24"/>
        </w:rPr>
        <w:t xml:space="preserve">  Accordingly, this Court has jurisdiction under NMSA 1978, Section 44-6-2 to declare that the proposed construction of the concrete batch plant constitutes an anticipatory private nuisance with respect to each Plaintiff individually, and all Plaintiffs in the aggregate.  </w:t>
      </w:r>
    </w:p>
    <w:p w14:paraId="25B88F5D" w14:textId="47ECB0C9" w:rsidR="004B14E5" w:rsidRPr="00A26754" w:rsidRDefault="00A26754" w:rsidP="00A26754">
      <w:pPr>
        <w:rPr>
          <w:rFonts w:ascii="Times New Roman" w:hAnsi="Times New Roman" w:cs="Times New Roman"/>
          <w:sz w:val="24"/>
          <w:szCs w:val="24"/>
        </w:rPr>
      </w:pPr>
      <w:r>
        <w:rPr>
          <w:rFonts w:ascii="Times New Roman" w:hAnsi="Times New Roman" w:cs="Times New Roman"/>
          <w:sz w:val="24"/>
          <w:szCs w:val="24"/>
        </w:rPr>
        <w:t>11</w:t>
      </w:r>
      <w:r w:rsidR="00600153">
        <w:rPr>
          <w:rFonts w:ascii="Times New Roman" w:hAnsi="Times New Roman" w:cs="Times New Roman"/>
          <w:sz w:val="24"/>
          <w:szCs w:val="24"/>
        </w:rPr>
        <w:t>5</w:t>
      </w:r>
      <w:r>
        <w:rPr>
          <w:rFonts w:ascii="Times New Roman" w:hAnsi="Times New Roman" w:cs="Times New Roman"/>
          <w:sz w:val="24"/>
          <w:szCs w:val="24"/>
        </w:rPr>
        <w:t>.</w:t>
      </w:r>
      <w:r>
        <w:rPr>
          <w:rFonts w:ascii="Times New Roman" w:hAnsi="Times New Roman" w:cs="Times New Roman"/>
          <w:sz w:val="24"/>
          <w:szCs w:val="24"/>
        </w:rPr>
        <w:tab/>
      </w:r>
      <w:r w:rsidR="004B14E5" w:rsidRPr="00A26754">
        <w:rPr>
          <w:rFonts w:ascii="Times New Roman" w:hAnsi="Times New Roman" w:cs="Times New Roman"/>
          <w:sz w:val="24"/>
          <w:szCs w:val="24"/>
        </w:rPr>
        <w:t xml:space="preserve">Defendant’s </w:t>
      </w:r>
      <w:r>
        <w:rPr>
          <w:rFonts w:ascii="Times New Roman" w:hAnsi="Times New Roman" w:cs="Times New Roman"/>
          <w:sz w:val="24"/>
          <w:szCs w:val="24"/>
        </w:rPr>
        <w:t xml:space="preserve">proposed </w:t>
      </w:r>
      <w:r w:rsidR="004B14E5" w:rsidRPr="00A26754">
        <w:rPr>
          <w:rFonts w:ascii="Times New Roman" w:hAnsi="Times New Roman" w:cs="Times New Roman"/>
          <w:sz w:val="24"/>
          <w:szCs w:val="24"/>
        </w:rPr>
        <w:t xml:space="preserve">construction and operation of the </w:t>
      </w:r>
      <w:r w:rsidR="00D9395D">
        <w:rPr>
          <w:rFonts w:ascii="Times New Roman" w:hAnsi="Times New Roman" w:cs="Times New Roman"/>
          <w:sz w:val="24"/>
          <w:szCs w:val="24"/>
        </w:rPr>
        <w:t xml:space="preserve">concrete batch </w:t>
      </w:r>
      <w:r w:rsidR="004B14E5" w:rsidRPr="00A26754">
        <w:rPr>
          <w:rFonts w:ascii="Times New Roman" w:hAnsi="Times New Roman" w:cs="Times New Roman"/>
          <w:sz w:val="24"/>
          <w:szCs w:val="24"/>
        </w:rPr>
        <w:t xml:space="preserve">plant </w:t>
      </w:r>
      <w:r w:rsidR="00285098">
        <w:rPr>
          <w:rFonts w:ascii="Times New Roman" w:hAnsi="Times New Roman" w:cs="Times New Roman"/>
          <w:sz w:val="24"/>
          <w:szCs w:val="24"/>
        </w:rPr>
        <w:t xml:space="preserve">is intentional and </w:t>
      </w:r>
      <w:r w:rsidR="004B14E5" w:rsidRPr="00A26754">
        <w:rPr>
          <w:rFonts w:ascii="Times New Roman" w:hAnsi="Times New Roman" w:cs="Times New Roman"/>
          <w:sz w:val="24"/>
          <w:szCs w:val="24"/>
        </w:rPr>
        <w:t xml:space="preserve">will </w:t>
      </w:r>
      <w:r w:rsidR="00285098">
        <w:rPr>
          <w:rFonts w:ascii="Times New Roman" w:hAnsi="Times New Roman" w:cs="Times New Roman"/>
          <w:sz w:val="24"/>
          <w:szCs w:val="24"/>
        </w:rPr>
        <w:t xml:space="preserve">constitute an </w:t>
      </w:r>
      <w:r w:rsidR="00DD2ABA">
        <w:rPr>
          <w:rFonts w:ascii="Times New Roman" w:hAnsi="Times New Roman" w:cs="Times New Roman"/>
          <w:sz w:val="24"/>
          <w:szCs w:val="24"/>
        </w:rPr>
        <w:t xml:space="preserve">invasion </w:t>
      </w:r>
      <w:r w:rsidR="00285098">
        <w:rPr>
          <w:rFonts w:ascii="Times New Roman" w:hAnsi="Times New Roman" w:cs="Times New Roman"/>
          <w:sz w:val="24"/>
          <w:szCs w:val="24"/>
        </w:rPr>
        <w:t xml:space="preserve">of </w:t>
      </w:r>
      <w:r w:rsidR="004B14E5" w:rsidRPr="00A26754">
        <w:rPr>
          <w:rFonts w:ascii="Times New Roman" w:hAnsi="Times New Roman" w:cs="Times New Roman"/>
          <w:sz w:val="24"/>
          <w:szCs w:val="24"/>
        </w:rPr>
        <w:t xml:space="preserve">Plaintiffs’ </w:t>
      </w:r>
      <w:r w:rsidR="00285098">
        <w:rPr>
          <w:rFonts w:ascii="Times New Roman" w:hAnsi="Times New Roman" w:cs="Times New Roman"/>
          <w:sz w:val="24"/>
          <w:szCs w:val="24"/>
        </w:rPr>
        <w:t>property interest</w:t>
      </w:r>
      <w:r w:rsidR="00D9395D">
        <w:rPr>
          <w:rFonts w:ascii="Times New Roman" w:hAnsi="Times New Roman" w:cs="Times New Roman"/>
          <w:sz w:val="24"/>
          <w:szCs w:val="24"/>
        </w:rPr>
        <w:t>s</w:t>
      </w:r>
      <w:r w:rsidR="00285098">
        <w:rPr>
          <w:rFonts w:ascii="Times New Roman" w:hAnsi="Times New Roman" w:cs="Times New Roman"/>
          <w:sz w:val="24"/>
          <w:szCs w:val="24"/>
        </w:rPr>
        <w:t xml:space="preserve"> through substantial air, noise, light and water pollution.  This </w:t>
      </w:r>
      <w:r w:rsidR="007B0D2D">
        <w:rPr>
          <w:rFonts w:ascii="Times New Roman" w:hAnsi="Times New Roman" w:cs="Times New Roman"/>
          <w:sz w:val="24"/>
          <w:szCs w:val="24"/>
        </w:rPr>
        <w:t>invasion</w:t>
      </w:r>
      <w:r w:rsidR="00285098">
        <w:rPr>
          <w:rFonts w:ascii="Times New Roman" w:hAnsi="Times New Roman" w:cs="Times New Roman"/>
          <w:sz w:val="24"/>
          <w:szCs w:val="24"/>
        </w:rPr>
        <w:t xml:space="preserve"> will directly impair Plaintiffs’ use and enjoyment of their </w:t>
      </w:r>
      <w:r w:rsidR="004B14E5" w:rsidRPr="00A26754">
        <w:rPr>
          <w:rFonts w:ascii="Times New Roman" w:hAnsi="Times New Roman" w:cs="Times New Roman"/>
          <w:sz w:val="24"/>
          <w:szCs w:val="24"/>
        </w:rPr>
        <w:t>respective properties</w:t>
      </w:r>
      <w:r w:rsidR="00DD2ABA">
        <w:rPr>
          <w:rFonts w:ascii="Times New Roman" w:hAnsi="Times New Roman" w:cs="Times New Roman"/>
          <w:sz w:val="24"/>
          <w:szCs w:val="24"/>
        </w:rPr>
        <w:t>,</w:t>
      </w:r>
      <w:r w:rsidR="00285098">
        <w:rPr>
          <w:rFonts w:ascii="Times New Roman" w:hAnsi="Times New Roman" w:cs="Times New Roman"/>
          <w:sz w:val="24"/>
          <w:szCs w:val="24"/>
        </w:rPr>
        <w:t xml:space="preserve"> including, but not limited to, the following</w:t>
      </w:r>
      <w:r w:rsidR="004B14E5" w:rsidRPr="00A26754">
        <w:rPr>
          <w:rFonts w:ascii="Times New Roman" w:hAnsi="Times New Roman" w:cs="Times New Roman"/>
          <w:sz w:val="24"/>
          <w:szCs w:val="24"/>
        </w:rPr>
        <w:t>:</w:t>
      </w:r>
    </w:p>
    <w:p w14:paraId="03B3DCDC" w14:textId="77777777" w:rsidR="00B021AE" w:rsidRDefault="00285098" w:rsidP="00B021AE">
      <w:pPr>
        <w:ind w:firstLine="144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rPr>
        <w:tab/>
      </w:r>
      <w:r w:rsidR="004B14E5" w:rsidRPr="00285098">
        <w:rPr>
          <w:rFonts w:ascii="Times New Roman" w:hAnsi="Times New Roman" w:cs="Times New Roman"/>
          <w:sz w:val="24"/>
          <w:szCs w:val="24"/>
        </w:rPr>
        <w:t>Substantial aesthetic harm due to the construction of a concrete batch plant in a rural, residential locality;</w:t>
      </w:r>
    </w:p>
    <w:p w14:paraId="0D9E55DF" w14:textId="77777777" w:rsidR="00B021AE" w:rsidRDefault="00B021AE" w:rsidP="00B021AE">
      <w:pPr>
        <w:ind w:firstLine="1440"/>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sz w:val="24"/>
          <w:szCs w:val="24"/>
        </w:rPr>
        <w:tab/>
      </w:r>
      <w:r w:rsidR="004B14E5" w:rsidRPr="00B021AE">
        <w:rPr>
          <w:rFonts w:ascii="Times New Roman" w:hAnsi="Times New Roman" w:cs="Times New Roman"/>
          <w:sz w:val="24"/>
          <w:szCs w:val="24"/>
        </w:rPr>
        <w:t>Substantial air pollution due to dust emissions from the plant;</w:t>
      </w:r>
    </w:p>
    <w:p w14:paraId="7CC1F9ED" w14:textId="77777777" w:rsidR="00B021AE" w:rsidRDefault="00B021AE" w:rsidP="00B021AE">
      <w:pPr>
        <w:ind w:firstLine="1440"/>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sz w:val="24"/>
          <w:szCs w:val="24"/>
        </w:rPr>
        <w:tab/>
      </w:r>
      <w:r w:rsidR="004B14E5" w:rsidRPr="00B021AE">
        <w:rPr>
          <w:rFonts w:ascii="Times New Roman" w:hAnsi="Times New Roman" w:cs="Times New Roman"/>
          <w:sz w:val="24"/>
          <w:szCs w:val="24"/>
        </w:rPr>
        <w:t>Substantial noise pollution due to the regular industrial operations of the plant;</w:t>
      </w:r>
    </w:p>
    <w:p w14:paraId="372DFF20" w14:textId="77777777" w:rsidR="00B021AE" w:rsidRDefault="00B021AE" w:rsidP="00B021AE">
      <w:pPr>
        <w:ind w:firstLine="1440"/>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rPr>
        <w:tab/>
      </w:r>
      <w:r w:rsidR="004B14E5" w:rsidRPr="00B021AE">
        <w:rPr>
          <w:rFonts w:ascii="Times New Roman" w:hAnsi="Times New Roman" w:cs="Times New Roman"/>
          <w:sz w:val="24"/>
          <w:szCs w:val="24"/>
        </w:rPr>
        <w:t>Substantial light pollution due to the regular operation of the plant;</w:t>
      </w:r>
    </w:p>
    <w:p w14:paraId="60503EB0" w14:textId="7919DEEC" w:rsidR="00B021AE" w:rsidRDefault="00B021AE" w:rsidP="00B021AE">
      <w:pPr>
        <w:ind w:firstLine="1440"/>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rPr>
        <w:tab/>
      </w:r>
      <w:r w:rsidR="00D9395D">
        <w:rPr>
          <w:rFonts w:ascii="Times New Roman" w:hAnsi="Times New Roman" w:cs="Times New Roman"/>
          <w:sz w:val="24"/>
          <w:szCs w:val="24"/>
        </w:rPr>
        <w:t xml:space="preserve">Potential </w:t>
      </w:r>
      <w:r w:rsidR="004B14E5" w:rsidRPr="00B021AE">
        <w:rPr>
          <w:rFonts w:ascii="Times New Roman" w:hAnsi="Times New Roman" w:cs="Times New Roman"/>
          <w:sz w:val="24"/>
          <w:szCs w:val="24"/>
        </w:rPr>
        <w:t>surface water and groundwater pollution due to inevitable runoff from the plant; and</w:t>
      </w:r>
    </w:p>
    <w:p w14:paraId="604169D3" w14:textId="5FBA56DC" w:rsidR="004B14E5" w:rsidRPr="00B021AE" w:rsidRDefault="00B021AE" w:rsidP="00B021AE">
      <w:pPr>
        <w:ind w:firstLine="1440"/>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sz w:val="24"/>
          <w:szCs w:val="24"/>
        </w:rPr>
        <w:tab/>
      </w:r>
      <w:r w:rsidR="004B14E5" w:rsidRPr="00B021AE">
        <w:rPr>
          <w:rFonts w:ascii="Times New Roman" w:hAnsi="Times New Roman" w:cs="Times New Roman"/>
          <w:sz w:val="24"/>
          <w:szCs w:val="24"/>
        </w:rPr>
        <w:t>Heavy truck traffic in the immediately surrounding neighborhood, beginning as early as 3</w:t>
      </w:r>
      <w:r>
        <w:rPr>
          <w:rFonts w:ascii="Times New Roman" w:hAnsi="Times New Roman" w:cs="Times New Roman"/>
          <w:sz w:val="24"/>
          <w:szCs w:val="24"/>
        </w:rPr>
        <w:t>:00</w:t>
      </w:r>
      <w:r w:rsidR="004B14E5" w:rsidRPr="00B021AE">
        <w:rPr>
          <w:rFonts w:ascii="Times New Roman" w:hAnsi="Times New Roman" w:cs="Times New Roman"/>
          <w:sz w:val="24"/>
          <w:szCs w:val="24"/>
        </w:rPr>
        <w:t xml:space="preserve"> </w:t>
      </w:r>
      <w:r w:rsidR="00E35106" w:rsidRPr="00B021AE">
        <w:rPr>
          <w:rFonts w:ascii="Times New Roman" w:hAnsi="Times New Roman" w:cs="Times New Roman"/>
          <w:sz w:val="24"/>
          <w:szCs w:val="24"/>
        </w:rPr>
        <w:t>a.m.</w:t>
      </w:r>
      <w:r w:rsidR="00D9395D">
        <w:rPr>
          <w:rFonts w:ascii="Times New Roman" w:hAnsi="Times New Roman" w:cs="Times New Roman"/>
          <w:sz w:val="24"/>
          <w:szCs w:val="24"/>
        </w:rPr>
        <w:t>, thereby</w:t>
      </w:r>
      <w:r w:rsidR="004B14E5" w:rsidRPr="00B021AE">
        <w:rPr>
          <w:rFonts w:ascii="Times New Roman" w:hAnsi="Times New Roman" w:cs="Times New Roman"/>
          <w:sz w:val="24"/>
          <w:szCs w:val="24"/>
        </w:rPr>
        <w:t xml:space="preserve"> creating further noise, air, and light pollution</w:t>
      </w:r>
      <w:r w:rsidR="00D9395D">
        <w:rPr>
          <w:rFonts w:ascii="Times New Roman" w:hAnsi="Times New Roman" w:cs="Times New Roman"/>
          <w:sz w:val="24"/>
          <w:szCs w:val="24"/>
        </w:rPr>
        <w:t>.</w:t>
      </w:r>
    </w:p>
    <w:p w14:paraId="767DC552" w14:textId="217AB226" w:rsidR="00B021AE" w:rsidRDefault="00B021AE" w:rsidP="00B021AE">
      <w:pPr>
        <w:rPr>
          <w:rFonts w:ascii="Times New Roman" w:hAnsi="Times New Roman" w:cs="Times New Roman"/>
          <w:sz w:val="24"/>
          <w:szCs w:val="24"/>
        </w:rPr>
      </w:pPr>
      <w:r w:rsidRPr="00B021AE">
        <w:rPr>
          <w:rFonts w:ascii="Times New Roman" w:hAnsi="Times New Roman" w:cs="Times New Roman"/>
          <w:sz w:val="24"/>
          <w:szCs w:val="24"/>
        </w:rPr>
        <w:t>11</w:t>
      </w:r>
      <w:r w:rsidR="00D9395D">
        <w:rPr>
          <w:rFonts w:ascii="Times New Roman" w:hAnsi="Times New Roman" w:cs="Times New Roman"/>
          <w:sz w:val="24"/>
          <w:szCs w:val="24"/>
        </w:rPr>
        <w:t>6</w:t>
      </w:r>
      <w:r w:rsidRPr="00B021AE">
        <w:rPr>
          <w:rFonts w:ascii="Times New Roman" w:hAnsi="Times New Roman" w:cs="Times New Roman"/>
          <w:sz w:val="24"/>
          <w:szCs w:val="24"/>
        </w:rPr>
        <w:t>.</w:t>
      </w:r>
      <w:r w:rsidRPr="00B021AE">
        <w:rPr>
          <w:rFonts w:ascii="Times New Roman" w:hAnsi="Times New Roman" w:cs="Times New Roman"/>
          <w:sz w:val="24"/>
          <w:szCs w:val="24"/>
        </w:rPr>
        <w:tab/>
      </w:r>
      <w:r w:rsidR="004B14E5" w:rsidRPr="00B021AE">
        <w:rPr>
          <w:rFonts w:ascii="Times New Roman" w:hAnsi="Times New Roman" w:cs="Times New Roman"/>
          <w:sz w:val="24"/>
          <w:szCs w:val="24"/>
        </w:rPr>
        <w:t xml:space="preserve">Defendant’s </w:t>
      </w:r>
      <w:r>
        <w:rPr>
          <w:rFonts w:ascii="Times New Roman" w:hAnsi="Times New Roman" w:cs="Times New Roman"/>
          <w:sz w:val="24"/>
          <w:szCs w:val="24"/>
        </w:rPr>
        <w:t>i</w:t>
      </w:r>
      <w:r w:rsidR="004B14E5" w:rsidRPr="00B021AE">
        <w:rPr>
          <w:rFonts w:ascii="Times New Roman" w:hAnsi="Times New Roman" w:cs="Times New Roman"/>
          <w:sz w:val="24"/>
          <w:szCs w:val="24"/>
        </w:rPr>
        <w:t xml:space="preserve">ntentional </w:t>
      </w:r>
      <w:r>
        <w:rPr>
          <w:rFonts w:ascii="Times New Roman" w:hAnsi="Times New Roman" w:cs="Times New Roman"/>
          <w:sz w:val="24"/>
          <w:szCs w:val="24"/>
        </w:rPr>
        <w:t>i</w:t>
      </w:r>
      <w:r w:rsidR="004B14E5" w:rsidRPr="00B021AE">
        <w:rPr>
          <w:rFonts w:ascii="Times New Roman" w:hAnsi="Times New Roman" w:cs="Times New Roman"/>
          <w:sz w:val="24"/>
          <w:szCs w:val="24"/>
        </w:rPr>
        <w:t xml:space="preserve">nvasion of </w:t>
      </w:r>
      <w:r>
        <w:rPr>
          <w:rFonts w:ascii="Times New Roman" w:hAnsi="Times New Roman" w:cs="Times New Roman"/>
          <w:sz w:val="24"/>
          <w:szCs w:val="24"/>
        </w:rPr>
        <w:t>P</w:t>
      </w:r>
      <w:r w:rsidR="004B14E5" w:rsidRPr="00B021AE">
        <w:rPr>
          <w:rFonts w:ascii="Times New Roman" w:hAnsi="Times New Roman" w:cs="Times New Roman"/>
          <w:sz w:val="24"/>
          <w:szCs w:val="24"/>
        </w:rPr>
        <w:t xml:space="preserve">laintiffs’ </w:t>
      </w:r>
      <w:r>
        <w:rPr>
          <w:rFonts w:ascii="Times New Roman" w:hAnsi="Times New Roman" w:cs="Times New Roman"/>
          <w:sz w:val="24"/>
          <w:szCs w:val="24"/>
        </w:rPr>
        <w:t>p</w:t>
      </w:r>
      <w:r w:rsidR="004B14E5" w:rsidRPr="00B021AE">
        <w:rPr>
          <w:rFonts w:ascii="Times New Roman" w:hAnsi="Times New Roman" w:cs="Times New Roman"/>
          <w:sz w:val="24"/>
          <w:szCs w:val="24"/>
        </w:rPr>
        <w:t xml:space="preserve">roperty </w:t>
      </w:r>
      <w:r>
        <w:rPr>
          <w:rFonts w:ascii="Times New Roman" w:hAnsi="Times New Roman" w:cs="Times New Roman"/>
          <w:sz w:val="24"/>
          <w:szCs w:val="24"/>
        </w:rPr>
        <w:t>i</w:t>
      </w:r>
      <w:r w:rsidR="004B14E5" w:rsidRPr="00B021AE">
        <w:rPr>
          <w:rFonts w:ascii="Times New Roman" w:hAnsi="Times New Roman" w:cs="Times New Roman"/>
          <w:sz w:val="24"/>
          <w:szCs w:val="24"/>
        </w:rPr>
        <w:t xml:space="preserve">nterests </w:t>
      </w:r>
      <w:r>
        <w:rPr>
          <w:rFonts w:ascii="Times New Roman" w:hAnsi="Times New Roman" w:cs="Times New Roman"/>
          <w:sz w:val="24"/>
          <w:szCs w:val="24"/>
        </w:rPr>
        <w:t>w</w:t>
      </w:r>
      <w:r w:rsidR="00D9395D">
        <w:rPr>
          <w:rFonts w:ascii="Times New Roman" w:hAnsi="Times New Roman" w:cs="Times New Roman"/>
          <w:sz w:val="24"/>
          <w:szCs w:val="24"/>
        </w:rPr>
        <w:t>ill</w:t>
      </w:r>
      <w:r w:rsidR="004B14E5" w:rsidRPr="00B021AE">
        <w:rPr>
          <w:rFonts w:ascii="Times New Roman" w:hAnsi="Times New Roman" w:cs="Times New Roman"/>
          <w:sz w:val="24"/>
          <w:szCs w:val="24"/>
        </w:rPr>
        <w:t xml:space="preserve"> </w:t>
      </w:r>
      <w:r>
        <w:rPr>
          <w:rFonts w:ascii="Times New Roman" w:hAnsi="Times New Roman" w:cs="Times New Roman"/>
          <w:sz w:val="24"/>
          <w:szCs w:val="24"/>
        </w:rPr>
        <w:t>i</w:t>
      </w:r>
      <w:r w:rsidR="004B14E5" w:rsidRPr="00B021AE">
        <w:rPr>
          <w:rFonts w:ascii="Times New Roman" w:hAnsi="Times New Roman" w:cs="Times New Roman"/>
          <w:sz w:val="24"/>
          <w:szCs w:val="24"/>
        </w:rPr>
        <w:t xml:space="preserve">nterfere with Plaintiffs’ </w:t>
      </w:r>
      <w:r>
        <w:rPr>
          <w:rFonts w:ascii="Times New Roman" w:hAnsi="Times New Roman" w:cs="Times New Roman"/>
          <w:sz w:val="24"/>
          <w:szCs w:val="24"/>
        </w:rPr>
        <w:t>q</w:t>
      </w:r>
      <w:r w:rsidR="004B14E5" w:rsidRPr="00B021AE">
        <w:rPr>
          <w:rFonts w:ascii="Times New Roman" w:hAnsi="Times New Roman" w:cs="Times New Roman"/>
          <w:sz w:val="24"/>
          <w:szCs w:val="24"/>
        </w:rPr>
        <w:t xml:space="preserve">uiet </w:t>
      </w:r>
      <w:r>
        <w:rPr>
          <w:rFonts w:ascii="Times New Roman" w:hAnsi="Times New Roman" w:cs="Times New Roman"/>
          <w:sz w:val="24"/>
          <w:szCs w:val="24"/>
        </w:rPr>
        <w:t>u</w:t>
      </w:r>
      <w:r w:rsidR="004B14E5" w:rsidRPr="00B021AE">
        <w:rPr>
          <w:rFonts w:ascii="Times New Roman" w:hAnsi="Times New Roman" w:cs="Times New Roman"/>
          <w:sz w:val="24"/>
          <w:szCs w:val="24"/>
        </w:rPr>
        <w:t xml:space="preserve">se and </w:t>
      </w:r>
      <w:r>
        <w:rPr>
          <w:rFonts w:ascii="Times New Roman" w:hAnsi="Times New Roman" w:cs="Times New Roman"/>
          <w:sz w:val="24"/>
          <w:szCs w:val="24"/>
        </w:rPr>
        <w:t>e</w:t>
      </w:r>
      <w:r w:rsidR="004B14E5" w:rsidRPr="00B021AE">
        <w:rPr>
          <w:rFonts w:ascii="Times New Roman" w:hAnsi="Times New Roman" w:cs="Times New Roman"/>
          <w:sz w:val="24"/>
          <w:szCs w:val="24"/>
        </w:rPr>
        <w:t xml:space="preserve">njoyment, </w:t>
      </w:r>
      <w:r>
        <w:rPr>
          <w:rFonts w:ascii="Times New Roman" w:hAnsi="Times New Roman" w:cs="Times New Roman"/>
          <w:sz w:val="24"/>
          <w:szCs w:val="24"/>
        </w:rPr>
        <w:t>p</w:t>
      </w:r>
      <w:r w:rsidR="004B14E5" w:rsidRPr="00B021AE">
        <w:rPr>
          <w:rFonts w:ascii="Times New Roman" w:hAnsi="Times New Roman" w:cs="Times New Roman"/>
          <w:sz w:val="24"/>
          <w:szCs w:val="24"/>
        </w:rPr>
        <w:t xml:space="preserve">articularly </w:t>
      </w:r>
      <w:r>
        <w:rPr>
          <w:rFonts w:ascii="Times New Roman" w:hAnsi="Times New Roman" w:cs="Times New Roman"/>
          <w:sz w:val="24"/>
          <w:szCs w:val="24"/>
        </w:rPr>
        <w:t>p</w:t>
      </w:r>
      <w:r w:rsidR="004B14E5" w:rsidRPr="00B021AE">
        <w:rPr>
          <w:rFonts w:ascii="Times New Roman" w:hAnsi="Times New Roman" w:cs="Times New Roman"/>
          <w:sz w:val="24"/>
          <w:szCs w:val="24"/>
        </w:rPr>
        <w:t xml:space="preserve">re-existing </w:t>
      </w:r>
      <w:r>
        <w:rPr>
          <w:rFonts w:ascii="Times New Roman" w:hAnsi="Times New Roman" w:cs="Times New Roman"/>
          <w:sz w:val="24"/>
          <w:szCs w:val="24"/>
        </w:rPr>
        <w:t>u</w:t>
      </w:r>
      <w:r w:rsidR="004B14E5" w:rsidRPr="00B021AE">
        <w:rPr>
          <w:rFonts w:ascii="Times New Roman" w:hAnsi="Times New Roman" w:cs="Times New Roman"/>
          <w:sz w:val="24"/>
          <w:szCs w:val="24"/>
        </w:rPr>
        <w:t xml:space="preserve">ses that are </w:t>
      </w:r>
      <w:r>
        <w:rPr>
          <w:rFonts w:ascii="Times New Roman" w:hAnsi="Times New Roman" w:cs="Times New Roman"/>
          <w:sz w:val="24"/>
          <w:szCs w:val="24"/>
        </w:rPr>
        <w:t>w</w:t>
      </w:r>
      <w:r w:rsidR="004B14E5" w:rsidRPr="00B021AE">
        <w:rPr>
          <w:rFonts w:ascii="Times New Roman" w:hAnsi="Times New Roman" w:cs="Times New Roman"/>
          <w:sz w:val="24"/>
          <w:szCs w:val="24"/>
        </w:rPr>
        <w:t>ell-</w:t>
      </w:r>
      <w:r>
        <w:rPr>
          <w:rFonts w:ascii="Times New Roman" w:hAnsi="Times New Roman" w:cs="Times New Roman"/>
          <w:sz w:val="24"/>
          <w:szCs w:val="24"/>
        </w:rPr>
        <w:t>s</w:t>
      </w:r>
      <w:r w:rsidR="004B14E5" w:rsidRPr="00B021AE">
        <w:rPr>
          <w:rFonts w:ascii="Times New Roman" w:hAnsi="Times New Roman" w:cs="Times New Roman"/>
          <w:sz w:val="24"/>
          <w:szCs w:val="24"/>
        </w:rPr>
        <w:t xml:space="preserve">uited to the </w:t>
      </w:r>
      <w:r>
        <w:rPr>
          <w:rFonts w:ascii="Times New Roman" w:hAnsi="Times New Roman" w:cs="Times New Roman"/>
          <w:sz w:val="24"/>
          <w:szCs w:val="24"/>
        </w:rPr>
        <w:t>l</w:t>
      </w:r>
      <w:r w:rsidR="004B14E5" w:rsidRPr="00B021AE">
        <w:rPr>
          <w:rFonts w:ascii="Times New Roman" w:hAnsi="Times New Roman" w:cs="Times New Roman"/>
          <w:sz w:val="24"/>
          <w:szCs w:val="24"/>
        </w:rPr>
        <w:t>ocality</w:t>
      </w:r>
      <w:r>
        <w:rPr>
          <w:rFonts w:ascii="Times New Roman" w:hAnsi="Times New Roman" w:cs="Times New Roman"/>
          <w:sz w:val="24"/>
          <w:szCs w:val="24"/>
        </w:rPr>
        <w:t>, including the following:</w:t>
      </w:r>
    </w:p>
    <w:p w14:paraId="6532E793" w14:textId="605DAABC" w:rsidR="004B14E5" w:rsidRDefault="00B021AE" w:rsidP="00B021AE">
      <w:pPr>
        <w:ind w:firstLine="144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rPr>
        <w:tab/>
      </w:r>
      <w:r w:rsidR="004B14E5">
        <w:rPr>
          <w:rFonts w:ascii="Times New Roman" w:hAnsi="Times New Roman" w:cs="Times New Roman"/>
          <w:sz w:val="24"/>
          <w:szCs w:val="24"/>
        </w:rPr>
        <w:t>Quiet enjoyment in a residential locality;</w:t>
      </w:r>
    </w:p>
    <w:p w14:paraId="6CEAEA36" w14:textId="252F3C0D" w:rsidR="004B14E5" w:rsidRPr="00B021AE" w:rsidRDefault="00B021AE" w:rsidP="00B021AE">
      <w:pPr>
        <w:ind w:firstLine="1440"/>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sz w:val="24"/>
          <w:szCs w:val="24"/>
        </w:rPr>
        <w:tab/>
      </w:r>
      <w:r w:rsidR="004B14E5" w:rsidRPr="00B021AE">
        <w:rPr>
          <w:rFonts w:ascii="Times New Roman" w:hAnsi="Times New Roman" w:cs="Times New Roman"/>
          <w:sz w:val="24"/>
          <w:szCs w:val="24"/>
        </w:rPr>
        <w:t>Quiet enjoyment in a rural locality;</w:t>
      </w:r>
    </w:p>
    <w:p w14:paraId="0B280478" w14:textId="39B8B081" w:rsidR="004B14E5" w:rsidRDefault="00B021AE" w:rsidP="00B021AE">
      <w:pPr>
        <w:pStyle w:val="ListParagraph"/>
        <w:ind w:left="1440" w:firstLine="0"/>
        <w:rPr>
          <w:rFonts w:ascii="Times New Roman" w:hAnsi="Times New Roman" w:cs="Times New Roman"/>
          <w:sz w:val="24"/>
          <w:szCs w:val="24"/>
        </w:rPr>
      </w:pPr>
      <w:r>
        <w:rPr>
          <w:rFonts w:ascii="Times New Roman" w:hAnsi="Times New Roman" w:cs="Times New Roman"/>
          <w:sz w:val="24"/>
          <w:szCs w:val="24"/>
        </w:rPr>
        <w:lastRenderedPageBreak/>
        <w:t>C.</w:t>
      </w:r>
      <w:r>
        <w:rPr>
          <w:rFonts w:ascii="Times New Roman" w:hAnsi="Times New Roman" w:cs="Times New Roman"/>
          <w:sz w:val="24"/>
          <w:szCs w:val="24"/>
        </w:rPr>
        <w:tab/>
      </w:r>
      <w:r w:rsidR="004B14E5">
        <w:rPr>
          <w:rFonts w:ascii="Times New Roman" w:hAnsi="Times New Roman" w:cs="Times New Roman"/>
          <w:sz w:val="24"/>
          <w:szCs w:val="24"/>
        </w:rPr>
        <w:t>Quiet enjoyment for Plaintiffs with breathing conditions affected by dust;</w:t>
      </w:r>
    </w:p>
    <w:p w14:paraId="194023F9" w14:textId="2048B69D" w:rsidR="004B14E5" w:rsidRPr="00B021AE" w:rsidRDefault="00B021AE" w:rsidP="00B021AE">
      <w:pPr>
        <w:ind w:left="1080" w:firstLine="360"/>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rPr>
        <w:tab/>
      </w:r>
      <w:r w:rsidR="004B14E5" w:rsidRPr="00B021AE">
        <w:rPr>
          <w:rFonts w:ascii="Times New Roman" w:hAnsi="Times New Roman" w:cs="Times New Roman"/>
          <w:sz w:val="24"/>
          <w:szCs w:val="24"/>
        </w:rPr>
        <w:t>Wildlife and nature viewing;</w:t>
      </w:r>
    </w:p>
    <w:p w14:paraId="4CB0B9A9" w14:textId="02D2D9FD" w:rsidR="004B14E5" w:rsidRDefault="00B021AE" w:rsidP="00B021AE">
      <w:pPr>
        <w:pStyle w:val="ListParagraph"/>
        <w:ind w:left="1440" w:firstLine="0"/>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rPr>
        <w:tab/>
      </w:r>
      <w:r w:rsidR="004B14E5">
        <w:rPr>
          <w:rFonts w:ascii="Times New Roman" w:hAnsi="Times New Roman" w:cs="Times New Roman"/>
          <w:sz w:val="24"/>
          <w:szCs w:val="24"/>
        </w:rPr>
        <w:t>Astronomy</w:t>
      </w:r>
      <w:r w:rsidR="00E35106">
        <w:rPr>
          <w:rFonts w:ascii="Times New Roman" w:hAnsi="Times New Roman" w:cs="Times New Roman"/>
          <w:sz w:val="24"/>
          <w:szCs w:val="24"/>
        </w:rPr>
        <w:t xml:space="preserve"> and stargazing</w:t>
      </w:r>
      <w:r w:rsidR="004B14E5">
        <w:rPr>
          <w:rFonts w:ascii="Times New Roman" w:hAnsi="Times New Roman" w:cs="Times New Roman"/>
          <w:sz w:val="24"/>
          <w:szCs w:val="24"/>
        </w:rPr>
        <w:t>; and</w:t>
      </w:r>
    </w:p>
    <w:p w14:paraId="32CF56B2" w14:textId="01A0B769" w:rsidR="004B14E5" w:rsidRDefault="00B021AE" w:rsidP="00B021AE">
      <w:pPr>
        <w:pStyle w:val="ListParagraph"/>
        <w:ind w:left="1440" w:firstLine="0"/>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sz w:val="24"/>
          <w:szCs w:val="24"/>
        </w:rPr>
        <w:tab/>
      </w:r>
      <w:r w:rsidR="004B14E5">
        <w:rPr>
          <w:rFonts w:ascii="Times New Roman" w:hAnsi="Times New Roman" w:cs="Times New Roman"/>
          <w:sz w:val="24"/>
          <w:szCs w:val="24"/>
        </w:rPr>
        <w:t>Agriculture/raising of livestock.</w:t>
      </w:r>
    </w:p>
    <w:p w14:paraId="52074840" w14:textId="4D088794" w:rsidR="00B37891" w:rsidRPr="00645794" w:rsidRDefault="00B021AE" w:rsidP="00645794">
      <w:pPr>
        <w:rPr>
          <w:rFonts w:ascii="Times New Roman" w:hAnsi="Times New Roman" w:cs="Times New Roman"/>
          <w:sz w:val="24"/>
          <w:szCs w:val="24"/>
        </w:rPr>
      </w:pPr>
      <w:r>
        <w:rPr>
          <w:rFonts w:ascii="Times New Roman" w:hAnsi="Times New Roman" w:cs="Times New Roman"/>
          <w:sz w:val="24"/>
          <w:szCs w:val="24"/>
        </w:rPr>
        <w:t>1</w:t>
      </w:r>
      <w:r w:rsidR="001F1AB6">
        <w:rPr>
          <w:rFonts w:ascii="Times New Roman" w:hAnsi="Times New Roman" w:cs="Times New Roman"/>
          <w:sz w:val="24"/>
          <w:szCs w:val="24"/>
        </w:rPr>
        <w:t>1</w:t>
      </w:r>
      <w:r w:rsidR="00D9395D">
        <w:rPr>
          <w:rFonts w:ascii="Times New Roman" w:hAnsi="Times New Roman" w:cs="Times New Roman"/>
          <w:sz w:val="24"/>
          <w:szCs w:val="24"/>
        </w:rPr>
        <w:t>7</w:t>
      </w:r>
      <w:r>
        <w:rPr>
          <w:rFonts w:ascii="Times New Roman" w:hAnsi="Times New Roman" w:cs="Times New Roman"/>
          <w:sz w:val="24"/>
          <w:szCs w:val="24"/>
        </w:rPr>
        <w:t>.</w:t>
      </w:r>
      <w:r>
        <w:rPr>
          <w:rFonts w:ascii="Times New Roman" w:hAnsi="Times New Roman" w:cs="Times New Roman"/>
          <w:sz w:val="24"/>
          <w:szCs w:val="24"/>
        </w:rPr>
        <w:tab/>
      </w:r>
      <w:r w:rsidR="004B14E5" w:rsidRPr="00B021AE">
        <w:rPr>
          <w:rFonts w:ascii="Times New Roman" w:hAnsi="Times New Roman" w:cs="Times New Roman"/>
          <w:sz w:val="24"/>
          <w:szCs w:val="24"/>
        </w:rPr>
        <w:t xml:space="preserve">Defendant’s proposed </w:t>
      </w:r>
      <w:r>
        <w:rPr>
          <w:rFonts w:ascii="Times New Roman" w:hAnsi="Times New Roman" w:cs="Times New Roman"/>
          <w:sz w:val="24"/>
          <w:szCs w:val="24"/>
        </w:rPr>
        <w:t xml:space="preserve">construction and operation of the batch plant </w:t>
      </w:r>
      <w:r w:rsidR="004B14E5" w:rsidRPr="00B021AE">
        <w:rPr>
          <w:rFonts w:ascii="Times New Roman" w:hAnsi="Times New Roman" w:cs="Times New Roman"/>
          <w:sz w:val="24"/>
          <w:szCs w:val="24"/>
        </w:rPr>
        <w:t xml:space="preserve">is unreasonable under at least </w:t>
      </w:r>
      <w:r w:rsidR="00D9395D">
        <w:rPr>
          <w:rFonts w:ascii="Times New Roman" w:hAnsi="Times New Roman" w:cs="Times New Roman"/>
          <w:sz w:val="24"/>
          <w:szCs w:val="24"/>
        </w:rPr>
        <w:t>eleven</w:t>
      </w:r>
      <w:r w:rsidR="004B14E5" w:rsidRPr="00B021AE">
        <w:rPr>
          <w:rFonts w:ascii="Times New Roman" w:hAnsi="Times New Roman" w:cs="Times New Roman"/>
          <w:sz w:val="24"/>
          <w:szCs w:val="24"/>
        </w:rPr>
        <w:t xml:space="preserve"> separate analyses, set forth in paragraphs 1</w:t>
      </w:r>
      <w:r w:rsidR="00D9395D">
        <w:rPr>
          <w:rFonts w:ascii="Times New Roman" w:hAnsi="Times New Roman" w:cs="Times New Roman"/>
          <w:sz w:val="24"/>
          <w:szCs w:val="24"/>
        </w:rPr>
        <w:t xml:space="preserve">17 – 127 </w:t>
      </w:r>
      <w:r w:rsidR="004B14E5" w:rsidRPr="00B021AE">
        <w:rPr>
          <w:rFonts w:ascii="Times New Roman" w:hAnsi="Times New Roman" w:cs="Times New Roman"/>
          <w:sz w:val="24"/>
          <w:szCs w:val="24"/>
        </w:rPr>
        <w:t>below</w:t>
      </w:r>
      <w:r w:rsidR="00645794">
        <w:rPr>
          <w:rFonts w:ascii="Times New Roman" w:hAnsi="Times New Roman" w:cs="Times New Roman"/>
          <w:sz w:val="24"/>
          <w:szCs w:val="24"/>
        </w:rPr>
        <w:t xml:space="preserve">, </w:t>
      </w:r>
      <w:r w:rsidR="00D9395D">
        <w:rPr>
          <w:rFonts w:ascii="Times New Roman" w:hAnsi="Times New Roman" w:cs="Times New Roman"/>
          <w:sz w:val="24"/>
          <w:szCs w:val="24"/>
        </w:rPr>
        <w:t xml:space="preserve">the establishment of </w:t>
      </w:r>
      <w:r w:rsidR="00645794">
        <w:rPr>
          <w:rFonts w:ascii="Times New Roman" w:hAnsi="Times New Roman" w:cs="Times New Roman"/>
          <w:sz w:val="24"/>
          <w:szCs w:val="24"/>
        </w:rPr>
        <w:t xml:space="preserve">any one of which is </w:t>
      </w:r>
      <w:r w:rsidR="00D9395D">
        <w:rPr>
          <w:rFonts w:ascii="Times New Roman" w:hAnsi="Times New Roman" w:cs="Times New Roman"/>
          <w:sz w:val="24"/>
          <w:szCs w:val="24"/>
        </w:rPr>
        <w:t xml:space="preserve">legally </w:t>
      </w:r>
      <w:r w:rsidR="00645794">
        <w:rPr>
          <w:rFonts w:ascii="Times New Roman" w:hAnsi="Times New Roman" w:cs="Times New Roman"/>
          <w:sz w:val="24"/>
          <w:szCs w:val="24"/>
        </w:rPr>
        <w:t xml:space="preserve">sufficient to </w:t>
      </w:r>
      <w:r w:rsidR="00D9395D">
        <w:rPr>
          <w:rFonts w:ascii="Times New Roman" w:hAnsi="Times New Roman" w:cs="Times New Roman"/>
          <w:sz w:val="24"/>
          <w:szCs w:val="24"/>
        </w:rPr>
        <w:t xml:space="preserve">declare the proposed concrete batch plant an </w:t>
      </w:r>
      <w:r w:rsidR="00645794">
        <w:rPr>
          <w:rFonts w:ascii="Times New Roman" w:hAnsi="Times New Roman" w:cs="Times New Roman"/>
          <w:sz w:val="24"/>
          <w:szCs w:val="24"/>
        </w:rPr>
        <w:t xml:space="preserve">anticipatory </w:t>
      </w:r>
      <w:r w:rsidR="00D9395D">
        <w:rPr>
          <w:rFonts w:ascii="Times New Roman" w:hAnsi="Times New Roman" w:cs="Times New Roman"/>
          <w:sz w:val="24"/>
          <w:szCs w:val="24"/>
        </w:rPr>
        <w:t xml:space="preserve">private </w:t>
      </w:r>
      <w:r w:rsidR="00645794">
        <w:rPr>
          <w:rFonts w:ascii="Times New Roman" w:hAnsi="Times New Roman" w:cs="Times New Roman"/>
          <w:sz w:val="24"/>
          <w:szCs w:val="24"/>
        </w:rPr>
        <w:t>nuisance</w:t>
      </w:r>
      <w:r w:rsidR="004B14E5" w:rsidRPr="00B021AE">
        <w:rPr>
          <w:rFonts w:ascii="Times New Roman" w:hAnsi="Times New Roman" w:cs="Times New Roman"/>
          <w:sz w:val="24"/>
          <w:szCs w:val="24"/>
        </w:rPr>
        <w:t xml:space="preserve">. </w:t>
      </w:r>
    </w:p>
    <w:p w14:paraId="2D959E08" w14:textId="2B080D30" w:rsidR="004B14E5" w:rsidRPr="00645794" w:rsidRDefault="00645794" w:rsidP="00645794">
      <w:pPr>
        <w:rPr>
          <w:rFonts w:ascii="Times New Roman" w:hAnsi="Times New Roman" w:cs="Times New Roman"/>
          <w:sz w:val="24"/>
          <w:szCs w:val="24"/>
        </w:rPr>
      </w:pPr>
      <w:r>
        <w:rPr>
          <w:rFonts w:ascii="Times New Roman" w:hAnsi="Times New Roman" w:cs="Times New Roman"/>
          <w:sz w:val="24"/>
          <w:szCs w:val="24"/>
        </w:rPr>
        <w:t>11</w:t>
      </w:r>
      <w:r w:rsidR="00D9395D">
        <w:rPr>
          <w:rFonts w:ascii="Times New Roman" w:hAnsi="Times New Roman" w:cs="Times New Roman"/>
          <w:sz w:val="24"/>
          <w:szCs w:val="24"/>
        </w:rPr>
        <w:t>8</w:t>
      </w:r>
      <w:r>
        <w:rPr>
          <w:rFonts w:ascii="Times New Roman" w:hAnsi="Times New Roman" w:cs="Times New Roman"/>
          <w:sz w:val="24"/>
          <w:szCs w:val="24"/>
        </w:rPr>
        <w:t>.</w:t>
      </w:r>
      <w:r>
        <w:rPr>
          <w:rFonts w:ascii="Times New Roman" w:hAnsi="Times New Roman" w:cs="Times New Roman"/>
          <w:sz w:val="24"/>
          <w:szCs w:val="24"/>
        </w:rPr>
        <w:tab/>
      </w:r>
      <w:r w:rsidR="004B14E5" w:rsidRPr="00645794">
        <w:rPr>
          <w:rFonts w:ascii="Times New Roman" w:hAnsi="Times New Roman" w:cs="Times New Roman"/>
          <w:sz w:val="24"/>
          <w:szCs w:val="24"/>
        </w:rPr>
        <w:t xml:space="preserve">Defendant’s anticipated intentional invasion of Plaintiffs’ interests in the use and enjoyment of their respective and collective properties is unreasonable because the gravity of the harm outweighs the utility of Defendant’s proposed conduct. </w:t>
      </w:r>
    </w:p>
    <w:p w14:paraId="68EAB2D2" w14:textId="571AFE6A" w:rsidR="00645794" w:rsidRDefault="00645794" w:rsidP="00645794">
      <w:pPr>
        <w:rPr>
          <w:rFonts w:ascii="Times New Roman" w:hAnsi="Times New Roman" w:cs="Times New Roman"/>
          <w:sz w:val="24"/>
          <w:szCs w:val="24"/>
        </w:rPr>
      </w:pPr>
      <w:r>
        <w:rPr>
          <w:rFonts w:ascii="Times New Roman" w:hAnsi="Times New Roman" w:cs="Times New Roman"/>
          <w:sz w:val="24"/>
          <w:szCs w:val="24"/>
        </w:rPr>
        <w:t>1</w:t>
      </w:r>
      <w:r w:rsidR="001F1AB6">
        <w:rPr>
          <w:rFonts w:ascii="Times New Roman" w:hAnsi="Times New Roman" w:cs="Times New Roman"/>
          <w:sz w:val="24"/>
          <w:szCs w:val="24"/>
        </w:rPr>
        <w:t>1</w:t>
      </w:r>
      <w:r w:rsidR="00D9395D">
        <w:rPr>
          <w:rFonts w:ascii="Times New Roman" w:hAnsi="Times New Roman" w:cs="Times New Roman"/>
          <w:sz w:val="24"/>
          <w:szCs w:val="24"/>
        </w:rPr>
        <w:t>9</w:t>
      </w:r>
      <w:r>
        <w:rPr>
          <w:rFonts w:ascii="Times New Roman" w:hAnsi="Times New Roman" w:cs="Times New Roman"/>
          <w:sz w:val="24"/>
          <w:szCs w:val="24"/>
        </w:rPr>
        <w:t>.</w:t>
      </w:r>
      <w:r>
        <w:rPr>
          <w:rFonts w:ascii="Times New Roman" w:hAnsi="Times New Roman" w:cs="Times New Roman"/>
          <w:sz w:val="24"/>
          <w:szCs w:val="24"/>
        </w:rPr>
        <w:tab/>
      </w:r>
      <w:r w:rsidR="004B14E5" w:rsidRPr="00645794">
        <w:rPr>
          <w:rFonts w:ascii="Times New Roman" w:hAnsi="Times New Roman" w:cs="Times New Roman"/>
          <w:sz w:val="24"/>
          <w:szCs w:val="24"/>
        </w:rPr>
        <w:t>Defendant’s anticipated intentional invasion of Plaintiffs’ interests in the use and enjoyment of their respective and collective properties is unreasonable because it would be practicable for Defendant to avoid the harm in whole by constructing and operating the proposed plant at another site located in Lincoln County, New Mexico.</w:t>
      </w:r>
    </w:p>
    <w:p w14:paraId="16E89B74" w14:textId="68D29517" w:rsidR="004B14E5" w:rsidRPr="00645794" w:rsidRDefault="00645794" w:rsidP="00645794">
      <w:pPr>
        <w:rPr>
          <w:rFonts w:ascii="Times New Roman" w:hAnsi="Times New Roman" w:cs="Times New Roman"/>
          <w:sz w:val="24"/>
          <w:szCs w:val="24"/>
        </w:rPr>
      </w:pPr>
      <w:r>
        <w:rPr>
          <w:rFonts w:ascii="Times New Roman" w:hAnsi="Times New Roman" w:cs="Times New Roman"/>
          <w:sz w:val="24"/>
          <w:szCs w:val="24"/>
        </w:rPr>
        <w:t>1</w:t>
      </w:r>
      <w:r w:rsidR="00D9395D">
        <w:rPr>
          <w:rFonts w:ascii="Times New Roman" w:hAnsi="Times New Roman" w:cs="Times New Roman"/>
          <w:sz w:val="24"/>
          <w:szCs w:val="24"/>
        </w:rPr>
        <w:t>20</w:t>
      </w:r>
      <w:r>
        <w:rPr>
          <w:rFonts w:ascii="Times New Roman" w:hAnsi="Times New Roman" w:cs="Times New Roman"/>
          <w:sz w:val="24"/>
          <w:szCs w:val="24"/>
        </w:rPr>
        <w:t>.</w:t>
      </w:r>
      <w:r>
        <w:rPr>
          <w:rFonts w:ascii="Times New Roman" w:hAnsi="Times New Roman" w:cs="Times New Roman"/>
          <w:sz w:val="24"/>
          <w:szCs w:val="24"/>
        </w:rPr>
        <w:tab/>
      </w:r>
      <w:r w:rsidR="004B14E5" w:rsidRPr="00645794">
        <w:rPr>
          <w:rFonts w:ascii="Times New Roman" w:hAnsi="Times New Roman" w:cs="Times New Roman"/>
          <w:sz w:val="24"/>
          <w:szCs w:val="24"/>
        </w:rPr>
        <w:t xml:space="preserve">The inevitable results of Defendant’s proposed construction of the </w:t>
      </w:r>
      <w:r>
        <w:rPr>
          <w:rFonts w:ascii="Times New Roman" w:hAnsi="Times New Roman" w:cs="Times New Roman"/>
          <w:sz w:val="24"/>
          <w:szCs w:val="24"/>
        </w:rPr>
        <w:t xml:space="preserve">concrete </w:t>
      </w:r>
      <w:r w:rsidR="004B14E5" w:rsidRPr="00645794">
        <w:rPr>
          <w:rFonts w:ascii="Times New Roman" w:hAnsi="Times New Roman" w:cs="Times New Roman"/>
          <w:sz w:val="24"/>
          <w:szCs w:val="24"/>
        </w:rPr>
        <w:t>plant</w:t>
      </w:r>
      <w:r>
        <w:rPr>
          <w:rFonts w:ascii="Times New Roman" w:hAnsi="Times New Roman" w:cs="Times New Roman"/>
          <w:sz w:val="24"/>
          <w:szCs w:val="24"/>
        </w:rPr>
        <w:t>, including</w:t>
      </w:r>
      <w:r w:rsidR="004B14E5" w:rsidRPr="00645794">
        <w:rPr>
          <w:rFonts w:ascii="Times New Roman" w:hAnsi="Times New Roman" w:cs="Times New Roman"/>
          <w:sz w:val="24"/>
          <w:szCs w:val="24"/>
        </w:rPr>
        <w:t xml:space="preserve"> </w:t>
      </w:r>
      <w:r w:rsidR="00D9395D">
        <w:rPr>
          <w:rFonts w:ascii="Times New Roman" w:hAnsi="Times New Roman" w:cs="Times New Roman"/>
          <w:sz w:val="24"/>
          <w:szCs w:val="24"/>
        </w:rPr>
        <w:t xml:space="preserve">inevitable </w:t>
      </w:r>
      <w:r w:rsidR="004B14E5" w:rsidRPr="00645794">
        <w:rPr>
          <w:rFonts w:ascii="Times New Roman" w:hAnsi="Times New Roman" w:cs="Times New Roman"/>
          <w:sz w:val="24"/>
          <w:szCs w:val="24"/>
        </w:rPr>
        <w:t>decreased property values, increased air pollution, increased noise pollution, increased light pollution, increased heavy truck traffic during late night and early morning hours, and increased surface water and groundwater pollution</w:t>
      </w:r>
      <w:r>
        <w:rPr>
          <w:rFonts w:ascii="Times New Roman" w:hAnsi="Times New Roman" w:cs="Times New Roman"/>
          <w:sz w:val="24"/>
          <w:szCs w:val="24"/>
        </w:rPr>
        <w:t>,</w:t>
      </w:r>
      <w:r w:rsidR="004B14E5" w:rsidRPr="00645794">
        <w:rPr>
          <w:rFonts w:ascii="Times New Roman" w:hAnsi="Times New Roman" w:cs="Times New Roman"/>
          <w:sz w:val="24"/>
          <w:szCs w:val="24"/>
        </w:rPr>
        <w:t xml:space="preserve"> all constitute an unreasonable invasion of each Plaintiff</w:t>
      </w:r>
      <w:r>
        <w:rPr>
          <w:rFonts w:ascii="Times New Roman" w:hAnsi="Times New Roman" w:cs="Times New Roman"/>
          <w:sz w:val="24"/>
          <w:szCs w:val="24"/>
        </w:rPr>
        <w:t>’</w:t>
      </w:r>
      <w:r w:rsidR="004B14E5" w:rsidRPr="00645794">
        <w:rPr>
          <w:rFonts w:ascii="Times New Roman" w:hAnsi="Times New Roman" w:cs="Times New Roman"/>
          <w:sz w:val="24"/>
          <w:szCs w:val="24"/>
        </w:rPr>
        <w:t>s</w:t>
      </w:r>
      <w:r w:rsidR="004B14E5" w:rsidRPr="00645794">
        <w:rPr>
          <w:rFonts w:ascii="Times New Roman" w:hAnsi="Times New Roman" w:cs="Times New Roman"/>
          <w:b/>
          <w:bCs/>
          <w:sz w:val="24"/>
          <w:szCs w:val="24"/>
        </w:rPr>
        <w:t xml:space="preserve"> </w:t>
      </w:r>
      <w:r w:rsidR="004B14E5" w:rsidRPr="00645794">
        <w:rPr>
          <w:rFonts w:ascii="Times New Roman" w:hAnsi="Times New Roman" w:cs="Times New Roman"/>
          <w:sz w:val="24"/>
          <w:szCs w:val="24"/>
        </w:rPr>
        <w:t xml:space="preserve">right of quiet enjoyment of their property in a </w:t>
      </w:r>
      <w:r w:rsidR="00BB14FA">
        <w:rPr>
          <w:rFonts w:ascii="Times New Roman" w:hAnsi="Times New Roman" w:cs="Times New Roman"/>
          <w:sz w:val="24"/>
          <w:szCs w:val="24"/>
        </w:rPr>
        <w:t xml:space="preserve">predominantly </w:t>
      </w:r>
      <w:r w:rsidR="004B14E5" w:rsidRPr="00645794">
        <w:rPr>
          <w:rFonts w:ascii="Times New Roman" w:hAnsi="Times New Roman" w:cs="Times New Roman"/>
          <w:sz w:val="24"/>
          <w:szCs w:val="24"/>
        </w:rPr>
        <w:t xml:space="preserve">residential locality. </w:t>
      </w:r>
    </w:p>
    <w:p w14:paraId="49F2DF8B" w14:textId="4C57E08F" w:rsidR="004B14E5" w:rsidRPr="00645794" w:rsidRDefault="00645794" w:rsidP="00645794">
      <w:pPr>
        <w:rPr>
          <w:rFonts w:ascii="Times New Roman" w:hAnsi="Times New Roman" w:cs="Times New Roman"/>
          <w:sz w:val="24"/>
          <w:szCs w:val="24"/>
        </w:rPr>
      </w:pPr>
      <w:r>
        <w:rPr>
          <w:rFonts w:ascii="Times New Roman" w:hAnsi="Times New Roman" w:cs="Times New Roman"/>
          <w:sz w:val="24"/>
          <w:szCs w:val="24"/>
        </w:rPr>
        <w:t>12</w:t>
      </w:r>
      <w:r w:rsidR="00BB14FA">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sidR="004B14E5" w:rsidRPr="00645794">
        <w:rPr>
          <w:rFonts w:ascii="Times New Roman" w:hAnsi="Times New Roman" w:cs="Times New Roman"/>
          <w:sz w:val="24"/>
          <w:szCs w:val="24"/>
        </w:rPr>
        <w:t xml:space="preserve">The decreased property values, increased air pollution, increased noise pollution, increased light pollution, increased heavy truck traffic during late night and early morning hours, </w:t>
      </w:r>
      <w:r w:rsidR="004B14E5" w:rsidRPr="00645794">
        <w:rPr>
          <w:rFonts w:ascii="Times New Roman" w:hAnsi="Times New Roman" w:cs="Times New Roman"/>
          <w:sz w:val="24"/>
          <w:szCs w:val="24"/>
        </w:rPr>
        <w:lastRenderedPageBreak/>
        <w:t>and increased surface water and groundwater pollution constitute an unreasonable invasion of each Plaintiff</w:t>
      </w:r>
      <w:r>
        <w:rPr>
          <w:rFonts w:ascii="Times New Roman" w:hAnsi="Times New Roman" w:cs="Times New Roman"/>
          <w:sz w:val="24"/>
          <w:szCs w:val="24"/>
        </w:rPr>
        <w:t>’</w:t>
      </w:r>
      <w:r w:rsidR="004B14E5" w:rsidRPr="00645794">
        <w:rPr>
          <w:rFonts w:ascii="Times New Roman" w:hAnsi="Times New Roman" w:cs="Times New Roman"/>
          <w:sz w:val="24"/>
          <w:szCs w:val="24"/>
        </w:rPr>
        <w:t xml:space="preserve">s right of quiet enjoyment of their property in a rural locality. </w:t>
      </w:r>
    </w:p>
    <w:p w14:paraId="69A7784C" w14:textId="238F6662" w:rsidR="004B14E5" w:rsidRPr="00645794" w:rsidRDefault="00645794" w:rsidP="00645794">
      <w:pPr>
        <w:rPr>
          <w:rFonts w:ascii="Times New Roman" w:hAnsi="Times New Roman" w:cs="Times New Roman"/>
          <w:sz w:val="24"/>
          <w:szCs w:val="24"/>
        </w:rPr>
      </w:pPr>
      <w:r>
        <w:rPr>
          <w:rFonts w:ascii="Times New Roman" w:hAnsi="Times New Roman" w:cs="Times New Roman"/>
          <w:sz w:val="24"/>
          <w:szCs w:val="24"/>
        </w:rPr>
        <w:t>12</w:t>
      </w:r>
      <w:r w:rsidR="00BB14FA">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rPr>
        <w:tab/>
      </w:r>
      <w:r w:rsidR="004B14E5" w:rsidRPr="00645794">
        <w:rPr>
          <w:rFonts w:ascii="Times New Roman" w:hAnsi="Times New Roman" w:cs="Times New Roman"/>
          <w:sz w:val="24"/>
          <w:szCs w:val="24"/>
        </w:rPr>
        <w:t xml:space="preserve">For those Plaintiffs who suffer from medical conditions adversely affected by </w:t>
      </w:r>
      <w:r w:rsidR="00BB14FA">
        <w:rPr>
          <w:rFonts w:ascii="Times New Roman" w:hAnsi="Times New Roman" w:cs="Times New Roman"/>
          <w:sz w:val="24"/>
          <w:szCs w:val="24"/>
        </w:rPr>
        <w:t xml:space="preserve">fugitive </w:t>
      </w:r>
      <w:r w:rsidR="004B14E5" w:rsidRPr="00645794">
        <w:rPr>
          <w:rFonts w:ascii="Times New Roman" w:hAnsi="Times New Roman" w:cs="Times New Roman"/>
          <w:sz w:val="24"/>
          <w:szCs w:val="24"/>
        </w:rPr>
        <w:t>dust, the increase in air pollution will be an unreasonable invasion of those Plaintiffs’ interests because the harm is significant and greater than an ordinary person should reasonably be required to bear without compensation.</w:t>
      </w:r>
    </w:p>
    <w:p w14:paraId="5BC00AE8" w14:textId="7A5D665F" w:rsidR="00137072" w:rsidRDefault="00645794" w:rsidP="00137072">
      <w:pPr>
        <w:rPr>
          <w:rFonts w:ascii="Times New Roman" w:hAnsi="Times New Roman" w:cs="Times New Roman"/>
          <w:sz w:val="24"/>
          <w:szCs w:val="24"/>
        </w:rPr>
      </w:pPr>
      <w:r>
        <w:rPr>
          <w:rFonts w:ascii="Times New Roman" w:hAnsi="Times New Roman" w:cs="Times New Roman"/>
          <w:sz w:val="24"/>
          <w:szCs w:val="24"/>
        </w:rPr>
        <w:t>12</w:t>
      </w:r>
      <w:r w:rsidR="00BB14FA">
        <w:rPr>
          <w:rFonts w:ascii="Times New Roman" w:hAnsi="Times New Roman" w:cs="Times New Roman"/>
          <w:sz w:val="24"/>
          <w:szCs w:val="24"/>
        </w:rPr>
        <w:t>3</w:t>
      </w:r>
      <w:r>
        <w:rPr>
          <w:rFonts w:ascii="Times New Roman" w:hAnsi="Times New Roman" w:cs="Times New Roman"/>
          <w:sz w:val="24"/>
          <w:szCs w:val="24"/>
        </w:rPr>
        <w:t>.</w:t>
      </w:r>
      <w:r>
        <w:rPr>
          <w:rFonts w:ascii="Times New Roman" w:hAnsi="Times New Roman" w:cs="Times New Roman"/>
          <w:sz w:val="24"/>
          <w:szCs w:val="24"/>
        </w:rPr>
        <w:tab/>
      </w:r>
      <w:r w:rsidR="004B14E5" w:rsidRPr="00645794">
        <w:rPr>
          <w:rFonts w:ascii="Times New Roman" w:hAnsi="Times New Roman" w:cs="Times New Roman"/>
          <w:sz w:val="24"/>
          <w:szCs w:val="24"/>
        </w:rPr>
        <w:t xml:space="preserve">Further, Defendant’s proposed construction and operation of the plant is unreasonable because the locality is particularly well-suited for individuals whose medical conditions improve with clean air </w:t>
      </w:r>
      <w:r w:rsidR="000A3B2D">
        <w:rPr>
          <w:rFonts w:ascii="Times New Roman" w:hAnsi="Times New Roman" w:cs="Times New Roman"/>
          <w:sz w:val="24"/>
          <w:szCs w:val="24"/>
        </w:rPr>
        <w:t xml:space="preserve">and the locality is </w:t>
      </w:r>
      <w:r w:rsidR="00BB14FA">
        <w:rPr>
          <w:rFonts w:ascii="Times New Roman" w:hAnsi="Times New Roman" w:cs="Times New Roman"/>
          <w:sz w:val="24"/>
          <w:szCs w:val="24"/>
        </w:rPr>
        <w:t xml:space="preserve">particularly unsuited for a </w:t>
      </w:r>
      <w:r w:rsidR="00C77691">
        <w:rPr>
          <w:rFonts w:ascii="Times New Roman" w:hAnsi="Times New Roman" w:cs="Times New Roman"/>
          <w:sz w:val="24"/>
          <w:szCs w:val="24"/>
        </w:rPr>
        <w:t xml:space="preserve">concrete </w:t>
      </w:r>
      <w:r w:rsidR="00BB14FA">
        <w:rPr>
          <w:rFonts w:ascii="Times New Roman" w:hAnsi="Times New Roman" w:cs="Times New Roman"/>
          <w:sz w:val="24"/>
          <w:szCs w:val="24"/>
        </w:rPr>
        <w:t xml:space="preserve">batch </w:t>
      </w:r>
      <w:r w:rsidR="004B14E5" w:rsidRPr="00645794">
        <w:rPr>
          <w:rFonts w:ascii="Times New Roman" w:hAnsi="Times New Roman" w:cs="Times New Roman"/>
          <w:sz w:val="24"/>
          <w:szCs w:val="24"/>
        </w:rPr>
        <w:t xml:space="preserve">plant. </w:t>
      </w:r>
    </w:p>
    <w:p w14:paraId="5964EF5D" w14:textId="7F3FCF6F" w:rsidR="004B14E5" w:rsidRPr="00137072" w:rsidRDefault="00137072" w:rsidP="00137072">
      <w:pPr>
        <w:rPr>
          <w:rFonts w:ascii="Times New Roman" w:hAnsi="Times New Roman" w:cs="Times New Roman"/>
          <w:sz w:val="24"/>
          <w:szCs w:val="24"/>
        </w:rPr>
      </w:pPr>
      <w:r>
        <w:rPr>
          <w:rFonts w:ascii="Times New Roman" w:hAnsi="Times New Roman" w:cs="Times New Roman"/>
          <w:sz w:val="24"/>
          <w:szCs w:val="24"/>
        </w:rPr>
        <w:t>12</w:t>
      </w:r>
      <w:r w:rsidR="00BB14FA">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sidR="004B14E5" w:rsidRPr="00137072">
        <w:rPr>
          <w:rFonts w:ascii="Times New Roman" w:hAnsi="Times New Roman" w:cs="Times New Roman"/>
          <w:sz w:val="24"/>
          <w:szCs w:val="24"/>
        </w:rPr>
        <w:t xml:space="preserve">For those Plaintiffs who are engaged in agricultural activities on their properties, the anticipated air and water pollution created by Defendant’s proposed construction and operation of the </w:t>
      </w:r>
      <w:r w:rsidR="00C77691">
        <w:rPr>
          <w:rFonts w:ascii="Times New Roman" w:hAnsi="Times New Roman" w:cs="Times New Roman"/>
          <w:sz w:val="24"/>
          <w:szCs w:val="24"/>
        </w:rPr>
        <w:t xml:space="preserve">concrete batch </w:t>
      </w:r>
      <w:r w:rsidR="004B14E5" w:rsidRPr="00137072">
        <w:rPr>
          <w:rFonts w:ascii="Times New Roman" w:hAnsi="Times New Roman" w:cs="Times New Roman"/>
          <w:sz w:val="24"/>
          <w:szCs w:val="24"/>
        </w:rPr>
        <w:t xml:space="preserve">plant is unreasonable because the harm is significant and greater than an ordinary person should be required to bear without compensation.  </w:t>
      </w:r>
    </w:p>
    <w:p w14:paraId="71617B57" w14:textId="4E885834" w:rsidR="004B14E5" w:rsidRPr="00137072" w:rsidRDefault="00137072" w:rsidP="00137072">
      <w:pPr>
        <w:rPr>
          <w:rFonts w:ascii="Times New Roman" w:hAnsi="Times New Roman" w:cs="Times New Roman"/>
          <w:sz w:val="24"/>
          <w:szCs w:val="24"/>
        </w:rPr>
      </w:pPr>
      <w:r>
        <w:rPr>
          <w:rFonts w:ascii="Times New Roman" w:hAnsi="Times New Roman" w:cs="Times New Roman"/>
          <w:sz w:val="24"/>
          <w:szCs w:val="24"/>
        </w:rPr>
        <w:t>12</w:t>
      </w:r>
      <w:r w:rsidR="00BB14FA">
        <w:rPr>
          <w:rFonts w:ascii="Times New Roman" w:hAnsi="Times New Roman" w:cs="Times New Roman"/>
          <w:sz w:val="24"/>
          <w:szCs w:val="24"/>
        </w:rPr>
        <w:t>5</w:t>
      </w:r>
      <w:r>
        <w:rPr>
          <w:rFonts w:ascii="Times New Roman" w:hAnsi="Times New Roman" w:cs="Times New Roman"/>
          <w:sz w:val="24"/>
          <w:szCs w:val="24"/>
        </w:rPr>
        <w:t>.</w:t>
      </w:r>
      <w:r>
        <w:rPr>
          <w:rFonts w:ascii="Times New Roman" w:hAnsi="Times New Roman" w:cs="Times New Roman"/>
          <w:sz w:val="24"/>
          <w:szCs w:val="24"/>
        </w:rPr>
        <w:tab/>
      </w:r>
      <w:r w:rsidR="004B14E5" w:rsidRPr="00137072">
        <w:rPr>
          <w:rFonts w:ascii="Times New Roman" w:hAnsi="Times New Roman" w:cs="Times New Roman"/>
          <w:sz w:val="24"/>
          <w:szCs w:val="24"/>
        </w:rPr>
        <w:t xml:space="preserve">Further, Defendant’s proposed construction and operation of the plant is unreasonable because the locality is particularly well-suited for agriculture and Defendant’s proposed plant is particularly unsuited for the </w:t>
      </w:r>
      <w:r>
        <w:rPr>
          <w:rFonts w:ascii="Times New Roman" w:hAnsi="Times New Roman" w:cs="Times New Roman"/>
          <w:sz w:val="24"/>
          <w:szCs w:val="24"/>
        </w:rPr>
        <w:t xml:space="preserve">character of the </w:t>
      </w:r>
      <w:r w:rsidR="004B14E5" w:rsidRPr="00137072">
        <w:rPr>
          <w:rFonts w:ascii="Times New Roman" w:hAnsi="Times New Roman" w:cs="Times New Roman"/>
          <w:sz w:val="24"/>
          <w:szCs w:val="24"/>
        </w:rPr>
        <w:t>locality.</w:t>
      </w:r>
    </w:p>
    <w:p w14:paraId="5D8F1924" w14:textId="442A5E37" w:rsidR="004B14E5" w:rsidRPr="00137072" w:rsidRDefault="00137072" w:rsidP="00137072">
      <w:pPr>
        <w:rPr>
          <w:rFonts w:ascii="Times New Roman" w:hAnsi="Times New Roman" w:cs="Times New Roman"/>
          <w:sz w:val="24"/>
          <w:szCs w:val="24"/>
        </w:rPr>
      </w:pPr>
      <w:r>
        <w:rPr>
          <w:rFonts w:ascii="Times New Roman" w:hAnsi="Times New Roman" w:cs="Times New Roman"/>
          <w:sz w:val="24"/>
          <w:szCs w:val="24"/>
        </w:rPr>
        <w:t>12</w:t>
      </w:r>
      <w:r w:rsidR="00BB14FA">
        <w:rPr>
          <w:rFonts w:ascii="Times New Roman" w:hAnsi="Times New Roman" w:cs="Times New Roman"/>
          <w:sz w:val="24"/>
          <w:szCs w:val="24"/>
        </w:rPr>
        <w:t>6</w:t>
      </w:r>
      <w:r>
        <w:rPr>
          <w:rFonts w:ascii="Times New Roman" w:hAnsi="Times New Roman" w:cs="Times New Roman"/>
          <w:sz w:val="24"/>
          <w:szCs w:val="24"/>
        </w:rPr>
        <w:t>.</w:t>
      </w:r>
      <w:r>
        <w:rPr>
          <w:rFonts w:ascii="Times New Roman" w:hAnsi="Times New Roman" w:cs="Times New Roman"/>
          <w:sz w:val="24"/>
          <w:szCs w:val="24"/>
        </w:rPr>
        <w:tab/>
      </w:r>
      <w:r w:rsidR="004B14E5" w:rsidRPr="00137072">
        <w:rPr>
          <w:rFonts w:ascii="Times New Roman" w:hAnsi="Times New Roman" w:cs="Times New Roman"/>
          <w:sz w:val="24"/>
          <w:szCs w:val="24"/>
        </w:rPr>
        <w:t xml:space="preserve">For those Plaintiffs who live </w:t>
      </w:r>
      <w:r>
        <w:rPr>
          <w:rFonts w:ascii="Times New Roman" w:hAnsi="Times New Roman" w:cs="Times New Roman"/>
          <w:sz w:val="24"/>
          <w:szCs w:val="24"/>
        </w:rPr>
        <w:t xml:space="preserve">close </w:t>
      </w:r>
      <w:r w:rsidR="004B14E5" w:rsidRPr="00137072">
        <w:rPr>
          <w:rFonts w:ascii="Times New Roman" w:hAnsi="Times New Roman" w:cs="Times New Roman"/>
          <w:sz w:val="24"/>
          <w:szCs w:val="24"/>
        </w:rPr>
        <w:t xml:space="preserve">enough to Highway 220 to </w:t>
      </w:r>
      <w:r>
        <w:rPr>
          <w:rFonts w:ascii="Times New Roman" w:hAnsi="Times New Roman" w:cs="Times New Roman"/>
          <w:sz w:val="24"/>
          <w:szCs w:val="24"/>
        </w:rPr>
        <w:t xml:space="preserve">encounter, </w:t>
      </w:r>
      <w:r w:rsidR="004B14E5" w:rsidRPr="00137072">
        <w:rPr>
          <w:rFonts w:ascii="Times New Roman" w:hAnsi="Times New Roman" w:cs="Times New Roman"/>
          <w:sz w:val="24"/>
          <w:szCs w:val="24"/>
        </w:rPr>
        <w:t xml:space="preserve">hear and </w:t>
      </w:r>
      <w:r w:rsidR="000A3B2D">
        <w:rPr>
          <w:rFonts w:ascii="Times New Roman" w:hAnsi="Times New Roman" w:cs="Times New Roman"/>
          <w:sz w:val="24"/>
          <w:szCs w:val="24"/>
        </w:rPr>
        <w:t>observe</w:t>
      </w:r>
      <w:r w:rsidR="004B14E5" w:rsidRPr="00137072">
        <w:rPr>
          <w:rFonts w:ascii="Times New Roman" w:hAnsi="Times New Roman" w:cs="Times New Roman"/>
          <w:sz w:val="24"/>
          <w:szCs w:val="24"/>
        </w:rPr>
        <w:t xml:space="preserve"> truck traffic, Defendant’s proposal to increase truck traffic, including operations beginning at 3</w:t>
      </w:r>
      <w:r>
        <w:rPr>
          <w:rFonts w:ascii="Times New Roman" w:hAnsi="Times New Roman" w:cs="Times New Roman"/>
          <w:sz w:val="24"/>
          <w:szCs w:val="24"/>
        </w:rPr>
        <w:t>:00</w:t>
      </w:r>
      <w:r w:rsidR="004B14E5" w:rsidRPr="00137072">
        <w:rPr>
          <w:rFonts w:ascii="Times New Roman" w:hAnsi="Times New Roman" w:cs="Times New Roman"/>
          <w:sz w:val="24"/>
          <w:szCs w:val="24"/>
        </w:rPr>
        <w:t xml:space="preserve"> </w:t>
      </w:r>
      <w:r w:rsidR="00C437E8" w:rsidRPr="00137072">
        <w:rPr>
          <w:rFonts w:ascii="Times New Roman" w:hAnsi="Times New Roman" w:cs="Times New Roman"/>
          <w:sz w:val="24"/>
          <w:szCs w:val="24"/>
        </w:rPr>
        <w:t>a.m.</w:t>
      </w:r>
      <w:r w:rsidR="004B14E5" w:rsidRPr="00137072">
        <w:rPr>
          <w:rFonts w:ascii="Times New Roman" w:hAnsi="Times New Roman" w:cs="Times New Roman"/>
          <w:sz w:val="24"/>
          <w:szCs w:val="24"/>
        </w:rPr>
        <w:t>, will constitute an unreasonable invasion of those Plaintiffs</w:t>
      </w:r>
      <w:r>
        <w:rPr>
          <w:rFonts w:ascii="Times New Roman" w:hAnsi="Times New Roman" w:cs="Times New Roman"/>
          <w:sz w:val="24"/>
          <w:szCs w:val="24"/>
        </w:rPr>
        <w:t>’</w:t>
      </w:r>
      <w:r w:rsidR="004B14E5" w:rsidRPr="00137072">
        <w:rPr>
          <w:rFonts w:ascii="Times New Roman" w:hAnsi="Times New Roman" w:cs="Times New Roman"/>
          <w:sz w:val="24"/>
          <w:szCs w:val="24"/>
        </w:rPr>
        <w:t xml:space="preserve"> interests because the harm is significant and greater than an ordinary person should reasonably be required to bear without compensation.</w:t>
      </w:r>
    </w:p>
    <w:p w14:paraId="0B1F5CBD" w14:textId="06DAF8BC" w:rsidR="004B14E5" w:rsidRPr="00137072" w:rsidRDefault="00137072" w:rsidP="00137072">
      <w:pPr>
        <w:rPr>
          <w:rFonts w:ascii="Times New Roman" w:hAnsi="Times New Roman" w:cs="Times New Roman"/>
          <w:sz w:val="24"/>
          <w:szCs w:val="24"/>
        </w:rPr>
      </w:pPr>
      <w:r>
        <w:rPr>
          <w:rFonts w:ascii="Times New Roman" w:hAnsi="Times New Roman" w:cs="Times New Roman"/>
          <w:sz w:val="24"/>
          <w:szCs w:val="24"/>
        </w:rPr>
        <w:lastRenderedPageBreak/>
        <w:t>1</w:t>
      </w:r>
      <w:r w:rsidR="001F1AB6">
        <w:rPr>
          <w:rFonts w:ascii="Times New Roman" w:hAnsi="Times New Roman" w:cs="Times New Roman"/>
          <w:sz w:val="24"/>
          <w:szCs w:val="24"/>
        </w:rPr>
        <w:t>2</w:t>
      </w:r>
      <w:r w:rsidR="00BB14FA">
        <w:rPr>
          <w:rFonts w:ascii="Times New Roman" w:hAnsi="Times New Roman" w:cs="Times New Roman"/>
          <w:sz w:val="24"/>
          <w:szCs w:val="24"/>
        </w:rPr>
        <w:t>7</w:t>
      </w:r>
      <w:r>
        <w:rPr>
          <w:rFonts w:ascii="Times New Roman" w:hAnsi="Times New Roman" w:cs="Times New Roman"/>
          <w:sz w:val="24"/>
          <w:szCs w:val="24"/>
        </w:rPr>
        <w:t>.</w:t>
      </w:r>
      <w:r>
        <w:rPr>
          <w:rFonts w:ascii="Times New Roman" w:hAnsi="Times New Roman" w:cs="Times New Roman"/>
          <w:sz w:val="24"/>
          <w:szCs w:val="24"/>
        </w:rPr>
        <w:tab/>
      </w:r>
      <w:r w:rsidR="004B14E5" w:rsidRPr="00137072">
        <w:rPr>
          <w:rFonts w:ascii="Times New Roman" w:hAnsi="Times New Roman" w:cs="Times New Roman"/>
          <w:sz w:val="24"/>
          <w:szCs w:val="24"/>
        </w:rPr>
        <w:t xml:space="preserve">For those Plaintiffs who </w:t>
      </w:r>
      <w:r>
        <w:rPr>
          <w:rFonts w:ascii="Times New Roman" w:hAnsi="Times New Roman" w:cs="Times New Roman"/>
          <w:sz w:val="24"/>
          <w:szCs w:val="24"/>
        </w:rPr>
        <w:t xml:space="preserve">engage in the </w:t>
      </w:r>
      <w:r w:rsidR="004B14E5" w:rsidRPr="00137072">
        <w:rPr>
          <w:rFonts w:ascii="Times New Roman" w:hAnsi="Times New Roman" w:cs="Times New Roman"/>
          <w:sz w:val="24"/>
          <w:szCs w:val="24"/>
        </w:rPr>
        <w:t>wildlife and nature viewing</w:t>
      </w:r>
      <w:r>
        <w:rPr>
          <w:rFonts w:ascii="Times New Roman" w:hAnsi="Times New Roman" w:cs="Times New Roman"/>
          <w:sz w:val="24"/>
          <w:szCs w:val="24"/>
        </w:rPr>
        <w:t xml:space="preserve"> on their property</w:t>
      </w:r>
      <w:r w:rsidR="004B14E5" w:rsidRPr="00137072">
        <w:rPr>
          <w:rFonts w:ascii="Times New Roman" w:hAnsi="Times New Roman" w:cs="Times New Roman"/>
          <w:sz w:val="24"/>
          <w:szCs w:val="24"/>
        </w:rPr>
        <w:t xml:space="preserve">, Defendant’s proposed construction and operation of the </w:t>
      </w:r>
      <w:r w:rsidR="00C77691">
        <w:rPr>
          <w:rFonts w:ascii="Times New Roman" w:hAnsi="Times New Roman" w:cs="Times New Roman"/>
          <w:sz w:val="24"/>
          <w:szCs w:val="24"/>
        </w:rPr>
        <w:t xml:space="preserve">concrete batch </w:t>
      </w:r>
      <w:r w:rsidR="004B14E5" w:rsidRPr="00137072">
        <w:rPr>
          <w:rFonts w:ascii="Times New Roman" w:hAnsi="Times New Roman" w:cs="Times New Roman"/>
          <w:sz w:val="24"/>
          <w:szCs w:val="24"/>
        </w:rPr>
        <w:t xml:space="preserve">plant is unreasonable because the locality is particularly well-suited for that purpose and Defendant’s proposed </w:t>
      </w:r>
      <w:r w:rsidR="00C77691">
        <w:rPr>
          <w:rFonts w:ascii="Times New Roman" w:hAnsi="Times New Roman" w:cs="Times New Roman"/>
          <w:sz w:val="24"/>
          <w:szCs w:val="24"/>
        </w:rPr>
        <w:t xml:space="preserve">concrete batch </w:t>
      </w:r>
      <w:r w:rsidR="004B14E5" w:rsidRPr="00137072">
        <w:rPr>
          <w:rFonts w:ascii="Times New Roman" w:hAnsi="Times New Roman" w:cs="Times New Roman"/>
          <w:sz w:val="24"/>
          <w:szCs w:val="24"/>
        </w:rPr>
        <w:t xml:space="preserve">plant is particularly unsuited for the </w:t>
      </w:r>
      <w:r>
        <w:rPr>
          <w:rFonts w:ascii="Times New Roman" w:hAnsi="Times New Roman" w:cs="Times New Roman"/>
          <w:sz w:val="24"/>
          <w:szCs w:val="24"/>
        </w:rPr>
        <w:t xml:space="preserve">characteristics of the </w:t>
      </w:r>
      <w:r w:rsidR="004B14E5" w:rsidRPr="00137072">
        <w:rPr>
          <w:rFonts w:ascii="Times New Roman" w:hAnsi="Times New Roman" w:cs="Times New Roman"/>
          <w:sz w:val="24"/>
          <w:szCs w:val="24"/>
        </w:rPr>
        <w:t xml:space="preserve">locality. </w:t>
      </w:r>
    </w:p>
    <w:p w14:paraId="3776E6D9" w14:textId="70CD2236" w:rsidR="00137072" w:rsidRDefault="00137072" w:rsidP="00137072">
      <w:pPr>
        <w:rPr>
          <w:rFonts w:ascii="Times New Roman" w:hAnsi="Times New Roman" w:cs="Times New Roman"/>
          <w:sz w:val="24"/>
          <w:szCs w:val="24"/>
        </w:rPr>
      </w:pPr>
      <w:r>
        <w:rPr>
          <w:rFonts w:ascii="Times New Roman" w:hAnsi="Times New Roman" w:cs="Times New Roman"/>
          <w:sz w:val="24"/>
          <w:szCs w:val="24"/>
        </w:rPr>
        <w:t>1</w:t>
      </w:r>
      <w:r w:rsidR="001F1AB6">
        <w:rPr>
          <w:rFonts w:ascii="Times New Roman" w:hAnsi="Times New Roman" w:cs="Times New Roman"/>
          <w:sz w:val="24"/>
          <w:szCs w:val="24"/>
        </w:rPr>
        <w:t>2</w:t>
      </w:r>
      <w:r w:rsidR="00BB14FA">
        <w:rPr>
          <w:rFonts w:ascii="Times New Roman" w:hAnsi="Times New Roman" w:cs="Times New Roman"/>
          <w:sz w:val="24"/>
          <w:szCs w:val="24"/>
        </w:rPr>
        <w:t>8</w:t>
      </w:r>
      <w:r>
        <w:rPr>
          <w:rFonts w:ascii="Times New Roman" w:hAnsi="Times New Roman" w:cs="Times New Roman"/>
          <w:sz w:val="24"/>
          <w:szCs w:val="24"/>
        </w:rPr>
        <w:t>.</w:t>
      </w:r>
      <w:r>
        <w:rPr>
          <w:rFonts w:ascii="Times New Roman" w:hAnsi="Times New Roman" w:cs="Times New Roman"/>
          <w:sz w:val="24"/>
          <w:szCs w:val="24"/>
        </w:rPr>
        <w:tab/>
      </w:r>
      <w:r w:rsidR="004B14E5" w:rsidRPr="00137072">
        <w:rPr>
          <w:rFonts w:ascii="Times New Roman" w:hAnsi="Times New Roman" w:cs="Times New Roman"/>
          <w:sz w:val="24"/>
          <w:szCs w:val="24"/>
        </w:rPr>
        <w:t xml:space="preserve">For those Plaintiffs who use their property for </w:t>
      </w:r>
      <w:r w:rsidR="00F90704" w:rsidRPr="00137072">
        <w:rPr>
          <w:rFonts w:ascii="Times New Roman" w:hAnsi="Times New Roman" w:cs="Times New Roman"/>
          <w:sz w:val="24"/>
          <w:szCs w:val="24"/>
        </w:rPr>
        <w:t>star gazing</w:t>
      </w:r>
      <w:r>
        <w:rPr>
          <w:rFonts w:ascii="Times New Roman" w:hAnsi="Times New Roman" w:cs="Times New Roman"/>
          <w:sz w:val="24"/>
          <w:szCs w:val="24"/>
        </w:rPr>
        <w:t xml:space="preserve"> and </w:t>
      </w:r>
      <w:r w:rsidR="004B14E5" w:rsidRPr="00137072">
        <w:rPr>
          <w:rFonts w:ascii="Times New Roman" w:hAnsi="Times New Roman" w:cs="Times New Roman"/>
          <w:sz w:val="24"/>
          <w:szCs w:val="24"/>
        </w:rPr>
        <w:t xml:space="preserve">astronomy, Defendant’s proposed construction and operation of the </w:t>
      </w:r>
      <w:r w:rsidR="00C77691">
        <w:rPr>
          <w:rFonts w:ascii="Times New Roman" w:hAnsi="Times New Roman" w:cs="Times New Roman"/>
          <w:sz w:val="24"/>
          <w:szCs w:val="24"/>
        </w:rPr>
        <w:t xml:space="preserve">concrete batch </w:t>
      </w:r>
      <w:r w:rsidR="004B14E5" w:rsidRPr="00137072">
        <w:rPr>
          <w:rFonts w:ascii="Times New Roman" w:hAnsi="Times New Roman" w:cs="Times New Roman"/>
          <w:sz w:val="24"/>
          <w:szCs w:val="24"/>
        </w:rPr>
        <w:t xml:space="preserve">plant is unreasonable because the locality is particularly well-suited for that purpose and Defendant’s proposed plant </w:t>
      </w:r>
      <w:r>
        <w:rPr>
          <w:rFonts w:ascii="Times New Roman" w:hAnsi="Times New Roman" w:cs="Times New Roman"/>
          <w:sz w:val="24"/>
          <w:szCs w:val="24"/>
        </w:rPr>
        <w:t>will interfere with that activity.</w:t>
      </w:r>
    </w:p>
    <w:p w14:paraId="64BEC17C" w14:textId="232BCDBF" w:rsidR="00083542" w:rsidRPr="00137072" w:rsidRDefault="00137072" w:rsidP="00137072">
      <w:pPr>
        <w:rPr>
          <w:rFonts w:ascii="Times New Roman" w:hAnsi="Times New Roman" w:cs="Times New Roman"/>
          <w:sz w:val="24"/>
          <w:szCs w:val="24"/>
        </w:rPr>
      </w:pPr>
      <w:r>
        <w:rPr>
          <w:rFonts w:ascii="Times New Roman" w:hAnsi="Times New Roman" w:cs="Times New Roman"/>
          <w:sz w:val="24"/>
          <w:szCs w:val="24"/>
        </w:rPr>
        <w:t>1</w:t>
      </w:r>
      <w:r w:rsidR="001F1AB6">
        <w:rPr>
          <w:rFonts w:ascii="Times New Roman" w:hAnsi="Times New Roman" w:cs="Times New Roman"/>
          <w:sz w:val="24"/>
          <w:szCs w:val="24"/>
        </w:rPr>
        <w:t>2</w:t>
      </w:r>
      <w:r w:rsidR="00BB14FA">
        <w:rPr>
          <w:rFonts w:ascii="Times New Roman" w:hAnsi="Times New Roman" w:cs="Times New Roman"/>
          <w:sz w:val="24"/>
          <w:szCs w:val="24"/>
        </w:rPr>
        <w:t>9</w:t>
      </w:r>
      <w:r>
        <w:rPr>
          <w:rFonts w:ascii="Times New Roman" w:hAnsi="Times New Roman" w:cs="Times New Roman"/>
          <w:sz w:val="24"/>
          <w:szCs w:val="24"/>
        </w:rPr>
        <w:t>.</w:t>
      </w:r>
      <w:r>
        <w:rPr>
          <w:rFonts w:ascii="Times New Roman" w:hAnsi="Times New Roman" w:cs="Times New Roman"/>
          <w:sz w:val="24"/>
          <w:szCs w:val="24"/>
        </w:rPr>
        <w:tab/>
        <w:t xml:space="preserve">For the reasons set forth in paragraphs </w:t>
      </w:r>
      <w:r w:rsidR="00BB14FA">
        <w:rPr>
          <w:rFonts w:ascii="Times New Roman" w:hAnsi="Times New Roman" w:cs="Times New Roman"/>
          <w:sz w:val="24"/>
          <w:szCs w:val="24"/>
        </w:rPr>
        <w:t xml:space="preserve">117 – 127 </w:t>
      </w:r>
      <w:r>
        <w:rPr>
          <w:rFonts w:ascii="Times New Roman" w:hAnsi="Times New Roman" w:cs="Times New Roman"/>
          <w:sz w:val="24"/>
          <w:szCs w:val="24"/>
        </w:rPr>
        <w:t xml:space="preserve">above, </w:t>
      </w:r>
      <w:r w:rsidR="00C6028F">
        <w:rPr>
          <w:rFonts w:ascii="Times New Roman" w:hAnsi="Times New Roman" w:cs="Times New Roman"/>
          <w:sz w:val="24"/>
          <w:szCs w:val="24"/>
        </w:rPr>
        <w:t xml:space="preserve">each of which sets forth an independent basis establishing an anticipatory nuisance, </w:t>
      </w:r>
      <w:r w:rsidR="004B14E5" w:rsidRPr="00137072">
        <w:rPr>
          <w:rFonts w:ascii="Times New Roman" w:hAnsi="Times New Roman" w:cs="Times New Roman"/>
          <w:sz w:val="24"/>
          <w:szCs w:val="24"/>
        </w:rPr>
        <w:t xml:space="preserve">Defendant’s proposed construction and operation of the </w:t>
      </w:r>
      <w:r w:rsidR="00C77691">
        <w:rPr>
          <w:rFonts w:ascii="Times New Roman" w:hAnsi="Times New Roman" w:cs="Times New Roman"/>
          <w:sz w:val="24"/>
          <w:szCs w:val="24"/>
        </w:rPr>
        <w:t xml:space="preserve">concrete batch </w:t>
      </w:r>
      <w:r w:rsidR="004B14E5" w:rsidRPr="00137072">
        <w:rPr>
          <w:rFonts w:ascii="Times New Roman" w:hAnsi="Times New Roman" w:cs="Times New Roman"/>
          <w:sz w:val="24"/>
          <w:szCs w:val="24"/>
        </w:rPr>
        <w:t xml:space="preserve">plant </w:t>
      </w:r>
      <w:r w:rsidR="00C6028F">
        <w:rPr>
          <w:rFonts w:ascii="Times New Roman" w:hAnsi="Times New Roman" w:cs="Times New Roman"/>
          <w:sz w:val="24"/>
          <w:szCs w:val="24"/>
        </w:rPr>
        <w:t xml:space="preserve">will </w:t>
      </w:r>
      <w:r w:rsidR="004B14E5" w:rsidRPr="00137072">
        <w:rPr>
          <w:rFonts w:ascii="Times New Roman" w:hAnsi="Times New Roman" w:cs="Times New Roman"/>
          <w:sz w:val="24"/>
          <w:szCs w:val="24"/>
        </w:rPr>
        <w:t>constitute a</w:t>
      </w:r>
      <w:r w:rsidR="00BB14FA">
        <w:rPr>
          <w:rFonts w:ascii="Times New Roman" w:hAnsi="Times New Roman" w:cs="Times New Roman"/>
          <w:sz w:val="24"/>
          <w:szCs w:val="24"/>
        </w:rPr>
        <w:t xml:space="preserve"> </w:t>
      </w:r>
      <w:r w:rsidR="004B14E5" w:rsidRPr="00137072">
        <w:rPr>
          <w:rFonts w:ascii="Times New Roman" w:hAnsi="Times New Roman" w:cs="Times New Roman"/>
          <w:sz w:val="24"/>
          <w:szCs w:val="24"/>
        </w:rPr>
        <w:t xml:space="preserve">nuisance in fact </w:t>
      </w:r>
      <w:r w:rsidR="00C6028F">
        <w:rPr>
          <w:rFonts w:ascii="Times New Roman" w:hAnsi="Times New Roman" w:cs="Times New Roman"/>
          <w:sz w:val="24"/>
          <w:szCs w:val="24"/>
        </w:rPr>
        <w:t xml:space="preserve">as a result of </w:t>
      </w:r>
      <w:r w:rsidR="004B14E5" w:rsidRPr="00137072">
        <w:rPr>
          <w:rFonts w:ascii="Times New Roman" w:hAnsi="Times New Roman" w:cs="Times New Roman"/>
          <w:sz w:val="24"/>
          <w:szCs w:val="24"/>
        </w:rPr>
        <w:t xml:space="preserve">the substantial and objectively unreasonable invasion of Plaintiffs’ interests in the quiet use and enjoyment of their respective properties. </w:t>
      </w:r>
    </w:p>
    <w:p w14:paraId="67A51C20" w14:textId="6AE682FA" w:rsidR="004B14E5" w:rsidRPr="00D941AC" w:rsidRDefault="004B14E5" w:rsidP="00D941AC">
      <w:pPr>
        <w:rPr>
          <w:rFonts w:ascii="Times New Roman" w:hAnsi="Times New Roman" w:cs="Times New Roman"/>
          <w:sz w:val="24"/>
          <w:szCs w:val="24"/>
        </w:rPr>
      </w:pPr>
      <w:r w:rsidRPr="00D941AC">
        <w:rPr>
          <w:rFonts w:ascii="Times New Roman" w:hAnsi="Times New Roman" w:cs="Times New Roman"/>
          <w:sz w:val="24"/>
          <w:szCs w:val="24"/>
        </w:rPr>
        <w:t xml:space="preserve">WHEREFORE, Plaintiffs request </w:t>
      </w:r>
      <w:r w:rsidR="00D941AC">
        <w:rPr>
          <w:rFonts w:ascii="Times New Roman" w:hAnsi="Times New Roman" w:cs="Times New Roman"/>
          <w:sz w:val="24"/>
          <w:szCs w:val="24"/>
        </w:rPr>
        <w:t xml:space="preserve">judgment </w:t>
      </w:r>
      <w:r w:rsidRPr="00D941AC">
        <w:rPr>
          <w:rFonts w:ascii="Times New Roman" w:hAnsi="Times New Roman" w:cs="Times New Roman"/>
          <w:sz w:val="24"/>
          <w:szCs w:val="24"/>
        </w:rPr>
        <w:t>on Count I as follows:</w:t>
      </w:r>
    </w:p>
    <w:p w14:paraId="178CBAB4" w14:textId="055784A3" w:rsidR="00D941AC" w:rsidRDefault="00D941AC" w:rsidP="00D941AC">
      <w:pPr>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rPr>
        <w:tab/>
        <w:t xml:space="preserve">A declaration that the construction and operation of Defendant’s </w:t>
      </w:r>
      <w:r w:rsidR="00BB14FA">
        <w:rPr>
          <w:rFonts w:ascii="Times New Roman" w:hAnsi="Times New Roman" w:cs="Times New Roman"/>
          <w:sz w:val="24"/>
          <w:szCs w:val="24"/>
        </w:rPr>
        <w:t xml:space="preserve">proposed </w:t>
      </w:r>
      <w:r>
        <w:rPr>
          <w:rFonts w:ascii="Times New Roman" w:hAnsi="Times New Roman" w:cs="Times New Roman"/>
          <w:sz w:val="24"/>
          <w:szCs w:val="24"/>
        </w:rPr>
        <w:t xml:space="preserve">concrete batch plant at </w:t>
      </w:r>
      <w:r w:rsidR="00BB14FA">
        <w:rPr>
          <w:rFonts w:ascii="Times New Roman" w:hAnsi="Times New Roman" w:cs="Times New Roman"/>
          <w:sz w:val="24"/>
          <w:szCs w:val="24"/>
        </w:rPr>
        <w:t>Highway 220, approximately 0.35 miles east of the intersection with Highway 48, in Alto, New Mexico</w:t>
      </w:r>
      <w:r w:rsidR="00021F2E">
        <w:rPr>
          <w:rFonts w:ascii="Times New Roman" w:hAnsi="Times New Roman" w:cs="Times New Roman"/>
          <w:sz w:val="24"/>
          <w:szCs w:val="24"/>
        </w:rPr>
        <w:t>,</w:t>
      </w:r>
      <w:r w:rsidR="00704C1D">
        <w:rPr>
          <w:rFonts w:ascii="Times New Roman" w:hAnsi="Times New Roman" w:cs="Times New Roman"/>
          <w:sz w:val="24"/>
          <w:szCs w:val="24"/>
        </w:rPr>
        <w:t xml:space="preserve"> constitutes an anticipatory private nuisance with respect to Plaintiffs’ individual and collective property interests;</w:t>
      </w:r>
    </w:p>
    <w:p w14:paraId="2D1E3F9B" w14:textId="43B5E175" w:rsidR="00704C1D" w:rsidRDefault="000A3B2D" w:rsidP="00D941AC">
      <w:pPr>
        <w:rPr>
          <w:rFonts w:ascii="Times New Roman" w:hAnsi="Times New Roman" w:cs="Times New Roman"/>
          <w:sz w:val="24"/>
          <w:szCs w:val="24"/>
        </w:rPr>
      </w:pPr>
      <w:r>
        <w:rPr>
          <w:rFonts w:ascii="Times New Roman" w:hAnsi="Times New Roman" w:cs="Times New Roman"/>
          <w:sz w:val="24"/>
          <w:szCs w:val="24"/>
        </w:rPr>
        <w:t>B</w:t>
      </w:r>
      <w:r w:rsidR="00704C1D">
        <w:rPr>
          <w:rFonts w:ascii="Times New Roman" w:hAnsi="Times New Roman" w:cs="Times New Roman"/>
          <w:sz w:val="24"/>
          <w:szCs w:val="24"/>
        </w:rPr>
        <w:t>.</w:t>
      </w:r>
      <w:r w:rsidR="00704C1D">
        <w:rPr>
          <w:rFonts w:ascii="Times New Roman" w:hAnsi="Times New Roman" w:cs="Times New Roman"/>
          <w:sz w:val="24"/>
          <w:szCs w:val="24"/>
        </w:rPr>
        <w:tab/>
        <w:t xml:space="preserve">An award of damages in the event Defendant proceeds with any </w:t>
      </w:r>
      <w:r w:rsidR="00BB14FA">
        <w:rPr>
          <w:rFonts w:ascii="Times New Roman" w:hAnsi="Times New Roman" w:cs="Times New Roman"/>
          <w:sz w:val="24"/>
          <w:szCs w:val="24"/>
        </w:rPr>
        <w:t xml:space="preserve">aspect </w:t>
      </w:r>
      <w:r w:rsidR="00704C1D">
        <w:rPr>
          <w:rFonts w:ascii="Times New Roman" w:hAnsi="Times New Roman" w:cs="Times New Roman"/>
          <w:sz w:val="24"/>
          <w:szCs w:val="24"/>
        </w:rPr>
        <w:t xml:space="preserve">of the construction of the proposed </w:t>
      </w:r>
      <w:r w:rsidR="00C77691">
        <w:rPr>
          <w:rFonts w:ascii="Times New Roman" w:hAnsi="Times New Roman" w:cs="Times New Roman"/>
          <w:sz w:val="24"/>
          <w:szCs w:val="24"/>
        </w:rPr>
        <w:t xml:space="preserve">concrete </w:t>
      </w:r>
      <w:r w:rsidR="00704C1D">
        <w:rPr>
          <w:rFonts w:ascii="Times New Roman" w:hAnsi="Times New Roman" w:cs="Times New Roman"/>
          <w:sz w:val="24"/>
          <w:szCs w:val="24"/>
        </w:rPr>
        <w:t>batch plant, in an amount sufficient to compensate each Plaintiff for dim</w:t>
      </w:r>
      <w:r w:rsidR="003E1675">
        <w:rPr>
          <w:rFonts w:ascii="Times New Roman" w:hAnsi="Times New Roman" w:cs="Times New Roman"/>
          <w:sz w:val="24"/>
          <w:szCs w:val="24"/>
        </w:rPr>
        <w:t>i</w:t>
      </w:r>
      <w:r w:rsidR="00704C1D">
        <w:rPr>
          <w:rFonts w:ascii="Times New Roman" w:hAnsi="Times New Roman" w:cs="Times New Roman"/>
          <w:sz w:val="24"/>
          <w:szCs w:val="24"/>
        </w:rPr>
        <w:t>nution in value of their property</w:t>
      </w:r>
      <w:r w:rsidR="00BB14FA">
        <w:rPr>
          <w:rFonts w:ascii="Times New Roman" w:hAnsi="Times New Roman" w:cs="Times New Roman"/>
          <w:sz w:val="24"/>
          <w:szCs w:val="24"/>
        </w:rPr>
        <w:t xml:space="preserve">, together with </w:t>
      </w:r>
      <w:r w:rsidR="00704C1D">
        <w:rPr>
          <w:rFonts w:ascii="Times New Roman" w:hAnsi="Times New Roman" w:cs="Times New Roman"/>
          <w:sz w:val="24"/>
          <w:szCs w:val="24"/>
        </w:rPr>
        <w:t>all other general and special damages sustained; and</w:t>
      </w:r>
    </w:p>
    <w:p w14:paraId="10506674" w14:textId="4425A4DA" w:rsidR="00704C1D" w:rsidRDefault="000A3B2D" w:rsidP="00D941AC">
      <w:pPr>
        <w:rPr>
          <w:rFonts w:ascii="Times New Roman" w:hAnsi="Times New Roman" w:cs="Times New Roman"/>
          <w:sz w:val="24"/>
          <w:szCs w:val="24"/>
        </w:rPr>
      </w:pPr>
      <w:r>
        <w:rPr>
          <w:rFonts w:ascii="Times New Roman" w:hAnsi="Times New Roman" w:cs="Times New Roman"/>
          <w:sz w:val="24"/>
          <w:szCs w:val="24"/>
        </w:rPr>
        <w:t>C</w:t>
      </w:r>
      <w:r w:rsidR="00704C1D">
        <w:rPr>
          <w:rFonts w:ascii="Times New Roman" w:hAnsi="Times New Roman" w:cs="Times New Roman"/>
          <w:sz w:val="24"/>
          <w:szCs w:val="24"/>
        </w:rPr>
        <w:t>.</w:t>
      </w:r>
      <w:r w:rsidR="00704C1D">
        <w:rPr>
          <w:rFonts w:ascii="Times New Roman" w:hAnsi="Times New Roman" w:cs="Times New Roman"/>
          <w:sz w:val="24"/>
          <w:szCs w:val="24"/>
        </w:rPr>
        <w:tab/>
        <w:t>For costs and such other relief as the Court deems proper.</w:t>
      </w:r>
    </w:p>
    <w:p w14:paraId="565AF64A" w14:textId="5A9CBA92" w:rsidR="004B14E5" w:rsidRDefault="004B14E5" w:rsidP="001F1AB6">
      <w:pPr>
        <w:spacing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lastRenderedPageBreak/>
        <w:t>COUNT II</w:t>
      </w:r>
    </w:p>
    <w:p w14:paraId="15BB931A" w14:textId="703FAAB9" w:rsidR="001346F3" w:rsidRDefault="004B14E5" w:rsidP="001F1AB6">
      <w:pPr>
        <w:spacing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Preliminary and Permanent Injunctive Relief</w:t>
      </w:r>
    </w:p>
    <w:p w14:paraId="55857603" w14:textId="77777777" w:rsidR="001F1AB6" w:rsidRDefault="001F1AB6" w:rsidP="001F1AB6">
      <w:pPr>
        <w:spacing w:line="240" w:lineRule="auto"/>
        <w:ind w:firstLine="0"/>
        <w:jc w:val="center"/>
        <w:rPr>
          <w:rFonts w:ascii="Times New Roman" w:hAnsi="Times New Roman" w:cs="Times New Roman"/>
          <w:b/>
          <w:bCs/>
          <w:sz w:val="24"/>
          <w:szCs w:val="24"/>
        </w:rPr>
      </w:pPr>
    </w:p>
    <w:p w14:paraId="2CEB6A8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452375F"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3F119D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D9D906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7CFC176"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E2AD807"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23D8E4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F72842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EFA8C3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CC76CF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0C9869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0FDAC9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8810E9F"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DED423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1DFAEC7"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88159F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7460A0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38B78B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724C78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ACB3C6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FD268E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472335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D78368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27E4C19"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DC256C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36C7F0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467E1D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814A02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DDC47B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E776102"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18090D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831426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700FDD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C1B8F2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38892B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D2EA358"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78FC3F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723F54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4AD20F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866FE2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6017F28"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5627EA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CC2687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495A5E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2DE1C56"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79B38D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9FC089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C35C5CF"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3FCDC1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1897632"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CEC4B5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808FE1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139028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D53080F"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A62EE8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D49D62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DEB03D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2D95AD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7F35C3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021D2E8"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FB144D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A5B6926"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6E85A7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93068A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C1003E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3AFAA67"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D5D914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55D14C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E2345F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0128AC2"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2CCB92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FEA59F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A0C543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B511B2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583AB0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766B48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5AE339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4B1C30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514EDC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57249B9"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678D882"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2310B9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F37B23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1A3A7E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E9BA62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32FAC02"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AE0105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1DFF2E8"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3B95F56"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0EF174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D79003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34D5C9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4E72F36"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81B12A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CCD753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8FD802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E04355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3F69B6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28D8B7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C81D9F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84A7F9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4ABA6E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87BA22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43E1EE4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927656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86D3788"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DBE9B2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9D9AB5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99B2B2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4BAD07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1BEFEBA0"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1111E7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AF401C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37ECE2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057771F"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C3A2D2E"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3EBD9F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45B34C3"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DDD364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B1CEA37"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ACC896F"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BE46C46"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DB4E92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93B36A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8C5AAD4"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587F552"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04186D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9E0F7B7"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01C268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067CA0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37785B3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1081E81"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1A1508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6E74F25"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EEDA5B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72201B1B"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A08AC68"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2C13BE06"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6ACE19ED"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56F67A6A"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1FE107C" w14:textId="77777777" w:rsidR="000B1680" w:rsidRPr="000B1680" w:rsidRDefault="000B1680" w:rsidP="006C07EF">
      <w:pPr>
        <w:pStyle w:val="ListParagraph"/>
        <w:numPr>
          <w:ilvl w:val="0"/>
          <w:numId w:val="19"/>
        </w:numPr>
        <w:rPr>
          <w:rFonts w:ascii="Times New Roman" w:hAnsi="Times New Roman" w:cs="Times New Roman"/>
          <w:vanish/>
          <w:sz w:val="24"/>
          <w:szCs w:val="24"/>
        </w:rPr>
      </w:pPr>
    </w:p>
    <w:p w14:paraId="01D1265F" w14:textId="568E9B3B" w:rsidR="004B14E5" w:rsidRPr="001F1AB6" w:rsidRDefault="001F1AB6" w:rsidP="00712645">
      <w:pPr>
        <w:rPr>
          <w:rFonts w:ascii="Times New Roman" w:hAnsi="Times New Roman" w:cs="Times New Roman"/>
          <w:sz w:val="24"/>
          <w:szCs w:val="24"/>
        </w:rPr>
      </w:pPr>
      <w:r>
        <w:rPr>
          <w:rFonts w:ascii="Times New Roman" w:hAnsi="Times New Roman" w:cs="Times New Roman"/>
          <w:sz w:val="24"/>
          <w:szCs w:val="24"/>
        </w:rPr>
        <w:t>1</w:t>
      </w:r>
      <w:r w:rsidR="00D45361">
        <w:rPr>
          <w:rFonts w:ascii="Times New Roman" w:hAnsi="Times New Roman" w:cs="Times New Roman"/>
          <w:sz w:val="24"/>
          <w:szCs w:val="24"/>
        </w:rPr>
        <w:t>30</w:t>
      </w:r>
      <w:r>
        <w:rPr>
          <w:rFonts w:ascii="Times New Roman" w:hAnsi="Times New Roman" w:cs="Times New Roman"/>
          <w:sz w:val="24"/>
          <w:szCs w:val="24"/>
        </w:rPr>
        <w:t>.</w:t>
      </w:r>
      <w:r>
        <w:rPr>
          <w:rFonts w:ascii="Times New Roman" w:hAnsi="Times New Roman" w:cs="Times New Roman"/>
          <w:sz w:val="24"/>
          <w:szCs w:val="24"/>
        </w:rPr>
        <w:tab/>
      </w:r>
      <w:r w:rsidR="004B14E5" w:rsidRPr="001F1AB6">
        <w:rPr>
          <w:rFonts w:ascii="Times New Roman" w:hAnsi="Times New Roman" w:cs="Times New Roman"/>
          <w:sz w:val="24"/>
          <w:szCs w:val="24"/>
        </w:rPr>
        <w:t xml:space="preserve">Plaintiffs incorporate </w:t>
      </w:r>
      <w:r>
        <w:rPr>
          <w:rFonts w:ascii="Times New Roman" w:hAnsi="Times New Roman" w:cs="Times New Roman"/>
          <w:sz w:val="24"/>
          <w:szCs w:val="24"/>
        </w:rPr>
        <w:t xml:space="preserve">the allegations contained in </w:t>
      </w:r>
      <w:r w:rsidR="004B14E5" w:rsidRPr="001F1AB6">
        <w:rPr>
          <w:rFonts w:ascii="Times New Roman" w:hAnsi="Times New Roman" w:cs="Times New Roman"/>
          <w:sz w:val="24"/>
          <w:szCs w:val="24"/>
        </w:rPr>
        <w:t>paragraphs</w:t>
      </w:r>
      <w:r>
        <w:rPr>
          <w:rFonts w:ascii="Times New Roman" w:hAnsi="Times New Roman" w:cs="Times New Roman"/>
          <w:sz w:val="24"/>
          <w:szCs w:val="24"/>
        </w:rPr>
        <w:t xml:space="preserve"> 1 through 12</w:t>
      </w:r>
      <w:r w:rsidR="00D45361">
        <w:rPr>
          <w:rFonts w:ascii="Times New Roman" w:hAnsi="Times New Roman" w:cs="Times New Roman"/>
          <w:sz w:val="24"/>
          <w:szCs w:val="24"/>
        </w:rPr>
        <w:t>9</w:t>
      </w:r>
      <w:r w:rsidR="004B14E5" w:rsidRPr="001F1AB6">
        <w:rPr>
          <w:rFonts w:ascii="Times New Roman" w:hAnsi="Times New Roman" w:cs="Times New Roman"/>
          <w:sz w:val="24"/>
          <w:szCs w:val="24"/>
        </w:rPr>
        <w:t xml:space="preserve"> the same as if </w:t>
      </w:r>
      <w:r>
        <w:rPr>
          <w:rFonts w:ascii="Times New Roman" w:hAnsi="Times New Roman" w:cs="Times New Roman"/>
          <w:sz w:val="24"/>
          <w:szCs w:val="24"/>
        </w:rPr>
        <w:t xml:space="preserve">fully </w:t>
      </w:r>
      <w:r w:rsidR="004B14E5" w:rsidRPr="001F1AB6">
        <w:rPr>
          <w:rFonts w:ascii="Times New Roman" w:hAnsi="Times New Roman" w:cs="Times New Roman"/>
          <w:sz w:val="24"/>
          <w:szCs w:val="24"/>
        </w:rPr>
        <w:t xml:space="preserve">set forth. </w:t>
      </w:r>
    </w:p>
    <w:p w14:paraId="5C4AFA45" w14:textId="59241775" w:rsidR="004B14E5" w:rsidRPr="001F1AB6" w:rsidRDefault="001F1AB6" w:rsidP="00712645">
      <w:pPr>
        <w:rPr>
          <w:rFonts w:ascii="Times New Roman" w:hAnsi="Times New Roman" w:cs="Times New Roman"/>
          <w:sz w:val="24"/>
          <w:szCs w:val="24"/>
        </w:rPr>
      </w:pPr>
      <w:r>
        <w:rPr>
          <w:rFonts w:ascii="Times New Roman" w:hAnsi="Times New Roman" w:cs="Times New Roman"/>
          <w:sz w:val="24"/>
          <w:szCs w:val="24"/>
        </w:rPr>
        <w:t>13</w:t>
      </w:r>
      <w:r w:rsidR="00D45361">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sz w:val="24"/>
          <w:szCs w:val="24"/>
        </w:rPr>
        <w:tab/>
      </w:r>
      <w:r w:rsidR="004B14E5" w:rsidRPr="001F1AB6">
        <w:rPr>
          <w:rFonts w:ascii="Times New Roman" w:hAnsi="Times New Roman" w:cs="Times New Roman"/>
          <w:sz w:val="24"/>
          <w:szCs w:val="24"/>
        </w:rPr>
        <w:t xml:space="preserve">Each Plaintiff will suffer irreparable injury to their interests in the use and enjoyment of their property without injunctive relief because the proposed </w:t>
      </w:r>
      <w:r w:rsidR="007833F8" w:rsidRPr="001F1AB6">
        <w:rPr>
          <w:rFonts w:ascii="Times New Roman" w:hAnsi="Times New Roman" w:cs="Times New Roman"/>
          <w:sz w:val="24"/>
          <w:szCs w:val="24"/>
        </w:rPr>
        <w:t xml:space="preserve">industrial </w:t>
      </w:r>
      <w:r w:rsidR="004B14E5" w:rsidRPr="001F1AB6">
        <w:rPr>
          <w:rFonts w:ascii="Times New Roman" w:hAnsi="Times New Roman" w:cs="Times New Roman"/>
          <w:sz w:val="24"/>
          <w:szCs w:val="24"/>
        </w:rPr>
        <w:t xml:space="preserve">plant would fundamentally alter the </w:t>
      </w:r>
      <w:r w:rsidR="007833F8" w:rsidRPr="001F1AB6">
        <w:rPr>
          <w:rFonts w:ascii="Times New Roman" w:hAnsi="Times New Roman" w:cs="Times New Roman"/>
          <w:sz w:val="24"/>
          <w:szCs w:val="24"/>
        </w:rPr>
        <w:t xml:space="preserve">scenic, residential and rural </w:t>
      </w:r>
      <w:r w:rsidR="004B14E5" w:rsidRPr="001F1AB6">
        <w:rPr>
          <w:rFonts w:ascii="Times New Roman" w:hAnsi="Times New Roman" w:cs="Times New Roman"/>
          <w:sz w:val="24"/>
          <w:szCs w:val="24"/>
        </w:rPr>
        <w:t xml:space="preserve">nature of the locality and deprive Plaintiffs of the quiet use and enjoyment of their respective, unique real properties. </w:t>
      </w:r>
    </w:p>
    <w:p w14:paraId="43700E98" w14:textId="5B1AD843" w:rsidR="004B14E5" w:rsidRPr="001F1AB6" w:rsidRDefault="001F1AB6" w:rsidP="00712645">
      <w:pPr>
        <w:rPr>
          <w:rFonts w:ascii="Times New Roman" w:hAnsi="Times New Roman" w:cs="Times New Roman"/>
          <w:sz w:val="24"/>
          <w:szCs w:val="24"/>
        </w:rPr>
      </w:pPr>
      <w:r>
        <w:rPr>
          <w:rFonts w:ascii="Times New Roman" w:hAnsi="Times New Roman" w:cs="Times New Roman"/>
          <w:sz w:val="24"/>
          <w:szCs w:val="24"/>
        </w:rPr>
        <w:t>13</w:t>
      </w:r>
      <w:r w:rsidR="00D45361">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rPr>
        <w:tab/>
      </w:r>
      <w:r w:rsidR="004B14E5" w:rsidRPr="001F1AB6">
        <w:rPr>
          <w:rFonts w:ascii="Times New Roman" w:hAnsi="Times New Roman" w:cs="Times New Roman"/>
          <w:sz w:val="24"/>
          <w:szCs w:val="24"/>
        </w:rPr>
        <w:t>The threatened injury to Plaintiffs outweighs any potential harm to Roper</w:t>
      </w:r>
      <w:r w:rsidR="00CE4356">
        <w:rPr>
          <w:rFonts w:ascii="Times New Roman" w:hAnsi="Times New Roman" w:cs="Times New Roman"/>
          <w:sz w:val="24"/>
          <w:szCs w:val="24"/>
        </w:rPr>
        <w:t>,</w:t>
      </w:r>
      <w:r w:rsidR="004B14E5" w:rsidRPr="001F1AB6">
        <w:rPr>
          <w:rFonts w:ascii="Times New Roman" w:hAnsi="Times New Roman" w:cs="Times New Roman"/>
          <w:sz w:val="24"/>
          <w:szCs w:val="24"/>
        </w:rPr>
        <w:t xml:space="preserve"> who may construct </w:t>
      </w:r>
      <w:r w:rsidR="00CE4356">
        <w:rPr>
          <w:rFonts w:ascii="Times New Roman" w:hAnsi="Times New Roman" w:cs="Times New Roman"/>
          <w:sz w:val="24"/>
          <w:szCs w:val="24"/>
        </w:rPr>
        <w:t xml:space="preserve">and operate </w:t>
      </w:r>
      <w:r w:rsidR="004B14E5" w:rsidRPr="001F1AB6">
        <w:rPr>
          <w:rFonts w:ascii="Times New Roman" w:hAnsi="Times New Roman" w:cs="Times New Roman"/>
          <w:sz w:val="24"/>
          <w:szCs w:val="24"/>
        </w:rPr>
        <w:t xml:space="preserve">a </w:t>
      </w:r>
      <w:r w:rsidR="00C77691">
        <w:rPr>
          <w:rFonts w:ascii="Times New Roman" w:hAnsi="Times New Roman" w:cs="Times New Roman"/>
          <w:sz w:val="24"/>
          <w:szCs w:val="24"/>
        </w:rPr>
        <w:t xml:space="preserve">concrete batch </w:t>
      </w:r>
      <w:r w:rsidR="004B14E5" w:rsidRPr="001F1AB6">
        <w:rPr>
          <w:rFonts w:ascii="Times New Roman" w:hAnsi="Times New Roman" w:cs="Times New Roman"/>
          <w:sz w:val="24"/>
          <w:szCs w:val="24"/>
        </w:rPr>
        <w:t xml:space="preserve">plant at </w:t>
      </w:r>
      <w:r w:rsidR="00D45361">
        <w:rPr>
          <w:rFonts w:ascii="Times New Roman" w:hAnsi="Times New Roman" w:cs="Times New Roman"/>
          <w:sz w:val="24"/>
          <w:szCs w:val="24"/>
        </w:rPr>
        <w:t xml:space="preserve">a different, suitable </w:t>
      </w:r>
      <w:r w:rsidR="004B14E5" w:rsidRPr="001F1AB6">
        <w:rPr>
          <w:rFonts w:ascii="Times New Roman" w:hAnsi="Times New Roman" w:cs="Times New Roman"/>
          <w:sz w:val="24"/>
          <w:szCs w:val="24"/>
        </w:rPr>
        <w:t xml:space="preserve">location in Lincoln County. </w:t>
      </w:r>
    </w:p>
    <w:p w14:paraId="3CECBBC7" w14:textId="00CCAB92" w:rsidR="004B14E5" w:rsidRPr="00CE4356" w:rsidRDefault="00CE4356" w:rsidP="00712645">
      <w:pPr>
        <w:rPr>
          <w:rFonts w:ascii="Times New Roman" w:hAnsi="Times New Roman" w:cs="Times New Roman"/>
          <w:sz w:val="24"/>
          <w:szCs w:val="24"/>
        </w:rPr>
      </w:pPr>
      <w:r>
        <w:rPr>
          <w:rFonts w:ascii="Times New Roman" w:hAnsi="Times New Roman" w:cs="Times New Roman"/>
          <w:sz w:val="24"/>
          <w:szCs w:val="24"/>
        </w:rPr>
        <w:t>13</w:t>
      </w:r>
      <w:r w:rsidR="00D45361">
        <w:rPr>
          <w:rFonts w:ascii="Times New Roman" w:hAnsi="Times New Roman" w:cs="Times New Roman"/>
          <w:sz w:val="24"/>
          <w:szCs w:val="24"/>
        </w:rPr>
        <w:t>3</w:t>
      </w:r>
      <w:r>
        <w:rPr>
          <w:rFonts w:ascii="Times New Roman" w:hAnsi="Times New Roman" w:cs="Times New Roman"/>
          <w:sz w:val="24"/>
          <w:szCs w:val="24"/>
        </w:rPr>
        <w:t>.</w:t>
      </w:r>
      <w:r>
        <w:rPr>
          <w:rFonts w:ascii="Times New Roman" w:hAnsi="Times New Roman" w:cs="Times New Roman"/>
          <w:sz w:val="24"/>
          <w:szCs w:val="24"/>
        </w:rPr>
        <w:tab/>
      </w:r>
      <w:r w:rsidR="00D45361">
        <w:rPr>
          <w:rFonts w:ascii="Times New Roman" w:hAnsi="Times New Roman" w:cs="Times New Roman"/>
          <w:sz w:val="24"/>
          <w:szCs w:val="24"/>
        </w:rPr>
        <w:t>The i</w:t>
      </w:r>
      <w:r w:rsidR="004B14E5" w:rsidRPr="00CE4356">
        <w:rPr>
          <w:rFonts w:ascii="Times New Roman" w:hAnsi="Times New Roman" w:cs="Times New Roman"/>
          <w:sz w:val="24"/>
          <w:szCs w:val="24"/>
        </w:rPr>
        <w:t>ssuance of an injunction would vindicate public rights and would not be adverse to the public interest; on the contrary, the public interest would be served by preserving the character of the locality</w:t>
      </w:r>
      <w:r w:rsidR="007833F8" w:rsidRPr="00CE4356">
        <w:rPr>
          <w:rFonts w:ascii="Times New Roman" w:hAnsi="Times New Roman" w:cs="Times New Roman"/>
          <w:sz w:val="24"/>
          <w:szCs w:val="24"/>
        </w:rPr>
        <w:t xml:space="preserve">, as set forth </w:t>
      </w:r>
      <w:r>
        <w:rPr>
          <w:rFonts w:ascii="Times New Roman" w:hAnsi="Times New Roman" w:cs="Times New Roman"/>
          <w:sz w:val="24"/>
          <w:szCs w:val="24"/>
        </w:rPr>
        <w:t xml:space="preserve">above and </w:t>
      </w:r>
      <w:r w:rsidR="00D45361">
        <w:rPr>
          <w:rFonts w:ascii="Times New Roman" w:hAnsi="Times New Roman" w:cs="Times New Roman"/>
          <w:sz w:val="24"/>
          <w:szCs w:val="24"/>
        </w:rPr>
        <w:t xml:space="preserve">as recognized </w:t>
      </w:r>
      <w:r w:rsidR="007833F8" w:rsidRPr="00CE4356">
        <w:rPr>
          <w:rFonts w:ascii="Times New Roman" w:hAnsi="Times New Roman" w:cs="Times New Roman"/>
          <w:sz w:val="24"/>
          <w:szCs w:val="24"/>
        </w:rPr>
        <w:t>in the Lincoln County Board of Commissioners’ Resolution,</w:t>
      </w:r>
      <w:r w:rsidR="004B14E5" w:rsidRPr="00CE4356">
        <w:rPr>
          <w:rFonts w:ascii="Times New Roman" w:hAnsi="Times New Roman" w:cs="Times New Roman"/>
          <w:sz w:val="24"/>
          <w:szCs w:val="24"/>
        </w:rPr>
        <w:t xml:space="preserve"> </w:t>
      </w:r>
      <w:r>
        <w:rPr>
          <w:rFonts w:ascii="Times New Roman" w:hAnsi="Times New Roman" w:cs="Times New Roman"/>
          <w:sz w:val="24"/>
          <w:szCs w:val="24"/>
        </w:rPr>
        <w:t xml:space="preserve">by </w:t>
      </w:r>
      <w:r w:rsidR="004B14E5" w:rsidRPr="00CE4356">
        <w:rPr>
          <w:rFonts w:ascii="Times New Roman" w:hAnsi="Times New Roman" w:cs="Times New Roman"/>
          <w:sz w:val="24"/>
          <w:szCs w:val="24"/>
        </w:rPr>
        <w:t xml:space="preserve">protecting Plaintiffs’ pre-existing uses which are well-suited to the locality. </w:t>
      </w:r>
    </w:p>
    <w:p w14:paraId="60ECA3F9" w14:textId="7B0B3D66" w:rsidR="004B14E5" w:rsidRPr="00CE4356" w:rsidRDefault="00CE4356" w:rsidP="00712645">
      <w:pPr>
        <w:rPr>
          <w:rFonts w:ascii="Times New Roman" w:hAnsi="Times New Roman" w:cs="Times New Roman"/>
          <w:sz w:val="24"/>
          <w:szCs w:val="24"/>
        </w:rPr>
      </w:pPr>
      <w:r>
        <w:rPr>
          <w:rFonts w:ascii="Times New Roman" w:hAnsi="Times New Roman" w:cs="Times New Roman"/>
          <w:sz w:val="24"/>
          <w:szCs w:val="24"/>
        </w:rPr>
        <w:t>13</w:t>
      </w:r>
      <w:r w:rsidR="00D45361">
        <w:rPr>
          <w:rFonts w:ascii="Times New Roman" w:hAnsi="Times New Roman" w:cs="Times New Roman"/>
          <w:sz w:val="24"/>
          <w:szCs w:val="24"/>
        </w:rPr>
        <w:t>4</w:t>
      </w:r>
      <w:r>
        <w:rPr>
          <w:rFonts w:ascii="Times New Roman" w:hAnsi="Times New Roman" w:cs="Times New Roman"/>
          <w:sz w:val="24"/>
          <w:szCs w:val="24"/>
        </w:rPr>
        <w:t>.</w:t>
      </w:r>
      <w:r>
        <w:rPr>
          <w:rFonts w:ascii="Times New Roman" w:hAnsi="Times New Roman" w:cs="Times New Roman"/>
          <w:sz w:val="24"/>
          <w:szCs w:val="24"/>
        </w:rPr>
        <w:tab/>
      </w:r>
      <w:r w:rsidR="007833F8" w:rsidRPr="00CE4356">
        <w:rPr>
          <w:rFonts w:ascii="Times New Roman" w:hAnsi="Times New Roman" w:cs="Times New Roman"/>
          <w:sz w:val="24"/>
          <w:szCs w:val="24"/>
        </w:rPr>
        <w:t xml:space="preserve">Each Plaintiff has a substantial likelihood of success on the merits of their claims for private nuisance and declaratory relief because </w:t>
      </w:r>
      <w:r w:rsidR="00EA3DA7" w:rsidRPr="00CE4356">
        <w:rPr>
          <w:rFonts w:ascii="Times New Roman" w:hAnsi="Times New Roman" w:cs="Times New Roman"/>
          <w:sz w:val="24"/>
          <w:szCs w:val="24"/>
        </w:rPr>
        <w:t xml:space="preserve">Roper’s intentional construction and operation of a concrete batch plant at the proposed site will result in </w:t>
      </w:r>
      <w:r>
        <w:rPr>
          <w:rFonts w:ascii="Times New Roman" w:hAnsi="Times New Roman" w:cs="Times New Roman"/>
          <w:sz w:val="24"/>
          <w:szCs w:val="24"/>
        </w:rPr>
        <w:t xml:space="preserve">multiple and repeated </w:t>
      </w:r>
      <w:r w:rsidR="00EA3DA7" w:rsidRPr="00CE4356">
        <w:rPr>
          <w:rFonts w:ascii="Times New Roman" w:hAnsi="Times New Roman" w:cs="Times New Roman"/>
          <w:sz w:val="24"/>
          <w:szCs w:val="24"/>
        </w:rPr>
        <w:t xml:space="preserve">invasions of Plaintiffs’ quiet use and enjoyment of their respective properties due to the harm to the aesthetic scenery, the air pollution, the noise pollution, the light pollution, and the heavy truck traffic caused by the operation of the </w:t>
      </w:r>
      <w:r>
        <w:rPr>
          <w:rFonts w:ascii="Times New Roman" w:hAnsi="Times New Roman" w:cs="Times New Roman"/>
          <w:sz w:val="24"/>
          <w:szCs w:val="24"/>
        </w:rPr>
        <w:t xml:space="preserve">proposed </w:t>
      </w:r>
      <w:r w:rsidR="00D45361">
        <w:rPr>
          <w:rFonts w:ascii="Times New Roman" w:hAnsi="Times New Roman" w:cs="Times New Roman"/>
          <w:sz w:val="24"/>
          <w:szCs w:val="24"/>
        </w:rPr>
        <w:t xml:space="preserve">concrete batch </w:t>
      </w:r>
      <w:r w:rsidR="00EA3DA7" w:rsidRPr="00CE4356">
        <w:rPr>
          <w:rFonts w:ascii="Times New Roman" w:hAnsi="Times New Roman" w:cs="Times New Roman"/>
          <w:sz w:val="24"/>
          <w:szCs w:val="24"/>
        </w:rPr>
        <w:t>plant.</w:t>
      </w:r>
    </w:p>
    <w:p w14:paraId="1265CCF5" w14:textId="1731E860" w:rsidR="002372EA" w:rsidRPr="00CE4356" w:rsidRDefault="00CE4356" w:rsidP="00712645">
      <w:pPr>
        <w:rPr>
          <w:rFonts w:ascii="Times New Roman" w:hAnsi="Times New Roman" w:cs="Times New Roman"/>
          <w:sz w:val="24"/>
          <w:szCs w:val="24"/>
        </w:rPr>
      </w:pPr>
      <w:r>
        <w:rPr>
          <w:rFonts w:ascii="Times New Roman" w:hAnsi="Times New Roman" w:cs="Times New Roman"/>
          <w:sz w:val="24"/>
          <w:szCs w:val="24"/>
        </w:rPr>
        <w:t>13</w:t>
      </w:r>
      <w:r w:rsidR="00D45361">
        <w:rPr>
          <w:rFonts w:ascii="Times New Roman" w:hAnsi="Times New Roman" w:cs="Times New Roman"/>
          <w:sz w:val="24"/>
          <w:szCs w:val="24"/>
        </w:rPr>
        <w:t>5</w:t>
      </w:r>
      <w:r>
        <w:rPr>
          <w:rFonts w:ascii="Times New Roman" w:hAnsi="Times New Roman" w:cs="Times New Roman"/>
          <w:sz w:val="24"/>
          <w:szCs w:val="24"/>
        </w:rPr>
        <w:t>.</w:t>
      </w:r>
      <w:r>
        <w:rPr>
          <w:rFonts w:ascii="Times New Roman" w:hAnsi="Times New Roman" w:cs="Times New Roman"/>
          <w:sz w:val="24"/>
          <w:szCs w:val="24"/>
        </w:rPr>
        <w:tab/>
      </w:r>
      <w:r w:rsidR="002372EA" w:rsidRPr="00CE4356">
        <w:rPr>
          <w:rFonts w:ascii="Times New Roman" w:hAnsi="Times New Roman" w:cs="Times New Roman"/>
          <w:sz w:val="24"/>
          <w:szCs w:val="24"/>
        </w:rPr>
        <w:t xml:space="preserve">Each Plaintiff, individually, is entitled to preliminary and permanent injunctive relief </w:t>
      </w:r>
      <w:r>
        <w:rPr>
          <w:rFonts w:ascii="Times New Roman" w:hAnsi="Times New Roman" w:cs="Times New Roman"/>
          <w:sz w:val="24"/>
          <w:szCs w:val="24"/>
        </w:rPr>
        <w:t xml:space="preserve">preventing the construction of the </w:t>
      </w:r>
      <w:r w:rsidR="000A3B2D">
        <w:rPr>
          <w:rFonts w:ascii="Times New Roman" w:hAnsi="Times New Roman" w:cs="Times New Roman"/>
          <w:sz w:val="24"/>
          <w:szCs w:val="24"/>
        </w:rPr>
        <w:t xml:space="preserve">concrete batch </w:t>
      </w:r>
      <w:r>
        <w:rPr>
          <w:rFonts w:ascii="Times New Roman" w:hAnsi="Times New Roman" w:cs="Times New Roman"/>
          <w:sz w:val="24"/>
          <w:szCs w:val="24"/>
        </w:rPr>
        <w:t xml:space="preserve">plant as an </w:t>
      </w:r>
      <w:r w:rsidR="002372EA" w:rsidRPr="00CE4356">
        <w:rPr>
          <w:rFonts w:ascii="Times New Roman" w:hAnsi="Times New Roman" w:cs="Times New Roman"/>
          <w:sz w:val="24"/>
          <w:szCs w:val="24"/>
        </w:rPr>
        <w:t>anticipatory nuisance.</w:t>
      </w:r>
    </w:p>
    <w:p w14:paraId="715B69C3" w14:textId="27CC4D7E" w:rsidR="004B14E5" w:rsidRPr="003F62C9" w:rsidRDefault="004B14E5" w:rsidP="003F62C9">
      <w:pPr>
        <w:rPr>
          <w:rFonts w:ascii="Times New Roman" w:hAnsi="Times New Roman" w:cs="Times New Roman"/>
          <w:sz w:val="24"/>
          <w:szCs w:val="24"/>
        </w:rPr>
      </w:pPr>
      <w:r w:rsidRPr="003F62C9">
        <w:rPr>
          <w:rFonts w:ascii="Times New Roman" w:hAnsi="Times New Roman" w:cs="Times New Roman"/>
          <w:sz w:val="24"/>
          <w:szCs w:val="24"/>
        </w:rPr>
        <w:t xml:space="preserve">WHEREFORE, Plaintiffs request </w:t>
      </w:r>
      <w:r w:rsidR="003F62C9" w:rsidRPr="003F62C9">
        <w:rPr>
          <w:rFonts w:ascii="Times New Roman" w:hAnsi="Times New Roman" w:cs="Times New Roman"/>
          <w:sz w:val="24"/>
          <w:szCs w:val="24"/>
        </w:rPr>
        <w:t xml:space="preserve">judgment </w:t>
      </w:r>
      <w:r w:rsidRPr="003F62C9">
        <w:rPr>
          <w:rFonts w:ascii="Times New Roman" w:hAnsi="Times New Roman" w:cs="Times New Roman"/>
          <w:sz w:val="24"/>
          <w:szCs w:val="24"/>
        </w:rPr>
        <w:t>on Count II as follows:</w:t>
      </w:r>
    </w:p>
    <w:p w14:paraId="2F7D745F" w14:textId="57B9C9CF" w:rsidR="003F62C9" w:rsidRDefault="003F62C9" w:rsidP="003F62C9">
      <w:pPr>
        <w:rPr>
          <w:rFonts w:ascii="Times New Roman" w:hAnsi="Times New Roman" w:cs="Times New Roman"/>
          <w:sz w:val="24"/>
          <w:szCs w:val="24"/>
        </w:rPr>
      </w:pPr>
      <w:r>
        <w:rPr>
          <w:rFonts w:ascii="Times New Roman" w:hAnsi="Times New Roman" w:cs="Times New Roman"/>
          <w:sz w:val="24"/>
          <w:szCs w:val="24"/>
        </w:rPr>
        <w:lastRenderedPageBreak/>
        <w:t>A.</w:t>
      </w:r>
      <w:r>
        <w:rPr>
          <w:rFonts w:ascii="Times New Roman" w:hAnsi="Times New Roman" w:cs="Times New Roman"/>
          <w:sz w:val="24"/>
          <w:szCs w:val="24"/>
        </w:rPr>
        <w:tab/>
      </w:r>
      <w:r w:rsidR="004B14E5" w:rsidRPr="003F62C9">
        <w:rPr>
          <w:rFonts w:ascii="Times New Roman" w:hAnsi="Times New Roman" w:cs="Times New Roman"/>
          <w:sz w:val="24"/>
          <w:szCs w:val="24"/>
        </w:rPr>
        <w:t xml:space="preserve">After hearing, issuance of a preliminary injunction pursuant to Rule 1-066(A) NMRA enjoining Defendant from constructing and operating the </w:t>
      </w:r>
      <w:r w:rsidR="000A3B2D">
        <w:rPr>
          <w:rFonts w:ascii="Times New Roman" w:hAnsi="Times New Roman" w:cs="Times New Roman"/>
          <w:sz w:val="24"/>
          <w:szCs w:val="24"/>
        </w:rPr>
        <w:t xml:space="preserve">concrete </w:t>
      </w:r>
      <w:r>
        <w:rPr>
          <w:rFonts w:ascii="Times New Roman" w:hAnsi="Times New Roman" w:cs="Times New Roman"/>
          <w:sz w:val="24"/>
          <w:szCs w:val="24"/>
        </w:rPr>
        <w:t xml:space="preserve">batch </w:t>
      </w:r>
      <w:r w:rsidR="004B14E5" w:rsidRPr="003F62C9">
        <w:rPr>
          <w:rFonts w:ascii="Times New Roman" w:hAnsi="Times New Roman" w:cs="Times New Roman"/>
          <w:sz w:val="24"/>
          <w:szCs w:val="24"/>
        </w:rPr>
        <w:t xml:space="preserve">plant at the proposed </w:t>
      </w:r>
      <w:r>
        <w:rPr>
          <w:rFonts w:ascii="Times New Roman" w:hAnsi="Times New Roman" w:cs="Times New Roman"/>
          <w:sz w:val="24"/>
          <w:szCs w:val="24"/>
        </w:rPr>
        <w:t>location</w:t>
      </w:r>
      <w:r w:rsidR="004B14E5" w:rsidRPr="003F62C9">
        <w:rPr>
          <w:rFonts w:ascii="Times New Roman" w:hAnsi="Times New Roman" w:cs="Times New Roman"/>
          <w:sz w:val="24"/>
          <w:szCs w:val="24"/>
        </w:rPr>
        <w:t>;</w:t>
      </w:r>
    </w:p>
    <w:p w14:paraId="274FC8DF" w14:textId="54BB00EB" w:rsidR="004B14E5" w:rsidRPr="003F62C9" w:rsidRDefault="003F62C9" w:rsidP="003F62C9">
      <w:pPr>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sz w:val="24"/>
          <w:szCs w:val="24"/>
        </w:rPr>
        <w:tab/>
      </w:r>
      <w:r w:rsidR="004B14E5" w:rsidRPr="003F62C9">
        <w:rPr>
          <w:rFonts w:ascii="Times New Roman" w:hAnsi="Times New Roman" w:cs="Times New Roman"/>
          <w:sz w:val="24"/>
          <w:szCs w:val="24"/>
        </w:rPr>
        <w:t>After trial, issuance of a permanent injunction containing the same terms</w:t>
      </w:r>
      <w:r>
        <w:rPr>
          <w:rFonts w:ascii="Times New Roman" w:hAnsi="Times New Roman" w:cs="Times New Roman"/>
          <w:sz w:val="24"/>
          <w:szCs w:val="24"/>
        </w:rPr>
        <w:t xml:space="preserve"> as the preliminary injunction</w:t>
      </w:r>
      <w:r w:rsidR="004B14E5" w:rsidRPr="003F62C9">
        <w:rPr>
          <w:rFonts w:ascii="Times New Roman" w:hAnsi="Times New Roman" w:cs="Times New Roman"/>
          <w:sz w:val="24"/>
          <w:szCs w:val="24"/>
        </w:rPr>
        <w:t>;</w:t>
      </w:r>
      <w:r>
        <w:rPr>
          <w:rFonts w:ascii="Times New Roman" w:hAnsi="Times New Roman" w:cs="Times New Roman"/>
          <w:sz w:val="24"/>
          <w:szCs w:val="24"/>
        </w:rPr>
        <w:t xml:space="preserve"> and</w:t>
      </w:r>
    </w:p>
    <w:p w14:paraId="51F23275" w14:textId="26DE9D6E" w:rsidR="00A068A8" w:rsidRPr="00EA3DA7" w:rsidRDefault="003F62C9" w:rsidP="003F62C9">
      <w:pPr>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sz w:val="24"/>
          <w:szCs w:val="24"/>
        </w:rPr>
        <w:tab/>
        <w:t>C</w:t>
      </w:r>
      <w:r w:rsidR="004B14E5" w:rsidRPr="003F62C9">
        <w:rPr>
          <w:rFonts w:ascii="Times New Roman" w:hAnsi="Times New Roman" w:cs="Times New Roman"/>
          <w:sz w:val="24"/>
          <w:szCs w:val="24"/>
        </w:rPr>
        <w:t xml:space="preserve">osts </w:t>
      </w:r>
      <w:r>
        <w:rPr>
          <w:rFonts w:ascii="Times New Roman" w:hAnsi="Times New Roman" w:cs="Times New Roman"/>
          <w:sz w:val="24"/>
          <w:szCs w:val="24"/>
        </w:rPr>
        <w:t xml:space="preserve">and such </w:t>
      </w:r>
      <w:r w:rsidR="004B14E5">
        <w:rPr>
          <w:rFonts w:ascii="Times New Roman" w:hAnsi="Times New Roman" w:cs="Times New Roman"/>
          <w:sz w:val="24"/>
          <w:szCs w:val="24"/>
        </w:rPr>
        <w:t xml:space="preserve">further relief as the Court deems proper. </w:t>
      </w:r>
    </w:p>
    <w:p w14:paraId="66227BFE" w14:textId="10CED7B9" w:rsidR="0076579C" w:rsidRDefault="00E6625E" w:rsidP="003F62C9">
      <w:pPr>
        <w:spacing w:line="240" w:lineRule="auto"/>
        <w:ind w:left="5040" w:firstLine="0"/>
        <w:rPr>
          <w:rFonts w:ascii="Times New Roman" w:hAnsi="Times New Roman" w:cs="Times New Roman"/>
          <w:sz w:val="24"/>
          <w:szCs w:val="24"/>
        </w:rPr>
      </w:pPr>
      <w:r w:rsidRPr="002665CD">
        <w:rPr>
          <w:rFonts w:ascii="Times New Roman" w:hAnsi="Times New Roman" w:cs="Times New Roman"/>
          <w:sz w:val="24"/>
          <w:szCs w:val="24"/>
        </w:rPr>
        <w:t>R</w:t>
      </w:r>
      <w:r w:rsidR="0076579C" w:rsidRPr="002665CD">
        <w:rPr>
          <w:rFonts w:ascii="Times New Roman" w:hAnsi="Times New Roman" w:cs="Times New Roman"/>
          <w:sz w:val="24"/>
          <w:szCs w:val="24"/>
        </w:rPr>
        <w:t>espectfully submitted,</w:t>
      </w:r>
    </w:p>
    <w:p w14:paraId="6A368EF3" w14:textId="77777777" w:rsidR="003F62C9" w:rsidRPr="002665CD" w:rsidRDefault="003F62C9" w:rsidP="003F62C9">
      <w:pPr>
        <w:spacing w:line="240" w:lineRule="auto"/>
        <w:ind w:left="5040" w:firstLine="0"/>
        <w:rPr>
          <w:rFonts w:ascii="Times New Roman" w:hAnsi="Times New Roman" w:cs="Times New Roman"/>
          <w:sz w:val="24"/>
          <w:szCs w:val="24"/>
        </w:rPr>
      </w:pPr>
    </w:p>
    <w:p w14:paraId="1D0557C3" w14:textId="04CAB6AE" w:rsidR="00B3776D" w:rsidRPr="002665CD" w:rsidRDefault="0076579C"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t>HINKLE SHANOR LLP</w:t>
      </w:r>
    </w:p>
    <w:p w14:paraId="37052582" w14:textId="77777777" w:rsidR="003F62C9" w:rsidRDefault="0076579C"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003F62C9">
        <w:rPr>
          <w:rFonts w:ascii="Times New Roman" w:hAnsi="Times New Roman" w:cs="Times New Roman"/>
          <w:sz w:val="24"/>
          <w:szCs w:val="24"/>
        </w:rPr>
        <w:tab/>
      </w:r>
    </w:p>
    <w:p w14:paraId="58C23A25" w14:textId="77777777" w:rsidR="003F62C9" w:rsidRDefault="003F62C9" w:rsidP="003F62C9">
      <w:pPr>
        <w:spacing w:line="240" w:lineRule="auto"/>
        <w:ind w:firstLine="0"/>
        <w:rPr>
          <w:rFonts w:ascii="Times New Roman" w:hAnsi="Times New Roman" w:cs="Times New Roman"/>
          <w:sz w:val="24"/>
          <w:szCs w:val="24"/>
        </w:rPr>
      </w:pPr>
    </w:p>
    <w:p w14:paraId="3044B591" w14:textId="2C485B4A" w:rsidR="0076579C" w:rsidRPr="003F62C9" w:rsidRDefault="003F62C9" w:rsidP="003F62C9">
      <w:pPr>
        <w:spacing w:line="240" w:lineRule="auto"/>
        <w:ind w:left="4320"/>
        <w:rPr>
          <w:rFonts w:ascii="Times New Roman" w:hAnsi="Times New Roman" w:cs="Times New Roman"/>
          <w:i/>
          <w:iCs/>
          <w:sz w:val="24"/>
          <w:szCs w:val="24"/>
          <w:u w:val="single"/>
        </w:rPr>
      </w:pPr>
      <w:r>
        <w:rPr>
          <w:rFonts w:ascii="Times New Roman" w:hAnsi="Times New Roman" w:cs="Times New Roman"/>
          <w:i/>
          <w:iCs/>
          <w:sz w:val="24"/>
          <w:szCs w:val="24"/>
          <w:u w:val="single"/>
        </w:rPr>
        <w:t>/s/ Thomas M. Hnasko</w:t>
      </w:r>
      <w:r>
        <w:rPr>
          <w:rFonts w:ascii="Times New Roman" w:hAnsi="Times New Roman" w:cs="Times New Roman"/>
          <w:i/>
          <w:iCs/>
          <w:sz w:val="24"/>
          <w:szCs w:val="24"/>
          <w:u w:val="single"/>
        </w:rPr>
        <w:tab/>
      </w:r>
      <w:r>
        <w:rPr>
          <w:rFonts w:ascii="Times New Roman" w:hAnsi="Times New Roman" w:cs="Times New Roman"/>
          <w:i/>
          <w:iCs/>
          <w:sz w:val="24"/>
          <w:szCs w:val="24"/>
          <w:u w:val="single"/>
        </w:rPr>
        <w:tab/>
      </w:r>
    </w:p>
    <w:p w14:paraId="424468D8" w14:textId="72DA05C0" w:rsidR="00D32073" w:rsidRPr="002665CD" w:rsidRDefault="0076579C"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00D32073" w:rsidRPr="002665CD">
        <w:rPr>
          <w:rFonts w:ascii="Times New Roman" w:hAnsi="Times New Roman" w:cs="Times New Roman"/>
          <w:sz w:val="24"/>
          <w:szCs w:val="24"/>
        </w:rPr>
        <w:t xml:space="preserve">Thomas </w:t>
      </w:r>
      <w:r w:rsidR="00EC3041" w:rsidRPr="002665CD">
        <w:rPr>
          <w:rFonts w:ascii="Times New Roman" w:hAnsi="Times New Roman" w:cs="Times New Roman"/>
          <w:sz w:val="24"/>
          <w:szCs w:val="24"/>
        </w:rPr>
        <w:t>M.</w:t>
      </w:r>
      <w:r w:rsidR="00D32073" w:rsidRPr="002665CD">
        <w:rPr>
          <w:rFonts w:ascii="Times New Roman" w:hAnsi="Times New Roman" w:cs="Times New Roman"/>
          <w:sz w:val="24"/>
          <w:szCs w:val="24"/>
        </w:rPr>
        <w:t xml:space="preserve"> Hnasko</w:t>
      </w:r>
    </w:p>
    <w:p w14:paraId="01D41425" w14:textId="77777777" w:rsidR="000A642D" w:rsidRPr="002665CD" w:rsidRDefault="00D32073"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000A642D" w:rsidRPr="002665CD">
        <w:rPr>
          <w:rFonts w:ascii="Times New Roman" w:hAnsi="Times New Roman" w:cs="Times New Roman"/>
          <w:sz w:val="24"/>
          <w:szCs w:val="24"/>
        </w:rPr>
        <w:t>Julie A. Sakura</w:t>
      </w:r>
    </w:p>
    <w:p w14:paraId="34FDF4A1" w14:textId="07ED8EF7" w:rsidR="00670CCA" w:rsidRPr="002665CD" w:rsidRDefault="000A642D"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t>Dioscoro</w:t>
      </w:r>
      <w:r w:rsidR="0075525A">
        <w:rPr>
          <w:rFonts w:ascii="Times New Roman" w:hAnsi="Times New Roman" w:cs="Times New Roman"/>
          <w:sz w:val="24"/>
          <w:szCs w:val="24"/>
        </w:rPr>
        <w:t xml:space="preserve"> A.</w:t>
      </w:r>
      <w:r w:rsidRPr="002665CD">
        <w:rPr>
          <w:rFonts w:ascii="Times New Roman" w:hAnsi="Times New Roman" w:cs="Times New Roman"/>
          <w:sz w:val="24"/>
          <w:szCs w:val="24"/>
        </w:rPr>
        <w:t xml:space="preserve"> Blanco</w:t>
      </w:r>
      <w:r w:rsidR="00670CCA" w:rsidRPr="002665CD">
        <w:rPr>
          <w:rFonts w:ascii="Times New Roman" w:hAnsi="Times New Roman" w:cs="Times New Roman"/>
          <w:sz w:val="24"/>
          <w:szCs w:val="24"/>
        </w:rPr>
        <w:tab/>
      </w:r>
      <w:r w:rsidR="00670CCA" w:rsidRPr="002665CD">
        <w:rPr>
          <w:rFonts w:ascii="Times New Roman" w:hAnsi="Times New Roman" w:cs="Times New Roman"/>
          <w:sz w:val="24"/>
          <w:szCs w:val="24"/>
        </w:rPr>
        <w:tab/>
      </w:r>
      <w:r w:rsidR="00670CCA" w:rsidRPr="002665CD">
        <w:rPr>
          <w:rFonts w:ascii="Times New Roman" w:hAnsi="Times New Roman" w:cs="Times New Roman"/>
          <w:sz w:val="24"/>
          <w:szCs w:val="24"/>
        </w:rPr>
        <w:tab/>
      </w:r>
    </w:p>
    <w:p w14:paraId="3C95C447" w14:textId="6D2BCE00" w:rsidR="0076579C" w:rsidRPr="002665CD" w:rsidRDefault="0076579C"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t>Post Office Box 2068</w:t>
      </w:r>
    </w:p>
    <w:p w14:paraId="448ACEEF" w14:textId="4495C402" w:rsidR="0076579C" w:rsidRPr="002665CD" w:rsidRDefault="0076579C"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t>Santa Fe, NM 87504</w:t>
      </w:r>
    </w:p>
    <w:p w14:paraId="408D59AB" w14:textId="2F295852" w:rsidR="0076579C" w:rsidRPr="002665CD" w:rsidRDefault="0076579C"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t>(505) 982-4554</w:t>
      </w:r>
    </w:p>
    <w:p w14:paraId="602E02FA" w14:textId="7A5B1D2B" w:rsidR="0076579C" w:rsidRPr="002665CD" w:rsidRDefault="0076579C"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hyperlink r:id="rId41" w:history="1">
        <w:r w:rsidR="00EC3041" w:rsidRPr="002665CD">
          <w:rPr>
            <w:rStyle w:val="Hyperlink"/>
            <w:rFonts w:ascii="Times New Roman" w:hAnsi="Times New Roman" w:cs="Times New Roman"/>
            <w:sz w:val="24"/>
            <w:szCs w:val="24"/>
          </w:rPr>
          <w:t>thnasko@hinklelawfirm.com</w:t>
        </w:r>
      </w:hyperlink>
    </w:p>
    <w:p w14:paraId="147AE493" w14:textId="0D55B987" w:rsidR="00EC3041" w:rsidRPr="002665CD" w:rsidRDefault="00EC3041" w:rsidP="003F62C9">
      <w:pPr>
        <w:spacing w:line="240" w:lineRule="auto"/>
        <w:ind w:firstLine="0"/>
        <w:rPr>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hyperlink r:id="rId42" w:history="1">
        <w:r w:rsidRPr="002665CD">
          <w:rPr>
            <w:rStyle w:val="Hyperlink"/>
            <w:rFonts w:ascii="Times New Roman" w:hAnsi="Times New Roman" w:cs="Times New Roman"/>
            <w:sz w:val="24"/>
            <w:szCs w:val="24"/>
          </w:rPr>
          <w:t>jsakura@hinklelawfirm.com</w:t>
        </w:r>
      </w:hyperlink>
    </w:p>
    <w:p w14:paraId="6A2F11F0" w14:textId="6EE30377" w:rsidR="00B3776D" w:rsidRDefault="00EC3041" w:rsidP="003F62C9">
      <w:pPr>
        <w:spacing w:line="240" w:lineRule="auto"/>
        <w:ind w:firstLine="0"/>
        <w:rPr>
          <w:rStyle w:val="Hyperlink"/>
          <w:rFonts w:ascii="Times New Roman" w:hAnsi="Times New Roman" w:cs="Times New Roman"/>
          <w:sz w:val="24"/>
          <w:szCs w:val="24"/>
        </w:rPr>
      </w:pP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r w:rsidRPr="002665CD">
        <w:rPr>
          <w:rFonts w:ascii="Times New Roman" w:hAnsi="Times New Roman" w:cs="Times New Roman"/>
          <w:sz w:val="24"/>
          <w:szCs w:val="24"/>
        </w:rPr>
        <w:tab/>
      </w:r>
      <w:hyperlink r:id="rId43" w:history="1">
        <w:r w:rsidRPr="002665CD">
          <w:rPr>
            <w:rStyle w:val="Hyperlink"/>
            <w:rFonts w:ascii="Times New Roman" w:hAnsi="Times New Roman" w:cs="Times New Roman"/>
            <w:sz w:val="24"/>
            <w:szCs w:val="24"/>
          </w:rPr>
          <w:t>dblanco@hinklelawfirm.com</w:t>
        </w:r>
      </w:hyperlink>
    </w:p>
    <w:p w14:paraId="1608E76A" w14:textId="6EA298A9" w:rsidR="003F62C9" w:rsidRDefault="003F62C9" w:rsidP="003F62C9">
      <w:pPr>
        <w:spacing w:line="240" w:lineRule="auto"/>
        <w:ind w:firstLine="0"/>
        <w:rPr>
          <w:rStyle w:val="Hyperlink"/>
          <w:rFonts w:ascii="Times New Roman" w:hAnsi="Times New Roman" w:cs="Times New Roman"/>
          <w:sz w:val="24"/>
          <w:szCs w:val="24"/>
        </w:rPr>
      </w:pPr>
    </w:p>
    <w:p w14:paraId="6EC76C59" w14:textId="3D709F8A" w:rsidR="003F62C9" w:rsidRPr="003F62C9" w:rsidRDefault="003F62C9" w:rsidP="003F62C9">
      <w:pPr>
        <w:spacing w:line="240" w:lineRule="auto"/>
        <w:ind w:firstLine="0"/>
        <w:rPr>
          <w:rFonts w:ascii="Times New Roman" w:hAnsi="Times New Roman" w:cs="Times New Roman"/>
          <w:i/>
          <w:iCs/>
          <w:sz w:val="24"/>
          <w:szCs w:val="24"/>
        </w:rPr>
      </w:pPr>
      <w:r>
        <w:rPr>
          <w:rStyle w:val="Hyperlink"/>
          <w:rFonts w:ascii="Times New Roman" w:hAnsi="Times New Roman" w:cs="Times New Roman"/>
          <w:sz w:val="24"/>
          <w:szCs w:val="24"/>
          <w:u w:val="none"/>
        </w:rPr>
        <w:tab/>
      </w:r>
      <w:r>
        <w:rPr>
          <w:rStyle w:val="Hyperlink"/>
          <w:rFonts w:ascii="Times New Roman" w:hAnsi="Times New Roman" w:cs="Times New Roman"/>
          <w:sz w:val="24"/>
          <w:szCs w:val="24"/>
          <w:u w:val="none"/>
        </w:rPr>
        <w:tab/>
      </w:r>
      <w:r>
        <w:rPr>
          <w:rStyle w:val="Hyperlink"/>
          <w:rFonts w:ascii="Times New Roman" w:hAnsi="Times New Roman" w:cs="Times New Roman"/>
          <w:sz w:val="24"/>
          <w:szCs w:val="24"/>
          <w:u w:val="none"/>
        </w:rPr>
        <w:tab/>
      </w:r>
      <w:r>
        <w:rPr>
          <w:rStyle w:val="Hyperlink"/>
          <w:rFonts w:ascii="Times New Roman" w:hAnsi="Times New Roman" w:cs="Times New Roman"/>
          <w:sz w:val="24"/>
          <w:szCs w:val="24"/>
          <w:u w:val="none"/>
        </w:rPr>
        <w:tab/>
      </w:r>
      <w:r>
        <w:rPr>
          <w:rStyle w:val="Hyperlink"/>
          <w:rFonts w:ascii="Times New Roman" w:hAnsi="Times New Roman" w:cs="Times New Roman"/>
          <w:sz w:val="24"/>
          <w:szCs w:val="24"/>
          <w:u w:val="none"/>
        </w:rPr>
        <w:tab/>
      </w:r>
      <w:r>
        <w:rPr>
          <w:rStyle w:val="Hyperlink"/>
          <w:rFonts w:ascii="Times New Roman" w:hAnsi="Times New Roman" w:cs="Times New Roman"/>
          <w:sz w:val="24"/>
          <w:szCs w:val="24"/>
          <w:u w:val="none"/>
        </w:rPr>
        <w:tab/>
      </w:r>
      <w:r>
        <w:rPr>
          <w:rStyle w:val="Hyperlink"/>
          <w:rFonts w:ascii="Times New Roman" w:hAnsi="Times New Roman" w:cs="Times New Roman"/>
          <w:sz w:val="24"/>
          <w:szCs w:val="24"/>
          <w:u w:val="none"/>
        </w:rPr>
        <w:tab/>
      </w:r>
      <w:r w:rsidRPr="003F62C9">
        <w:rPr>
          <w:rStyle w:val="Hyperlink"/>
          <w:rFonts w:ascii="Times New Roman" w:hAnsi="Times New Roman" w:cs="Times New Roman"/>
          <w:i/>
          <w:iCs/>
          <w:color w:val="auto"/>
          <w:sz w:val="24"/>
          <w:szCs w:val="24"/>
          <w:u w:val="none"/>
        </w:rPr>
        <w:t>Attorneys for Plaintiffs</w:t>
      </w:r>
    </w:p>
    <w:sectPr w:rsidR="003F62C9" w:rsidRPr="003F62C9" w:rsidSect="002954C2">
      <w:footerReference w:type="default" r:id="rId4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F9C82" w14:textId="77777777" w:rsidR="00DA48A7" w:rsidRDefault="00DA48A7" w:rsidP="0076579C">
      <w:r>
        <w:separator/>
      </w:r>
    </w:p>
  </w:endnote>
  <w:endnote w:type="continuationSeparator" w:id="0">
    <w:p w14:paraId="6FBD97E0" w14:textId="77777777" w:rsidR="00DA48A7" w:rsidRDefault="00DA48A7" w:rsidP="0076579C">
      <w:r>
        <w:continuationSeparator/>
      </w:r>
    </w:p>
  </w:endnote>
  <w:endnote w:type="continuationNotice" w:id="1">
    <w:p w14:paraId="3F9CF619" w14:textId="77777777" w:rsidR="00DA48A7" w:rsidRDefault="00DA48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5679791"/>
      <w:docPartObj>
        <w:docPartGallery w:val="Page Numbers (Bottom of Page)"/>
        <w:docPartUnique/>
      </w:docPartObj>
    </w:sdtPr>
    <w:sdtEndPr>
      <w:rPr>
        <w:rFonts w:ascii="Times New Roman" w:hAnsi="Times New Roman" w:cs="Times New Roman"/>
        <w:noProof/>
      </w:rPr>
    </w:sdtEndPr>
    <w:sdtContent>
      <w:p w14:paraId="5E2CB9AF" w14:textId="4484BD24" w:rsidR="00BB14FA" w:rsidRPr="00BE24ED" w:rsidRDefault="00BB14FA">
        <w:pPr>
          <w:pStyle w:val="Footer"/>
          <w:jc w:val="center"/>
          <w:rPr>
            <w:rFonts w:ascii="Times New Roman" w:hAnsi="Times New Roman" w:cs="Times New Roman"/>
          </w:rPr>
        </w:pPr>
        <w:r w:rsidRPr="00BE24ED">
          <w:rPr>
            <w:rFonts w:ascii="Times New Roman" w:hAnsi="Times New Roman" w:cs="Times New Roman"/>
          </w:rPr>
          <w:fldChar w:fldCharType="begin"/>
        </w:r>
        <w:r w:rsidRPr="00BE24ED">
          <w:rPr>
            <w:rFonts w:ascii="Times New Roman" w:hAnsi="Times New Roman" w:cs="Times New Roman"/>
          </w:rPr>
          <w:instrText xml:space="preserve"> PAGE   \* MERGEFORMAT </w:instrText>
        </w:r>
        <w:r w:rsidRPr="00BE24ED">
          <w:rPr>
            <w:rFonts w:ascii="Times New Roman" w:hAnsi="Times New Roman" w:cs="Times New Roman"/>
          </w:rPr>
          <w:fldChar w:fldCharType="separate"/>
        </w:r>
        <w:r w:rsidRPr="00BE24ED">
          <w:rPr>
            <w:rFonts w:ascii="Times New Roman" w:hAnsi="Times New Roman" w:cs="Times New Roman"/>
            <w:noProof/>
          </w:rPr>
          <w:t>2</w:t>
        </w:r>
        <w:r w:rsidRPr="00BE24ED">
          <w:rPr>
            <w:rFonts w:ascii="Times New Roman" w:hAnsi="Times New Roman" w:cs="Times New Roman"/>
            <w:noProof/>
          </w:rPr>
          <w:fldChar w:fldCharType="end"/>
        </w:r>
      </w:p>
    </w:sdtContent>
  </w:sdt>
  <w:p w14:paraId="6B74E044" w14:textId="77777777" w:rsidR="00BB14FA" w:rsidRDefault="00BB14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71403F" w14:textId="77777777" w:rsidR="00DA48A7" w:rsidRDefault="00DA48A7" w:rsidP="0076579C">
      <w:r>
        <w:separator/>
      </w:r>
    </w:p>
  </w:footnote>
  <w:footnote w:type="continuationSeparator" w:id="0">
    <w:p w14:paraId="4BD9F342" w14:textId="77777777" w:rsidR="00DA48A7" w:rsidRDefault="00DA48A7" w:rsidP="0076579C">
      <w:r>
        <w:continuationSeparator/>
      </w:r>
    </w:p>
  </w:footnote>
  <w:footnote w:type="continuationNotice" w:id="1">
    <w:p w14:paraId="16F22CDE" w14:textId="77777777" w:rsidR="00DA48A7" w:rsidRDefault="00DA48A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906A6"/>
    <w:multiLevelType w:val="hybridMultilevel"/>
    <w:tmpl w:val="862493F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D239E0"/>
    <w:multiLevelType w:val="hybridMultilevel"/>
    <w:tmpl w:val="562E8922"/>
    <w:lvl w:ilvl="0" w:tplc="7EC270E4">
      <w:start w:val="4"/>
      <w:numFmt w:val="upperRoman"/>
      <w:suff w:val="nothing"/>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3E93F8A"/>
    <w:multiLevelType w:val="hybridMultilevel"/>
    <w:tmpl w:val="518CFC6A"/>
    <w:lvl w:ilvl="0" w:tplc="B4584200">
      <w:start w:val="1"/>
      <w:numFmt w:val="upp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3EB7BAF"/>
    <w:multiLevelType w:val="hybridMultilevel"/>
    <w:tmpl w:val="371E0B54"/>
    <w:lvl w:ilvl="0" w:tplc="B73268A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DD83A42"/>
    <w:multiLevelType w:val="hybridMultilevel"/>
    <w:tmpl w:val="277C21BA"/>
    <w:lvl w:ilvl="0" w:tplc="2E7CC2B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3F373B1"/>
    <w:multiLevelType w:val="hybridMultilevel"/>
    <w:tmpl w:val="FC7CBD42"/>
    <w:lvl w:ilvl="0" w:tplc="BB380118">
      <w:start w:val="1"/>
      <w:numFmt w:val="decimal"/>
      <w:lvlText w:val="%1."/>
      <w:lvlJc w:val="left"/>
      <w:pPr>
        <w:ind w:left="0" w:firstLine="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9014B1"/>
    <w:multiLevelType w:val="hybridMultilevel"/>
    <w:tmpl w:val="09CA03BC"/>
    <w:lvl w:ilvl="0" w:tplc="653C1536">
      <w:start w:val="5"/>
      <w:numFmt w:val="upp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6CE083E"/>
    <w:multiLevelType w:val="hybridMultilevel"/>
    <w:tmpl w:val="B38457EE"/>
    <w:lvl w:ilvl="0" w:tplc="7D7A3CE0">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9DE0AE0"/>
    <w:multiLevelType w:val="hybridMultilevel"/>
    <w:tmpl w:val="CBDC3C70"/>
    <w:lvl w:ilvl="0" w:tplc="67BC090E">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387F13"/>
    <w:multiLevelType w:val="hybridMultilevel"/>
    <w:tmpl w:val="86026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F07E4C"/>
    <w:multiLevelType w:val="hybridMultilevel"/>
    <w:tmpl w:val="24D2D6A8"/>
    <w:lvl w:ilvl="0" w:tplc="04090015">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25794131"/>
    <w:multiLevelType w:val="hybridMultilevel"/>
    <w:tmpl w:val="62B888B6"/>
    <w:lvl w:ilvl="0" w:tplc="431E3B24">
      <w:start w:val="5"/>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2364E7"/>
    <w:multiLevelType w:val="hybridMultilevel"/>
    <w:tmpl w:val="F12A7130"/>
    <w:lvl w:ilvl="0" w:tplc="F50A2322">
      <w:start w:val="1"/>
      <w:numFmt w:val="upperRoman"/>
      <w:lvlText w:val="%1."/>
      <w:lvlJc w:val="left"/>
      <w:pPr>
        <w:ind w:left="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C62E3B"/>
    <w:multiLevelType w:val="hybridMultilevel"/>
    <w:tmpl w:val="263C30AE"/>
    <w:lvl w:ilvl="0" w:tplc="436ACFAA">
      <w:start w:val="1"/>
      <w:numFmt w:val="decimal"/>
      <w:lvlText w:val="%1."/>
      <w:lvlJc w:val="left"/>
      <w:pPr>
        <w:ind w:left="0" w:firstLine="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D70567"/>
    <w:multiLevelType w:val="hybridMultilevel"/>
    <w:tmpl w:val="C79E977A"/>
    <w:lvl w:ilvl="0" w:tplc="0409000F">
      <w:start w:val="1"/>
      <w:numFmt w:val="decimal"/>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F72330"/>
    <w:multiLevelType w:val="hybridMultilevel"/>
    <w:tmpl w:val="A1D01E16"/>
    <w:lvl w:ilvl="0" w:tplc="0BCE5C9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48287C0D"/>
    <w:multiLevelType w:val="hybridMultilevel"/>
    <w:tmpl w:val="BF70B978"/>
    <w:lvl w:ilvl="0" w:tplc="04090013">
      <w:start w:val="1"/>
      <w:numFmt w:val="upp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493F4144"/>
    <w:multiLevelType w:val="hybridMultilevel"/>
    <w:tmpl w:val="B054F96A"/>
    <w:lvl w:ilvl="0" w:tplc="8FA2D5A6">
      <w:start w:val="137"/>
      <w:numFmt w:val="decimal"/>
      <w:lvlText w:val="%1."/>
      <w:lvlJc w:val="left"/>
      <w:pPr>
        <w:ind w:left="0" w:firstLine="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55014575"/>
    <w:multiLevelType w:val="hybridMultilevel"/>
    <w:tmpl w:val="B922D6C0"/>
    <w:lvl w:ilvl="0" w:tplc="C99014C4">
      <w:start w:val="1"/>
      <w:numFmt w:val="decimal"/>
      <w:lvlText w:val="%1."/>
      <w:lvlJc w:val="left"/>
      <w:pPr>
        <w:ind w:left="0" w:firstLine="360"/>
      </w:pPr>
      <w:rPr>
        <w:rFonts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9" w15:restartNumberingAfterBreak="0">
    <w:nsid w:val="570515FA"/>
    <w:multiLevelType w:val="hybridMultilevel"/>
    <w:tmpl w:val="55EA7024"/>
    <w:lvl w:ilvl="0" w:tplc="E7928B38">
      <w:start w:val="1"/>
      <w:numFmt w:val="upperRoman"/>
      <w:lvlText w:val="%1."/>
      <w:lvlJc w:val="left"/>
      <w:pPr>
        <w:ind w:left="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802D8B"/>
    <w:multiLevelType w:val="hybridMultilevel"/>
    <w:tmpl w:val="BD40F1FC"/>
    <w:lvl w:ilvl="0" w:tplc="9C527792">
      <w:start w:val="1"/>
      <w:numFmt w:val="decimal"/>
      <w:lvlText w:val="%1."/>
      <w:lvlJc w:val="left"/>
      <w:pPr>
        <w:ind w:left="0" w:firstLine="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6C7DE0"/>
    <w:multiLevelType w:val="hybridMultilevel"/>
    <w:tmpl w:val="D6F6315A"/>
    <w:lvl w:ilvl="0" w:tplc="0C00B8E0">
      <w:start w:val="1"/>
      <w:numFmt w:val="upperRoman"/>
      <w:suff w:val="space"/>
      <w:lvlText w:val="%1."/>
      <w:lvlJc w:val="left"/>
      <w:pPr>
        <w:ind w:left="720" w:hanging="360"/>
      </w:pPr>
      <w:rPr>
        <w:rFonts w:hint="default"/>
        <w:b/>
        <w:bCs/>
      </w:rPr>
    </w:lvl>
    <w:lvl w:ilvl="1" w:tplc="04090019">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22" w15:restartNumberingAfterBreak="0">
    <w:nsid w:val="65523FE2"/>
    <w:multiLevelType w:val="hybridMultilevel"/>
    <w:tmpl w:val="FC4EEA72"/>
    <w:lvl w:ilvl="0" w:tplc="0409000F">
      <w:start w:val="1"/>
      <w:numFmt w:val="decimal"/>
      <w:lvlText w:val="%1."/>
      <w:lvlJc w:val="left"/>
      <w:pPr>
        <w:ind w:left="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7AA25A9"/>
    <w:multiLevelType w:val="hybridMultilevel"/>
    <w:tmpl w:val="2572E0C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4" w15:restartNumberingAfterBreak="0">
    <w:nsid w:val="6A04762E"/>
    <w:multiLevelType w:val="hybridMultilevel"/>
    <w:tmpl w:val="4EB023DC"/>
    <w:lvl w:ilvl="0" w:tplc="8A3493BA">
      <w:start w:val="1"/>
      <w:numFmt w:val="upperRoman"/>
      <w:lvlText w:val="%1."/>
      <w:lvlJc w:val="left"/>
      <w:pPr>
        <w:ind w:left="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3BD6FD4"/>
    <w:multiLevelType w:val="hybridMultilevel"/>
    <w:tmpl w:val="91AC09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7CE6B2B"/>
    <w:multiLevelType w:val="hybridMultilevel"/>
    <w:tmpl w:val="E28E08BC"/>
    <w:lvl w:ilvl="0" w:tplc="640CADD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8EE240C"/>
    <w:multiLevelType w:val="hybridMultilevel"/>
    <w:tmpl w:val="518CFC6A"/>
    <w:lvl w:ilvl="0" w:tplc="FFFFFFFF">
      <w:start w:val="1"/>
      <w:numFmt w:val="upperLetter"/>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num w:numId="1">
    <w:abstractNumId w:val="14"/>
  </w:num>
  <w:num w:numId="2">
    <w:abstractNumId w:val="26"/>
  </w:num>
  <w:num w:numId="3">
    <w:abstractNumId w:val="7"/>
  </w:num>
  <w:num w:numId="4">
    <w:abstractNumId w:val="8"/>
  </w:num>
  <w:num w:numId="5">
    <w:abstractNumId w:val="15"/>
  </w:num>
  <w:num w:numId="6">
    <w:abstractNumId w:val="5"/>
  </w:num>
  <w:num w:numId="7">
    <w:abstractNumId w:val="13"/>
  </w:num>
  <w:num w:numId="8">
    <w:abstractNumId w:val="20"/>
  </w:num>
  <w:num w:numId="9">
    <w:abstractNumId w:val="3"/>
  </w:num>
  <w:num w:numId="10">
    <w:abstractNumId w:val="4"/>
  </w:num>
  <w:num w:numId="11">
    <w:abstractNumId w:val="2"/>
  </w:num>
  <w:num w:numId="12">
    <w:abstractNumId w:val="20"/>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23"/>
  </w:num>
  <w:num w:numId="18">
    <w:abstractNumId w:val="10"/>
  </w:num>
  <w:num w:numId="19">
    <w:abstractNumId w:val="18"/>
  </w:num>
  <w:num w:numId="20">
    <w:abstractNumId w:val="27"/>
  </w:num>
  <w:num w:numId="21">
    <w:abstractNumId w:val="9"/>
  </w:num>
  <w:num w:numId="22">
    <w:abstractNumId w:val="0"/>
  </w:num>
  <w:num w:numId="23">
    <w:abstractNumId w:val="1"/>
  </w:num>
  <w:num w:numId="24">
    <w:abstractNumId w:val="11"/>
  </w:num>
  <w:num w:numId="25">
    <w:abstractNumId w:val="16"/>
  </w:num>
  <w:num w:numId="26">
    <w:abstractNumId w:val="6"/>
  </w:num>
  <w:num w:numId="27">
    <w:abstractNumId w:val="17"/>
  </w:num>
  <w:num w:numId="28">
    <w:abstractNumId w:val="19"/>
  </w:num>
  <w:num w:numId="29">
    <w:abstractNumId w:val="24"/>
  </w:num>
  <w:num w:numId="30">
    <w:abstractNumId w:val="22"/>
  </w:num>
  <w:num w:numId="31">
    <w:abstractNumId w:val="21"/>
  </w:num>
  <w:num w:numId="3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253"/>
    <w:rsid w:val="00000AD4"/>
    <w:rsid w:val="0000469B"/>
    <w:rsid w:val="00014872"/>
    <w:rsid w:val="00015609"/>
    <w:rsid w:val="00020811"/>
    <w:rsid w:val="00021F2E"/>
    <w:rsid w:val="000222F2"/>
    <w:rsid w:val="000224B9"/>
    <w:rsid w:val="00022AF0"/>
    <w:rsid w:val="0002778F"/>
    <w:rsid w:val="00030173"/>
    <w:rsid w:val="0003305E"/>
    <w:rsid w:val="00046E4B"/>
    <w:rsid w:val="0004703E"/>
    <w:rsid w:val="00056E68"/>
    <w:rsid w:val="00063392"/>
    <w:rsid w:val="0006561D"/>
    <w:rsid w:val="00081233"/>
    <w:rsid w:val="00083542"/>
    <w:rsid w:val="000906A1"/>
    <w:rsid w:val="00092E36"/>
    <w:rsid w:val="00095298"/>
    <w:rsid w:val="000A3B2D"/>
    <w:rsid w:val="000A618A"/>
    <w:rsid w:val="000A6253"/>
    <w:rsid w:val="000A642D"/>
    <w:rsid w:val="000B12D5"/>
    <w:rsid w:val="000B1680"/>
    <w:rsid w:val="000B343C"/>
    <w:rsid w:val="000B3F30"/>
    <w:rsid w:val="000C34F6"/>
    <w:rsid w:val="000C4735"/>
    <w:rsid w:val="000C48D8"/>
    <w:rsid w:val="000C5F60"/>
    <w:rsid w:val="000C73D1"/>
    <w:rsid w:val="000D30D8"/>
    <w:rsid w:val="000D3EF8"/>
    <w:rsid w:val="000D5CA0"/>
    <w:rsid w:val="000D65DD"/>
    <w:rsid w:val="000E2838"/>
    <w:rsid w:val="000E484E"/>
    <w:rsid w:val="000F3C39"/>
    <w:rsid w:val="000F6ACF"/>
    <w:rsid w:val="00100975"/>
    <w:rsid w:val="00101439"/>
    <w:rsid w:val="001030AE"/>
    <w:rsid w:val="001036C3"/>
    <w:rsid w:val="00106BB5"/>
    <w:rsid w:val="00114B86"/>
    <w:rsid w:val="001159B6"/>
    <w:rsid w:val="001164FA"/>
    <w:rsid w:val="00121D31"/>
    <w:rsid w:val="00127211"/>
    <w:rsid w:val="00133599"/>
    <w:rsid w:val="001346F3"/>
    <w:rsid w:val="00134ACB"/>
    <w:rsid w:val="00135661"/>
    <w:rsid w:val="00137072"/>
    <w:rsid w:val="00142898"/>
    <w:rsid w:val="001454A1"/>
    <w:rsid w:val="00145BEC"/>
    <w:rsid w:val="00150170"/>
    <w:rsid w:val="0015057C"/>
    <w:rsid w:val="00150FAA"/>
    <w:rsid w:val="0015375B"/>
    <w:rsid w:val="00153887"/>
    <w:rsid w:val="00155361"/>
    <w:rsid w:val="001558CA"/>
    <w:rsid w:val="001561C5"/>
    <w:rsid w:val="001630E6"/>
    <w:rsid w:val="0017306F"/>
    <w:rsid w:val="0017311C"/>
    <w:rsid w:val="00190C00"/>
    <w:rsid w:val="00190ECF"/>
    <w:rsid w:val="00191407"/>
    <w:rsid w:val="00196535"/>
    <w:rsid w:val="001A225E"/>
    <w:rsid w:val="001A61AC"/>
    <w:rsid w:val="001A6201"/>
    <w:rsid w:val="001B089F"/>
    <w:rsid w:val="001B20CF"/>
    <w:rsid w:val="001B713E"/>
    <w:rsid w:val="001C1E8D"/>
    <w:rsid w:val="001D085C"/>
    <w:rsid w:val="001D4180"/>
    <w:rsid w:val="001F1AB6"/>
    <w:rsid w:val="002002D3"/>
    <w:rsid w:val="00202901"/>
    <w:rsid w:val="00215A3D"/>
    <w:rsid w:val="00224ECE"/>
    <w:rsid w:val="002250AD"/>
    <w:rsid w:val="0022528F"/>
    <w:rsid w:val="00226B6F"/>
    <w:rsid w:val="002372EA"/>
    <w:rsid w:val="00241ECA"/>
    <w:rsid w:val="00243B98"/>
    <w:rsid w:val="002479F3"/>
    <w:rsid w:val="002504F5"/>
    <w:rsid w:val="00250EBB"/>
    <w:rsid w:val="0025194A"/>
    <w:rsid w:val="0025397C"/>
    <w:rsid w:val="002556A4"/>
    <w:rsid w:val="00255E18"/>
    <w:rsid w:val="00256425"/>
    <w:rsid w:val="002578DD"/>
    <w:rsid w:val="00260238"/>
    <w:rsid w:val="002626DB"/>
    <w:rsid w:val="00263CF8"/>
    <w:rsid w:val="002665CD"/>
    <w:rsid w:val="00267C4B"/>
    <w:rsid w:val="00273084"/>
    <w:rsid w:val="0027645C"/>
    <w:rsid w:val="00277388"/>
    <w:rsid w:val="00285098"/>
    <w:rsid w:val="002954C2"/>
    <w:rsid w:val="00295DC9"/>
    <w:rsid w:val="00296B6A"/>
    <w:rsid w:val="002A0F07"/>
    <w:rsid w:val="002A2497"/>
    <w:rsid w:val="002A492B"/>
    <w:rsid w:val="002A6656"/>
    <w:rsid w:val="002B0EF0"/>
    <w:rsid w:val="002C0B2B"/>
    <w:rsid w:val="002C248A"/>
    <w:rsid w:val="002C399C"/>
    <w:rsid w:val="002C60B7"/>
    <w:rsid w:val="002C6A7A"/>
    <w:rsid w:val="002C7B1B"/>
    <w:rsid w:val="002D204A"/>
    <w:rsid w:val="002D245E"/>
    <w:rsid w:val="002D609B"/>
    <w:rsid w:val="002E0A36"/>
    <w:rsid w:val="002E3263"/>
    <w:rsid w:val="002E496C"/>
    <w:rsid w:val="002E6F93"/>
    <w:rsid w:val="002F0A8A"/>
    <w:rsid w:val="002F2D40"/>
    <w:rsid w:val="002F2F9B"/>
    <w:rsid w:val="002F62A9"/>
    <w:rsid w:val="002F6B78"/>
    <w:rsid w:val="00300A35"/>
    <w:rsid w:val="00301021"/>
    <w:rsid w:val="00304E17"/>
    <w:rsid w:val="003101B7"/>
    <w:rsid w:val="0031212D"/>
    <w:rsid w:val="00312D5A"/>
    <w:rsid w:val="00314564"/>
    <w:rsid w:val="00321028"/>
    <w:rsid w:val="00326F8E"/>
    <w:rsid w:val="00332BD6"/>
    <w:rsid w:val="00335FD1"/>
    <w:rsid w:val="00336BF5"/>
    <w:rsid w:val="00346145"/>
    <w:rsid w:val="00356F05"/>
    <w:rsid w:val="00360335"/>
    <w:rsid w:val="00370A39"/>
    <w:rsid w:val="00380B51"/>
    <w:rsid w:val="0038333F"/>
    <w:rsid w:val="00384F37"/>
    <w:rsid w:val="0039127C"/>
    <w:rsid w:val="00392DD1"/>
    <w:rsid w:val="00393910"/>
    <w:rsid w:val="00393DDA"/>
    <w:rsid w:val="003977A9"/>
    <w:rsid w:val="003A1A79"/>
    <w:rsid w:val="003A1CE8"/>
    <w:rsid w:val="003A5AA9"/>
    <w:rsid w:val="003A7A6B"/>
    <w:rsid w:val="003B1057"/>
    <w:rsid w:val="003B4643"/>
    <w:rsid w:val="003C0A33"/>
    <w:rsid w:val="003C3E73"/>
    <w:rsid w:val="003D4EE7"/>
    <w:rsid w:val="003D64DF"/>
    <w:rsid w:val="003E10AF"/>
    <w:rsid w:val="003E1675"/>
    <w:rsid w:val="003F1A3E"/>
    <w:rsid w:val="003F4071"/>
    <w:rsid w:val="003F584D"/>
    <w:rsid w:val="003F62C9"/>
    <w:rsid w:val="003F65BE"/>
    <w:rsid w:val="004042ED"/>
    <w:rsid w:val="00410019"/>
    <w:rsid w:val="0041470B"/>
    <w:rsid w:val="00416909"/>
    <w:rsid w:val="004266C8"/>
    <w:rsid w:val="004272C1"/>
    <w:rsid w:val="00427DFC"/>
    <w:rsid w:val="00430FAE"/>
    <w:rsid w:val="00431F7E"/>
    <w:rsid w:val="00442AE0"/>
    <w:rsid w:val="0044538D"/>
    <w:rsid w:val="00450A70"/>
    <w:rsid w:val="00451904"/>
    <w:rsid w:val="00461802"/>
    <w:rsid w:val="00463008"/>
    <w:rsid w:val="004666E6"/>
    <w:rsid w:val="00472556"/>
    <w:rsid w:val="00472BFB"/>
    <w:rsid w:val="004733FF"/>
    <w:rsid w:val="00476A86"/>
    <w:rsid w:val="004770D9"/>
    <w:rsid w:val="00477458"/>
    <w:rsid w:val="004824F5"/>
    <w:rsid w:val="00485E64"/>
    <w:rsid w:val="004935C2"/>
    <w:rsid w:val="004A14A2"/>
    <w:rsid w:val="004A26AC"/>
    <w:rsid w:val="004A30D5"/>
    <w:rsid w:val="004A4A18"/>
    <w:rsid w:val="004B14E5"/>
    <w:rsid w:val="004B6E63"/>
    <w:rsid w:val="004C7E70"/>
    <w:rsid w:val="004D207A"/>
    <w:rsid w:val="004D3253"/>
    <w:rsid w:val="004D37DB"/>
    <w:rsid w:val="004D3DE0"/>
    <w:rsid w:val="004D70EC"/>
    <w:rsid w:val="004E6824"/>
    <w:rsid w:val="004F0071"/>
    <w:rsid w:val="004F4A9E"/>
    <w:rsid w:val="00501D99"/>
    <w:rsid w:val="00504E37"/>
    <w:rsid w:val="005057AA"/>
    <w:rsid w:val="00515051"/>
    <w:rsid w:val="00517D75"/>
    <w:rsid w:val="00523AB0"/>
    <w:rsid w:val="00527DF8"/>
    <w:rsid w:val="005323AD"/>
    <w:rsid w:val="00540574"/>
    <w:rsid w:val="005514E2"/>
    <w:rsid w:val="00555E47"/>
    <w:rsid w:val="00561C91"/>
    <w:rsid w:val="00562EBA"/>
    <w:rsid w:val="005633CC"/>
    <w:rsid w:val="00565767"/>
    <w:rsid w:val="005659B8"/>
    <w:rsid w:val="005668AF"/>
    <w:rsid w:val="005700D7"/>
    <w:rsid w:val="0057094B"/>
    <w:rsid w:val="00575993"/>
    <w:rsid w:val="005760FF"/>
    <w:rsid w:val="00576B7D"/>
    <w:rsid w:val="00580695"/>
    <w:rsid w:val="00580EDB"/>
    <w:rsid w:val="005810A6"/>
    <w:rsid w:val="005928A4"/>
    <w:rsid w:val="00592AA6"/>
    <w:rsid w:val="00597649"/>
    <w:rsid w:val="005A3689"/>
    <w:rsid w:val="005B45C4"/>
    <w:rsid w:val="005B4F6D"/>
    <w:rsid w:val="005B6C4F"/>
    <w:rsid w:val="005B7D92"/>
    <w:rsid w:val="005C1F98"/>
    <w:rsid w:val="005C3920"/>
    <w:rsid w:val="005C41D3"/>
    <w:rsid w:val="005C6A91"/>
    <w:rsid w:val="005C7936"/>
    <w:rsid w:val="005E05CD"/>
    <w:rsid w:val="005E5481"/>
    <w:rsid w:val="005E7C3F"/>
    <w:rsid w:val="005F0E15"/>
    <w:rsid w:val="005F4616"/>
    <w:rsid w:val="005F5700"/>
    <w:rsid w:val="005F6DE5"/>
    <w:rsid w:val="005F7067"/>
    <w:rsid w:val="005F77F7"/>
    <w:rsid w:val="005F7D44"/>
    <w:rsid w:val="00600153"/>
    <w:rsid w:val="00601BA9"/>
    <w:rsid w:val="006042C6"/>
    <w:rsid w:val="006043D1"/>
    <w:rsid w:val="00605900"/>
    <w:rsid w:val="00610771"/>
    <w:rsid w:val="00612AFC"/>
    <w:rsid w:val="00617F08"/>
    <w:rsid w:val="00622F6F"/>
    <w:rsid w:val="006307F6"/>
    <w:rsid w:val="00631AE7"/>
    <w:rsid w:val="00633245"/>
    <w:rsid w:val="00640466"/>
    <w:rsid w:val="00642659"/>
    <w:rsid w:val="00645794"/>
    <w:rsid w:val="0065612B"/>
    <w:rsid w:val="00657F30"/>
    <w:rsid w:val="006615F2"/>
    <w:rsid w:val="00661944"/>
    <w:rsid w:val="006622E2"/>
    <w:rsid w:val="00665C76"/>
    <w:rsid w:val="00665DBC"/>
    <w:rsid w:val="00670CCA"/>
    <w:rsid w:val="006859CF"/>
    <w:rsid w:val="00690B91"/>
    <w:rsid w:val="00690EA3"/>
    <w:rsid w:val="00693260"/>
    <w:rsid w:val="006A3EB8"/>
    <w:rsid w:val="006B1659"/>
    <w:rsid w:val="006B1E56"/>
    <w:rsid w:val="006B2602"/>
    <w:rsid w:val="006C07EF"/>
    <w:rsid w:val="006C69BC"/>
    <w:rsid w:val="006D5182"/>
    <w:rsid w:val="006D7C92"/>
    <w:rsid w:val="006E0C50"/>
    <w:rsid w:val="006E26C9"/>
    <w:rsid w:val="006F08E8"/>
    <w:rsid w:val="006F2FF4"/>
    <w:rsid w:val="006F33EE"/>
    <w:rsid w:val="006F77CC"/>
    <w:rsid w:val="00704C1D"/>
    <w:rsid w:val="00705341"/>
    <w:rsid w:val="007061E6"/>
    <w:rsid w:val="007068FC"/>
    <w:rsid w:val="0070719B"/>
    <w:rsid w:val="00711552"/>
    <w:rsid w:val="00712645"/>
    <w:rsid w:val="00712902"/>
    <w:rsid w:val="00712D02"/>
    <w:rsid w:val="00721519"/>
    <w:rsid w:val="007250E2"/>
    <w:rsid w:val="00725726"/>
    <w:rsid w:val="00725A95"/>
    <w:rsid w:val="007309D9"/>
    <w:rsid w:val="007347CA"/>
    <w:rsid w:val="00736E87"/>
    <w:rsid w:val="00743F4D"/>
    <w:rsid w:val="00745F65"/>
    <w:rsid w:val="00746BED"/>
    <w:rsid w:val="00750255"/>
    <w:rsid w:val="00751317"/>
    <w:rsid w:val="007515BC"/>
    <w:rsid w:val="007523C4"/>
    <w:rsid w:val="00752413"/>
    <w:rsid w:val="00752CEB"/>
    <w:rsid w:val="0075525A"/>
    <w:rsid w:val="00757773"/>
    <w:rsid w:val="0076498D"/>
    <w:rsid w:val="0076579C"/>
    <w:rsid w:val="007711DE"/>
    <w:rsid w:val="0078109E"/>
    <w:rsid w:val="007821C5"/>
    <w:rsid w:val="007833F8"/>
    <w:rsid w:val="00783F6F"/>
    <w:rsid w:val="0079205D"/>
    <w:rsid w:val="007934AF"/>
    <w:rsid w:val="007A0D66"/>
    <w:rsid w:val="007A1401"/>
    <w:rsid w:val="007A53B2"/>
    <w:rsid w:val="007A5CA7"/>
    <w:rsid w:val="007A6C9F"/>
    <w:rsid w:val="007A7A8C"/>
    <w:rsid w:val="007B03F9"/>
    <w:rsid w:val="007B0D2D"/>
    <w:rsid w:val="007B263C"/>
    <w:rsid w:val="007B3481"/>
    <w:rsid w:val="007B464C"/>
    <w:rsid w:val="007B5696"/>
    <w:rsid w:val="007C20ED"/>
    <w:rsid w:val="007C2405"/>
    <w:rsid w:val="007C2CC6"/>
    <w:rsid w:val="007D222A"/>
    <w:rsid w:val="007D357E"/>
    <w:rsid w:val="007D769A"/>
    <w:rsid w:val="007D77F1"/>
    <w:rsid w:val="007E580D"/>
    <w:rsid w:val="007F0591"/>
    <w:rsid w:val="007F4EA9"/>
    <w:rsid w:val="00801E4E"/>
    <w:rsid w:val="0080415C"/>
    <w:rsid w:val="00805FC2"/>
    <w:rsid w:val="0081151E"/>
    <w:rsid w:val="008154E4"/>
    <w:rsid w:val="008226B4"/>
    <w:rsid w:val="00830FAC"/>
    <w:rsid w:val="00831DD7"/>
    <w:rsid w:val="00840085"/>
    <w:rsid w:val="0084331A"/>
    <w:rsid w:val="0085017B"/>
    <w:rsid w:val="00851EBC"/>
    <w:rsid w:val="00855977"/>
    <w:rsid w:val="008569CF"/>
    <w:rsid w:val="008637D7"/>
    <w:rsid w:val="00864373"/>
    <w:rsid w:val="008650BA"/>
    <w:rsid w:val="0087209D"/>
    <w:rsid w:val="008740C7"/>
    <w:rsid w:val="00884187"/>
    <w:rsid w:val="008851BD"/>
    <w:rsid w:val="008862DE"/>
    <w:rsid w:val="00886A19"/>
    <w:rsid w:val="00886D2E"/>
    <w:rsid w:val="00897A1F"/>
    <w:rsid w:val="008A2AF5"/>
    <w:rsid w:val="008A2B33"/>
    <w:rsid w:val="008B3C5C"/>
    <w:rsid w:val="008B5491"/>
    <w:rsid w:val="008B72E4"/>
    <w:rsid w:val="008B7746"/>
    <w:rsid w:val="008C604B"/>
    <w:rsid w:val="008C6618"/>
    <w:rsid w:val="008D01CA"/>
    <w:rsid w:val="008D40A3"/>
    <w:rsid w:val="008D5099"/>
    <w:rsid w:val="008D522C"/>
    <w:rsid w:val="008D6C39"/>
    <w:rsid w:val="008E07E2"/>
    <w:rsid w:val="008E5F44"/>
    <w:rsid w:val="008F0144"/>
    <w:rsid w:val="009046D1"/>
    <w:rsid w:val="00906BF9"/>
    <w:rsid w:val="00920EF3"/>
    <w:rsid w:val="009211B7"/>
    <w:rsid w:val="009245C9"/>
    <w:rsid w:val="00932457"/>
    <w:rsid w:val="00941117"/>
    <w:rsid w:val="009425B4"/>
    <w:rsid w:val="00942EE6"/>
    <w:rsid w:val="009440E3"/>
    <w:rsid w:val="00945EE8"/>
    <w:rsid w:val="00947C22"/>
    <w:rsid w:val="00956A6B"/>
    <w:rsid w:val="009600BC"/>
    <w:rsid w:val="00966739"/>
    <w:rsid w:val="00967EF9"/>
    <w:rsid w:val="009702EC"/>
    <w:rsid w:val="00973CE3"/>
    <w:rsid w:val="009742B0"/>
    <w:rsid w:val="00974AE4"/>
    <w:rsid w:val="00983A76"/>
    <w:rsid w:val="00983C2D"/>
    <w:rsid w:val="0099345C"/>
    <w:rsid w:val="009956F3"/>
    <w:rsid w:val="009A07A5"/>
    <w:rsid w:val="009A63CF"/>
    <w:rsid w:val="009A6D3F"/>
    <w:rsid w:val="009B0271"/>
    <w:rsid w:val="009B3ADD"/>
    <w:rsid w:val="009B3B05"/>
    <w:rsid w:val="009C0344"/>
    <w:rsid w:val="009C0866"/>
    <w:rsid w:val="009C2405"/>
    <w:rsid w:val="009C6582"/>
    <w:rsid w:val="009C79A8"/>
    <w:rsid w:val="009D3AEF"/>
    <w:rsid w:val="009D3E6F"/>
    <w:rsid w:val="009E1656"/>
    <w:rsid w:val="009E3E28"/>
    <w:rsid w:val="009F1869"/>
    <w:rsid w:val="009F4516"/>
    <w:rsid w:val="009F4746"/>
    <w:rsid w:val="009F7A34"/>
    <w:rsid w:val="00A02101"/>
    <w:rsid w:val="00A035CA"/>
    <w:rsid w:val="00A04EC3"/>
    <w:rsid w:val="00A052A6"/>
    <w:rsid w:val="00A054B5"/>
    <w:rsid w:val="00A068A8"/>
    <w:rsid w:val="00A07C8C"/>
    <w:rsid w:val="00A11078"/>
    <w:rsid w:val="00A1261A"/>
    <w:rsid w:val="00A13A2E"/>
    <w:rsid w:val="00A17D46"/>
    <w:rsid w:val="00A23A4B"/>
    <w:rsid w:val="00A23D0A"/>
    <w:rsid w:val="00A2497D"/>
    <w:rsid w:val="00A24D4A"/>
    <w:rsid w:val="00A26754"/>
    <w:rsid w:val="00A305A0"/>
    <w:rsid w:val="00A33D99"/>
    <w:rsid w:val="00A36D53"/>
    <w:rsid w:val="00A4739B"/>
    <w:rsid w:val="00A54749"/>
    <w:rsid w:val="00A56B20"/>
    <w:rsid w:val="00A60FE0"/>
    <w:rsid w:val="00A62309"/>
    <w:rsid w:val="00A65EF1"/>
    <w:rsid w:val="00A6681D"/>
    <w:rsid w:val="00A77207"/>
    <w:rsid w:val="00A80057"/>
    <w:rsid w:val="00A82561"/>
    <w:rsid w:val="00A91477"/>
    <w:rsid w:val="00A928BE"/>
    <w:rsid w:val="00A97102"/>
    <w:rsid w:val="00AB46B4"/>
    <w:rsid w:val="00AB6874"/>
    <w:rsid w:val="00AB6F11"/>
    <w:rsid w:val="00AB71E2"/>
    <w:rsid w:val="00AC17D9"/>
    <w:rsid w:val="00AC3347"/>
    <w:rsid w:val="00AC39A0"/>
    <w:rsid w:val="00AD3E53"/>
    <w:rsid w:val="00AD5430"/>
    <w:rsid w:val="00AD5C7E"/>
    <w:rsid w:val="00AE0276"/>
    <w:rsid w:val="00B01CAF"/>
    <w:rsid w:val="00B021AE"/>
    <w:rsid w:val="00B066AB"/>
    <w:rsid w:val="00B06C43"/>
    <w:rsid w:val="00B10A9C"/>
    <w:rsid w:val="00B14076"/>
    <w:rsid w:val="00B2047A"/>
    <w:rsid w:val="00B232F0"/>
    <w:rsid w:val="00B2651D"/>
    <w:rsid w:val="00B266A3"/>
    <w:rsid w:val="00B27D74"/>
    <w:rsid w:val="00B34247"/>
    <w:rsid w:val="00B36BE5"/>
    <w:rsid w:val="00B36C8B"/>
    <w:rsid w:val="00B3776D"/>
    <w:rsid w:val="00B37891"/>
    <w:rsid w:val="00B37A39"/>
    <w:rsid w:val="00B37CD8"/>
    <w:rsid w:val="00B47CA2"/>
    <w:rsid w:val="00B5118C"/>
    <w:rsid w:val="00B521B5"/>
    <w:rsid w:val="00B5745E"/>
    <w:rsid w:val="00B6187F"/>
    <w:rsid w:val="00B65A4B"/>
    <w:rsid w:val="00B71740"/>
    <w:rsid w:val="00B85235"/>
    <w:rsid w:val="00B857AC"/>
    <w:rsid w:val="00B911BC"/>
    <w:rsid w:val="00B92C5E"/>
    <w:rsid w:val="00BA27FC"/>
    <w:rsid w:val="00BA2D3E"/>
    <w:rsid w:val="00BA2F1C"/>
    <w:rsid w:val="00BA4FE4"/>
    <w:rsid w:val="00BB0EB2"/>
    <w:rsid w:val="00BB14FA"/>
    <w:rsid w:val="00BC07B2"/>
    <w:rsid w:val="00BC2562"/>
    <w:rsid w:val="00BC6B3A"/>
    <w:rsid w:val="00BD2BB4"/>
    <w:rsid w:val="00BD48D9"/>
    <w:rsid w:val="00BE24ED"/>
    <w:rsid w:val="00BE56AF"/>
    <w:rsid w:val="00BE7578"/>
    <w:rsid w:val="00BF0CD0"/>
    <w:rsid w:val="00BF747B"/>
    <w:rsid w:val="00C15004"/>
    <w:rsid w:val="00C21BF5"/>
    <w:rsid w:val="00C22195"/>
    <w:rsid w:val="00C2694C"/>
    <w:rsid w:val="00C33693"/>
    <w:rsid w:val="00C3695F"/>
    <w:rsid w:val="00C3731E"/>
    <w:rsid w:val="00C4166B"/>
    <w:rsid w:val="00C425D6"/>
    <w:rsid w:val="00C437E8"/>
    <w:rsid w:val="00C43E12"/>
    <w:rsid w:val="00C47921"/>
    <w:rsid w:val="00C47DA3"/>
    <w:rsid w:val="00C53A6A"/>
    <w:rsid w:val="00C57168"/>
    <w:rsid w:val="00C6028F"/>
    <w:rsid w:val="00C604C8"/>
    <w:rsid w:val="00C63E1C"/>
    <w:rsid w:val="00C74DF9"/>
    <w:rsid w:val="00C77691"/>
    <w:rsid w:val="00C827BD"/>
    <w:rsid w:val="00C906CE"/>
    <w:rsid w:val="00C97FA3"/>
    <w:rsid w:val="00CA0ABA"/>
    <w:rsid w:val="00CA2ABF"/>
    <w:rsid w:val="00CA3BC1"/>
    <w:rsid w:val="00CA4B9E"/>
    <w:rsid w:val="00CB0863"/>
    <w:rsid w:val="00CB2969"/>
    <w:rsid w:val="00CB4993"/>
    <w:rsid w:val="00CB6E75"/>
    <w:rsid w:val="00CD19D5"/>
    <w:rsid w:val="00CD406D"/>
    <w:rsid w:val="00CD5669"/>
    <w:rsid w:val="00CD5A44"/>
    <w:rsid w:val="00CD6993"/>
    <w:rsid w:val="00CE0B62"/>
    <w:rsid w:val="00CE4356"/>
    <w:rsid w:val="00CE79F6"/>
    <w:rsid w:val="00CF195F"/>
    <w:rsid w:val="00CF55FF"/>
    <w:rsid w:val="00D03A56"/>
    <w:rsid w:val="00D0419D"/>
    <w:rsid w:val="00D04FF3"/>
    <w:rsid w:val="00D10864"/>
    <w:rsid w:val="00D13476"/>
    <w:rsid w:val="00D1476A"/>
    <w:rsid w:val="00D16DC5"/>
    <w:rsid w:val="00D222D0"/>
    <w:rsid w:val="00D32073"/>
    <w:rsid w:val="00D33F85"/>
    <w:rsid w:val="00D45361"/>
    <w:rsid w:val="00D47986"/>
    <w:rsid w:val="00D52339"/>
    <w:rsid w:val="00D625E2"/>
    <w:rsid w:val="00D63112"/>
    <w:rsid w:val="00D63683"/>
    <w:rsid w:val="00D642B6"/>
    <w:rsid w:val="00D65D52"/>
    <w:rsid w:val="00D70C70"/>
    <w:rsid w:val="00D7338E"/>
    <w:rsid w:val="00D737B7"/>
    <w:rsid w:val="00D86B83"/>
    <w:rsid w:val="00D914BB"/>
    <w:rsid w:val="00D9395D"/>
    <w:rsid w:val="00D941AC"/>
    <w:rsid w:val="00DA368F"/>
    <w:rsid w:val="00DA48A7"/>
    <w:rsid w:val="00DB0E8D"/>
    <w:rsid w:val="00DB7D80"/>
    <w:rsid w:val="00DC0087"/>
    <w:rsid w:val="00DC31C0"/>
    <w:rsid w:val="00DC3E34"/>
    <w:rsid w:val="00DD2ABA"/>
    <w:rsid w:val="00DD2EAD"/>
    <w:rsid w:val="00DD5AD0"/>
    <w:rsid w:val="00DE5D97"/>
    <w:rsid w:val="00DF270D"/>
    <w:rsid w:val="00DF27B3"/>
    <w:rsid w:val="00DF73A0"/>
    <w:rsid w:val="00E02778"/>
    <w:rsid w:val="00E15F5B"/>
    <w:rsid w:val="00E21B16"/>
    <w:rsid w:val="00E30D98"/>
    <w:rsid w:val="00E35106"/>
    <w:rsid w:val="00E3515A"/>
    <w:rsid w:val="00E445BE"/>
    <w:rsid w:val="00E456AA"/>
    <w:rsid w:val="00E500A7"/>
    <w:rsid w:val="00E52DD1"/>
    <w:rsid w:val="00E53952"/>
    <w:rsid w:val="00E62B6F"/>
    <w:rsid w:val="00E6625E"/>
    <w:rsid w:val="00E764AD"/>
    <w:rsid w:val="00E8073F"/>
    <w:rsid w:val="00E84AE8"/>
    <w:rsid w:val="00E8529D"/>
    <w:rsid w:val="00E87268"/>
    <w:rsid w:val="00E90D05"/>
    <w:rsid w:val="00E90D7A"/>
    <w:rsid w:val="00E94D70"/>
    <w:rsid w:val="00EA177E"/>
    <w:rsid w:val="00EA3DA7"/>
    <w:rsid w:val="00EA5954"/>
    <w:rsid w:val="00EA5D54"/>
    <w:rsid w:val="00EA69DA"/>
    <w:rsid w:val="00EB07E8"/>
    <w:rsid w:val="00EB7FE4"/>
    <w:rsid w:val="00EC3041"/>
    <w:rsid w:val="00EC4D41"/>
    <w:rsid w:val="00EC4E16"/>
    <w:rsid w:val="00EC7AE5"/>
    <w:rsid w:val="00ED1D69"/>
    <w:rsid w:val="00ED4763"/>
    <w:rsid w:val="00EE2634"/>
    <w:rsid w:val="00EE54EE"/>
    <w:rsid w:val="00EF3D75"/>
    <w:rsid w:val="00EF4CC4"/>
    <w:rsid w:val="00EF7737"/>
    <w:rsid w:val="00F069EB"/>
    <w:rsid w:val="00F12B60"/>
    <w:rsid w:val="00F2182C"/>
    <w:rsid w:val="00F27395"/>
    <w:rsid w:val="00F32DE1"/>
    <w:rsid w:val="00F36B08"/>
    <w:rsid w:val="00F42A58"/>
    <w:rsid w:val="00F431C5"/>
    <w:rsid w:val="00F43738"/>
    <w:rsid w:val="00F4523A"/>
    <w:rsid w:val="00F50035"/>
    <w:rsid w:val="00F5047E"/>
    <w:rsid w:val="00F514FD"/>
    <w:rsid w:val="00F55F4D"/>
    <w:rsid w:val="00F627BD"/>
    <w:rsid w:val="00F632EE"/>
    <w:rsid w:val="00F65732"/>
    <w:rsid w:val="00F72C9C"/>
    <w:rsid w:val="00F72DF5"/>
    <w:rsid w:val="00F767D8"/>
    <w:rsid w:val="00F773BD"/>
    <w:rsid w:val="00F85152"/>
    <w:rsid w:val="00F87221"/>
    <w:rsid w:val="00F9036B"/>
    <w:rsid w:val="00F9057E"/>
    <w:rsid w:val="00F90704"/>
    <w:rsid w:val="00F91353"/>
    <w:rsid w:val="00FA672A"/>
    <w:rsid w:val="00FB1FDE"/>
    <w:rsid w:val="00FB4877"/>
    <w:rsid w:val="00FB4B3B"/>
    <w:rsid w:val="00FB627D"/>
    <w:rsid w:val="00FC6896"/>
    <w:rsid w:val="00FE2EF6"/>
    <w:rsid w:val="00FF6F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552B27"/>
  <w15:chartTrackingRefBased/>
  <w15:docId w15:val="{E51698F6-9F56-4C01-98FB-977CF30A6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480" w:lineRule="auto"/>
        <w:ind w:firstLine="720"/>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C3695F"/>
    <w:pPr>
      <w:keepNext/>
      <w:jc w:val="center"/>
      <w:outlineLvl w:val="0"/>
    </w:pPr>
    <w:rPr>
      <w:rFonts w:ascii="Garamond" w:eastAsia="Times New Roman" w:hAnsi="Garamond" w:cs="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6F8E"/>
    <w:pPr>
      <w:ind w:left="720"/>
      <w:contextualSpacing/>
    </w:pPr>
  </w:style>
  <w:style w:type="character" w:styleId="Hyperlink">
    <w:name w:val="Hyperlink"/>
    <w:basedOn w:val="DefaultParagraphFont"/>
    <w:uiPriority w:val="99"/>
    <w:unhideWhenUsed/>
    <w:rsid w:val="0076579C"/>
    <w:rPr>
      <w:color w:val="0563C1" w:themeColor="hyperlink"/>
      <w:u w:val="single"/>
    </w:rPr>
  </w:style>
  <w:style w:type="character" w:styleId="UnresolvedMention">
    <w:name w:val="Unresolved Mention"/>
    <w:basedOn w:val="DefaultParagraphFont"/>
    <w:uiPriority w:val="99"/>
    <w:semiHidden/>
    <w:unhideWhenUsed/>
    <w:rsid w:val="0076579C"/>
    <w:rPr>
      <w:color w:val="605E5C"/>
      <w:shd w:val="clear" w:color="auto" w:fill="E1DFDD"/>
    </w:rPr>
  </w:style>
  <w:style w:type="paragraph" w:styleId="Header">
    <w:name w:val="header"/>
    <w:basedOn w:val="Normal"/>
    <w:link w:val="HeaderChar"/>
    <w:uiPriority w:val="99"/>
    <w:unhideWhenUsed/>
    <w:rsid w:val="0076579C"/>
    <w:pPr>
      <w:tabs>
        <w:tab w:val="center" w:pos="4680"/>
        <w:tab w:val="right" w:pos="9360"/>
      </w:tabs>
      <w:spacing w:line="240" w:lineRule="auto"/>
    </w:pPr>
  </w:style>
  <w:style w:type="character" w:customStyle="1" w:styleId="HeaderChar">
    <w:name w:val="Header Char"/>
    <w:basedOn w:val="DefaultParagraphFont"/>
    <w:link w:val="Header"/>
    <w:uiPriority w:val="99"/>
    <w:rsid w:val="0076579C"/>
  </w:style>
  <w:style w:type="paragraph" w:styleId="Footer">
    <w:name w:val="footer"/>
    <w:basedOn w:val="Normal"/>
    <w:link w:val="FooterChar"/>
    <w:uiPriority w:val="99"/>
    <w:unhideWhenUsed/>
    <w:rsid w:val="0076579C"/>
    <w:pPr>
      <w:tabs>
        <w:tab w:val="center" w:pos="4680"/>
        <w:tab w:val="right" w:pos="9360"/>
      </w:tabs>
      <w:spacing w:line="240" w:lineRule="auto"/>
    </w:pPr>
  </w:style>
  <w:style w:type="character" w:customStyle="1" w:styleId="FooterChar">
    <w:name w:val="Footer Char"/>
    <w:basedOn w:val="DefaultParagraphFont"/>
    <w:link w:val="Footer"/>
    <w:uiPriority w:val="99"/>
    <w:rsid w:val="0076579C"/>
  </w:style>
  <w:style w:type="character" w:styleId="CommentReference">
    <w:name w:val="annotation reference"/>
    <w:basedOn w:val="DefaultParagraphFont"/>
    <w:uiPriority w:val="99"/>
    <w:semiHidden/>
    <w:unhideWhenUsed/>
    <w:rsid w:val="005F77F7"/>
    <w:rPr>
      <w:sz w:val="16"/>
      <w:szCs w:val="16"/>
    </w:rPr>
  </w:style>
  <w:style w:type="paragraph" w:styleId="CommentText">
    <w:name w:val="annotation text"/>
    <w:basedOn w:val="Normal"/>
    <w:link w:val="CommentTextChar"/>
    <w:uiPriority w:val="99"/>
    <w:semiHidden/>
    <w:unhideWhenUsed/>
    <w:rsid w:val="005F77F7"/>
    <w:pPr>
      <w:spacing w:line="240" w:lineRule="auto"/>
    </w:pPr>
    <w:rPr>
      <w:sz w:val="20"/>
      <w:szCs w:val="20"/>
    </w:rPr>
  </w:style>
  <w:style w:type="character" w:customStyle="1" w:styleId="CommentTextChar">
    <w:name w:val="Comment Text Char"/>
    <w:basedOn w:val="DefaultParagraphFont"/>
    <w:link w:val="CommentText"/>
    <w:uiPriority w:val="99"/>
    <w:semiHidden/>
    <w:rsid w:val="005F77F7"/>
    <w:rPr>
      <w:sz w:val="20"/>
      <w:szCs w:val="20"/>
    </w:rPr>
  </w:style>
  <w:style w:type="paragraph" w:styleId="CommentSubject">
    <w:name w:val="annotation subject"/>
    <w:basedOn w:val="CommentText"/>
    <w:next w:val="CommentText"/>
    <w:link w:val="CommentSubjectChar"/>
    <w:uiPriority w:val="99"/>
    <w:semiHidden/>
    <w:unhideWhenUsed/>
    <w:rsid w:val="005F77F7"/>
    <w:rPr>
      <w:b/>
      <w:bCs/>
    </w:rPr>
  </w:style>
  <w:style w:type="character" w:customStyle="1" w:styleId="CommentSubjectChar">
    <w:name w:val="Comment Subject Char"/>
    <w:basedOn w:val="CommentTextChar"/>
    <w:link w:val="CommentSubject"/>
    <w:uiPriority w:val="99"/>
    <w:semiHidden/>
    <w:rsid w:val="005F77F7"/>
    <w:rPr>
      <w:b/>
      <w:bCs/>
      <w:sz w:val="20"/>
      <w:szCs w:val="20"/>
    </w:rPr>
  </w:style>
  <w:style w:type="paragraph" w:styleId="BalloonText">
    <w:name w:val="Balloon Text"/>
    <w:basedOn w:val="Normal"/>
    <w:link w:val="BalloonTextChar"/>
    <w:uiPriority w:val="99"/>
    <w:semiHidden/>
    <w:unhideWhenUsed/>
    <w:rsid w:val="007B263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263C"/>
    <w:rPr>
      <w:rFonts w:ascii="Segoe UI" w:hAnsi="Segoe UI" w:cs="Segoe UI"/>
      <w:sz w:val="18"/>
      <w:szCs w:val="18"/>
    </w:rPr>
  </w:style>
  <w:style w:type="character" w:customStyle="1" w:styleId="Heading1Char">
    <w:name w:val="Heading 1 Char"/>
    <w:basedOn w:val="DefaultParagraphFont"/>
    <w:link w:val="Heading1"/>
    <w:rsid w:val="00C3695F"/>
    <w:rPr>
      <w:rFonts w:ascii="Garamond" w:eastAsia="Times New Roman" w:hAnsi="Garamond" w:cs="Times New Roman"/>
      <w:b/>
      <w:sz w:val="24"/>
      <w:szCs w:val="20"/>
      <w:u w:val="single"/>
    </w:rPr>
  </w:style>
  <w:style w:type="paragraph" w:customStyle="1" w:styleId="Default">
    <w:name w:val="Default"/>
    <w:rsid w:val="00C3695F"/>
    <w:pPr>
      <w:autoSpaceDE w:val="0"/>
      <w:autoSpaceDN w:val="0"/>
      <w:adjustRightInd w:val="0"/>
      <w:spacing w:line="24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7250E2"/>
    <w:pPr>
      <w:spacing w:line="240" w:lineRule="auto"/>
    </w:pPr>
    <w:rPr>
      <w:sz w:val="20"/>
      <w:szCs w:val="20"/>
    </w:rPr>
  </w:style>
  <w:style w:type="character" w:customStyle="1" w:styleId="FootnoteTextChar">
    <w:name w:val="Footnote Text Char"/>
    <w:basedOn w:val="DefaultParagraphFont"/>
    <w:link w:val="FootnoteText"/>
    <w:uiPriority w:val="99"/>
    <w:semiHidden/>
    <w:rsid w:val="007250E2"/>
    <w:rPr>
      <w:sz w:val="20"/>
      <w:szCs w:val="20"/>
    </w:rPr>
  </w:style>
  <w:style w:type="character" w:styleId="FootnoteReference">
    <w:name w:val="footnote reference"/>
    <w:basedOn w:val="DefaultParagraphFont"/>
    <w:uiPriority w:val="99"/>
    <w:semiHidden/>
    <w:unhideWhenUsed/>
    <w:rsid w:val="007250E2"/>
    <w:rPr>
      <w:vertAlign w:val="superscript"/>
    </w:rPr>
  </w:style>
  <w:style w:type="paragraph" w:styleId="Caption">
    <w:name w:val="caption"/>
    <w:basedOn w:val="Normal"/>
    <w:next w:val="Normal"/>
    <w:uiPriority w:val="35"/>
    <w:unhideWhenUsed/>
    <w:qFormat/>
    <w:rsid w:val="00E8073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87277">
      <w:bodyDiv w:val="1"/>
      <w:marLeft w:val="0"/>
      <w:marRight w:val="0"/>
      <w:marTop w:val="0"/>
      <w:marBottom w:val="0"/>
      <w:divBdr>
        <w:top w:val="none" w:sz="0" w:space="0" w:color="auto"/>
        <w:left w:val="none" w:sz="0" w:space="0" w:color="auto"/>
        <w:bottom w:val="none" w:sz="0" w:space="0" w:color="auto"/>
        <w:right w:val="none" w:sz="0" w:space="0" w:color="auto"/>
      </w:divBdr>
    </w:div>
    <w:div w:id="472144559">
      <w:bodyDiv w:val="1"/>
      <w:marLeft w:val="0"/>
      <w:marRight w:val="0"/>
      <w:marTop w:val="0"/>
      <w:marBottom w:val="0"/>
      <w:divBdr>
        <w:top w:val="none" w:sz="0" w:space="0" w:color="auto"/>
        <w:left w:val="none" w:sz="0" w:space="0" w:color="auto"/>
        <w:bottom w:val="none" w:sz="0" w:space="0" w:color="auto"/>
        <w:right w:val="none" w:sz="0" w:space="0" w:color="auto"/>
      </w:divBdr>
    </w:div>
    <w:div w:id="993333367">
      <w:bodyDiv w:val="1"/>
      <w:marLeft w:val="0"/>
      <w:marRight w:val="0"/>
      <w:marTop w:val="0"/>
      <w:marBottom w:val="0"/>
      <w:divBdr>
        <w:top w:val="none" w:sz="0" w:space="0" w:color="auto"/>
        <w:left w:val="none" w:sz="0" w:space="0" w:color="auto"/>
        <w:bottom w:val="none" w:sz="0" w:space="0" w:color="auto"/>
        <w:right w:val="none" w:sz="0" w:space="0" w:color="auto"/>
      </w:divBdr>
    </w:div>
    <w:div w:id="1318651570">
      <w:bodyDiv w:val="1"/>
      <w:marLeft w:val="0"/>
      <w:marRight w:val="0"/>
      <w:marTop w:val="0"/>
      <w:marBottom w:val="0"/>
      <w:divBdr>
        <w:top w:val="none" w:sz="0" w:space="0" w:color="auto"/>
        <w:left w:val="none" w:sz="0" w:space="0" w:color="auto"/>
        <w:bottom w:val="none" w:sz="0" w:space="0" w:color="auto"/>
        <w:right w:val="none" w:sz="0" w:space="0" w:color="auto"/>
      </w:divBdr>
    </w:div>
    <w:div w:id="1611816507">
      <w:bodyDiv w:val="1"/>
      <w:marLeft w:val="0"/>
      <w:marRight w:val="0"/>
      <w:marTop w:val="0"/>
      <w:marBottom w:val="0"/>
      <w:divBdr>
        <w:top w:val="none" w:sz="0" w:space="0" w:color="auto"/>
        <w:left w:val="none" w:sz="0" w:space="0" w:color="auto"/>
        <w:bottom w:val="none" w:sz="0" w:space="0" w:color="auto"/>
        <w:right w:val="none" w:sz="0" w:space="0" w:color="auto"/>
      </w:divBdr>
    </w:div>
    <w:div w:id="1965497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yperlink" Target="mailto:jsakura@hinklelawfirm.com"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hyperlink" Target="mailto:dblanco@hinklelawfirm.com" TargetMode="Externa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hyperlink" Target="mailto:thnasko@hinklelawfi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1 6 " ? > < p r o p e r t i e s   x m l n s = " h t t p : / / w w w . i m a n a g e . c o m / w o r k / x m l s c h e m a " >  
     < d o c u m e n t i d > A C T I V E ! 7 1 1 0 1 9 . 1 < / d o c u m e n t i d >  
     < s e n d e r i d > K A L L E N @ H I N K L E L A W F I R M . C O M < / s e n d e r i d >  
     < s e n d e r e m a i l > K A L L E N @ H I N K L E L A W F I R M . C O M < / s e n d e r e m a i l >  
     < l a s t m o d i f i e d > 2 0 2 1 - 1 0 - 2 7 T 1 3 : 5 9 : 0 0 . 0 0 0 0 0 0 0 - 0 6 : 0 0 < / l a s t m o d i f i e d >  
     < d a t a b a s e > A C T I V E < / d a t a b a s e >  
 < / p r o p e r t i e s > 
</file>

<file path=customXml/itemProps1.xml><?xml version="1.0" encoding="utf-8"?>
<ds:datastoreItem xmlns:ds="http://schemas.openxmlformats.org/officeDocument/2006/customXml" ds:itemID="{45BAFCBC-CDF2-4A6C-B1CB-FF6744E0A0E5}">
  <ds:schemaRefs>
    <ds:schemaRef ds:uri="http://schemas.openxmlformats.org/officeDocument/2006/bibliography"/>
  </ds:schemaRefs>
</ds:datastoreItem>
</file>

<file path=customXml/itemProps2.xml><?xml version="1.0" encoding="utf-8"?>
<ds:datastoreItem xmlns:ds="http://schemas.openxmlformats.org/officeDocument/2006/customXml" ds:itemID="{7765EB38-A0BD-4D6C-B08E-407013D3C713}">
  <ds:schemaRefs>
    <ds:schemaRef ds:uri="http://www.imanage.com/work/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7727</Words>
  <Characters>44047</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Lopez</dc:creator>
  <cp:keywords/>
  <dc:description/>
  <cp:lastModifiedBy>alpoainc@gmail.com</cp:lastModifiedBy>
  <cp:revision>2</cp:revision>
  <cp:lastPrinted>2021-11-06T16:53:00Z</cp:lastPrinted>
  <dcterms:created xsi:type="dcterms:W3CDTF">2021-11-12T14:28:00Z</dcterms:created>
  <dcterms:modified xsi:type="dcterms:W3CDTF">2021-11-12T14:28:00Z</dcterms:modified>
</cp:coreProperties>
</file>