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176B4B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176B4B" w:rsidRDefault="00176B4B" w:rsidP="00856C35"/>
          <w:p w:rsidR="00856C35" w:rsidRPr="00176B4B" w:rsidRDefault="00176B4B" w:rsidP="00176B4B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176B4B">
              <w:rPr>
                <w:rFonts w:ascii="Arial" w:hAnsi="Arial" w:cs="Arial"/>
                <w:b/>
                <w:sz w:val="44"/>
                <w:szCs w:val="44"/>
              </w:rPr>
              <w:t>Sheboygan County</w:t>
            </w:r>
          </w:p>
          <w:p w:rsidR="00176B4B" w:rsidRPr="00176B4B" w:rsidRDefault="00176B4B" w:rsidP="00176B4B">
            <w:r w:rsidRPr="00176B4B">
              <w:rPr>
                <w:rFonts w:ascii="Arial" w:hAnsi="Arial" w:cs="Arial"/>
                <w:b/>
                <w:sz w:val="44"/>
                <w:szCs w:val="44"/>
              </w:rPr>
              <w:t>Warming Center</w:t>
            </w:r>
            <w:r>
              <w:t xml:space="preserve"> </w:t>
            </w:r>
          </w:p>
        </w:tc>
        <w:tc>
          <w:tcPr>
            <w:tcW w:w="4428" w:type="dxa"/>
          </w:tcPr>
          <w:p w:rsid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</w:p>
          <w:p w:rsid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</w:p>
          <w:p w:rsidR="00176B4B" w:rsidRP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  <w:r w:rsidRPr="00176B4B">
              <w:rPr>
                <w:noProof/>
                <w:sz w:val="18"/>
                <w:szCs w:val="18"/>
              </w:rPr>
              <w:t>1248 Lincoln Avenue</w:t>
            </w:r>
          </w:p>
          <w:p w:rsidR="00176B4B" w:rsidRP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  <w:r w:rsidRPr="00176B4B">
              <w:rPr>
                <w:noProof/>
                <w:sz w:val="18"/>
                <w:szCs w:val="18"/>
              </w:rPr>
              <w:t>Sheboygan, WI  53081</w:t>
            </w:r>
          </w:p>
          <w:p w:rsidR="00176B4B" w:rsidRP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  <w:r w:rsidRPr="00176B4B">
              <w:rPr>
                <w:noProof/>
                <w:sz w:val="18"/>
                <w:szCs w:val="18"/>
              </w:rPr>
              <w:t>Sheb.co.wc@gmail.com</w:t>
            </w:r>
          </w:p>
          <w:p w:rsidR="00176B4B" w:rsidRPr="00176B4B" w:rsidRDefault="00176B4B" w:rsidP="00176B4B">
            <w:pPr>
              <w:pStyle w:val="CompanyName"/>
              <w:rPr>
                <w:noProof/>
                <w:sz w:val="18"/>
                <w:szCs w:val="18"/>
              </w:rPr>
            </w:pPr>
          </w:p>
          <w:p w:rsidR="00856C35" w:rsidRPr="00176B4B" w:rsidRDefault="00856C35" w:rsidP="00856C35">
            <w:pPr>
              <w:pStyle w:val="CompanyName"/>
              <w:rPr>
                <w:sz w:val="18"/>
                <w:szCs w:val="18"/>
              </w:rPr>
            </w:pPr>
          </w:p>
        </w:tc>
      </w:tr>
    </w:tbl>
    <w:p w:rsidR="00E24BFC" w:rsidRDefault="00E24BFC" w:rsidP="00856C35">
      <w:pPr>
        <w:pStyle w:val="Heading1"/>
      </w:pPr>
    </w:p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2B35D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E24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  <w:tr w:rsidR="00E24BFC" w:rsidRPr="005114CE" w:rsidTr="00FF1313">
        <w:trPr>
          <w:trHeight w:val="288"/>
        </w:trPr>
        <w:tc>
          <w:tcPr>
            <w:tcW w:w="1332" w:type="dxa"/>
          </w:tcPr>
          <w:p w:rsidR="00E24BFC" w:rsidRPr="005114CE" w:rsidRDefault="00E24BFC" w:rsidP="00490804">
            <w:bookmarkStart w:id="2" w:name="_GoBack"/>
            <w:bookmarkEnd w:id="2"/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E24BFC" w:rsidRPr="009C220D" w:rsidRDefault="00E24BFC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35D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D0" w:rsidRDefault="002B35D0" w:rsidP="00176E67">
      <w:r>
        <w:separator/>
      </w:r>
    </w:p>
  </w:endnote>
  <w:endnote w:type="continuationSeparator" w:id="0">
    <w:p w:rsidR="002B35D0" w:rsidRDefault="002B35D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4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D0" w:rsidRDefault="002B35D0" w:rsidP="00176E67">
      <w:r>
        <w:separator/>
      </w:r>
    </w:p>
  </w:footnote>
  <w:footnote w:type="continuationSeparator" w:id="0">
    <w:p w:rsidR="002B35D0" w:rsidRDefault="002B35D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5F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B4B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35D0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2FA5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395F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4BFC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0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Lynne Guenther</dc:creator>
  <cp:lastModifiedBy>Lynne Guenther</cp:lastModifiedBy>
  <cp:revision>2</cp:revision>
  <cp:lastPrinted>2002-05-23T18:14:00Z</cp:lastPrinted>
  <dcterms:created xsi:type="dcterms:W3CDTF">2021-10-08T20:33:00Z</dcterms:created>
  <dcterms:modified xsi:type="dcterms:W3CDTF">2021-10-08T20:33:00Z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