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D7139" w14:textId="2174D21A" w:rsidR="009A5526" w:rsidRPr="00AB5B83" w:rsidRDefault="00245AD5" w:rsidP="00AB5B83">
      <w:pPr>
        <w:pStyle w:val="Normal1"/>
        <w:spacing w:line="264" w:lineRule="auto"/>
        <w:jc w:val="center"/>
        <w:rPr>
          <w:b/>
          <w:sz w:val="28"/>
          <w:szCs w:val="20"/>
          <w:highlight w:val="white"/>
        </w:rPr>
      </w:pPr>
      <w:r>
        <w:rPr>
          <w:b/>
          <w:sz w:val="28"/>
          <w:szCs w:val="20"/>
          <w:highlight w:val="white"/>
        </w:rPr>
        <w:t xml:space="preserve">The Friends of </w:t>
      </w:r>
      <w:proofErr w:type="spellStart"/>
      <w:r>
        <w:rPr>
          <w:b/>
          <w:sz w:val="28"/>
          <w:szCs w:val="20"/>
          <w:highlight w:val="white"/>
        </w:rPr>
        <w:t>Raystown</w:t>
      </w:r>
      <w:proofErr w:type="spellEnd"/>
      <w:r>
        <w:rPr>
          <w:b/>
          <w:sz w:val="28"/>
          <w:szCs w:val="20"/>
          <w:highlight w:val="white"/>
        </w:rPr>
        <w:t xml:space="preserve"> Lake Receive Pontoon Boat from Energy Transfer</w:t>
      </w:r>
    </w:p>
    <w:p w14:paraId="01426A7E" w14:textId="77777777" w:rsidR="009A5526" w:rsidRPr="007F2597" w:rsidRDefault="009A5526" w:rsidP="00AB5B83">
      <w:pPr>
        <w:pStyle w:val="Normal1"/>
        <w:spacing w:line="264" w:lineRule="auto"/>
        <w:rPr>
          <w:b/>
          <w:sz w:val="20"/>
          <w:szCs w:val="20"/>
          <w:highlight w:val="white"/>
        </w:rPr>
      </w:pPr>
    </w:p>
    <w:p w14:paraId="24E419F0" w14:textId="768EEB3A" w:rsidR="00BA37D7" w:rsidRDefault="00245AD5" w:rsidP="00AB5B83">
      <w:pPr>
        <w:pStyle w:val="Normal1"/>
        <w:spacing w:line="264" w:lineRule="auto"/>
        <w:rPr>
          <w:sz w:val="20"/>
          <w:szCs w:val="20"/>
          <w:highlight w:val="white"/>
        </w:rPr>
      </w:pPr>
      <w:r>
        <w:rPr>
          <w:sz w:val="20"/>
          <w:szCs w:val="20"/>
        </w:rPr>
        <w:t>HESSTON</w:t>
      </w:r>
      <w:r w:rsidR="00272EDA">
        <w:rPr>
          <w:sz w:val="20"/>
          <w:szCs w:val="20"/>
        </w:rPr>
        <w:t>, Pa.</w:t>
      </w:r>
      <w:r w:rsidR="006C21F7">
        <w:rPr>
          <w:sz w:val="20"/>
          <w:szCs w:val="20"/>
        </w:rPr>
        <w:t>,</w:t>
      </w:r>
      <w:r w:rsidR="007F1336">
        <w:rPr>
          <w:sz w:val="20"/>
          <w:szCs w:val="20"/>
        </w:rPr>
        <w:t xml:space="preserve"> </w:t>
      </w:r>
      <w:r w:rsidR="002C0AD7">
        <w:rPr>
          <w:sz w:val="20"/>
          <w:szCs w:val="20"/>
        </w:rPr>
        <w:t>Sept</w:t>
      </w:r>
      <w:r w:rsidR="007F1336">
        <w:rPr>
          <w:sz w:val="20"/>
          <w:szCs w:val="20"/>
        </w:rPr>
        <w:t xml:space="preserve">. </w:t>
      </w:r>
      <w:r>
        <w:rPr>
          <w:sz w:val="20"/>
          <w:szCs w:val="20"/>
        </w:rPr>
        <w:t>23</w:t>
      </w:r>
      <w:r w:rsidR="00272EDA">
        <w:rPr>
          <w:sz w:val="20"/>
          <w:szCs w:val="20"/>
        </w:rPr>
        <w:t>,</w:t>
      </w:r>
      <w:r w:rsidR="006C21F7">
        <w:rPr>
          <w:sz w:val="20"/>
          <w:szCs w:val="20"/>
        </w:rPr>
        <w:t xml:space="preserve"> 2020</w:t>
      </w:r>
      <w:r w:rsidR="006D1AFB" w:rsidRPr="007F2597">
        <w:rPr>
          <w:sz w:val="20"/>
          <w:szCs w:val="20"/>
          <w:highlight w:val="white"/>
        </w:rPr>
        <w:t xml:space="preserve"> </w:t>
      </w:r>
      <w:r w:rsidR="007565B0" w:rsidRPr="007F2597">
        <w:rPr>
          <w:sz w:val="20"/>
          <w:szCs w:val="20"/>
          <w:highlight w:val="white"/>
        </w:rPr>
        <w:t>—</w:t>
      </w:r>
      <w:r w:rsidR="00114241">
        <w:rPr>
          <w:sz w:val="20"/>
          <w:szCs w:val="20"/>
          <w:highlight w:val="white"/>
        </w:rPr>
        <w:t xml:space="preserve"> The </w:t>
      </w:r>
      <w:r>
        <w:rPr>
          <w:sz w:val="20"/>
          <w:szCs w:val="20"/>
          <w:highlight w:val="white"/>
        </w:rPr>
        <w:t xml:space="preserve">Friends of </w:t>
      </w:r>
      <w:proofErr w:type="spellStart"/>
      <w:r>
        <w:rPr>
          <w:sz w:val="20"/>
          <w:szCs w:val="20"/>
          <w:highlight w:val="white"/>
        </w:rPr>
        <w:t>Raystown</w:t>
      </w:r>
      <w:proofErr w:type="spellEnd"/>
      <w:r>
        <w:rPr>
          <w:sz w:val="20"/>
          <w:szCs w:val="20"/>
          <w:highlight w:val="white"/>
        </w:rPr>
        <w:t xml:space="preserve"> Lake, a nonprofit dedicated to protecting and preserving the natural and recreational resources of </w:t>
      </w:r>
      <w:proofErr w:type="spellStart"/>
      <w:r>
        <w:rPr>
          <w:sz w:val="20"/>
          <w:szCs w:val="20"/>
          <w:highlight w:val="white"/>
        </w:rPr>
        <w:t>Raystown</w:t>
      </w:r>
      <w:proofErr w:type="spellEnd"/>
      <w:r>
        <w:rPr>
          <w:sz w:val="20"/>
          <w:szCs w:val="20"/>
          <w:highlight w:val="white"/>
        </w:rPr>
        <w:t xml:space="preserve"> Lake, yesterday received the donation of a pontoon boat from Energy Transfer.</w:t>
      </w:r>
      <w:r w:rsidR="007565B0" w:rsidRPr="007F2597">
        <w:rPr>
          <w:sz w:val="20"/>
          <w:szCs w:val="20"/>
          <w:highlight w:val="white"/>
        </w:rPr>
        <w:t xml:space="preserve"> </w:t>
      </w:r>
    </w:p>
    <w:p w14:paraId="7F5AD197" w14:textId="45C1E6D6" w:rsidR="00EA0D72" w:rsidRDefault="00EA0D72" w:rsidP="00AB5B83">
      <w:pPr>
        <w:pStyle w:val="Normal1"/>
        <w:spacing w:line="264" w:lineRule="auto"/>
        <w:rPr>
          <w:sz w:val="20"/>
          <w:szCs w:val="20"/>
          <w:highlight w:val="white"/>
        </w:rPr>
      </w:pPr>
    </w:p>
    <w:p w14:paraId="2C33F15D" w14:textId="2FDF6259" w:rsidR="007332D0" w:rsidRDefault="007332D0" w:rsidP="007332D0">
      <w:pPr>
        <w:pStyle w:val="Normal1"/>
        <w:spacing w:line="264" w:lineRule="auto"/>
        <w:rPr>
          <w:sz w:val="20"/>
          <w:szCs w:val="20"/>
        </w:rPr>
      </w:pPr>
      <w:r w:rsidRPr="007F2597">
        <w:rPr>
          <w:sz w:val="20"/>
          <w:szCs w:val="20"/>
          <w:highlight w:val="white"/>
        </w:rPr>
        <w:t xml:space="preserve">Energy Transfer is </w:t>
      </w:r>
      <w:r w:rsidRPr="002D7E3D">
        <w:rPr>
          <w:sz w:val="20"/>
          <w:szCs w:val="20"/>
        </w:rPr>
        <w:t>one of the largest and most diversified energy log</w:t>
      </w:r>
      <w:r>
        <w:rPr>
          <w:sz w:val="20"/>
          <w:szCs w:val="20"/>
        </w:rPr>
        <w:t xml:space="preserve">istics companies in the country, </w:t>
      </w:r>
      <w:r w:rsidR="0016078A">
        <w:rPr>
          <w:sz w:val="20"/>
          <w:szCs w:val="20"/>
        </w:rPr>
        <w:t>with approximately 3,000 miles of pipeline infrastructure and gathering systems located in Pennsylvania.</w:t>
      </w:r>
      <w:r w:rsidR="00245AD5">
        <w:rPr>
          <w:sz w:val="20"/>
          <w:szCs w:val="20"/>
        </w:rPr>
        <w:t xml:space="preserve"> </w:t>
      </w:r>
      <w:r w:rsidR="00245AD5">
        <w:rPr>
          <w:sz w:val="20"/>
          <w:szCs w:val="20"/>
          <w:highlight w:val="white"/>
        </w:rPr>
        <w:t>The company donated</w:t>
      </w:r>
      <w:r w:rsidR="001E0645">
        <w:rPr>
          <w:sz w:val="20"/>
          <w:szCs w:val="20"/>
          <w:highlight w:val="white"/>
        </w:rPr>
        <w:t xml:space="preserve"> the boat, as well as a trailer</w:t>
      </w:r>
      <w:r w:rsidR="00245AD5">
        <w:rPr>
          <w:sz w:val="20"/>
          <w:szCs w:val="20"/>
          <w:highlight w:val="white"/>
        </w:rPr>
        <w:t>, upon the completion of its recent pipeline construction activity at the lake.</w:t>
      </w:r>
    </w:p>
    <w:p w14:paraId="60B6E0AC" w14:textId="62D61C45" w:rsidR="00245AD5" w:rsidRDefault="00245AD5" w:rsidP="007332D0">
      <w:pPr>
        <w:pStyle w:val="Normal1"/>
        <w:spacing w:line="264" w:lineRule="auto"/>
        <w:rPr>
          <w:sz w:val="20"/>
          <w:szCs w:val="20"/>
        </w:rPr>
      </w:pPr>
    </w:p>
    <w:p w14:paraId="4B077196" w14:textId="0DCC3D9C" w:rsidR="00245AD5" w:rsidRDefault="00245AD5" w:rsidP="007332D0">
      <w:pPr>
        <w:pStyle w:val="Normal1"/>
        <w:spacing w:line="264" w:lineRule="auto"/>
        <w:rPr>
          <w:sz w:val="20"/>
          <w:szCs w:val="20"/>
        </w:rPr>
      </w:pPr>
      <w:r>
        <w:rPr>
          <w:sz w:val="20"/>
          <w:szCs w:val="20"/>
        </w:rPr>
        <w:t>“</w:t>
      </w:r>
      <w:r w:rsidR="00114241">
        <w:rPr>
          <w:sz w:val="20"/>
          <w:szCs w:val="20"/>
        </w:rPr>
        <w:t xml:space="preserve">Energy Transfer has been a great community partner throughout its construction at </w:t>
      </w:r>
      <w:proofErr w:type="spellStart"/>
      <w:r w:rsidR="00114241">
        <w:rPr>
          <w:sz w:val="20"/>
          <w:szCs w:val="20"/>
        </w:rPr>
        <w:t>Raystown</w:t>
      </w:r>
      <w:proofErr w:type="spellEnd"/>
      <w:r w:rsidR="00114241">
        <w:rPr>
          <w:sz w:val="20"/>
          <w:szCs w:val="20"/>
        </w:rPr>
        <w:t xml:space="preserve"> Lake, and this donation is just one example,” said Ron Rabena, president of the Friends of </w:t>
      </w:r>
      <w:proofErr w:type="spellStart"/>
      <w:r w:rsidR="00114241">
        <w:rPr>
          <w:sz w:val="20"/>
          <w:szCs w:val="20"/>
        </w:rPr>
        <w:t>Raystown</w:t>
      </w:r>
      <w:proofErr w:type="spellEnd"/>
      <w:r w:rsidR="00114241">
        <w:rPr>
          <w:sz w:val="20"/>
          <w:szCs w:val="20"/>
        </w:rPr>
        <w:t xml:space="preserve"> Lake. “This boat will allow us to enhance our activity on the lake as we work to protect these important environmental resources, including during our including our annual </w:t>
      </w:r>
      <w:proofErr w:type="spellStart"/>
      <w:r w:rsidR="00114241">
        <w:rPr>
          <w:sz w:val="20"/>
          <w:szCs w:val="20"/>
        </w:rPr>
        <w:t>Raystown</w:t>
      </w:r>
      <w:proofErr w:type="spellEnd"/>
      <w:r w:rsidR="00114241">
        <w:rPr>
          <w:sz w:val="20"/>
          <w:szCs w:val="20"/>
        </w:rPr>
        <w:t xml:space="preserve"> Lake cleanup event.”</w:t>
      </w:r>
    </w:p>
    <w:p w14:paraId="02570C67" w14:textId="608371DB" w:rsidR="00BA37D7" w:rsidRDefault="00BA37D7" w:rsidP="007332D0">
      <w:pPr>
        <w:pStyle w:val="Normal1"/>
        <w:spacing w:line="264" w:lineRule="auto"/>
        <w:rPr>
          <w:sz w:val="20"/>
          <w:szCs w:val="20"/>
        </w:rPr>
      </w:pPr>
    </w:p>
    <w:p w14:paraId="230F9FC0" w14:textId="68A7A77F" w:rsidR="00114241" w:rsidRDefault="00114241" w:rsidP="00AB5B83">
      <w:pPr>
        <w:pStyle w:val="Normal1"/>
        <w:spacing w:line="264" w:lineRule="auto"/>
        <w:rPr>
          <w:sz w:val="20"/>
          <w:szCs w:val="20"/>
          <w:highlight w:val="white"/>
        </w:rPr>
      </w:pPr>
      <w:r>
        <w:rPr>
          <w:sz w:val="20"/>
          <w:szCs w:val="20"/>
          <w:highlight w:val="white"/>
        </w:rPr>
        <w:t>In addition to assisting the Friends of Raytown Lake in its</w:t>
      </w:r>
      <w:r w:rsidR="001E0645">
        <w:rPr>
          <w:sz w:val="20"/>
          <w:szCs w:val="20"/>
          <w:highlight w:val="white"/>
        </w:rPr>
        <w:t xml:space="preserve"> work, the donation of the boat and</w:t>
      </w:r>
      <w:r>
        <w:rPr>
          <w:sz w:val="20"/>
          <w:szCs w:val="20"/>
          <w:highlight w:val="white"/>
        </w:rPr>
        <w:t xml:space="preserve"> trailer are also intended to support future endeavors of Juniata College Field Station and the </w:t>
      </w:r>
      <w:proofErr w:type="spellStart"/>
      <w:r>
        <w:rPr>
          <w:sz w:val="20"/>
          <w:szCs w:val="20"/>
          <w:highlight w:val="white"/>
        </w:rPr>
        <w:t>Marklesburg</w:t>
      </w:r>
      <w:proofErr w:type="spellEnd"/>
      <w:r>
        <w:rPr>
          <w:sz w:val="20"/>
          <w:szCs w:val="20"/>
          <w:highlight w:val="white"/>
        </w:rPr>
        <w:t xml:space="preserve"> Fire Department.</w:t>
      </w:r>
    </w:p>
    <w:p w14:paraId="53195F5A" w14:textId="77777777" w:rsidR="00114241" w:rsidRDefault="00114241" w:rsidP="00AB5B83">
      <w:pPr>
        <w:pStyle w:val="Normal1"/>
        <w:spacing w:line="264" w:lineRule="auto"/>
        <w:rPr>
          <w:sz w:val="20"/>
          <w:szCs w:val="20"/>
          <w:highlight w:val="white"/>
        </w:rPr>
      </w:pPr>
    </w:p>
    <w:p w14:paraId="5EDA7FE1" w14:textId="5E295EBB" w:rsidR="00F9048D" w:rsidRDefault="00114241" w:rsidP="00AB5B83">
      <w:pPr>
        <w:pStyle w:val="Normal1"/>
        <w:spacing w:line="264" w:lineRule="auto"/>
        <w:rPr>
          <w:sz w:val="20"/>
          <w:szCs w:val="20"/>
          <w:highlight w:val="white"/>
        </w:rPr>
      </w:pPr>
      <w:r>
        <w:rPr>
          <w:sz w:val="20"/>
          <w:szCs w:val="20"/>
          <w:highlight w:val="white"/>
        </w:rPr>
        <w:t xml:space="preserve">“It was a pleasure working with the Friends of </w:t>
      </w:r>
      <w:proofErr w:type="spellStart"/>
      <w:r>
        <w:rPr>
          <w:sz w:val="20"/>
          <w:szCs w:val="20"/>
          <w:highlight w:val="white"/>
        </w:rPr>
        <w:t>Raystown</w:t>
      </w:r>
      <w:proofErr w:type="spellEnd"/>
      <w:r>
        <w:rPr>
          <w:sz w:val="20"/>
          <w:szCs w:val="20"/>
          <w:highlight w:val="white"/>
        </w:rPr>
        <w:t xml:space="preserve"> Lake during our pipeline construction, and now that we’ve completed our activity in the area, we wanted to give back to this organization and others who work tirelessly to protect the beautiful resources at the lake,” said </w:t>
      </w:r>
      <w:r w:rsidR="00003B17">
        <w:rPr>
          <w:sz w:val="20"/>
          <w:szCs w:val="20"/>
          <w:highlight w:val="white"/>
        </w:rPr>
        <w:t>Joe McGinn, Vice President</w:t>
      </w:r>
      <w:r>
        <w:rPr>
          <w:sz w:val="20"/>
          <w:szCs w:val="20"/>
          <w:highlight w:val="white"/>
        </w:rPr>
        <w:t xml:space="preserve">, Public Affairs at Energy Transfer. “We are honored to </w:t>
      </w:r>
      <w:r w:rsidR="000625C0">
        <w:rPr>
          <w:sz w:val="20"/>
          <w:szCs w:val="20"/>
          <w:highlight w:val="white"/>
        </w:rPr>
        <w:t>offer this small token of our appreciation to the community, and w</w:t>
      </w:r>
      <w:r>
        <w:rPr>
          <w:sz w:val="20"/>
          <w:szCs w:val="20"/>
          <w:highlight w:val="white"/>
        </w:rPr>
        <w:t>e applaud the Friends’ commitment to resource protection</w:t>
      </w:r>
      <w:r w:rsidR="000625C0">
        <w:rPr>
          <w:sz w:val="20"/>
          <w:szCs w:val="20"/>
          <w:highlight w:val="white"/>
        </w:rPr>
        <w:t>, environmental education and recreational improvement.”</w:t>
      </w:r>
    </w:p>
    <w:p w14:paraId="0A03E075" w14:textId="77777777" w:rsidR="00114241" w:rsidRDefault="00114241" w:rsidP="00AB5B83">
      <w:pPr>
        <w:pStyle w:val="Normal1"/>
        <w:spacing w:line="264" w:lineRule="auto"/>
        <w:rPr>
          <w:sz w:val="20"/>
          <w:szCs w:val="20"/>
          <w:highlight w:val="white"/>
        </w:rPr>
      </w:pPr>
    </w:p>
    <w:p w14:paraId="77A969A8" w14:textId="2EE8148C" w:rsidR="009A5526" w:rsidRDefault="00AB5B83" w:rsidP="00CA46AD">
      <w:pPr>
        <w:pStyle w:val="Normal1"/>
        <w:spacing w:line="264" w:lineRule="auto"/>
        <w:jc w:val="center"/>
        <w:rPr>
          <w:sz w:val="20"/>
          <w:szCs w:val="20"/>
        </w:rPr>
      </w:pPr>
      <w:r w:rsidRPr="002D7E3D">
        <w:rPr>
          <w:sz w:val="20"/>
          <w:szCs w:val="20"/>
        </w:rPr>
        <w:t>###</w:t>
      </w:r>
    </w:p>
    <w:p w14:paraId="1868FDBA" w14:textId="07BEC61B" w:rsidR="00BA37D7" w:rsidRDefault="00BA37D7" w:rsidP="00CA46AD">
      <w:pPr>
        <w:pStyle w:val="Normal1"/>
        <w:spacing w:line="264" w:lineRule="auto"/>
        <w:jc w:val="center"/>
        <w:rPr>
          <w:sz w:val="20"/>
          <w:szCs w:val="20"/>
        </w:rPr>
      </w:pPr>
    </w:p>
    <w:p w14:paraId="3CC2A0FF" w14:textId="059979B7" w:rsidR="00BA37D7" w:rsidRPr="00BA37D7" w:rsidRDefault="00BA37D7" w:rsidP="00BA37D7">
      <w:pPr>
        <w:pStyle w:val="Normal1"/>
        <w:spacing w:line="264" w:lineRule="auto"/>
        <w:rPr>
          <w:b/>
          <w:sz w:val="18"/>
          <w:szCs w:val="18"/>
        </w:rPr>
      </w:pPr>
      <w:r w:rsidRPr="00BA37D7">
        <w:rPr>
          <w:b/>
          <w:sz w:val="18"/>
          <w:szCs w:val="18"/>
        </w:rPr>
        <w:t xml:space="preserve">About </w:t>
      </w:r>
      <w:r w:rsidR="00245AD5">
        <w:rPr>
          <w:b/>
          <w:sz w:val="18"/>
          <w:szCs w:val="18"/>
        </w:rPr>
        <w:t xml:space="preserve">The Friends of </w:t>
      </w:r>
      <w:proofErr w:type="spellStart"/>
      <w:r w:rsidR="00245AD5">
        <w:rPr>
          <w:b/>
          <w:sz w:val="18"/>
          <w:szCs w:val="18"/>
        </w:rPr>
        <w:t>Raystown</w:t>
      </w:r>
      <w:proofErr w:type="spellEnd"/>
      <w:r w:rsidR="00245AD5">
        <w:rPr>
          <w:b/>
          <w:sz w:val="18"/>
          <w:szCs w:val="18"/>
        </w:rPr>
        <w:t xml:space="preserve"> Lake</w:t>
      </w:r>
    </w:p>
    <w:p w14:paraId="2FBEB9FA" w14:textId="42F169A3" w:rsidR="00BA37D7" w:rsidRPr="00BA37D7" w:rsidRDefault="00BA37D7" w:rsidP="00BA37D7">
      <w:pPr>
        <w:pStyle w:val="Normal1"/>
        <w:spacing w:line="264" w:lineRule="auto"/>
        <w:rPr>
          <w:sz w:val="18"/>
          <w:szCs w:val="18"/>
        </w:rPr>
      </w:pPr>
    </w:p>
    <w:p w14:paraId="4DD6D697" w14:textId="17E32DD8" w:rsidR="00975345" w:rsidRPr="00BA37D7" w:rsidRDefault="00245AD5" w:rsidP="00245AD5">
      <w:pPr>
        <w:pStyle w:val="Normal1"/>
        <w:spacing w:line="264" w:lineRule="auto"/>
        <w:rPr>
          <w:sz w:val="18"/>
          <w:szCs w:val="18"/>
        </w:rPr>
      </w:pPr>
      <w:r w:rsidRPr="00245AD5">
        <w:rPr>
          <w:sz w:val="18"/>
          <w:szCs w:val="18"/>
        </w:rPr>
        <w:t xml:space="preserve">The Friends of </w:t>
      </w:r>
      <w:proofErr w:type="spellStart"/>
      <w:r w:rsidRPr="00245AD5">
        <w:rPr>
          <w:sz w:val="18"/>
          <w:szCs w:val="18"/>
        </w:rPr>
        <w:t>Raystown</w:t>
      </w:r>
      <w:proofErr w:type="spellEnd"/>
      <w:r w:rsidRPr="00245AD5">
        <w:rPr>
          <w:sz w:val="18"/>
          <w:szCs w:val="18"/>
        </w:rPr>
        <w:t xml:space="preserve"> Lake's primary focus is the responsible stewardship of the natural and recreation</w:t>
      </w:r>
      <w:r>
        <w:rPr>
          <w:sz w:val="18"/>
          <w:szCs w:val="18"/>
        </w:rPr>
        <w:t xml:space="preserve">al resources of </w:t>
      </w:r>
      <w:proofErr w:type="spellStart"/>
      <w:r>
        <w:rPr>
          <w:sz w:val="18"/>
          <w:szCs w:val="18"/>
        </w:rPr>
        <w:t>Raystown</w:t>
      </w:r>
      <w:proofErr w:type="spellEnd"/>
      <w:r>
        <w:rPr>
          <w:sz w:val="18"/>
          <w:szCs w:val="18"/>
        </w:rPr>
        <w:t xml:space="preserve"> Lake. </w:t>
      </w:r>
      <w:r w:rsidRPr="00245AD5">
        <w:rPr>
          <w:sz w:val="18"/>
          <w:szCs w:val="18"/>
        </w:rPr>
        <w:t>They are actively involved in env</w:t>
      </w:r>
      <w:r>
        <w:rPr>
          <w:sz w:val="18"/>
          <w:szCs w:val="18"/>
        </w:rPr>
        <w:t xml:space="preserve">ironmental education, resource </w:t>
      </w:r>
      <w:r w:rsidRPr="00245AD5">
        <w:rPr>
          <w:sz w:val="18"/>
          <w:szCs w:val="18"/>
        </w:rPr>
        <w:t xml:space="preserve">protection and enhancement, and recreational improvement. The Friends of </w:t>
      </w:r>
      <w:proofErr w:type="spellStart"/>
      <w:r w:rsidRPr="00245AD5">
        <w:rPr>
          <w:sz w:val="18"/>
          <w:szCs w:val="18"/>
        </w:rPr>
        <w:t>Raystown</w:t>
      </w:r>
      <w:proofErr w:type="spellEnd"/>
      <w:r w:rsidRPr="00245AD5">
        <w:rPr>
          <w:sz w:val="18"/>
          <w:szCs w:val="18"/>
        </w:rPr>
        <w:t xml:space="preserve"> Lake is a 501(c)(3) non-profit organization. Beginning in 1988 as the </w:t>
      </w:r>
      <w:proofErr w:type="spellStart"/>
      <w:r w:rsidRPr="00245AD5">
        <w:rPr>
          <w:sz w:val="18"/>
          <w:szCs w:val="18"/>
        </w:rPr>
        <w:t>Raystown</w:t>
      </w:r>
      <w:proofErr w:type="spellEnd"/>
      <w:r w:rsidRPr="00245AD5">
        <w:rPr>
          <w:sz w:val="18"/>
          <w:szCs w:val="18"/>
        </w:rPr>
        <w:t xml:space="preserve"> Lake Clean-Up Committee; it incorporated as The Friends of </w:t>
      </w:r>
      <w:proofErr w:type="spellStart"/>
      <w:r w:rsidRPr="00245AD5">
        <w:rPr>
          <w:sz w:val="18"/>
          <w:szCs w:val="18"/>
        </w:rPr>
        <w:t>Raystown</w:t>
      </w:r>
      <w:proofErr w:type="spellEnd"/>
      <w:r w:rsidRPr="00245AD5">
        <w:rPr>
          <w:sz w:val="18"/>
          <w:szCs w:val="18"/>
        </w:rPr>
        <w:t xml:space="preserve"> Lake organization in 1996.</w:t>
      </w:r>
    </w:p>
    <w:sectPr w:rsidR="00975345" w:rsidRPr="00BA37D7" w:rsidSect="00135AEA">
      <w:headerReference w:type="first" r:id="rId7"/>
      <w:pgSz w:w="12240" w:h="15840"/>
      <w:pgMar w:top="1080" w:right="1080" w:bottom="1080" w:left="108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1ECD25" w14:textId="77777777" w:rsidR="0064168F" w:rsidRDefault="0064168F">
      <w:pPr>
        <w:spacing w:line="240" w:lineRule="auto"/>
      </w:pPr>
      <w:r>
        <w:separator/>
      </w:r>
    </w:p>
  </w:endnote>
  <w:endnote w:type="continuationSeparator" w:id="0">
    <w:p w14:paraId="568D8561" w14:textId="77777777" w:rsidR="0064168F" w:rsidRDefault="006416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647F37" w14:textId="77777777" w:rsidR="0064168F" w:rsidRDefault="0064168F">
      <w:pPr>
        <w:spacing w:line="240" w:lineRule="auto"/>
      </w:pPr>
      <w:r>
        <w:separator/>
      </w:r>
    </w:p>
  </w:footnote>
  <w:footnote w:type="continuationSeparator" w:id="0">
    <w:p w14:paraId="293BB1E4" w14:textId="77777777" w:rsidR="0064168F" w:rsidRDefault="0064168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0D9DA" w14:textId="73D0CD34" w:rsidR="00AB5B83" w:rsidRPr="00AB5B83" w:rsidRDefault="00AB5B83" w:rsidP="00AB5B83">
    <w:pPr>
      <w:pStyle w:val="Normal1"/>
      <w:spacing w:line="240" w:lineRule="auto"/>
      <w:rPr>
        <w:b/>
        <w:sz w:val="18"/>
        <w:szCs w:val="20"/>
        <w:highlight w:val="white"/>
      </w:rPr>
    </w:pPr>
    <w:r>
      <w:rPr>
        <w:b/>
      </w:rPr>
      <w:t>FOR IMMEDIATE RELEASE</w:t>
    </w:r>
    <w:r>
      <w:rPr>
        <w:b/>
      </w:rPr>
      <w:tab/>
    </w:r>
    <w:r>
      <w:rPr>
        <w:b/>
      </w:rPr>
      <w:tab/>
    </w:r>
    <w:r>
      <w:rPr>
        <w:b/>
      </w:rPr>
      <w:tab/>
    </w:r>
    <w:r>
      <w:rPr>
        <w:b/>
      </w:rPr>
      <w:tab/>
    </w:r>
    <w:r>
      <w:rPr>
        <w:b/>
      </w:rPr>
      <w:tab/>
    </w:r>
    <w:r w:rsidRPr="00AB5B83">
      <w:rPr>
        <w:b/>
        <w:sz w:val="18"/>
        <w:szCs w:val="20"/>
        <w:highlight w:val="white"/>
      </w:rPr>
      <w:t xml:space="preserve">Contacts: </w:t>
    </w:r>
  </w:p>
  <w:p w14:paraId="35226E31" w14:textId="2B6684A1" w:rsidR="00AB5B83" w:rsidRPr="00245AD5" w:rsidRDefault="00245AD5" w:rsidP="00245AD5">
    <w:pPr>
      <w:spacing w:line="240" w:lineRule="auto"/>
      <w:ind w:left="5760"/>
      <w:rPr>
        <w:sz w:val="18"/>
        <w:szCs w:val="18"/>
        <w:highlight w:val="yellow"/>
      </w:rPr>
    </w:pPr>
    <w:r>
      <w:rPr>
        <w:sz w:val="18"/>
        <w:szCs w:val="20"/>
      </w:rPr>
      <w:t xml:space="preserve">Ron Rabena, Friends of </w:t>
    </w:r>
    <w:proofErr w:type="spellStart"/>
    <w:r>
      <w:rPr>
        <w:sz w:val="18"/>
        <w:szCs w:val="20"/>
      </w:rPr>
      <w:t>Raystown</w:t>
    </w:r>
    <w:proofErr w:type="spellEnd"/>
    <w:r>
      <w:rPr>
        <w:sz w:val="18"/>
        <w:szCs w:val="20"/>
      </w:rPr>
      <w:t xml:space="preserve"> lake</w:t>
    </w:r>
    <w:r w:rsidR="00EA0D72" w:rsidRPr="00482F29">
      <w:rPr>
        <w:sz w:val="18"/>
        <w:szCs w:val="20"/>
        <w:highlight w:val="yellow"/>
      </w:rPr>
      <w:br/>
    </w:r>
    <w:r w:rsidR="00F05923" w:rsidRPr="00F05923">
      <w:rPr>
        <w:sz w:val="18"/>
        <w:szCs w:val="18"/>
      </w:rPr>
      <w:t>814-643-4894</w:t>
    </w:r>
  </w:p>
  <w:p w14:paraId="3F85A4A7" w14:textId="1F5E52E5" w:rsidR="0015675B" w:rsidRPr="00245AD5" w:rsidRDefault="0064168F" w:rsidP="00AB5B83">
    <w:pPr>
      <w:pStyle w:val="Normal1"/>
      <w:spacing w:line="240" w:lineRule="auto"/>
      <w:ind w:left="5040" w:firstLine="720"/>
      <w:rPr>
        <w:sz w:val="18"/>
        <w:szCs w:val="18"/>
      </w:rPr>
    </w:pPr>
    <w:hyperlink r:id="rId1" w:history="1">
      <w:r w:rsidR="00245AD5" w:rsidRPr="00245AD5">
        <w:rPr>
          <w:rStyle w:val="Hyperlink"/>
          <w:sz w:val="18"/>
          <w:szCs w:val="18"/>
        </w:rPr>
        <w:t>Rabena1@verizon.net</w:t>
      </w:r>
    </w:hyperlink>
    <w:r w:rsidR="00245AD5" w:rsidRPr="00245AD5">
      <w:rPr>
        <w:sz w:val="18"/>
        <w:szCs w:val="18"/>
      </w:rPr>
      <w:t xml:space="preserve"> </w:t>
    </w:r>
  </w:p>
  <w:p w14:paraId="009EEBBE" w14:textId="77777777" w:rsidR="00245AD5" w:rsidRDefault="00245AD5" w:rsidP="00AB5B83">
    <w:pPr>
      <w:pStyle w:val="Normal1"/>
      <w:spacing w:line="240" w:lineRule="auto"/>
      <w:ind w:left="5040" w:firstLine="720"/>
      <w:rPr>
        <w:sz w:val="18"/>
        <w:szCs w:val="20"/>
        <w:highlight w:val="white"/>
      </w:rPr>
    </w:pPr>
  </w:p>
  <w:p w14:paraId="0CD00CAD" w14:textId="072B2572" w:rsidR="00AB5B83" w:rsidRPr="00AB5B83" w:rsidRDefault="00BE2595" w:rsidP="00AB5B83">
    <w:pPr>
      <w:pStyle w:val="Normal1"/>
      <w:spacing w:line="240" w:lineRule="auto"/>
      <w:ind w:left="5040" w:firstLine="720"/>
      <w:rPr>
        <w:sz w:val="18"/>
        <w:szCs w:val="20"/>
        <w:highlight w:val="white"/>
      </w:rPr>
    </w:pPr>
    <w:r>
      <w:rPr>
        <w:sz w:val="18"/>
        <w:szCs w:val="20"/>
        <w:highlight w:val="white"/>
      </w:rPr>
      <w:t>Robin Tilley</w:t>
    </w:r>
    <w:r w:rsidR="00FB0CAC">
      <w:rPr>
        <w:sz w:val="18"/>
        <w:szCs w:val="20"/>
        <w:highlight w:val="white"/>
      </w:rPr>
      <w:t xml:space="preserve"> Hull</w:t>
    </w:r>
    <w:r>
      <w:rPr>
        <w:sz w:val="18"/>
        <w:szCs w:val="20"/>
        <w:highlight w:val="white"/>
      </w:rPr>
      <w:t>,</w:t>
    </w:r>
    <w:r w:rsidR="00AB5B83" w:rsidRPr="00AB5B83">
      <w:rPr>
        <w:sz w:val="18"/>
        <w:szCs w:val="20"/>
        <w:highlight w:val="white"/>
      </w:rPr>
      <w:t xml:space="preserve"> Energy Transfer</w:t>
    </w:r>
  </w:p>
  <w:p w14:paraId="4BB7EA32" w14:textId="19DA405E" w:rsidR="00AB5B83" w:rsidRPr="00AB5B83" w:rsidRDefault="00BE2595" w:rsidP="00AB5B83">
    <w:pPr>
      <w:pStyle w:val="Normal1"/>
      <w:spacing w:line="240" w:lineRule="auto"/>
      <w:ind w:left="5760"/>
      <w:rPr>
        <w:b/>
        <w:sz w:val="21"/>
      </w:rPr>
    </w:pPr>
    <w:r>
      <w:rPr>
        <w:sz w:val="18"/>
        <w:szCs w:val="20"/>
        <w:highlight w:val="white"/>
      </w:rPr>
      <w:t>267-637-1098</w:t>
    </w:r>
    <w:r>
      <w:rPr>
        <w:sz w:val="18"/>
        <w:szCs w:val="20"/>
        <w:highlight w:val="white"/>
      </w:rPr>
      <w:br/>
    </w:r>
    <w:hyperlink r:id="rId2" w:history="1">
      <w:r w:rsidR="00FB0CAC" w:rsidRPr="00D30A2D">
        <w:rPr>
          <w:rStyle w:val="Hyperlink"/>
          <w:sz w:val="18"/>
          <w:szCs w:val="20"/>
          <w:highlight w:val="white"/>
        </w:rPr>
        <w:t>robin.hull@energytransfer.com</w:t>
      </w:r>
    </w:hyperlink>
    <w:r>
      <w:rPr>
        <w:sz w:val="18"/>
        <w:szCs w:val="20"/>
        <w:highlight w:val="white"/>
      </w:rPr>
      <w:t xml:space="preserve"> </w:t>
    </w:r>
    <w:r w:rsidR="00EA0D72">
      <w:rPr>
        <w:sz w:val="18"/>
        <w:szCs w:val="20"/>
      </w:rPr>
      <w:t xml:space="preserve"> </w:t>
    </w:r>
  </w:p>
  <w:p w14:paraId="14E793FC" w14:textId="46E77BD9" w:rsidR="00AB5B83" w:rsidRDefault="00AB5B83">
    <w:pPr>
      <w:pStyle w:val="Header"/>
    </w:pPr>
  </w:p>
  <w:p w14:paraId="39870534" w14:textId="77777777" w:rsidR="0071511B" w:rsidRDefault="0071511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526"/>
    <w:rsid w:val="00003B17"/>
    <w:rsid w:val="0000751B"/>
    <w:rsid w:val="000625C0"/>
    <w:rsid w:val="00114241"/>
    <w:rsid w:val="00116636"/>
    <w:rsid w:val="00127392"/>
    <w:rsid w:val="00135AEA"/>
    <w:rsid w:val="0015675B"/>
    <w:rsid w:val="00160475"/>
    <w:rsid w:val="0016078A"/>
    <w:rsid w:val="00194FF8"/>
    <w:rsid w:val="001E0645"/>
    <w:rsid w:val="001F35E9"/>
    <w:rsid w:val="00245AD5"/>
    <w:rsid w:val="002645EC"/>
    <w:rsid w:val="0027206F"/>
    <w:rsid w:val="00272EDA"/>
    <w:rsid w:val="002B2721"/>
    <w:rsid w:val="002C0AD7"/>
    <w:rsid w:val="002C7562"/>
    <w:rsid w:val="002E28B7"/>
    <w:rsid w:val="003160D2"/>
    <w:rsid w:val="003267B4"/>
    <w:rsid w:val="00360CB9"/>
    <w:rsid w:val="00376310"/>
    <w:rsid w:val="00386C00"/>
    <w:rsid w:val="003D7E6A"/>
    <w:rsid w:val="003E4C60"/>
    <w:rsid w:val="00453F91"/>
    <w:rsid w:val="004630B9"/>
    <w:rsid w:val="00482F29"/>
    <w:rsid w:val="004C7C13"/>
    <w:rsid w:val="004D257A"/>
    <w:rsid w:val="00517F50"/>
    <w:rsid w:val="00556577"/>
    <w:rsid w:val="005677F3"/>
    <w:rsid w:val="005707D8"/>
    <w:rsid w:val="00606C90"/>
    <w:rsid w:val="0064168F"/>
    <w:rsid w:val="00655D45"/>
    <w:rsid w:val="006C21F7"/>
    <w:rsid w:val="006C496C"/>
    <w:rsid w:val="006D1AFB"/>
    <w:rsid w:val="006E2C36"/>
    <w:rsid w:val="0071511B"/>
    <w:rsid w:val="007332D0"/>
    <w:rsid w:val="007565B0"/>
    <w:rsid w:val="00760CA0"/>
    <w:rsid w:val="007A0D47"/>
    <w:rsid w:val="007F1336"/>
    <w:rsid w:val="007F2597"/>
    <w:rsid w:val="00823028"/>
    <w:rsid w:val="00832614"/>
    <w:rsid w:val="00837CD0"/>
    <w:rsid w:val="008715B9"/>
    <w:rsid w:val="00954D83"/>
    <w:rsid w:val="00975345"/>
    <w:rsid w:val="009911E3"/>
    <w:rsid w:val="009A5526"/>
    <w:rsid w:val="00A9265A"/>
    <w:rsid w:val="00AB1CE1"/>
    <w:rsid w:val="00AB5B83"/>
    <w:rsid w:val="00AF15D6"/>
    <w:rsid w:val="00AF6BAA"/>
    <w:rsid w:val="00B25C1E"/>
    <w:rsid w:val="00B86131"/>
    <w:rsid w:val="00B96EB6"/>
    <w:rsid w:val="00BA37D7"/>
    <w:rsid w:val="00BE2595"/>
    <w:rsid w:val="00C01C23"/>
    <w:rsid w:val="00C73F91"/>
    <w:rsid w:val="00CA46AD"/>
    <w:rsid w:val="00CC0FBB"/>
    <w:rsid w:val="00CD5A7B"/>
    <w:rsid w:val="00CF1A62"/>
    <w:rsid w:val="00D01A84"/>
    <w:rsid w:val="00D77370"/>
    <w:rsid w:val="00EA0D72"/>
    <w:rsid w:val="00EA2ED6"/>
    <w:rsid w:val="00F05923"/>
    <w:rsid w:val="00F55FEC"/>
    <w:rsid w:val="00F71236"/>
    <w:rsid w:val="00F9048D"/>
    <w:rsid w:val="00FB0CAC"/>
    <w:rsid w:val="00FB10B0"/>
    <w:rsid w:val="00FD0B56"/>
    <w:rsid w:val="00FE2D23"/>
    <w:rsid w:val="00FF3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5CAE86"/>
  <w15:docId w15:val="{18B1440B-4AAA-4237-A414-F444DBF4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01C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C23"/>
    <w:rPr>
      <w:rFonts w:ascii="Segoe UI" w:hAnsi="Segoe UI" w:cs="Segoe UI"/>
      <w:sz w:val="18"/>
      <w:szCs w:val="18"/>
    </w:rPr>
  </w:style>
  <w:style w:type="paragraph" w:styleId="Header">
    <w:name w:val="header"/>
    <w:basedOn w:val="Normal"/>
    <w:link w:val="HeaderChar"/>
    <w:uiPriority w:val="99"/>
    <w:unhideWhenUsed/>
    <w:rsid w:val="00CD5A7B"/>
    <w:pPr>
      <w:tabs>
        <w:tab w:val="center" w:pos="4680"/>
        <w:tab w:val="right" w:pos="9360"/>
      </w:tabs>
      <w:spacing w:line="240" w:lineRule="auto"/>
    </w:pPr>
  </w:style>
  <w:style w:type="character" w:customStyle="1" w:styleId="HeaderChar">
    <w:name w:val="Header Char"/>
    <w:basedOn w:val="DefaultParagraphFont"/>
    <w:link w:val="Header"/>
    <w:uiPriority w:val="99"/>
    <w:rsid w:val="00CD5A7B"/>
  </w:style>
  <w:style w:type="paragraph" w:styleId="Footer">
    <w:name w:val="footer"/>
    <w:basedOn w:val="Normal"/>
    <w:link w:val="FooterChar"/>
    <w:uiPriority w:val="99"/>
    <w:unhideWhenUsed/>
    <w:rsid w:val="00CD5A7B"/>
    <w:pPr>
      <w:tabs>
        <w:tab w:val="center" w:pos="4680"/>
        <w:tab w:val="right" w:pos="9360"/>
      </w:tabs>
      <w:spacing w:line="240" w:lineRule="auto"/>
    </w:pPr>
  </w:style>
  <w:style w:type="character" w:customStyle="1" w:styleId="FooterChar">
    <w:name w:val="Footer Char"/>
    <w:basedOn w:val="DefaultParagraphFont"/>
    <w:link w:val="Footer"/>
    <w:uiPriority w:val="99"/>
    <w:rsid w:val="00CD5A7B"/>
  </w:style>
  <w:style w:type="character" w:styleId="CommentReference">
    <w:name w:val="annotation reference"/>
    <w:basedOn w:val="DefaultParagraphFont"/>
    <w:uiPriority w:val="99"/>
    <w:semiHidden/>
    <w:unhideWhenUsed/>
    <w:rsid w:val="003160D2"/>
    <w:rPr>
      <w:sz w:val="16"/>
      <w:szCs w:val="16"/>
    </w:rPr>
  </w:style>
  <w:style w:type="paragraph" w:styleId="CommentText">
    <w:name w:val="annotation text"/>
    <w:basedOn w:val="Normal"/>
    <w:link w:val="CommentTextChar"/>
    <w:uiPriority w:val="99"/>
    <w:semiHidden/>
    <w:unhideWhenUsed/>
    <w:rsid w:val="003160D2"/>
    <w:pPr>
      <w:spacing w:line="240" w:lineRule="auto"/>
    </w:pPr>
    <w:rPr>
      <w:sz w:val="20"/>
      <w:szCs w:val="20"/>
    </w:rPr>
  </w:style>
  <w:style w:type="character" w:customStyle="1" w:styleId="CommentTextChar">
    <w:name w:val="Comment Text Char"/>
    <w:basedOn w:val="DefaultParagraphFont"/>
    <w:link w:val="CommentText"/>
    <w:uiPriority w:val="99"/>
    <w:semiHidden/>
    <w:rsid w:val="003160D2"/>
    <w:rPr>
      <w:sz w:val="20"/>
      <w:szCs w:val="20"/>
    </w:rPr>
  </w:style>
  <w:style w:type="paragraph" w:styleId="CommentSubject">
    <w:name w:val="annotation subject"/>
    <w:basedOn w:val="CommentText"/>
    <w:next w:val="CommentText"/>
    <w:link w:val="CommentSubjectChar"/>
    <w:uiPriority w:val="99"/>
    <w:semiHidden/>
    <w:unhideWhenUsed/>
    <w:rsid w:val="003160D2"/>
    <w:rPr>
      <w:b/>
      <w:bCs/>
    </w:rPr>
  </w:style>
  <w:style w:type="character" w:customStyle="1" w:styleId="CommentSubjectChar">
    <w:name w:val="Comment Subject Char"/>
    <w:basedOn w:val="CommentTextChar"/>
    <w:link w:val="CommentSubject"/>
    <w:uiPriority w:val="99"/>
    <w:semiHidden/>
    <w:rsid w:val="003160D2"/>
    <w:rPr>
      <w:b/>
      <w:bCs/>
      <w:sz w:val="20"/>
      <w:szCs w:val="20"/>
    </w:rPr>
  </w:style>
  <w:style w:type="character" w:styleId="Hyperlink">
    <w:name w:val="Hyperlink"/>
    <w:basedOn w:val="DefaultParagraphFont"/>
    <w:uiPriority w:val="99"/>
    <w:unhideWhenUsed/>
    <w:rsid w:val="00EA0D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9594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74059-81C4-4ADE-ADEF-9BB1C281E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Group</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Tilley, Robin</dc:creator>
  <cp:lastModifiedBy>ron rabena</cp:lastModifiedBy>
  <cp:revision>2</cp:revision>
  <dcterms:created xsi:type="dcterms:W3CDTF">2020-09-23T23:23:00Z</dcterms:created>
  <dcterms:modified xsi:type="dcterms:W3CDTF">2020-09-23T23:23:00Z</dcterms:modified>
</cp:coreProperties>
</file>