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D84F" w14:textId="77777777" w:rsidR="006D3E93" w:rsidRDefault="00006A31">
      <w:pPr>
        <w:pStyle w:val="Heading"/>
      </w:pPr>
      <w:r>
        <w:t>Confession and Absolution</w:t>
      </w:r>
    </w:p>
    <w:p w14:paraId="7063D850" w14:textId="77777777" w:rsidR="006D3E93" w:rsidRDefault="006D3E93">
      <w:pPr>
        <w:pStyle w:val="Body"/>
      </w:pPr>
    </w:p>
    <w:p w14:paraId="7063D851" w14:textId="77777777" w:rsidR="006D3E93" w:rsidRDefault="00006A31">
      <w:pPr>
        <w:pStyle w:val="Caption"/>
      </w:pPr>
      <w:r>
        <w:t>457 Jesus Christ Is Risen Today</w:t>
      </w:r>
    </w:p>
    <w:p w14:paraId="7063D852" w14:textId="77777777" w:rsidR="006D3E93" w:rsidRDefault="00006A31">
      <w:pPr>
        <w:pStyle w:val="Image"/>
      </w:pPr>
      <w:r>
        <w:rPr>
          <w:noProof/>
        </w:rPr>
        <w:drawing>
          <wp:inline distT="0" distB="0" distL="0" distR="0" wp14:anchorId="7063D9BE" wp14:editId="7063D9BF">
            <wp:extent cx="3657600" cy="79777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97778"/>
                    </a:xfrm>
                    <a:prstGeom prst="rect">
                      <a:avLst/>
                    </a:prstGeom>
                    <a:noFill/>
                    <a:ln>
                      <a:noFill/>
                    </a:ln>
                  </pic:spPr>
                </pic:pic>
              </a:graphicData>
            </a:graphic>
          </wp:inline>
        </w:drawing>
      </w:r>
    </w:p>
    <w:p w14:paraId="7063D853" w14:textId="77777777" w:rsidR="006D3E93" w:rsidRDefault="00006A31">
      <w:pPr>
        <w:pStyle w:val="Image"/>
      </w:pPr>
      <w:r>
        <w:rPr>
          <w:noProof/>
        </w:rPr>
        <w:drawing>
          <wp:inline distT="0" distB="0" distL="0" distR="0" wp14:anchorId="7063D9C0" wp14:editId="7063D9C1">
            <wp:extent cx="3657600" cy="829445"/>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829445"/>
                    </a:xfrm>
                    <a:prstGeom prst="rect">
                      <a:avLst/>
                    </a:prstGeom>
                    <a:noFill/>
                    <a:ln>
                      <a:noFill/>
                    </a:ln>
                  </pic:spPr>
                </pic:pic>
              </a:graphicData>
            </a:graphic>
          </wp:inline>
        </w:drawing>
      </w:r>
    </w:p>
    <w:p w14:paraId="7063D854" w14:textId="77777777" w:rsidR="006D3E93" w:rsidRDefault="00006A31">
      <w:pPr>
        <w:pStyle w:val="Image"/>
      </w:pPr>
      <w:r>
        <w:rPr>
          <w:noProof/>
        </w:rPr>
        <w:drawing>
          <wp:inline distT="0" distB="0" distL="0" distR="0" wp14:anchorId="7063D9C2" wp14:editId="7063D9C3">
            <wp:extent cx="3657600" cy="79777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7778"/>
                    </a:xfrm>
                    <a:prstGeom prst="rect">
                      <a:avLst/>
                    </a:prstGeom>
                    <a:noFill/>
                    <a:ln>
                      <a:noFill/>
                    </a:ln>
                  </pic:spPr>
                </pic:pic>
              </a:graphicData>
            </a:graphic>
          </wp:inline>
        </w:drawing>
      </w:r>
    </w:p>
    <w:p w14:paraId="7063D855" w14:textId="77777777" w:rsidR="006D3E93" w:rsidRDefault="00006A31">
      <w:pPr>
        <w:pStyle w:val="Image"/>
      </w:pPr>
      <w:r>
        <w:rPr>
          <w:noProof/>
        </w:rPr>
        <w:drawing>
          <wp:inline distT="0" distB="0" distL="0" distR="0" wp14:anchorId="7063D9C4" wp14:editId="7063D9C5">
            <wp:extent cx="3657600" cy="80021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800214"/>
                    </a:xfrm>
                    <a:prstGeom prst="rect">
                      <a:avLst/>
                    </a:prstGeom>
                    <a:noFill/>
                    <a:ln>
                      <a:noFill/>
                    </a:ln>
                  </pic:spPr>
                </pic:pic>
              </a:graphicData>
            </a:graphic>
          </wp:inline>
        </w:drawing>
      </w:r>
    </w:p>
    <w:p w14:paraId="7063D856" w14:textId="77777777" w:rsidR="006D3E93" w:rsidRDefault="00006A31">
      <w:pPr>
        <w:pStyle w:val="Copyright"/>
      </w:pPr>
      <w:r>
        <w:t xml:space="preserve">Text: tr. Lyra </w:t>
      </w:r>
      <w:proofErr w:type="spellStart"/>
      <w:r>
        <w:t>Davidica</w:t>
      </w:r>
      <w:proofErr w:type="spellEnd"/>
      <w:r>
        <w:t>, 1708, London, alt.; (</w:t>
      </w:r>
      <w:proofErr w:type="spellStart"/>
      <w:r>
        <w:t>sts</w:t>
      </w:r>
      <w:proofErr w:type="spellEnd"/>
      <w:r>
        <w:t>. 1–3): Latin, 14th cent.; (</w:t>
      </w:r>
      <w:proofErr w:type="spellStart"/>
      <w:r>
        <w:t>st.</w:t>
      </w:r>
      <w:proofErr w:type="spellEnd"/>
      <w:r>
        <w:t xml:space="preserve"> 4): Charles Wesley, 1707–88</w:t>
      </w:r>
      <w:r>
        <w:br/>
        <w:t xml:space="preserve">Tune: Lyra </w:t>
      </w:r>
      <w:proofErr w:type="spellStart"/>
      <w:r>
        <w:t>Davidica</w:t>
      </w:r>
      <w:proofErr w:type="spellEnd"/>
      <w:r>
        <w:t>, 1708, London</w:t>
      </w:r>
      <w:r>
        <w:br/>
        <w:t>Text and tune: Public domain</w:t>
      </w:r>
    </w:p>
    <w:p w14:paraId="7063D857" w14:textId="77777777" w:rsidR="006D3E93" w:rsidRDefault="006D3E93">
      <w:pPr>
        <w:pStyle w:val="Body"/>
      </w:pPr>
    </w:p>
    <w:p w14:paraId="7063D858" w14:textId="77777777" w:rsidR="006D3E93" w:rsidRDefault="00006A31">
      <w:pPr>
        <w:pStyle w:val="Rubric"/>
      </w:pPr>
      <w:r>
        <w:t>Stand</w:t>
      </w:r>
    </w:p>
    <w:p w14:paraId="7063D859" w14:textId="77777777" w:rsidR="006D3E93" w:rsidRDefault="006D3E93">
      <w:pPr>
        <w:pStyle w:val="Body"/>
      </w:pPr>
    </w:p>
    <w:p w14:paraId="7063D85A" w14:textId="77777777" w:rsidR="006D3E93" w:rsidRDefault="00006A31">
      <w:pPr>
        <w:pStyle w:val="Rubric"/>
      </w:pPr>
      <w:r>
        <w:t>The sign of the cross may be made by all in remembrance of their Baptism.</w:t>
      </w:r>
    </w:p>
    <w:p w14:paraId="7063D85B" w14:textId="77777777" w:rsidR="006D3E93" w:rsidRDefault="006D3E93">
      <w:pPr>
        <w:pStyle w:val="Body"/>
      </w:pPr>
    </w:p>
    <w:p w14:paraId="7063D85C" w14:textId="77777777" w:rsidR="006D3E93" w:rsidRDefault="00006A31">
      <w:pPr>
        <w:pStyle w:val="Caption"/>
      </w:pPr>
      <w:r>
        <w:t>Invocation</w:t>
      </w:r>
      <w:r>
        <w:tab/>
      </w:r>
      <w:r>
        <w:rPr>
          <w:rStyle w:val="Subcaption"/>
          <w:b w:val="0"/>
        </w:rPr>
        <w:t>Matthew 28:19b; 18:20</w:t>
      </w:r>
    </w:p>
    <w:p w14:paraId="7063D85D" w14:textId="77777777" w:rsidR="006D3E93" w:rsidRDefault="00006A31">
      <w:pPr>
        <w:pStyle w:val="LSBResponsorial"/>
      </w:pPr>
      <w:r>
        <w:rPr>
          <w:rStyle w:val="LSBSymbol"/>
        </w:rPr>
        <w:t>P</w:t>
      </w:r>
      <w:r>
        <w:tab/>
      </w:r>
      <w:r>
        <w:t xml:space="preserve">In the name of the Father and of the </w:t>
      </w:r>
      <w:r>
        <w:rPr>
          <w:rStyle w:val="LSBSymbol"/>
        </w:rPr>
        <w:t>T</w:t>
      </w:r>
      <w:r>
        <w:t xml:space="preserve"> Son and of the Holy Spirit.</w:t>
      </w:r>
    </w:p>
    <w:p w14:paraId="7063D85E" w14:textId="77777777" w:rsidR="006D3E93" w:rsidRDefault="00006A31">
      <w:pPr>
        <w:pStyle w:val="LSBResponsorial"/>
      </w:pPr>
      <w:r>
        <w:rPr>
          <w:rStyle w:val="LSBSymbol"/>
        </w:rPr>
        <w:t>C</w:t>
      </w:r>
      <w:r>
        <w:tab/>
      </w:r>
      <w:r>
        <w:rPr>
          <w:b/>
        </w:rPr>
        <w:t>Amen.</w:t>
      </w:r>
    </w:p>
    <w:p w14:paraId="7063D85F" w14:textId="77777777" w:rsidR="006D3E93" w:rsidRDefault="006D3E93">
      <w:pPr>
        <w:pStyle w:val="Body"/>
      </w:pPr>
    </w:p>
    <w:p w14:paraId="7063D860" w14:textId="77777777" w:rsidR="006D3E93" w:rsidRDefault="00006A31">
      <w:pPr>
        <w:pStyle w:val="Caption"/>
      </w:pPr>
      <w:r>
        <w:t>Exhortation</w:t>
      </w:r>
      <w:r>
        <w:tab/>
      </w:r>
      <w:r>
        <w:rPr>
          <w:rStyle w:val="Subcaption"/>
          <w:b w:val="0"/>
        </w:rPr>
        <w:t>Hebrews 10:22; Psalm 124:8; Psalm 32:5</w:t>
      </w:r>
    </w:p>
    <w:p w14:paraId="7063D861" w14:textId="77777777" w:rsidR="006D3E93" w:rsidRDefault="00006A31">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7063D862" w14:textId="77777777" w:rsidR="006D3E93" w:rsidRDefault="00006A31">
      <w:pPr>
        <w:pStyle w:val="Body"/>
      </w:pPr>
      <w:r>
        <w:lastRenderedPageBreak/>
        <w:t xml:space="preserve"> </w:t>
      </w:r>
    </w:p>
    <w:p w14:paraId="7063D863" w14:textId="77777777" w:rsidR="006D3E93" w:rsidRDefault="00006A31">
      <w:pPr>
        <w:pStyle w:val="LSBResponsorial"/>
      </w:pPr>
      <w:r>
        <w:rPr>
          <w:rStyle w:val="LSBSymbol"/>
        </w:rPr>
        <w:t>P</w:t>
      </w:r>
      <w:r>
        <w:tab/>
      </w:r>
      <w:r>
        <w:t>Our help is in the name of the Lord,</w:t>
      </w:r>
    </w:p>
    <w:p w14:paraId="7063D864" w14:textId="77777777" w:rsidR="006D3E93" w:rsidRDefault="00006A31">
      <w:pPr>
        <w:pStyle w:val="LSBResponsorial"/>
      </w:pPr>
      <w:r>
        <w:rPr>
          <w:rStyle w:val="LSBSymbol"/>
        </w:rPr>
        <w:t>C</w:t>
      </w:r>
      <w:r>
        <w:tab/>
      </w:r>
      <w:r>
        <w:rPr>
          <w:b/>
        </w:rPr>
        <w:t>who made heaven and earth.</w:t>
      </w:r>
    </w:p>
    <w:p w14:paraId="7063D865" w14:textId="77777777" w:rsidR="006D3E93" w:rsidRDefault="00006A31">
      <w:pPr>
        <w:pStyle w:val="LSBResponsorial"/>
      </w:pPr>
      <w:r>
        <w:rPr>
          <w:rStyle w:val="LSBSymbol"/>
        </w:rPr>
        <w:t>P</w:t>
      </w:r>
      <w:r>
        <w:tab/>
      </w:r>
      <w:r>
        <w:t>I said, I will confess my transgressions unto the Lord,</w:t>
      </w:r>
    </w:p>
    <w:p w14:paraId="7063D866" w14:textId="77777777" w:rsidR="006D3E93" w:rsidRDefault="00006A31">
      <w:pPr>
        <w:pStyle w:val="LSBResponsorial"/>
      </w:pPr>
      <w:r>
        <w:rPr>
          <w:rStyle w:val="LSBSymbol"/>
        </w:rPr>
        <w:t>C</w:t>
      </w:r>
      <w:r>
        <w:tab/>
      </w:r>
      <w:r>
        <w:rPr>
          <w:b/>
        </w:rPr>
        <w:t>and You forgave the iniquity of my sin.</w:t>
      </w:r>
    </w:p>
    <w:p w14:paraId="7063D867" w14:textId="77777777" w:rsidR="006D3E93" w:rsidRDefault="006D3E93">
      <w:pPr>
        <w:pStyle w:val="Body"/>
      </w:pPr>
    </w:p>
    <w:p w14:paraId="7063D868" w14:textId="77777777" w:rsidR="006D3E93" w:rsidRDefault="00006A31">
      <w:pPr>
        <w:pStyle w:val="Rubric"/>
      </w:pPr>
      <w:r>
        <w:t>Kneel/Stand</w:t>
      </w:r>
    </w:p>
    <w:p w14:paraId="7063D869" w14:textId="77777777" w:rsidR="006D3E93" w:rsidRDefault="006D3E93">
      <w:pPr>
        <w:pStyle w:val="Body"/>
      </w:pPr>
    </w:p>
    <w:p w14:paraId="7063D86A" w14:textId="77777777" w:rsidR="006D3E93" w:rsidRDefault="00006A31">
      <w:pPr>
        <w:pStyle w:val="Rubric"/>
      </w:pPr>
      <w:r>
        <w:t>Silence for reflection on God’s Word and for self-examination.</w:t>
      </w:r>
    </w:p>
    <w:p w14:paraId="7063D86B" w14:textId="77777777" w:rsidR="006D3E93" w:rsidRDefault="006D3E93">
      <w:pPr>
        <w:pStyle w:val="Body"/>
      </w:pPr>
    </w:p>
    <w:p w14:paraId="7063D86C" w14:textId="77777777" w:rsidR="006D3E93" w:rsidRDefault="00006A31">
      <w:pPr>
        <w:pStyle w:val="Caption"/>
      </w:pPr>
      <w:r>
        <w:t>Confession of Sins</w:t>
      </w:r>
    </w:p>
    <w:p w14:paraId="7063D86D" w14:textId="77777777" w:rsidR="006D3E93" w:rsidRDefault="00006A31">
      <w:pPr>
        <w:pStyle w:val="LSBResponsorial"/>
      </w:pPr>
      <w:r>
        <w:rPr>
          <w:rStyle w:val="LSBSymbol"/>
        </w:rPr>
        <w:t>P</w:t>
      </w:r>
      <w:r>
        <w:tab/>
      </w:r>
      <w:r>
        <w:t>O almighty God, merciful Father,</w:t>
      </w:r>
    </w:p>
    <w:p w14:paraId="7063D86E" w14:textId="77777777" w:rsidR="006D3E93" w:rsidRDefault="00006A31">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7063D86F" w14:textId="77777777" w:rsidR="006D3E93" w:rsidRDefault="006D3E93">
      <w:pPr>
        <w:pStyle w:val="Body"/>
      </w:pPr>
    </w:p>
    <w:p w14:paraId="7063D870" w14:textId="77777777" w:rsidR="006D3E93" w:rsidRDefault="00006A31">
      <w:pPr>
        <w:pStyle w:val="Caption"/>
      </w:pPr>
      <w:r>
        <w:t>Absolution</w:t>
      </w:r>
      <w:r>
        <w:tab/>
      </w:r>
      <w:r>
        <w:rPr>
          <w:rStyle w:val="Subcaption"/>
          <w:b w:val="0"/>
        </w:rPr>
        <w:t>[John 20:19–23]</w:t>
      </w:r>
    </w:p>
    <w:p w14:paraId="7063D871" w14:textId="77777777" w:rsidR="006D3E93" w:rsidRDefault="00006A31">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7063D872" w14:textId="77777777" w:rsidR="006D3E93" w:rsidRDefault="00006A31">
      <w:pPr>
        <w:pStyle w:val="LSBResponsorial"/>
      </w:pPr>
      <w:r>
        <w:rPr>
          <w:rStyle w:val="LSBSymbol"/>
        </w:rPr>
        <w:t>C</w:t>
      </w:r>
      <w:r>
        <w:tab/>
      </w:r>
      <w:r>
        <w:rPr>
          <w:b/>
        </w:rPr>
        <w:t>Amen.</w:t>
      </w:r>
    </w:p>
    <w:p w14:paraId="7063D873" w14:textId="77777777" w:rsidR="006D3E93" w:rsidRDefault="006D3E93">
      <w:pPr>
        <w:pStyle w:val="Body"/>
      </w:pPr>
    </w:p>
    <w:p w14:paraId="7063D874" w14:textId="77777777" w:rsidR="006D3E93" w:rsidRDefault="00006A31">
      <w:pPr>
        <w:pStyle w:val="Rubric"/>
      </w:pPr>
      <w:r>
        <w:t>Stand</w:t>
      </w:r>
    </w:p>
    <w:p w14:paraId="7063D875" w14:textId="77777777" w:rsidR="006D3E93" w:rsidRDefault="006D3E93">
      <w:pPr>
        <w:pStyle w:val="Body"/>
      </w:pPr>
    </w:p>
    <w:p w14:paraId="7063D876" w14:textId="77777777" w:rsidR="006D3E93" w:rsidRDefault="00006A31">
      <w:pPr>
        <w:pStyle w:val="Heading"/>
      </w:pPr>
      <w:r>
        <w:t>Service of the Word</w:t>
      </w:r>
    </w:p>
    <w:p w14:paraId="7063D877" w14:textId="77777777" w:rsidR="006D3E93" w:rsidRDefault="006D3E93">
      <w:pPr>
        <w:pStyle w:val="Body"/>
      </w:pPr>
    </w:p>
    <w:p w14:paraId="7063D878" w14:textId="77777777" w:rsidR="006D3E93" w:rsidRDefault="00006A31">
      <w:pPr>
        <w:pStyle w:val="Caption"/>
      </w:pPr>
      <w:r>
        <w:lastRenderedPageBreak/>
        <w:t>Introit</w:t>
      </w:r>
      <w:r>
        <w:tab/>
      </w:r>
      <w:r>
        <w:rPr>
          <w:rStyle w:val="Subcaption"/>
          <w:b w:val="0"/>
        </w:rPr>
        <w:t>Exodus 15:2a, 6, 13, 17–18; antiphon: v. 1b</w:t>
      </w:r>
    </w:p>
    <w:p w14:paraId="776E1ECE" w14:textId="77777777" w:rsidR="0041026F" w:rsidRDefault="0041026F" w:rsidP="0041026F">
      <w:pPr>
        <w:pStyle w:val="Poetry"/>
      </w:pPr>
      <w:r>
        <w:t xml:space="preserve">I will sing to the </w:t>
      </w:r>
      <w:r>
        <w:rPr>
          <w:rStyle w:val="DivineName"/>
        </w:rPr>
        <w:t>Lord</w:t>
      </w:r>
      <w:r>
        <w:t>, for he has triumphed gloriously;</w:t>
      </w:r>
      <w:r>
        <w:br/>
      </w:r>
      <w:r>
        <w:tab/>
        <w:t>the horse and his rider he has thrown into the sea.</w:t>
      </w:r>
      <w:r>
        <w:br/>
      </w:r>
      <w:r w:rsidRPr="00F07AC8">
        <w:rPr>
          <w:b/>
          <w:bCs/>
        </w:rPr>
        <w:t xml:space="preserve">The </w:t>
      </w:r>
      <w:r w:rsidRPr="00F07AC8">
        <w:rPr>
          <w:rStyle w:val="DivineName"/>
          <w:b/>
          <w:bCs/>
        </w:rPr>
        <w:t>Lord</w:t>
      </w:r>
      <w:r w:rsidRPr="00F07AC8">
        <w:rPr>
          <w:b/>
          <w:bCs/>
        </w:rPr>
        <w:t xml:space="preserve"> is my strength and my song,</w:t>
      </w:r>
      <w:r w:rsidRPr="00F07AC8">
        <w:rPr>
          <w:b/>
          <w:bCs/>
        </w:rPr>
        <w:br/>
      </w:r>
      <w:r w:rsidRPr="00F07AC8">
        <w:rPr>
          <w:b/>
          <w:bCs/>
        </w:rPr>
        <w:tab/>
        <w:t>and he has become my salvation.</w:t>
      </w:r>
      <w:r w:rsidRPr="00F07AC8">
        <w:rPr>
          <w:b/>
          <w:bCs/>
        </w:rPr>
        <w:br/>
      </w:r>
      <w:r>
        <w:t xml:space="preserve">Your right hand, O </w:t>
      </w:r>
      <w:r>
        <w:rPr>
          <w:rStyle w:val="DivineName"/>
        </w:rPr>
        <w:t>Lord</w:t>
      </w:r>
      <w:r>
        <w:t>, glorious in power,</w:t>
      </w:r>
      <w:r>
        <w:br/>
      </w:r>
      <w:r>
        <w:tab/>
        <w:t xml:space="preserve">your right hand, O </w:t>
      </w:r>
      <w:r>
        <w:rPr>
          <w:rStyle w:val="DivineName"/>
        </w:rPr>
        <w:t>Lord</w:t>
      </w:r>
      <w:r>
        <w:t>, shatters the enemy.</w:t>
      </w:r>
      <w:r>
        <w:br/>
      </w:r>
      <w:r w:rsidRPr="00F07AC8">
        <w:rPr>
          <w:b/>
          <w:bCs/>
        </w:rPr>
        <w:t>You have led in your steadfast love the people whom you have redeemed;</w:t>
      </w:r>
      <w:r w:rsidRPr="00F07AC8">
        <w:rPr>
          <w:b/>
          <w:bCs/>
        </w:rPr>
        <w:br/>
      </w:r>
      <w:r>
        <w:tab/>
        <w:t>you have guided them by your strength to your holy abode.</w:t>
      </w:r>
      <w:r>
        <w:br/>
      </w:r>
      <w:r w:rsidRPr="00F07AC8">
        <w:rPr>
          <w:b/>
          <w:bCs/>
        </w:rPr>
        <w:t>You will bring them in and plant them on your own mountain,</w:t>
      </w:r>
      <w:r w:rsidRPr="00F07AC8">
        <w:rPr>
          <w:b/>
          <w:bCs/>
        </w:rPr>
        <w:br/>
      </w:r>
      <w:r>
        <w:tab/>
        <w:t xml:space="preserve">the place, O </w:t>
      </w:r>
      <w:r>
        <w:rPr>
          <w:rStyle w:val="DivineName"/>
        </w:rPr>
        <w:t>Lord</w:t>
      </w:r>
      <w:r>
        <w:t>, which you have made for your abode,</w:t>
      </w:r>
      <w:r>
        <w:br/>
        <w:t>the sanctuary, O Lord, which your hands have established.</w:t>
      </w:r>
      <w:r>
        <w:br/>
      </w:r>
      <w:r>
        <w:tab/>
      </w:r>
      <w:r w:rsidRPr="003F717A">
        <w:rPr>
          <w:b/>
          <w:bCs/>
        </w:rPr>
        <w:t xml:space="preserve">The </w:t>
      </w:r>
      <w:r w:rsidRPr="003F717A">
        <w:rPr>
          <w:rStyle w:val="DivineName"/>
          <w:b/>
          <w:bCs/>
        </w:rPr>
        <w:t>Lord</w:t>
      </w:r>
      <w:r w:rsidRPr="003F717A">
        <w:rPr>
          <w:b/>
          <w:bCs/>
        </w:rPr>
        <w:t xml:space="preserve"> will reign forever and ever.</w:t>
      </w:r>
      <w:r w:rsidRPr="003F717A">
        <w:rPr>
          <w:b/>
          <w:bCs/>
        </w:rP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 xml:space="preserve">I will sing to the </w:t>
      </w:r>
      <w:r>
        <w:rPr>
          <w:rStyle w:val="DivineName"/>
        </w:rPr>
        <w:t>Lord</w:t>
      </w:r>
      <w:r>
        <w:t>, for he has triumphed gloriously;</w:t>
      </w:r>
      <w:r>
        <w:br/>
      </w:r>
      <w:r>
        <w:tab/>
        <w:t>the horse and his rider he has thrown into the sea.</w:t>
      </w:r>
    </w:p>
    <w:p w14:paraId="7063D87A" w14:textId="77777777" w:rsidR="006D3E93" w:rsidRDefault="006D3E93">
      <w:pPr>
        <w:pStyle w:val="Body"/>
      </w:pPr>
    </w:p>
    <w:p w14:paraId="7063D87B" w14:textId="77777777" w:rsidR="006D3E93" w:rsidRDefault="00006A31">
      <w:pPr>
        <w:pStyle w:val="Caption"/>
      </w:pPr>
      <w:r>
        <w:t>Gloria Patri</w:t>
      </w:r>
    </w:p>
    <w:p w14:paraId="7063D87C" w14:textId="77777777" w:rsidR="006D3E93" w:rsidRDefault="00006A31">
      <w:pPr>
        <w:pStyle w:val="Image"/>
      </w:pPr>
      <w:r>
        <w:rPr>
          <w:noProof/>
        </w:rPr>
        <w:drawing>
          <wp:inline distT="0" distB="0" distL="0" distR="0" wp14:anchorId="7063D9C6" wp14:editId="7063D9C7">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7063D87D" w14:textId="77777777" w:rsidR="006D3E93" w:rsidRDefault="00006A31">
      <w:pPr>
        <w:pStyle w:val="Image"/>
      </w:pPr>
      <w:r>
        <w:rPr>
          <w:noProof/>
        </w:rPr>
        <w:drawing>
          <wp:inline distT="0" distB="0" distL="0" distR="0" wp14:anchorId="7063D9C8" wp14:editId="7063D9C9">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7063D87E" w14:textId="77777777" w:rsidR="006D3E93" w:rsidRDefault="006D3E93">
      <w:pPr>
        <w:pStyle w:val="Body"/>
      </w:pPr>
    </w:p>
    <w:p w14:paraId="7063D87F" w14:textId="77777777" w:rsidR="006D3E93" w:rsidRDefault="00006A31">
      <w:pPr>
        <w:pStyle w:val="Caption"/>
      </w:pPr>
      <w:r>
        <w:t>Kyrie</w:t>
      </w:r>
      <w:r>
        <w:tab/>
      </w:r>
      <w:r>
        <w:rPr>
          <w:rStyle w:val="Subcaption"/>
          <w:b w:val="0"/>
        </w:rPr>
        <w:t>Mark 10:47</w:t>
      </w:r>
    </w:p>
    <w:p w14:paraId="7063D880" w14:textId="77777777" w:rsidR="006D3E93" w:rsidRDefault="00006A31">
      <w:pPr>
        <w:pStyle w:val="Image"/>
      </w:pPr>
      <w:r>
        <w:rPr>
          <w:noProof/>
        </w:rPr>
        <w:drawing>
          <wp:inline distT="0" distB="0" distL="0" distR="0" wp14:anchorId="7063D9CA" wp14:editId="7063D9CB">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7063D881" w14:textId="77777777" w:rsidR="006D3E93" w:rsidRDefault="00006A31">
      <w:pPr>
        <w:pStyle w:val="Image"/>
      </w:pPr>
      <w:r>
        <w:rPr>
          <w:noProof/>
        </w:rPr>
        <w:drawing>
          <wp:inline distT="0" distB="0" distL="0" distR="0" wp14:anchorId="7063D9CC" wp14:editId="7063D9CD">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7063D882" w14:textId="77777777" w:rsidR="006D3E93" w:rsidRDefault="006D3E93">
      <w:pPr>
        <w:pStyle w:val="Body"/>
      </w:pPr>
    </w:p>
    <w:p w14:paraId="7063D883" w14:textId="77777777" w:rsidR="006D3E93" w:rsidRDefault="00006A31">
      <w:pPr>
        <w:pStyle w:val="Caption"/>
      </w:pPr>
      <w:r>
        <w:t>Gloria in Excelsis</w:t>
      </w:r>
      <w:r>
        <w:tab/>
      </w:r>
      <w:r>
        <w:rPr>
          <w:rStyle w:val="Subcaption"/>
          <w:b w:val="0"/>
        </w:rPr>
        <w:t>Luke 2:14; John 1:29</w:t>
      </w:r>
    </w:p>
    <w:p w14:paraId="7063D884" w14:textId="77777777" w:rsidR="006D3E93" w:rsidRDefault="00006A31">
      <w:pPr>
        <w:pStyle w:val="LSBResponsorial"/>
      </w:pPr>
      <w:r>
        <w:rPr>
          <w:rStyle w:val="LSBSymbol"/>
        </w:rPr>
        <w:t>P</w:t>
      </w:r>
      <w:r>
        <w:tab/>
      </w:r>
      <w:r>
        <w:t xml:space="preserve">Glory be to God on high: </w:t>
      </w:r>
    </w:p>
    <w:p w14:paraId="7063D885" w14:textId="77777777" w:rsidR="006D3E93" w:rsidRDefault="00006A31">
      <w:pPr>
        <w:pStyle w:val="Image"/>
      </w:pPr>
      <w:r>
        <w:rPr>
          <w:noProof/>
        </w:rPr>
        <w:drawing>
          <wp:inline distT="0" distB="0" distL="0" distR="0" wp14:anchorId="7063D9CE" wp14:editId="7063D9CF">
            <wp:extent cx="3657600" cy="502727"/>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727"/>
                    </a:xfrm>
                    <a:prstGeom prst="rect">
                      <a:avLst/>
                    </a:prstGeom>
                    <a:noFill/>
                    <a:ln>
                      <a:noFill/>
                    </a:ln>
                  </pic:spPr>
                </pic:pic>
              </a:graphicData>
            </a:graphic>
          </wp:inline>
        </w:drawing>
      </w:r>
    </w:p>
    <w:p w14:paraId="7063D886" w14:textId="77777777" w:rsidR="006D3E93" w:rsidRDefault="00006A31">
      <w:pPr>
        <w:pStyle w:val="Image"/>
      </w:pPr>
      <w:r>
        <w:rPr>
          <w:noProof/>
        </w:rPr>
        <w:drawing>
          <wp:inline distT="0" distB="0" distL="0" distR="0" wp14:anchorId="7063D9D0" wp14:editId="7063D9D1">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7063D887" w14:textId="77777777" w:rsidR="006D3E93" w:rsidRDefault="00006A31">
      <w:pPr>
        <w:pStyle w:val="Image"/>
      </w:pPr>
      <w:r>
        <w:rPr>
          <w:noProof/>
        </w:rPr>
        <w:drawing>
          <wp:inline distT="0" distB="0" distL="0" distR="0" wp14:anchorId="7063D9D2" wp14:editId="7063D9D3">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7063D888" w14:textId="77777777" w:rsidR="006D3E93" w:rsidRDefault="00006A31">
      <w:pPr>
        <w:pStyle w:val="Image"/>
      </w:pPr>
      <w:r>
        <w:rPr>
          <w:noProof/>
        </w:rPr>
        <w:drawing>
          <wp:inline distT="0" distB="0" distL="0" distR="0" wp14:anchorId="7063D9D4" wp14:editId="7063D9D5">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7063D889" w14:textId="77777777" w:rsidR="006D3E93" w:rsidRDefault="00006A31">
      <w:pPr>
        <w:pStyle w:val="Image"/>
      </w:pPr>
      <w:r>
        <w:rPr>
          <w:noProof/>
        </w:rPr>
        <w:drawing>
          <wp:inline distT="0" distB="0" distL="0" distR="0" wp14:anchorId="7063D9D6" wp14:editId="7063D9D7">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7063D88A" w14:textId="77777777" w:rsidR="006D3E93" w:rsidRDefault="00006A31">
      <w:pPr>
        <w:pStyle w:val="Image"/>
      </w:pPr>
      <w:r>
        <w:rPr>
          <w:noProof/>
        </w:rPr>
        <w:drawing>
          <wp:inline distT="0" distB="0" distL="0" distR="0" wp14:anchorId="7063D9D8" wp14:editId="7063D9D9">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491957"/>
                    </a:xfrm>
                    <a:prstGeom prst="rect">
                      <a:avLst/>
                    </a:prstGeom>
                    <a:noFill/>
                    <a:ln>
                      <a:noFill/>
                    </a:ln>
                  </pic:spPr>
                </pic:pic>
              </a:graphicData>
            </a:graphic>
          </wp:inline>
        </w:drawing>
      </w:r>
    </w:p>
    <w:p w14:paraId="7063D88B" w14:textId="77777777" w:rsidR="006D3E93" w:rsidRDefault="00006A31">
      <w:pPr>
        <w:pStyle w:val="Image"/>
      </w:pPr>
      <w:r>
        <w:rPr>
          <w:noProof/>
        </w:rPr>
        <w:drawing>
          <wp:inline distT="0" distB="0" distL="0" distR="0" wp14:anchorId="7063D9DA" wp14:editId="7063D9DB">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13347"/>
                    </a:xfrm>
                    <a:prstGeom prst="rect">
                      <a:avLst/>
                    </a:prstGeom>
                    <a:noFill/>
                    <a:ln>
                      <a:noFill/>
                    </a:ln>
                  </pic:spPr>
                </pic:pic>
              </a:graphicData>
            </a:graphic>
          </wp:inline>
        </w:drawing>
      </w:r>
    </w:p>
    <w:p w14:paraId="7063D88C" w14:textId="77777777" w:rsidR="006D3E93" w:rsidRDefault="00006A31">
      <w:pPr>
        <w:pStyle w:val="Image"/>
      </w:pPr>
      <w:r>
        <w:rPr>
          <w:noProof/>
        </w:rPr>
        <w:drawing>
          <wp:inline distT="0" distB="0" distL="0" distR="0" wp14:anchorId="7063D9DC" wp14:editId="7063D9DD">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7063D88D" w14:textId="77777777" w:rsidR="006D3E93" w:rsidRDefault="00006A31">
      <w:pPr>
        <w:pStyle w:val="Image"/>
      </w:pPr>
      <w:r>
        <w:rPr>
          <w:noProof/>
        </w:rPr>
        <w:drawing>
          <wp:inline distT="0" distB="0" distL="0" distR="0" wp14:anchorId="7063D9DE" wp14:editId="7063D9DF">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7063D88E" w14:textId="77777777" w:rsidR="006D3E93" w:rsidRDefault="00006A31">
      <w:pPr>
        <w:pStyle w:val="Image"/>
      </w:pPr>
      <w:r>
        <w:rPr>
          <w:noProof/>
        </w:rPr>
        <w:drawing>
          <wp:inline distT="0" distB="0" distL="0" distR="0" wp14:anchorId="7063D9E0" wp14:editId="7063D9E1">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7063D88F" w14:textId="77777777" w:rsidR="006D3E93" w:rsidRDefault="00006A31">
      <w:pPr>
        <w:pStyle w:val="Image"/>
      </w:pPr>
      <w:r>
        <w:rPr>
          <w:noProof/>
        </w:rPr>
        <w:drawing>
          <wp:inline distT="0" distB="0" distL="0" distR="0" wp14:anchorId="7063D9E2" wp14:editId="7063D9E3">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7063D890" w14:textId="77777777" w:rsidR="006D3E93" w:rsidRDefault="00006A31">
      <w:pPr>
        <w:pStyle w:val="Image"/>
      </w:pPr>
      <w:r>
        <w:rPr>
          <w:noProof/>
        </w:rPr>
        <w:drawing>
          <wp:inline distT="0" distB="0" distL="0" distR="0" wp14:anchorId="7063D9E4" wp14:editId="7063D9E5">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7063D891" w14:textId="77777777" w:rsidR="006D3E93" w:rsidRDefault="006D3E93">
      <w:pPr>
        <w:pStyle w:val="Body"/>
      </w:pPr>
    </w:p>
    <w:p w14:paraId="7063D892" w14:textId="77777777" w:rsidR="006D3E93" w:rsidRDefault="00006A31">
      <w:pPr>
        <w:pStyle w:val="Caption"/>
      </w:pPr>
      <w:r>
        <w:lastRenderedPageBreak/>
        <w:t>Salutation and Collect of the Day</w:t>
      </w:r>
    </w:p>
    <w:p w14:paraId="7063D893" w14:textId="77777777" w:rsidR="006D3E93" w:rsidRDefault="00006A31">
      <w:pPr>
        <w:pStyle w:val="LSBResponsorial"/>
      </w:pPr>
      <w:r>
        <w:rPr>
          <w:rStyle w:val="LSBSymbol"/>
        </w:rPr>
        <w:t>P</w:t>
      </w:r>
      <w:r>
        <w:tab/>
      </w:r>
      <w:r>
        <w:t>The Lord be with you.</w:t>
      </w:r>
    </w:p>
    <w:p w14:paraId="7063D894" w14:textId="77777777" w:rsidR="006D3E93" w:rsidRDefault="00006A31">
      <w:pPr>
        <w:pStyle w:val="Image"/>
      </w:pPr>
      <w:r>
        <w:rPr>
          <w:noProof/>
        </w:rPr>
        <w:drawing>
          <wp:inline distT="0" distB="0" distL="0" distR="0" wp14:anchorId="7063D9E6" wp14:editId="7063D9E7">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33700" cy="571499"/>
                    </a:xfrm>
                    <a:prstGeom prst="rect">
                      <a:avLst/>
                    </a:prstGeom>
                    <a:noFill/>
                    <a:ln>
                      <a:noFill/>
                    </a:ln>
                  </pic:spPr>
                </pic:pic>
              </a:graphicData>
            </a:graphic>
          </wp:inline>
        </w:drawing>
      </w:r>
    </w:p>
    <w:p w14:paraId="7063D895" w14:textId="77777777" w:rsidR="006D3E93" w:rsidRDefault="00006A31">
      <w:pPr>
        <w:pStyle w:val="Body"/>
      </w:pPr>
      <w:r>
        <w:t xml:space="preserve"> </w:t>
      </w:r>
    </w:p>
    <w:p w14:paraId="7063D896" w14:textId="77777777" w:rsidR="006D3E93" w:rsidRDefault="00006A31">
      <w:pPr>
        <w:pStyle w:val="LSBResponsorial"/>
      </w:pPr>
      <w:r>
        <w:rPr>
          <w:rStyle w:val="LSBSymbol"/>
        </w:rPr>
        <w:t>P</w:t>
      </w:r>
      <w:r>
        <w:tab/>
      </w:r>
      <w:r>
        <w:t>Let us pray.</w:t>
      </w:r>
    </w:p>
    <w:p w14:paraId="7063D897" w14:textId="77777777" w:rsidR="006D3E93" w:rsidRDefault="00006A31">
      <w:pPr>
        <w:pStyle w:val="LSBResponsorialContinued"/>
      </w:pPr>
      <w:r>
        <w:t xml:space="preserve">Almighty God the Father, through Your only-begotten Son, Jesus Christ, </w:t>
      </w:r>
      <w:proofErr w:type="gramStart"/>
      <w:r>
        <w:t>You</w:t>
      </w:r>
      <w:proofErr w:type="gramEnd"/>
      <w:r>
        <w:t xml:space="preserve"> have overcome death and opened the gate of everlasting life to us. Grant that we, who celebrate with joy the day of our Lord’s resurrection, may be raised from the death of sin by Your life-giving Spirit; through Jesus Christ, our Lord, who lives and reigns with You and the Holy Spirit, one God, now and forever.</w:t>
      </w:r>
    </w:p>
    <w:p w14:paraId="7063D898" w14:textId="77777777" w:rsidR="006D3E93" w:rsidRDefault="00006A31">
      <w:pPr>
        <w:pStyle w:val="Body"/>
      </w:pPr>
      <w:r>
        <w:t xml:space="preserve"> </w:t>
      </w:r>
    </w:p>
    <w:p w14:paraId="7063D899" w14:textId="77777777" w:rsidR="006D3E93" w:rsidRDefault="00006A31">
      <w:pPr>
        <w:pStyle w:val="Image"/>
      </w:pPr>
      <w:r>
        <w:rPr>
          <w:noProof/>
        </w:rPr>
        <w:drawing>
          <wp:inline distT="0" distB="0" distL="0" distR="0" wp14:anchorId="7063D9E8" wp14:editId="7063D9E9">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533399"/>
                    </a:xfrm>
                    <a:prstGeom prst="rect">
                      <a:avLst/>
                    </a:prstGeom>
                    <a:noFill/>
                    <a:ln>
                      <a:noFill/>
                    </a:ln>
                  </pic:spPr>
                </pic:pic>
              </a:graphicData>
            </a:graphic>
          </wp:inline>
        </w:drawing>
      </w:r>
    </w:p>
    <w:p w14:paraId="7063D89A" w14:textId="77777777" w:rsidR="006D3E93" w:rsidRDefault="006D3E93">
      <w:pPr>
        <w:pStyle w:val="Body"/>
      </w:pPr>
    </w:p>
    <w:p w14:paraId="7063D89B" w14:textId="77777777" w:rsidR="006D3E93" w:rsidRDefault="00006A31">
      <w:pPr>
        <w:pStyle w:val="Rubric"/>
      </w:pPr>
      <w:r>
        <w:t>Sit</w:t>
      </w:r>
    </w:p>
    <w:p w14:paraId="7063D89C" w14:textId="77777777" w:rsidR="006D3E93" w:rsidRDefault="006D3E93">
      <w:pPr>
        <w:pStyle w:val="Body"/>
      </w:pPr>
    </w:p>
    <w:p w14:paraId="7063D89D" w14:textId="77777777" w:rsidR="006D3E93" w:rsidRDefault="00006A31">
      <w:pPr>
        <w:pStyle w:val="Caption"/>
      </w:pPr>
      <w:r>
        <w:t>Old Testament Reading</w:t>
      </w:r>
      <w:r>
        <w:tab/>
      </w:r>
      <w:r>
        <w:rPr>
          <w:rStyle w:val="Subcaption"/>
          <w:b w:val="0"/>
        </w:rPr>
        <w:t>Jeremiah 31:1–6</w:t>
      </w:r>
    </w:p>
    <w:p w14:paraId="7063D89F" w14:textId="77777777" w:rsidR="006D3E93" w:rsidRDefault="00006A31">
      <w:pPr>
        <w:pStyle w:val="Body"/>
      </w:pPr>
      <w:r>
        <w:tab/>
      </w:r>
      <w:r>
        <w:rPr>
          <w:rStyle w:val="VerseNumber"/>
        </w:rPr>
        <w:t>1</w:t>
      </w:r>
      <w:r>
        <w:t xml:space="preserve">“At that time, declares the </w:t>
      </w:r>
      <w:r>
        <w:rPr>
          <w:rStyle w:val="DivineName"/>
        </w:rPr>
        <w:t>Lord</w:t>
      </w:r>
      <w:r>
        <w:t>, I will be the God of all the clans of Israel, and they shall be my people.”</w:t>
      </w:r>
    </w:p>
    <w:p w14:paraId="7063D8A0" w14:textId="77777777" w:rsidR="006D3E93" w:rsidRDefault="00006A31">
      <w:pPr>
        <w:pStyle w:val="PoetryMixed"/>
      </w:pPr>
      <w:r>
        <w:rPr>
          <w:rStyle w:val="VerseNumber"/>
        </w:rPr>
        <w:t>2</w:t>
      </w:r>
      <w:r>
        <w:t xml:space="preserve">Thus says the </w:t>
      </w:r>
      <w:r>
        <w:rPr>
          <w:rStyle w:val="DivineName"/>
        </w:rPr>
        <w:t>Lord</w:t>
      </w:r>
      <w:r>
        <w:t>:</w:t>
      </w:r>
      <w:r>
        <w:br/>
        <w:t>“The people who survived the sword</w:t>
      </w:r>
      <w:r>
        <w:br/>
      </w:r>
      <w:r>
        <w:tab/>
      </w:r>
      <w:r>
        <w:t>found grace in the wilderness;</w:t>
      </w:r>
      <w:r>
        <w:br/>
        <w:t>when Israel sought for rest,</w:t>
      </w:r>
      <w:r>
        <w:br/>
      </w:r>
      <w:r>
        <w:tab/>
      </w:r>
      <w:r>
        <w:rPr>
          <w:rStyle w:val="VerseNumber"/>
        </w:rPr>
        <w:t>3</w:t>
      </w:r>
      <w:r>
        <w:t xml:space="preserve">the </w:t>
      </w:r>
      <w:r>
        <w:rPr>
          <w:rStyle w:val="DivineName"/>
        </w:rPr>
        <w:t>Lord</w:t>
      </w:r>
      <w:r>
        <w:t xml:space="preserve"> appeared to him from far away.</w:t>
      </w:r>
      <w:r>
        <w:br/>
        <w:t>I have loved you with an everlasting love;</w:t>
      </w:r>
      <w:r>
        <w:br/>
      </w:r>
      <w:r>
        <w:tab/>
      </w:r>
      <w:r>
        <w:t>therefore I have continued my faithfulness to you.</w:t>
      </w:r>
      <w:r>
        <w:br/>
      </w:r>
      <w:r>
        <w:rPr>
          <w:rStyle w:val="VerseNumber"/>
        </w:rPr>
        <w:t>4</w:t>
      </w:r>
      <w:r>
        <w:t>Again I will build you, and you shall be built,</w:t>
      </w:r>
      <w:r>
        <w:br/>
      </w:r>
      <w:r>
        <w:tab/>
      </w:r>
      <w:r>
        <w:t>O virgin Israel!</w:t>
      </w:r>
      <w:r>
        <w:br/>
        <w:t>Again you shall adorn yourself with tambourines</w:t>
      </w:r>
      <w:r>
        <w:br/>
      </w:r>
      <w:r>
        <w:tab/>
      </w:r>
      <w:r>
        <w:t>and shall go forth in the dance of the merrymakers.</w:t>
      </w:r>
      <w:r>
        <w:br/>
      </w:r>
      <w:r>
        <w:rPr>
          <w:rStyle w:val="VerseNumber"/>
        </w:rPr>
        <w:t>5</w:t>
      </w:r>
      <w:r>
        <w:t>Again you shall plant vineyards</w:t>
      </w:r>
      <w:r>
        <w:br/>
      </w:r>
      <w:r>
        <w:tab/>
      </w:r>
      <w:r>
        <w:t>on the mountains of Samaria;</w:t>
      </w:r>
      <w:r>
        <w:br/>
      </w:r>
      <w:r>
        <w:lastRenderedPageBreak/>
        <w:t>the planters shall plant</w:t>
      </w:r>
      <w:r>
        <w:br/>
      </w:r>
      <w:r>
        <w:tab/>
      </w:r>
      <w:r>
        <w:t>an</w:t>
      </w:r>
      <w:r>
        <w:t>d shall enjoy the fruit.</w:t>
      </w:r>
      <w:r>
        <w:br/>
      </w:r>
      <w:r>
        <w:rPr>
          <w:rStyle w:val="VerseNumber"/>
        </w:rPr>
        <w:t>6</w:t>
      </w:r>
      <w:r>
        <w:t>For there shall be a day when watchmen will call</w:t>
      </w:r>
      <w:r>
        <w:br/>
      </w:r>
      <w:r>
        <w:tab/>
      </w:r>
      <w:r>
        <w:t>in the hill country of Ephraim:</w:t>
      </w:r>
      <w:r>
        <w:br/>
        <w:t>‘Arise, and let us go up to Zion,</w:t>
      </w:r>
      <w:r>
        <w:br/>
      </w:r>
      <w:r>
        <w:tab/>
      </w:r>
      <w:r>
        <w:t xml:space="preserve">to the </w:t>
      </w:r>
      <w:r>
        <w:rPr>
          <w:rStyle w:val="DivineName"/>
        </w:rPr>
        <w:t>Lord</w:t>
      </w:r>
      <w:r>
        <w:t xml:space="preserve"> our God.’”</w:t>
      </w:r>
    </w:p>
    <w:p w14:paraId="7063D8A1" w14:textId="77777777" w:rsidR="006D3E93" w:rsidRDefault="00006A31">
      <w:pPr>
        <w:pStyle w:val="Body"/>
      </w:pPr>
      <w:r>
        <w:t xml:space="preserve"> </w:t>
      </w:r>
    </w:p>
    <w:p w14:paraId="7063D8A2" w14:textId="77777777" w:rsidR="006D3E93" w:rsidRDefault="00006A31">
      <w:pPr>
        <w:pStyle w:val="LSBResponsorial"/>
      </w:pPr>
      <w:r>
        <w:rPr>
          <w:rStyle w:val="LSBSymbol"/>
        </w:rPr>
        <w:t>A</w:t>
      </w:r>
      <w:r>
        <w:tab/>
      </w:r>
      <w:r>
        <w:t>This is the Word of the Lord.</w:t>
      </w:r>
    </w:p>
    <w:p w14:paraId="7063D8A3" w14:textId="77777777" w:rsidR="006D3E93" w:rsidRDefault="00006A31">
      <w:pPr>
        <w:pStyle w:val="LSBResponsorial"/>
      </w:pPr>
      <w:r>
        <w:rPr>
          <w:rStyle w:val="LSBSymbol"/>
        </w:rPr>
        <w:t>C</w:t>
      </w:r>
      <w:r>
        <w:tab/>
      </w:r>
      <w:r>
        <w:rPr>
          <w:b/>
        </w:rPr>
        <w:t>Thanks be to God.</w:t>
      </w:r>
    </w:p>
    <w:p w14:paraId="7063D8A4" w14:textId="77777777" w:rsidR="006D3E93" w:rsidRDefault="006D3E93">
      <w:pPr>
        <w:pStyle w:val="Body"/>
      </w:pPr>
    </w:p>
    <w:p w14:paraId="7063D8A5" w14:textId="77777777" w:rsidR="006D3E93" w:rsidRDefault="00006A31">
      <w:pPr>
        <w:pStyle w:val="Caption"/>
      </w:pPr>
      <w:r>
        <w:t>Gradual</w:t>
      </w:r>
      <w:r>
        <w:tab/>
      </w:r>
      <w:proofErr w:type="gramStart"/>
      <w:r>
        <w:rPr>
          <w:rStyle w:val="Subcaption"/>
          <w:b w:val="0"/>
        </w:rPr>
        <w:t>adapt</w:t>
      </w:r>
      <w:proofErr w:type="gramEnd"/>
      <w:r>
        <w:rPr>
          <w:rStyle w:val="Subcaption"/>
          <w:b w:val="0"/>
        </w:rPr>
        <w:t>. from Matthew 28:7; Hebrews 2:7; Psalm 8:6</w:t>
      </w:r>
    </w:p>
    <w:p w14:paraId="7063D8A6" w14:textId="77777777" w:rsidR="006D3E93" w:rsidRDefault="00006A31">
      <w:pPr>
        <w:pStyle w:val="Poetry"/>
      </w:pPr>
      <w:r>
        <w:t>Christ has risen from the dead.</w:t>
      </w:r>
      <w:r>
        <w:br/>
      </w:r>
      <w:r>
        <w:tab/>
      </w:r>
      <w:r>
        <w:t>[God the Father] has crowned him with glory and honor.</w:t>
      </w:r>
      <w:r>
        <w:br/>
      </w:r>
      <w:r w:rsidRPr="0041026F">
        <w:rPr>
          <w:b/>
          <w:bCs/>
        </w:rPr>
        <w:t>He has given him dominion over the works of his hands;</w:t>
      </w:r>
      <w:r w:rsidRPr="0041026F">
        <w:rPr>
          <w:b/>
          <w:bCs/>
        </w:rPr>
        <w:br/>
      </w:r>
      <w:r w:rsidRPr="0041026F">
        <w:rPr>
          <w:b/>
          <w:bCs/>
        </w:rPr>
        <w:tab/>
      </w:r>
      <w:r w:rsidRPr="0041026F">
        <w:rPr>
          <w:b/>
          <w:bCs/>
        </w:rPr>
        <w:t>he has put all things under his feet.</w:t>
      </w:r>
    </w:p>
    <w:p w14:paraId="7063D8A7" w14:textId="77777777" w:rsidR="006D3E93" w:rsidRDefault="006D3E93">
      <w:pPr>
        <w:pStyle w:val="Body"/>
      </w:pPr>
    </w:p>
    <w:p w14:paraId="7063D8A8" w14:textId="77777777" w:rsidR="006D3E93" w:rsidRDefault="00006A31">
      <w:pPr>
        <w:pStyle w:val="Caption"/>
      </w:pPr>
      <w:r>
        <w:t>Epistle</w:t>
      </w:r>
      <w:r>
        <w:tab/>
      </w:r>
      <w:r>
        <w:rPr>
          <w:rStyle w:val="Subcaption"/>
          <w:b w:val="0"/>
        </w:rPr>
        <w:t>Colossians 3:1–4</w:t>
      </w:r>
    </w:p>
    <w:p w14:paraId="7063D8AA" w14:textId="77777777" w:rsidR="006D3E93" w:rsidRDefault="00006A31">
      <w:pPr>
        <w:pStyle w:val="Body"/>
      </w:pPr>
      <w:r>
        <w:tab/>
      </w:r>
      <w:r>
        <w:rPr>
          <w:rStyle w:val="VerseNumber"/>
        </w:rPr>
        <w:t>1</w:t>
      </w:r>
      <w:r>
        <w:t xml:space="preserve">If then you have been raised with Christ, seek the things that are above, where Christ is, seated at the right hand of God. </w:t>
      </w:r>
      <w:r>
        <w:rPr>
          <w:rStyle w:val="VerseNumber"/>
        </w:rPr>
        <w:t>2</w:t>
      </w:r>
      <w:r>
        <w:t xml:space="preserve">Set your minds on things that are above, not on things that are on earth. </w:t>
      </w:r>
      <w:r>
        <w:rPr>
          <w:rStyle w:val="VerseNumber"/>
        </w:rPr>
        <w:t>3</w:t>
      </w:r>
      <w:r>
        <w:t xml:space="preserve">For you have died, and your life is hidden with Christ in God. </w:t>
      </w:r>
      <w:r>
        <w:rPr>
          <w:rStyle w:val="VerseNumber"/>
        </w:rPr>
        <w:t>4</w:t>
      </w:r>
      <w:r>
        <w:t>When Christ who is your life appears, then you also will appear with him in glory.</w:t>
      </w:r>
    </w:p>
    <w:p w14:paraId="7063D8AB" w14:textId="77777777" w:rsidR="006D3E93" w:rsidRDefault="00006A31">
      <w:pPr>
        <w:pStyle w:val="Body"/>
      </w:pPr>
      <w:r>
        <w:t xml:space="preserve"> </w:t>
      </w:r>
    </w:p>
    <w:p w14:paraId="7063D8AC" w14:textId="77777777" w:rsidR="006D3E93" w:rsidRDefault="00006A31">
      <w:pPr>
        <w:pStyle w:val="LSBResponsorial"/>
      </w:pPr>
      <w:r>
        <w:rPr>
          <w:rStyle w:val="LSBSymbol"/>
        </w:rPr>
        <w:t>A</w:t>
      </w:r>
      <w:r>
        <w:tab/>
      </w:r>
      <w:r>
        <w:t>This is the Word of the Lord.</w:t>
      </w:r>
    </w:p>
    <w:p w14:paraId="7063D8AD" w14:textId="77777777" w:rsidR="006D3E93" w:rsidRDefault="00006A31">
      <w:pPr>
        <w:pStyle w:val="LSBResponsorial"/>
      </w:pPr>
      <w:r>
        <w:rPr>
          <w:rStyle w:val="LSBSymbol"/>
        </w:rPr>
        <w:t>C</w:t>
      </w:r>
      <w:r>
        <w:tab/>
      </w:r>
      <w:r>
        <w:rPr>
          <w:b/>
        </w:rPr>
        <w:t>Thanks be to God.</w:t>
      </w:r>
    </w:p>
    <w:p w14:paraId="7063D8AE" w14:textId="77777777" w:rsidR="006D3E93" w:rsidRDefault="006D3E93">
      <w:pPr>
        <w:pStyle w:val="Body"/>
      </w:pPr>
    </w:p>
    <w:p w14:paraId="7063D8AF" w14:textId="77777777" w:rsidR="006D3E93" w:rsidRDefault="00006A31">
      <w:pPr>
        <w:pStyle w:val="Rubric"/>
      </w:pPr>
      <w:r>
        <w:t>Stand</w:t>
      </w:r>
    </w:p>
    <w:p w14:paraId="7063D8B0" w14:textId="77777777" w:rsidR="006D3E93" w:rsidRDefault="006D3E93">
      <w:pPr>
        <w:pStyle w:val="Body"/>
      </w:pPr>
    </w:p>
    <w:p w14:paraId="7063D8B1" w14:textId="77777777" w:rsidR="006D3E93" w:rsidRDefault="00006A31">
      <w:pPr>
        <w:pStyle w:val="Caption"/>
      </w:pPr>
      <w:r>
        <w:t>Alleluia</w:t>
      </w:r>
    </w:p>
    <w:p w14:paraId="7063D8B2" w14:textId="77777777" w:rsidR="006D3E93" w:rsidRDefault="00006A31">
      <w:pPr>
        <w:pStyle w:val="Image"/>
      </w:pPr>
      <w:r>
        <w:rPr>
          <w:noProof/>
        </w:rPr>
        <w:drawing>
          <wp:inline distT="0" distB="0" distL="0" distR="0" wp14:anchorId="7063D9EA" wp14:editId="7063D9EB">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49178"/>
                    </a:xfrm>
                    <a:prstGeom prst="rect">
                      <a:avLst/>
                    </a:prstGeom>
                    <a:noFill/>
                    <a:ln>
                      <a:noFill/>
                    </a:ln>
                  </pic:spPr>
                </pic:pic>
              </a:graphicData>
            </a:graphic>
          </wp:inline>
        </w:drawing>
      </w:r>
    </w:p>
    <w:p w14:paraId="7063D8B3" w14:textId="77777777" w:rsidR="006D3E93" w:rsidRDefault="006D3E93">
      <w:pPr>
        <w:pStyle w:val="Body"/>
      </w:pPr>
    </w:p>
    <w:p w14:paraId="7063D8B4" w14:textId="77777777" w:rsidR="006D3E93" w:rsidRDefault="00006A31">
      <w:pPr>
        <w:pStyle w:val="Caption"/>
      </w:pPr>
      <w:r>
        <w:t>Holy Gospel</w:t>
      </w:r>
      <w:r>
        <w:tab/>
      </w:r>
      <w:r>
        <w:rPr>
          <w:rStyle w:val="Subcaption"/>
          <w:b w:val="0"/>
        </w:rPr>
        <w:t>Matthew 28:1–10</w:t>
      </w:r>
    </w:p>
    <w:p w14:paraId="7063D8B5" w14:textId="77777777" w:rsidR="006D3E93" w:rsidRDefault="00006A31">
      <w:pPr>
        <w:pStyle w:val="LSBResponsorial"/>
      </w:pPr>
      <w:r>
        <w:rPr>
          <w:rStyle w:val="LSBSymbol"/>
        </w:rPr>
        <w:t>P</w:t>
      </w:r>
      <w:r>
        <w:tab/>
      </w:r>
      <w:r>
        <w:t>The Holy Gospel according to St. Matthew, the twenty-eighth chapter.</w:t>
      </w:r>
    </w:p>
    <w:p w14:paraId="7063D8B6" w14:textId="77777777" w:rsidR="006D3E93" w:rsidRDefault="00006A31">
      <w:pPr>
        <w:pStyle w:val="Body"/>
      </w:pPr>
      <w:r>
        <w:t xml:space="preserve"> </w:t>
      </w:r>
    </w:p>
    <w:p w14:paraId="7063D8B7" w14:textId="77777777" w:rsidR="006D3E93" w:rsidRDefault="00006A31">
      <w:pPr>
        <w:pStyle w:val="Image"/>
      </w:pPr>
      <w:r>
        <w:rPr>
          <w:noProof/>
        </w:rPr>
        <w:lastRenderedPageBreak/>
        <w:drawing>
          <wp:inline distT="0" distB="0" distL="0" distR="0" wp14:anchorId="7063D9EC" wp14:editId="7063D9ED">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46099"/>
                    </a:xfrm>
                    <a:prstGeom prst="rect">
                      <a:avLst/>
                    </a:prstGeom>
                    <a:noFill/>
                    <a:ln>
                      <a:noFill/>
                    </a:ln>
                  </pic:spPr>
                </pic:pic>
              </a:graphicData>
            </a:graphic>
          </wp:inline>
        </w:drawing>
      </w:r>
    </w:p>
    <w:p w14:paraId="7063D8B8" w14:textId="77777777" w:rsidR="006D3E93" w:rsidRDefault="00006A31">
      <w:pPr>
        <w:pStyle w:val="Body"/>
      </w:pPr>
      <w:r>
        <w:t xml:space="preserve"> </w:t>
      </w:r>
    </w:p>
    <w:p w14:paraId="7063D8BA" w14:textId="77777777" w:rsidR="006D3E93" w:rsidRDefault="00006A31">
      <w:pPr>
        <w:pStyle w:val="Body"/>
      </w:pPr>
      <w:r>
        <w:tab/>
      </w:r>
      <w:r>
        <w:rPr>
          <w:rStyle w:val="VerseNumber"/>
        </w:rPr>
        <w:t>1</w:t>
      </w:r>
      <w:r>
        <w:t xml:space="preserve">Now after the Sabbath, toward the dawn of the first day of the week, Mary Magdalene and the other Mary went to see the tomb. </w:t>
      </w:r>
      <w:r>
        <w:rPr>
          <w:rStyle w:val="VerseNumber"/>
        </w:rPr>
        <w:t>2</w:t>
      </w:r>
      <w:r>
        <w:t xml:space="preserve">And behold, there was a great earthquake, for an angel of the Lord descended from heaven and came and rolled back the stone and sat on it. </w:t>
      </w:r>
      <w:r>
        <w:rPr>
          <w:rStyle w:val="VerseNumber"/>
        </w:rPr>
        <w:t>3</w:t>
      </w:r>
      <w:r>
        <w:t xml:space="preserve">His appearance was like lightning, and his clothing white as snow. </w:t>
      </w:r>
      <w:r>
        <w:rPr>
          <w:rStyle w:val="VerseNumber"/>
        </w:rPr>
        <w:t>4</w:t>
      </w:r>
      <w:r>
        <w:t xml:space="preserve">And for fear of him the guards trembled and became like dead men. </w:t>
      </w:r>
      <w:r>
        <w:rPr>
          <w:rStyle w:val="VerseNumber"/>
        </w:rPr>
        <w:t>5</w:t>
      </w:r>
      <w:r>
        <w:t xml:space="preserve">But the angel said to the women, “Do not be afraid, for I know that you seek Jesus who was crucified. </w:t>
      </w:r>
      <w:r>
        <w:rPr>
          <w:rStyle w:val="VerseNumber"/>
        </w:rPr>
        <w:t>6</w:t>
      </w:r>
      <w:r>
        <w:t>He is n</w:t>
      </w:r>
      <w:r>
        <w:t xml:space="preserve">ot here, for he has risen, as he said. Come, see the place where he lay. </w:t>
      </w:r>
      <w:r>
        <w:rPr>
          <w:rStyle w:val="VerseNumber"/>
        </w:rPr>
        <w:t>7</w:t>
      </w:r>
      <w:r>
        <w:t xml:space="preserve">Then go quickly and tell his disciples that he has risen from the dead, and behold, he is going before you to Galilee; there you will see him. See, I have told you.” </w:t>
      </w:r>
      <w:r>
        <w:rPr>
          <w:rStyle w:val="VerseNumber"/>
        </w:rPr>
        <w:t>8</w:t>
      </w:r>
      <w:r>
        <w:t xml:space="preserve">So they departed quickly from the tomb with fear and great joy, and ran to tell his disciples. </w:t>
      </w:r>
      <w:r>
        <w:rPr>
          <w:rStyle w:val="VerseNumber"/>
        </w:rPr>
        <w:t>9</w:t>
      </w:r>
      <w:r>
        <w:t xml:space="preserve">And behold, Jesus met them and said, “Greetings!” And they came up and took hold of his feet and worshiped him. </w:t>
      </w:r>
      <w:r>
        <w:rPr>
          <w:rStyle w:val="VerseNumber"/>
        </w:rPr>
        <w:t>10</w:t>
      </w:r>
      <w:r>
        <w:t>Then Jesus said to them, “Do not be afraid; go and tell my br</w:t>
      </w:r>
      <w:r>
        <w:t>others to go to Galilee, and there they will see me.”</w:t>
      </w:r>
    </w:p>
    <w:p w14:paraId="7063D8BB" w14:textId="77777777" w:rsidR="006D3E93" w:rsidRDefault="00006A31">
      <w:pPr>
        <w:pStyle w:val="Body"/>
      </w:pPr>
      <w:r>
        <w:t xml:space="preserve"> </w:t>
      </w:r>
    </w:p>
    <w:p w14:paraId="7063D8BC" w14:textId="77777777" w:rsidR="006D3E93" w:rsidRDefault="00006A31">
      <w:pPr>
        <w:pStyle w:val="LSBResponsorial"/>
      </w:pPr>
      <w:r>
        <w:rPr>
          <w:rStyle w:val="LSBSymbol"/>
        </w:rPr>
        <w:t>P</w:t>
      </w:r>
      <w:r>
        <w:tab/>
      </w:r>
      <w:r>
        <w:t>This is the Gospel of the Lord.</w:t>
      </w:r>
    </w:p>
    <w:p w14:paraId="7063D8BD" w14:textId="77777777" w:rsidR="006D3E93" w:rsidRDefault="00006A31">
      <w:pPr>
        <w:pStyle w:val="Body"/>
      </w:pPr>
      <w:r>
        <w:t xml:space="preserve"> </w:t>
      </w:r>
    </w:p>
    <w:p w14:paraId="7063D8BE" w14:textId="77777777" w:rsidR="006D3E93" w:rsidRDefault="00006A31">
      <w:pPr>
        <w:pStyle w:val="Image"/>
      </w:pPr>
      <w:r>
        <w:rPr>
          <w:noProof/>
        </w:rPr>
        <w:drawing>
          <wp:inline distT="0" distB="0" distL="0" distR="0" wp14:anchorId="7063D9EE" wp14:editId="7063D9EF">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33399"/>
                    </a:xfrm>
                    <a:prstGeom prst="rect">
                      <a:avLst/>
                    </a:prstGeom>
                    <a:noFill/>
                    <a:ln>
                      <a:noFill/>
                    </a:ln>
                  </pic:spPr>
                </pic:pic>
              </a:graphicData>
            </a:graphic>
          </wp:inline>
        </w:drawing>
      </w:r>
    </w:p>
    <w:p w14:paraId="7063D8BF" w14:textId="77777777" w:rsidR="006D3E93" w:rsidRDefault="006D3E93">
      <w:pPr>
        <w:pStyle w:val="Body"/>
      </w:pPr>
    </w:p>
    <w:p w14:paraId="7063D8C0" w14:textId="77777777" w:rsidR="006D3E93" w:rsidRDefault="00006A31">
      <w:pPr>
        <w:pStyle w:val="Caption"/>
      </w:pPr>
      <w:r>
        <w:t>Nicene Creed</w:t>
      </w:r>
    </w:p>
    <w:p w14:paraId="7063D8C1" w14:textId="77777777" w:rsidR="006D3E93" w:rsidRDefault="00006A31">
      <w:pPr>
        <w:pStyle w:val="LSBResponsorial"/>
      </w:pPr>
      <w:r>
        <w:rPr>
          <w:rStyle w:val="LSBSymbol"/>
        </w:rPr>
        <w:t>C</w:t>
      </w:r>
      <w:r>
        <w:tab/>
      </w:r>
      <w:r>
        <w:rPr>
          <w:b/>
        </w:rPr>
        <w:t>I believe in one God,</w:t>
      </w:r>
    </w:p>
    <w:p w14:paraId="7063D8C2" w14:textId="77777777" w:rsidR="006D3E93" w:rsidRDefault="00006A31">
      <w:pPr>
        <w:pStyle w:val="LSBResponsorialContinued"/>
      </w:pPr>
      <w:r>
        <w:rPr>
          <w:b/>
        </w:rPr>
        <w:t xml:space="preserve">     the Father Almighty,</w:t>
      </w:r>
    </w:p>
    <w:p w14:paraId="7063D8C3" w14:textId="77777777" w:rsidR="006D3E93" w:rsidRDefault="00006A31">
      <w:pPr>
        <w:pStyle w:val="LSBResponsorialContinued"/>
      </w:pPr>
      <w:r>
        <w:rPr>
          <w:b/>
        </w:rPr>
        <w:t xml:space="preserve">     maker of heaven and earth</w:t>
      </w:r>
    </w:p>
    <w:p w14:paraId="7063D8C4" w14:textId="77777777" w:rsidR="006D3E93" w:rsidRDefault="00006A31">
      <w:pPr>
        <w:pStyle w:val="LSBResponsorialContinued"/>
      </w:pPr>
      <w:r>
        <w:rPr>
          <w:b/>
        </w:rPr>
        <w:t xml:space="preserve">          and of all things visible and invisible.</w:t>
      </w:r>
    </w:p>
    <w:p w14:paraId="7063D8C5" w14:textId="77777777" w:rsidR="006D3E93" w:rsidRDefault="00006A31">
      <w:pPr>
        <w:pStyle w:val="LSBResponsorialContinued"/>
      </w:pPr>
      <w:r>
        <w:rPr>
          <w:b/>
        </w:rPr>
        <w:t xml:space="preserve"> </w:t>
      </w:r>
    </w:p>
    <w:p w14:paraId="7063D8C6" w14:textId="77777777" w:rsidR="006D3E93" w:rsidRDefault="00006A31">
      <w:pPr>
        <w:pStyle w:val="LSBResponsorialContinued"/>
      </w:pPr>
      <w:r>
        <w:rPr>
          <w:b/>
        </w:rPr>
        <w:t>And in one Lord Jesus Christ,</w:t>
      </w:r>
    </w:p>
    <w:p w14:paraId="7063D8C7" w14:textId="77777777" w:rsidR="006D3E93" w:rsidRDefault="00006A31">
      <w:pPr>
        <w:pStyle w:val="LSBResponsorialContinued"/>
      </w:pPr>
      <w:r>
        <w:rPr>
          <w:b/>
        </w:rPr>
        <w:t xml:space="preserve">     the only-begotten Son of God,</w:t>
      </w:r>
    </w:p>
    <w:p w14:paraId="7063D8C8" w14:textId="77777777" w:rsidR="006D3E93" w:rsidRDefault="00006A31">
      <w:pPr>
        <w:pStyle w:val="LSBResponsorialContinued"/>
      </w:pPr>
      <w:r>
        <w:rPr>
          <w:b/>
        </w:rPr>
        <w:lastRenderedPageBreak/>
        <w:t xml:space="preserve">     begotten of His Father before all worlds,</w:t>
      </w:r>
    </w:p>
    <w:p w14:paraId="7063D8C9" w14:textId="77777777" w:rsidR="006D3E93" w:rsidRDefault="00006A31">
      <w:pPr>
        <w:pStyle w:val="LSBResponsorialContinued"/>
      </w:pPr>
      <w:r>
        <w:rPr>
          <w:b/>
        </w:rPr>
        <w:t xml:space="preserve">     God of God, Light of Light,</w:t>
      </w:r>
    </w:p>
    <w:p w14:paraId="7063D8CA" w14:textId="77777777" w:rsidR="006D3E93" w:rsidRDefault="00006A31">
      <w:pPr>
        <w:pStyle w:val="LSBResponsorialContinued"/>
      </w:pPr>
      <w:r>
        <w:rPr>
          <w:b/>
        </w:rPr>
        <w:t xml:space="preserve">     very God of very God,</w:t>
      </w:r>
    </w:p>
    <w:p w14:paraId="7063D8CB" w14:textId="77777777" w:rsidR="006D3E93" w:rsidRDefault="00006A31">
      <w:pPr>
        <w:pStyle w:val="LSBResponsorialContinued"/>
      </w:pPr>
      <w:r>
        <w:rPr>
          <w:b/>
        </w:rPr>
        <w:t xml:space="preserve">     begotten, not made,</w:t>
      </w:r>
    </w:p>
    <w:p w14:paraId="7063D8CC" w14:textId="77777777" w:rsidR="006D3E93" w:rsidRDefault="00006A31">
      <w:pPr>
        <w:pStyle w:val="LSBResponsorialContinued"/>
      </w:pPr>
      <w:r>
        <w:rPr>
          <w:b/>
        </w:rPr>
        <w:t xml:space="preserve">     being of one substance with the </w:t>
      </w:r>
      <w:proofErr w:type="gramStart"/>
      <w:r>
        <w:rPr>
          <w:b/>
        </w:rPr>
        <w:t>Father</w:t>
      </w:r>
      <w:proofErr w:type="gramEnd"/>
      <w:r>
        <w:rPr>
          <w:b/>
        </w:rPr>
        <w:t>,</w:t>
      </w:r>
    </w:p>
    <w:p w14:paraId="7063D8CD" w14:textId="77777777" w:rsidR="006D3E93" w:rsidRDefault="00006A31">
      <w:pPr>
        <w:pStyle w:val="LSBResponsorialContinued"/>
      </w:pPr>
      <w:r>
        <w:rPr>
          <w:b/>
        </w:rPr>
        <w:t xml:space="preserve">     by whom all things were made;</w:t>
      </w:r>
    </w:p>
    <w:p w14:paraId="7063D8CE" w14:textId="77777777" w:rsidR="006D3E93" w:rsidRDefault="00006A31">
      <w:pPr>
        <w:pStyle w:val="LSBResponsorialContinued"/>
      </w:pPr>
      <w:r>
        <w:rPr>
          <w:b/>
        </w:rPr>
        <w:t xml:space="preserve">     who for us men and for our salvation came down from heaven</w:t>
      </w:r>
    </w:p>
    <w:p w14:paraId="7063D8CF" w14:textId="77777777" w:rsidR="006D3E93" w:rsidRDefault="00006A31">
      <w:pPr>
        <w:pStyle w:val="LSBResponsorialContinued"/>
      </w:pPr>
      <w:r>
        <w:rPr>
          <w:b/>
        </w:rPr>
        <w:t xml:space="preserve">     and was incarnate by the Holy Spirit of the virgin Mary</w:t>
      </w:r>
    </w:p>
    <w:p w14:paraId="7063D8D0" w14:textId="77777777" w:rsidR="006D3E93" w:rsidRDefault="00006A31">
      <w:pPr>
        <w:pStyle w:val="LSBResponsorialContinued"/>
      </w:pPr>
      <w:r>
        <w:rPr>
          <w:b/>
        </w:rPr>
        <w:t xml:space="preserve">     and was made man;</w:t>
      </w:r>
    </w:p>
    <w:p w14:paraId="7063D8D1" w14:textId="77777777" w:rsidR="006D3E93" w:rsidRDefault="00006A31">
      <w:pPr>
        <w:pStyle w:val="LSBResponsorialContinued"/>
      </w:pPr>
      <w:r>
        <w:rPr>
          <w:b/>
        </w:rPr>
        <w:t xml:space="preserve">     and was crucified also for us under Pontius Pilate.</w:t>
      </w:r>
    </w:p>
    <w:p w14:paraId="7063D8D2" w14:textId="77777777" w:rsidR="006D3E93" w:rsidRDefault="00006A31">
      <w:pPr>
        <w:pStyle w:val="LSBResponsorialContinued"/>
      </w:pPr>
      <w:r>
        <w:rPr>
          <w:b/>
        </w:rPr>
        <w:t xml:space="preserve">     He suffered and was buried.</w:t>
      </w:r>
    </w:p>
    <w:p w14:paraId="7063D8D3" w14:textId="77777777" w:rsidR="006D3E93" w:rsidRDefault="00006A31">
      <w:pPr>
        <w:pStyle w:val="LSBResponsorialContinued"/>
      </w:pPr>
      <w:r>
        <w:rPr>
          <w:b/>
        </w:rPr>
        <w:t xml:space="preserve">     And the third day He rose again according to the Scriptures</w:t>
      </w:r>
    </w:p>
    <w:p w14:paraId="7063D8D4" w14:textId="77777777" w:rsidR="006D3E93" w:rsidRDefault="00006A31">
      <w:pPr>
        <w:pStyle w:val="LSBResponsorialContinued"/>
      </w:pPr>
      <w:r>
        <w:rPr>
          <w:b/>
        </w:rPr>
        <w:t xml:space="preserve">          and ascended into heaven</w:t>
      </w:r>
    </w:p>
    <w:p w14:paraId="7063D8D5" w14:textId="77777777" w:rsidR="006D3E93" w:rsidRDefault="00006A31">
      <w:pPr>
        <w:pStyle w:val="LSBResponsorialContinued"/>
      </w:pPr>
      <w:r>
        <w:rPr>
          <w:b/>
        </w:rPr>
        <w:t xml:space="preserve">     and sits at the right hand of the Father.</w:t>
      </w:r>
    </w:p>
    <w:p w14:paraId="7063D8D6" w14:textId="77777777" w:rsidR="006D3E93" w:rsidRDefault="00006A31">
      <w:pPr>
        <w:pStyle w:val="LSBResponsorialContinued"/>
      </w:pPr>
      <w:r>
        <w:rPr>
          <w:b/>
        </w:rPr>
        <w:t xml:space="preserve">     And He will come again with glory to judge both the living and the dead,</w:t>
      </w:r>
    </w:p>
    <w:p w14:paraId="7063D8D7" w14:textId="77777777" w:rsidR="006D3E93" w:rsidRDefault="00006A31">
      <w:pPr>
        <w:pStyle w:val="LSBResponsorialContinued"/>
      </w:pPr>
      <w:r>
        <w:rPr>
          <w:b/>
        </w:rPr>
        <w:t xml:space="preserve">     whose kingdom will have no end.</w:t>
      </w:r>
    </w:p>
    <w:p w14:paraId="7063D8D8" w14:textId="77777777" w:rsidR="006D3E93" w:rsidRDefault="00006A31">
      <w:pPr>
        <w:pStyle w:val="LSBResponsorialContinued"/>
      </w:pPr>
      <w:r>
        <w:rPr>
          <w:b/>
        </w:rPr>
        <w:t xml:space="preserve"> </w:t>
      </w:r>
    </w:p>
    <w:p w14:paraId="7063D8D9" w14:textId="77777777" w:rsidR="006D3E93" w:rsidRDefault="00006A31">
      <w:pPr>
        <w:pStyle w:val="LSBResponsorialContinued"/>
      </w:pPr>
      <w:r>
        <w:rPr>
          <w:b/>
        </w:rPr>
        <w:t>And I believe in the Holy Spirit,</w:t>
      </w:r>
    </w:p>
    <w:p w14:paraId="7063D8DA" w14:textId="77777777" w:rsidR="006D3E93" w:rsidRDefault="00006A31">
      <w:pPr>
        <w:pStyle w:val="LSBResponsorialContinued"/>
      </w:pPr>
      <w:r>
        <w:rPr>
          <w:b/>
        </w:rPr>
        <w:t xml:space="preserve">     the Lord and giver of life,</w:t>
      </w:r>
    </w:p>
    <w:p w14:paraId="7063D8DB" w14:textId="77777777" w:rsidR="006D3E93" w:rsidRDefault="00006A31">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7063D8DC" w14:textId="77777777" w:rsidR="006D3E93" w:rsidRDefault="00006A31">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7063D8DD" w14:textId="77777777" w:rsidR="006D3E93" w:rsidRDefault="00006A31">
      <w:pPr>
        <w:pStyle w:val="LSBResponsorialContinued"/>
      </w:pPr>
      <w:r>
        <w:rPr>
          <w:b/>
        </w:rPr>
        <w:t xml:space="preserve">     who spoke by the prophets.</w:t>
      </w:r>
    </w:p>
    <w:p w14:paraId="7063D8DE" w14:textId="77777777" w:rsidR="006D3E93" w:rsidRDefault="00006A31">
      <w:pPr>
        <w:pStyle w:val="LSBResponsorialContinued"/>
      </w:pPr>
      <w:r>
        <w:rPr>
          <w:b/>
        </w:rPr>
        <w:t xml:space="preserve">     And I believe in one holy Christian and apostolic Church,</w:t>
      </w:r>
    </w:p>
    <w:p w14:paraId="7063D8DF" w14:textId="77777777" w:rsidR="006D3E93" w:rsidRDefault="00006A31">
      <w:pPr>
        <w:pStyle w:val="LSBResponsorialContinued"/>
      </w:pPr>
      <w:r>
        <w:rPr>
          <w:b/>
        </w:rPr>
        <w:t xml:space="preserve">     I acknowledge one Baptism for the remission of sins,</w:t>
      </w:r>
    </w:p>
    <w:p w14:paraId="7063D8E0" w14:textId="77777777" w:rsidR="006D3E93" w:rsidRDefault="00006A31">
      <w:pPr>
        <w:pStyle w:val="LSBResponsorialContinued"/>
      </w:pPr>
      <w:r>
        <w:rPr>
          <w:b/>
        </w:rPr>
        <w:t xml:space="preserve">     and I look for the resurrection of the dead</w:t>
      </w:r>
    </w:p>
    <w:p w14:paraId="7063D8E1" w14:textId="77777777" w:rsidR="006D3E93" w:rsidRDefault="00006A31">
      <w:pPr>
        <w:pStyle w:val="LSBResponsorialContinued"/>
      </w:pPr>
      <w:r>
        <w:rPr>
          <w:b/>
        </w:rPr>
        <w:t xml:space="preserve">     and the life </w:t>
      </w:r>
      <w:r>
        <w:rPr>
          <w:rStyle w:val="LSBSymbol"/>
        </w:rPr>
        <w:t>T</w:t>
      </w:r>
      <w:r>
        <w:rPr>
          <w:b/>
        </w:rPr>
        <w:t xml:space="preserve"> of the world to come. Amen.</w:t>
      </w:r>
    </w:p>
    <w:p w14:paraId="7063D8E2" w14:textId="77777777" w:rsidR="006D3E93" w:rsidRDefault="006D3E93">
      <w:pPr>
        <w:pStyle w:val="Body"/>
      </w:pPr>
    </w:p>
    <w:p w14:paraId="7063D8E3" w14:textId="77777777" w:rsidR="006D3E93" w:rsidRDefault="00006A31">
      <w:pPr>
        <w:pStyle w:val="Rubric"/>
      </w:pPr>
      <w:r>
        <w:t>Sit</w:t>
      </w:r>
    </w:p>
    <w:p w14:paraId="7063D8E4" w14:textId="77777777" w:rsidR="006D3E93" w:rsidRDefault="006D3E93">
      <w:pPr>
        <w:pStyle w:val="Body"/>
      </w:pPr>
    </w:p>
    <w:p w14:paraId="7063D8E5" w14:textId="77777777" w:rsidR="006D3E93" w:rsidRDefault="00006A31">
      <w:pPr>
        <w:pStyle w:val="Caption"/>
      </w:pPr>
      <w:r>
        <w:lastRenderedPageBreak/>
        <w:t>Children's Sermon</w:t>
      </w:r>
    </w:p>
    <w:p w14:paraId="7063D8E6" w14:textId="77777777" w:rsidR="006D3E93" w:rsidRDefault="006D3E93">
      <w:pPr>
        <w:pStyle w:val="Body"/>
      </w:pPr>
    </w:p>
    <w:p w14:paraId="7063D8E7" w14:textId="77777777" w:rsidR="006D3E93" w:rsidRDefault="00006A31">
      <w:pPr>
        <w:pStyle w:val="Caption"/>
      </w:pPr>
      <w:r>
        <w:t>475 Good Christian Friends, Rejoice and Sing</w:t>
      </w:r>
    </w:p>
    <w:p w14:paraId="7063D8E8" w14:textId="77777777" w:rsidR="006D3E93" w:rsidRDefault="00006A31">
      <w:pPr>
        <w:pStyle w:val="Image"/>
      </w:pPr>
      <w:r>
        <w:rPr>
          <w:noProof/>
        </w:rPr>
        <w:drawing>
          <wp:inline distT="0" distB="0" distL="0" distR="0" wp14:anchorId="7063D9F0" wp14:editId="7063D9F1">
            <wp:extent cx="3657600" cy="74167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41679"/>
                    </a:xfrm>
                    <a:prstGeom prst="rect">
                      <a:avLst/>
                    </a:prstGeom>
                    <a:noFill/>
                    <a:ln>
                      <a:noFill/>
                    </a:ln>
                  </pic:spPr>
                </pic:pic>
              </a:graphicData>
            </a:graphic>
          </wp:inline>
        </w:drawing>
      </w:r>
    </w:p>
    <w:p w14:paraId="7063D8E9" w14:textId="77777777" w:rsidR="006D3E93" w:rsidRDefault="00006A31">
      <w:pPr>
        <w:pStyle w:val="Image"/>
      </w:pPr>
      <w:r>
        <w:rPr>
          <w:noProof/>
        </w:rPr>
        <w:drawing>
          <wp:inline distT="0" distB="0" distL="0" distR="0" wp14:anchorId="7063D9F2" wp14:editId="7063D9F3">
            <wp:extent cx="3657600" cy="79247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92479"/>
                    </a:xfrm>
                    <a:prstGeom prst="rect">
                      <a:avLst/>
                    </a:prstGeom>
                    <a:noFill/>
                    <a:ln>
                      <a:noFill/>
                    </a:ln>
                  </pic:spPr>
                </pic:pic>
              </a:graphicData>
            </a:graphic>
          </wp:inline>
        </w:drawing>
      </w:r>
    </w:p>
    <w:p w14:paraId="7063D8EA" w14:textId="77777777" w:rsidR="006D3E93" w:rsidRDefault="00006A31">
      <w:pPr>
        <w:pStyle w:val="Image"/>
      </w:pPr>
      <w:r>
        <w:rPr>
          <w:noProof/>
        </w:rPr>
        <w:drawing>
          <wp:inline distT="0" distB="0" distL="0" distR="0" wp14:anchorId="7063D9F4" wp14:editId="7063D9F5">
            <wp:extent cx="3657600" cy="7924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92479"/>
                    </a:xfrm>
                    <a:prstGeom prst="rect">
                      <a:avLst/>
                    </a:prstGeom>
                    <a:noFill/>
                    <a:ln>
                      <a:noFill/>
                    </a:ln>
                  </pic:spPr>
                </pic:pic>
              </a:graphicData>
            </a:graphic>
          </wp:inline>
        </w:drawing>
      </w:r>
    </w:p>
    <w:p w14:paraId="7063D8EB" w14:textId="77777777" w:rsidR="006D3E93" w:rsidRDefault="00006A31">
      <w:pPr>
        <w:pStyle w:val="Copyright"/>
      </w:pPr>
      <w:r>
        <w:t>Text: Cyril A. Alington, 1872–1955, alt.</w:t>
      </w:r>
      <w:r>
        <w:br/>
        <w:t>Tune: Melchior Vulpius, c. 1570–1615</w:t>
      </w:r>
      <w:r>
        <w:br/>
      </w:r>
      <w:r>
        <w:t>Text: © 1958, renewed 1986 Hymns Ancient and Modern Ltd., admin. Hope Publishing Co. Used by permission: LSB Hymn License no. 110005011</w:t>
      </w:r>
      <w:r>
        <w:br/>
        <w:t>Tune: Public domain</w:t>
      </w:r>
    </w:p>
    <w:p w14:paraId="7063D8EC" w14:textId="77777777" w:rsidR="006D3E93" w:rsidRDefault="006D3E93">
      <w:pPr>
        <w:pStyle w:val="Body"/>
      </w:pPr>
    </w:p>
    <w:p w14:paraId="7063D8ED" w14:textId="77777777" w:rsidR="006D3E93" w:rsidRDefault="00006A31">
      <w:pPr>
        <w:pStyle w:val="Caption"/>
      </w:pPr>
      <w:r>
        <w:t>Sermon</w:t>
      </w:r>
    </w:p>
    <w:p w14:paraId="7063D8EE" w14:textId="77777777" w:rsidR="006D3E93" w:rsidRDefault="006D3E93">
      <w:pPr>
        <w:pStyle w:val="Body"/>
      </w:pPr>
    </w:p>
    <w:p w14:paraId="7063D8EF" w14:textId="77777777" w:rsidR="006D3E93" w:rsidRDefault="00006A31">
      <w:pPr>
        <w:pStyle w:val="Caption"/>
      </w:pPr>
      <w:r>
        <w:t>Votum</w:t>
      </w:r>
    </w:p>
    <w:p w14:paraId="7063D8F0" w14:textId="77777777" w:rsidR="006D3E93" w:rsidRDefault="00006A31">
      <w:pPr>
        <w:pStyle w:val="LSBResponsorial"/>
      </w:pPr>
      <w:r>
        <w:rPr>
          <w:rStyle w:val="LSBSymbol"/>
        </w:rPr>
        <w:t>P</w:t>
      </w:r>
      <w:r>
        <w:tab/>
      </w:r>
      <w:r>
        <w:t>The peace of God, which passes all understanding, keep your hearts and minds in Christ Jesus.</w:t>
      </w:r>
    </w:p>
    <w:p w14:paraId="7063D8F1" w14:textId="77777777" w:rsidR="006D3E93" w:rsidRDefault="00006A31">
      <w:pPr>
        <w:pStyle w:val="LSBResponsorial"/>
      </w:pPr>
      <w:r>
        <w:rPr>
          <w:rStyle w:val="LSBSymbol"/>
        </w:rPr>
        <w:t>C</w:t>
      </w:r>
      <w:r>
        <w:tab/>
      </w:r>
      <w:r>
        <w:rPr>
          <w:b/>
        </w:rPr>
        <w:t>Amen.</w:t>
      </w:r>
    </w:p>
    <w:p w14:paraId="7063D8F2" w14:textId="77777777" w:rsidR="006D3E93" w:rsidRDefault="006D3E93">
      <w:pPr>
        <w:pStyle w:val="Body"/>
      </w:pPr>
    </w:p>
    <w:p w14:paraId="7063D8F3" w14:textId="77777777" w:rsidR="006D3E93" w:rsidRDefault="00006A31">
      <w:pPr>
        <w:pStyle w:val="Rubric"/>
      </w:pPr>
      <w:r>
        <w:t>Stand</w:t>
      </w:r>
    </w:p>
    <w:p w14:paraId="7063D8F4" w14:textId="77777777" w:rsidR="006D3E93" w:rsidRDefault="006D3E93">
      <w:pPr>
        <w:pStyle w:val="Body"/>
      </w:pPr>
    </w:p>
    <w:p w14:paraId="7063D8F5" w14:textId="77777777" w:rsidR="006D3E93" w:rsidRDefault="00006A31">
      <w:pPr>
        <w:pStyle w:val="Caption"/>
      </w:pPr>
      <w:r>
        <w:t>Offertory</w:t>
      </w:r>
      <w:r>
        <w:tab/>
      </w:r>
      <w:r>
        <w:rPr>
          <w:rStyle w:val="Subcaption"/>
          <w:b w:val="0"/>
        </w:rPr>
        <w:t>Psalm 51:10–12</w:t>
      </w:r>
    </w:p>
    <w:p w14:paraId="7063D8F6" w14:textId="77777777" w:rsidR="006D3E93" w:rsidRDefault="00006A31">
      <w:pPr>
        <w:pStyle w:val="Image"/>
      </w:pPr>
      <w:r>
        <w:rPr>
          <w:noProof/>
        </w:rPr>
        <w:drawing>
          <wp:inline distT="0" distB="0" distL="0" distR="0" wp14:anchorId="7063D9F6" wp14:editId="7063D9F7">
            <wp:extent cx="3657600" cy="45527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455276"/>
                    </a:xfrm>
                    <a:prstGeom prst="rect">
                      <a:avLst/>
                    </a:prstGeom>
                    <a:noFill/>
                    <a:ln>
                      <a:noFill/>
                    </a:ln>
                  </pic:spPr>
                </pic:pic>
              </a:graphicData>
            </a:graphic>
          </wp:inline>
        </w:drawing>
      </w:r>
    </w:p>
    <w:p w14:paraId="7063D8F7" w14:textId="77777777" w:rsidR="006D3E93" w:rsidRDefault="00006A31">
      <w:pPr>
        <w:pStyle w:val="Image"/>
      </w:pPr>
      <w:r>
        <w:rPr>
          <w:noProof/>
        </w:rPr>
        <w:drawing>
          <wp:inline distT="0" distB="0" distL="0" distR="0" wp14:anchorId="7063D9F8" wp14:editId="7063D9F9">
            <wp:extent cx="3657600" cy="50144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01445"/>
                    </a:xfrm>
                    <a:prstGeom prst="rect">
                      <a:avLst/>
                    </a:prstGeom>
                    <a:noFill/>
                    <a:ln>
                      <a:noFill/>
                    </a:ln>
                  </pic:spPr>
                </pic:pic>
              </a:graphicData>
            </a:graphic>
          </wp:inline>
        </w:drawing>
      </w:r>
    </w:p>
    <w:p w14:paraId="7063D8F8" w14:textId="77777777" w:rsidR="006D3E93" w:rsidRDefault="00006A31">
      <w:pPr>
        <w:pStyle w:val="Image"/>
      </w:pPr>
      <w:r>
        <w:rPr>
          <w:noProof/>
        </w:rPr>
        <w:drawing>
          <wp:inline distT="0" distB="0" distL="0" distR="0" wp14:anchorId="7063D9FA" wp14:editId="7063D9FB">
            <wp:extent cx="3657600" cy="53735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37354"/>
                    </a:xfrm>
                    <a:prstGeom prst="rect">
                      <a:avLst/>
                    </a:prstGeom>
                    <a:noFill/>
                    <a:ln>
                      <a:noFill/>
                    </a:ln>
                  </pic:spPr>
                </pic:pic>
              </a:graphicData>
            </a:graphic>
          </wp:inline>
        </w:drawing>
      </w:r>
    </w:p>
    <w:p w14:paraId="7063D8F9" w14:textId="77777777" w:rsidR="006D3E93" w:rsidRDefault="00006A31">
      <w:pPr>
        <w:pStyle w:val="Image"/>
      </w:pPr>
      <w:r>
        <w:rPr>
          <w:noProof/>
        </w:rPr>
        <w:lastRenderedPageBreak/>
        <w:drawing>
          <wp:inline distT="0" distB="0" distL="0" distR="0" wp14:anchorId="7063D9FC" wp14:editId="7063D9FD">
            <wp:extent cx="3657600" cy="47836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78360"/>
                    </a:xfrm>
                    <a:prstGeom prst="rect">
                      <a:avLst/>
                    </a:prstGeom>
                    <a:noFill/>
                    <a:ln>
                      <a:noFill/>
                    </a:ln>
                  </pic:spPr>
                </pic:pic>
              </a:graphicData>
            </a:graphic>
          </wp:inline>
        </w:drawing>
      </w:r>
    </w:p>
    <w:p w14:paraId="7063D8FA" w14:textId="77777777" w:rsidR="006D3E93" w:rsidRDefault="00006A31">
      <w:pPr>
        <w:pStyle w:val="Image"/>
      </w:pPr>
      <w:r>
        <w:rPr>
          <w:noProof/>
        </w:rPr>
        <w:drawing>
          <wp:inline distT="0" distB="0" distL="0" distR="0" wp14:anchorId="7063D9FE" wp14:editId="7063D9FF">
            <wp:extent cx="3657600" cy="4950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95032"/>
                    </a:xfrm>
                    <a:prstGeom prst="rect">
                      <a:avLst/>
                    </a:prstGeom>
                    <a:noFill/>
                    <a:ln>
                      <a:noFill/>
                    </a:ln>
                  </pic:spPr>
                </pic:pic>
              </a:graphicData>
            </a:graphic>
          </wp:inline>
        </w:drawing>
      </w:r>
    </w:p>
    <w:p w14:paraId="7063D8FB" w14:textId="77777777" w:rsidR="006D3E93" w:rsidRDefault="00006A31">
      <w:pPr>
        <w:pStyle w:val="Body"/>
      </w:pPr>
      <w:r>
        <w:t xml:space="preserve"> </w:t>
      </w:r>
    </w:p>
    <w:p w14:paraId="7063D8FC" w14:textId="77777777" w:rsidR="006D3E93" w:rsidRDefault="00006A31">
      <w:pPr>
        <w:pStyle w:val="Body"/>
      </w:pPr>
      <w:r>
        <w:t xml:space="preserve"> </w:t>
      </w:r>
    </w:p>
    <w:p w14:paraId="7063D8FD" w14:textId="77777777" w:rsidR="006D3E93" w:rsidRDefault="006D3E93">
      <w:pPr>
        <w:pStyle w:val="Body"/>
      </w:pPr>
    </w:p>
    <w:p w14:paraId="7063D8FE" w14:textId="77777777" w:rsidR="006D3E93" w:rsidRDefault="00006A31">
      <w:pPr>
        <w:pStyle w:val="Rubric"/>
      </w:pPr>
      <w:r>
        <w:t>Sit</w:t>
      </w:r>
    </w:p>
    <w:p w14:paraId="7063D8FF" w14:textId="77777777" w:rsidR="006D3E93" w:rsidRDefault="006D3E93">
      <w:pPr>
        <w:pStyle w:val="Body"/>
      </w:pPr>
    </w:p>
    <w:p w14:paraId="7063D900" w14:textId="77777777" w:rsidR="006D3E93" w:rsidRDefault="00006A31">
      <w:pPr>
        <w:pStyle w:val="Caption"/>
      </w:pPr>
      <w:r>
        <w:t>Offering</w:t>
      </w:r>
    </w:p>
    <w:p w14:paraId="7063D901" w14:textId="77777777" w:rsidR="006D3E93" w:rsidRDefault="006D3E93">
      <w:pPr>
        <w:pStyle w:val="Body"/>
      </w:pPr>
    </w:p>
    <w:p w14:paraId="7063D902" w14:textId="77777777" w:rsidR="006D3E93" w:rsidRDefault="00006A31">
      <w:pPr>
        <w:pStyle w:val="Caption"/>
      </w:pPr>
      <w:r>
        <w:t>805 Praise God, from Whom All Blessings Flow</w:t>
      </w:r>
    </w:p>
    <w:p w14:paraId="7063D903" w14:textId="77777777" w:rsidR="006D3E93" w:rsidRDefault="00006A31">
      <w:pPr>
        <w:pStyle w:val="Image"/>
      </w:pPr>
      <w:r>
        <w:rPr>
          <w:noProof/>
        </w:rPr>
        <w:drawing>
          <wp:inline distT="0" distB="0" distL="0" distR="0" wp14:anchorId="7063DA00" wp14:editId="7063DA01">
            <wp:extent cx="3657600" cy="43725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37255"/>
                    </a:xfrm>
                    <a:prstGeom prst="rect">
                      <a:avLst/>
                    </a:prstGeom>
                    <a:noFill/>
                    <a:ln>
                      <a:noFill/>
                    </a:ln>
                  </pic:spPr>
                </pic:pic>
              </a:graphicData>
            </a:graphic>
          </wp:inline>
        </w:drawing>
      </w:r>
    </w:p>
    <w:p w14:paraId="7063D904" w14:textId="77777777" w:rsidR="006D3E93" w:rsidRDefault="00006A31">
      <w:pPr>
        <w:pStyle w:val="Image"/>
      </w:pPr>
      <w:r>
        <w:rPr>
          <w:noProof/>
        </w:rPr>
        <w:drawing>
          <wp:inline distT="0" distB="0" distL="0" distR="0" wp14:anchorId="7063DA02" wp14:editId="7063DA03">
            <wp:extent cx="3657600" cy="478666"/>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666"/>
                    </a:xfrm>
                    <a:prstGeom prst="rect">
                      <a:avLst/>
                    </a:prstGeom>
                    <a:noFill/>
                    <a:ln>
                      <a:noFill/>
                    </a:ln>
                  </pic:spPr>
                </pic:pic>
              </a:graphicData>
            </a:graphic>
          </wp:inline>
        </w:drawing>
      </w:r>
    </w:p>
    <w:p w14:paraId="7063D905" w14:textId="77777777" w:rsidR="006D3E93" w:rsidRDefault="00006A31">
      <w:pPr>
        <w:pStyle w:val="Image"/>
      </w:pPr>
      <w:r>
        <w:rPr>
          <w:noProof/>
        </w:rPr>
        <w:drawing>
          <wp:inline distT="0" distB="0" distL="0" distR="0" wp14:anchorId="7063DA04" wp14:editId="7063DA05">
            <wp:extent cx="3657600" cy="47744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7448"/>
                    </a:xfrm>
                    <a:prstGeom prst="rect">
                      <a:avLst/>
                    </a:prstGeom>
                    <a:noFill/>
                    <a:ln>
                      <a:noFill/>
                    </a:ln>
                  </pic:spPr>
                </pic:pic>
              </a:graphicData>
            </a:graphic>
          </wp:inline>
        </w:drawing>
      </w:r>
    </w:p>
    <w:p w14:paraId="7063D906" w14:textId="77777777" w:rsidR="006D3E93" w:rsidRDefault="00006A31">
      <w:pPr>
        <w:pStyle w:val="Copyright"/>
      </w:pPr>
      <w:r>
        <w:t>Text: Thomas Ken, 1637–1711</w:t>
      </w:r>
      <w:r>
        <w:br/>
      </w:r>
      <w: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7063D907" w14:textId="77777777" w:rsidR="006D3E93" w:rsidRDefault="006D3E93">
      <w:pPr>
        <w:pStyle w:val="Body"/>
      </w:pPr>
    </w:p>
    <w:p w14:paraId="7063D908" w14:textId="77777777" w:rsidR="006D3E93" w:rsidRDefault="00006A31">
      <w:pPr>
        <w:pStyle w:val="Rubric"/>
      </w:pPr>
      <w:r>
        <w:t>Stand</w:t>
      </w:r>
    </w:p>
    <w:p w14:paraId="7063D909" w14:textId="77777777" w:rsidR="006D3E93" w:rsidRDefault="006D3E93">
      <w:pPr>
        <w:pStyle w:val="Body"/>
      </w:pPr>
    </w:p>
    <w:p w14:paraId="7063D90A" w14:textId="77777777" w:rsidR="006D3E93" w:rsidRDefault="00006A31">
      <w:pPr>
        <w:pStyle w:val="Caption"/>
      </w:pPr>
      <w:r>
        <w:t>Prayer of the Church</w:t>
      </w:r>
    </w:p>
    <w:p w14:paraId="7063D90B" w14:textId="77777777" w:rsidR="006D3E93" w:rsidRDefault="006D3E93">
      <w:pPr>
        <w:pStyle w:val="Body"/>
      </w:pPr>
    </w:p>
    <w:p w14:paraId="7063D90C" w14:textId="77777777" w:rsidR="006D3E93" w:rsidRDefault="00006A31">
      <w:pPr>
        <w:pStyle w:val="Heading"/>
      </w:pPr>
      <w:r>
        <w:t>Service of the Sacrament</w:t>
      </w:r>
    </w:p>
    <w:p w14:paraId="7063D90D" w14:textId="77777777" w:rsidR="006D3E93" w:rsidRDefault="006D3E93">
      <w:pPr>
        <w:pStyle w:val="Body"/>
      </w:pPr>
    </w:p>
    <w:p w14:paraId="7063D90E" w14:textId="77777777" w:rsidR="006D3E93" w:rsidRDefault="00006A31">
      <w:pPr>
        <w:pStyle w:val="Caption"/>
      </w:pPr>
      <w:r>
        <w:t>Preface</w:t>
      </w:r>
      <w:r>
        <w:tab/>
      </w:r>
      <w:r>
        <w:rPr>
          <w:rStyle w:val="Subcaption"/>
          <w:b w:val="0"/>
        </w:rPr>
        <w:t>2 Timothy 4:22; [Colossians 3:1]; [Psalm 136]</w:t>
      </w:r>
    </w:p>
    <w:p w14:paraId="7063D90F" w14:textId="77777777" w:rsidR="006D3E93" w:rsidRDefault="00006A31">
      <w:pPr>
        <w:pStyle w:val="LSBResponsorial"/>
      </w:pPr>
      <w:r>
        <w:rPr>
          <w:rStyle w:val="LSBSymbol"/>
        </w:rPr>
        <w:t>P</w:t>
      </w:r>
      <w:r>
        <w:tab/>
      </w:r>
      <w:r>
        <w:t>The Lord be with you.</w:t>
      </w:r>
    </w:p>
    <w:p w14:paraId="7063D910" w14:textId="77777777" w:rsidR="006D3E93" w:rsidRDefault="00006A31">
      <w:pPr>
        <w:pStyle w:val="Image"/>
      </w:pPr>
      <w:r>
        <w:rPr>
          <w:noProof/>
        </w:rPr>
        <w:drawing>
          <wp:inline distT="0" distB="0" distL="0" distR="0" wp14:anchorId="7063DA06" wp14:editId="7063DA07">
            <wp:extent cx="3381756" cy="55016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381756" cy="550164"/>
                    </a:xfrm>
                    <a:prstGeom prst="rect">
                      <a:avLst/>
                    </a:prstGeom>
                    <a:noFill/>
                    <a:ln>
                      <a:noFill/>
                    </a:ln>
                  </pic:spPr>
                </pic:pic>
              </a:graphicData>
            </a:graphic>
          </wp:inline>
        </w:drawing>
      </w:r>
    </w:p>
    <w:p w14:paraId="7063D911" w14:textId="77777777" w:rsidR="006D3E93" w:rsidRDefault="00006A31">
      <w:pPr>
        <w:pStyle w:val="Body"/>
      </w:pPr>
      <w:r>
        <w:t xml:space="preserve"> </w:t>
      </w:r>
    </w:p>
    <w:p w14:paraId="7063D912" w14:textId="77777777" w:rsidR="006D3E93" w:rsidRDefault="00006A31">
      <w:pPr>
        <w:pStyle w:val="LSBResponsorial"/>
      </w:pPr>
      <w:r>
        <w:rPr>
          <w:rStyle w:val="LSBSymbol"/>
        </w:rPr>
        <w:t>P</w:t>
      </w:r>
      <w:r>
        <w:tab/>
      </w:r>
      <w:r>
        <w:t>Lift up your hearts.</w:t>
      </w:r>
    </w:p>
    <w:p w14:paraId="7063D913" w14:textId="77777777" w:rsidR="006D3E93" w:rsidRDefault="00006A31">
      <w:pPr>
        <w:pStyle w:val="Image"/>
      </w:pPr>
      <w:r>
        <w:rPr>
          <w:noProof/>
        </w:rPr>
        <w:lastRenderedPageBreak/>
        <w:drawing>
          <wp:inline distT="0" distB="0" distL="0" distR="0" wp14:anchorId="7063DA08" wp14:editId="7063DA09">
            <wp:extent cx="3381756" cy="55168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381756" cy="551687"/>
                    </a:xfrm>
                    <a:prstGeom prst="rect">
                      <a:avLst/>
                    </a:prstGeom>
                    <a:noFill/>
                    <a:ln>
                      <a:noFill/>
                    </a:ln>
                  </pic:spPr>
                </pic:pic>
              </a:graphicData>
            </a:graphic>
          </wp:inline>
        </w:drawing>
      </w:r>
    </w:p>
    <w:p w14:paraId="7063D914" w14:textId="77777777" w:rsidR="006D3E93" w:rsidRDefault="00006A31">
      <w:pPr>
        <w:pStyle w:val="Body"/>
      </w:pPr>
      <w:r>
        <w:t xml:space="preserve"> </w:t>
      </w:r>
    </w:p>
    <w:p w14:paraId="7063D915" w14:textId="77777777" w:rsidR="006D3E93" w:rsidRDefault="00006A31">
      <w:pPr>
        <w:pStyle w:val="LSBResponsorial"/>
      </w:pPr>
      <w:r>
        <w:rPr>
          <w:rStyle w:val="LSBSymbol"/>
        </w:rPr>
        <w:t>P</w:t>
      </w:r>
      <w:r>
        <w:tab/>
      </w:r>
      <w:r>
        <w:t>Let us give thanks unto the Lord, our God.</w:t>
      </w:r>
    </w:p>
    <w:p w14:paraId="7063D916" w14:textId="77777777" w:rsidR="006D3E93" w:rsidRDefault="00006A31">
      <w:pPr>
        <w:pStyle w:val="Image"/>
      </w:pPr>
      <w:r>
        <w:rPr>
          <w:noProof/>
        </w:rPr>
        <w:drawing>
          <wp:inline distT="0" distB="0" distL="0" distR="0" wp14:anchorId="7063DA0A" wp14:editId="7063DA0B">
            <wp:extent cx="3381756" cy="55168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381756" cy="551687"/>
                    </a:xfrm>
                    <a:prstGeom prst="rect">
                      <a:avLst/>
                    </a:prstGeom>
                    <a:noFill/>
                    <a:ln>
                      <a:noFill/>
                    </a:ln>
                  </pic:spPr>
                </pic:pic>
              </a:graphicData>
            </a:graphic>
          </wp:inline>
        </w:drawing>
      </w:r>
    </w:p>
    <w:p w14:paraId="7063D917" w14:textId="77777777" w:rsidR="006D3E93" w:rsidRDefault="006D3E93">
      <w:pPr>
        <w:pStyle w:val="Body"/>
      </w:pPr>
    </w:p>
    <w:p w14:paraId="7063D918" w14:textId="77777777" w:rsidR="006D3E93" w:rsidRDefault="00006A31">
      <w:pPr>
        <w:pStyle w:val="Caption"/>
      </w:pPr>
      <w:r>
        <w:t>Proper Preface (Full)</w:t>
      </w:r>
    </w:p>
    <w:p w14:paraId="7063D919" w14:textId="77777777" w:rsidR="006D3E93" w:rsidRDefault="00006A31">
      <w:pPr>
        <w:pStyle w:val="LSBResponsorial"/>
      </w:pPr>
      <w:r>
        <w:rPr>
          <w:rStyle w:val="LSBSymbol"/>
        </w:rPr>
        <w:t>P</w:t>
      </w:r>
      <w:r>
        <w:tab/>
      </w:r>
      <w:r>
        <w:t xml:space="preserve">It is truly meet, right, and salutary that we </w:t>
      </w:r>
      <w:proofErr w:type="gramStart"/>
      <w:r>
        <w:t>should at all times</w:t>
      </w:r>
      <w:proofErr w:type="gramEnd"/>
      <w:r>
        <w:t xml:space="preserve"> and in all places give thanks to You, holy Lord, almighty Father, everlasting God. And most especially are we bound to praise You on this day for the glorious resurrection of Your Son, Jesus Christ, the very Paschal Lamb, who was sacrificed for us and bore the sins of the world. By His dying He has destroyed death, and by His rising again He has restored to us everlasting life. </w:t>
      </w:r>
      <w:proofErr w:type="gramStart"/>
      <w:r>
        <w:t>Therefore</w:t>
      </w:r>
      <w:proofErr w:type="gramEnd"/>
      <w:r>
        <w:t xml:space="preserve"> with Mary Magdalene, </w:t>
      </w:r>
      <w:proofErr w:type="gramStart"/>
      <w:r>
        <w:t>Peter</w:t>
      </w:r>
      <w:proofErr w:type="gramEnd"/>
      <w:r>
        <w:t xml:space="preserve"> and John, and with all the </w:t>
      </w:r>
      <w:r>
        <w:t>witnesses of the resurrection, with angels and archangels, and with all the company of heaven we laud and magnify Your glorious name, evermore praising You and saying:</w:t>
      </w:r>
    </w:p>
    <w:p w14:paraId="7063D91A" w14:textId="77777777" w:rsidR="006D3E93" w:rsidRDefault="006D3E93">
      <w:pPr>
        <w:pStyle w:val="Body"/>
      </w:pPr>
    </w:p>
    <w:p w14:paraId="7063D91B" w14:textId="77777777" w:rsidR="006D3E93" w:rsidRDefault="00006A31">
      <w:pPr>
        <w:pStyle w:val="Caption"/>
      </w:pPr>
      <w:r>
        <w:t>Sanctus</w:t>
      </w:r>
      <w:r>
        <w:tab/>
      </w:r>
      <w:r>
        <w:rPr>
          <w:rStyle w:val="Subcaption"/>
          <w:b w:val="0"/>
        </w:rPr>
        <w:t>Isaiah 6:3; Matthew 21:9</w:t>
      </w:r>
    </w:p>
    <w:p w14:paraId="7063D91C" w14:textId="77777777" w:rsidR="006D3E93" w:rsidRDefault="00006A31">
      <w:pPr>
        <w:pStyle w:val="Image"/>
      </w:pPr>
      <w:r>
        <w:rPr>
          <w:noProof/>
        </w:rPr>
        <w:drawing>
          <wp:inline distT="0" distB="0" distL="0" distR="0" wp14:anchorId="7063DA0C" wp14:editId="7063DA0D">
            <wp:extent cx="3657600" cy="50265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02652"/>
                    </a:xfrm>
                    <a:prstGeom prst="rect">
                      <a:avLst/>
                    </a:prstGeom>
                    <a:noFill/>
                    <a:ln>
                      <a:noFill/>
                    </a:ln>
                  </pic:spPr>
                </pic:pic>
              </a:graphicData>
            </a:graphic>
          </wp:inline>
        </w:drawing>
      </w:r>
    </w:p>
    <w:p w14:paraId="7063D91D" w14:textId="77777777" w:rsidR="006D3E93" w:rsidRDefault="00006A31">
      <w:pPr>
        <w:pStyle w:val="Image"/>
      </w:pPr>
      <w:r>
        <w:rPr>
          <w:noProof/>
        </w:rPr>
        <w:drawing>
          <wp:inline distT="0" distB="0" distL="0" distR="0" wp14:anchorId="7063DA0E" wp14:editId="7063DA0F">
            <wp:extent cx="3657600" cy="55612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556126"/>
                    </a:xfrm>
                    <a:prstGeom prst="rect">
                      <a:avLst/>
                    </a:prstGeom>
                    <a:noFill/>
                    <a:ln>
                      <a:noFill/>
                    </a:ln>
                  </pic:spPr>
                </pic:pic>
              </a:graphicData>
            </a:graphic>
          </wp:inline>
        </w:drawing>
      </w:r>
    </w:p>
    <w:p w14:paraId="7063D91E" w14:textId="77777777" w:rsidR="006D3E93" w:rsidRDefault="00006A31">
      <w:pPr>
        <w:pStyle w:val="Image"/>
      </w:pPr>
      <w:r>
        <w:rPr>
          <w:noProof/>
        </w:rPr>
        <w:drawing>
          <wp:inline distT="0" distB="0" distL="0" distR="0" wp14:anchorId="7063DA10" wp14:editId="7063DA11">
            <wp:extent cx="3657600" cy="556126"/>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56126"/>
                    </a:xfrm>
                    <a:prstGeom prst="rect">
                      <a:avLst/>
                    </a:prstGeom>
                    <a:noFill/>
                    <a:ln>
                      <a:noFill/>
                    </a:ln>
                  </pic:spPr>
                </pic:pic>
              </a:graphicData>
            </a:graphic>
          </wp:inline>
        </w:drawing>
      </w:r>
    </w:p>
    <w:p w14:paraId="7063D91F" w14:textId="77777777" w:rsidR="006D3E93" w:rsidRDefault="00006A31">
      <w:pPr>
        <w:pStyle w:val="Image"/>
      </w:pPr>
      <w:r>
        <w:rPr>
          <w:noProof/>
        </w:rPr>
        <w:drawing>
          <wp:inline distT="0" distB="0" distL="0" distR="0" wp14:anchorId="7063DA12" wp14:editId="7063DA13">
            <wp:extent cx="3657600" cy="545431"/>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45431"/>
                    </a:xfrm>
                    <a:prstGeom prst="rect">
                      <a:avLst/>
                    </a:prstGeom>
                    <a:noFill/>
                    <a:ln>
                      <a:noFill/>
                    </a:ln>
                  </pic:spPr>
                </pic:pic>
              </a:graphicData>
            </a:graphic>
          </wp:inline>
        </w:drawing>
      </w:r>
    </w:p>
    <w:p w14:paraId="7063D920" w14:textId="77777777" w:rsidR="006D3E93" w:rsidRDefault="00006A31">
      <w:pPr>
        <w:pStyle w:val="Image"/>
      </w:pPr>
      <w:r>
        <w:rPr>
          <w:noProof/>
        </w:rPr>
        <w:lastRenderedPageBreak/>
        <w:drawing>
          <wp:inline distT="0" distB="0" distL="0" distR="0" wp14:anchorId="7063DA14" wp14:editId="7063DA15">
            <wp:extent cx="3657600" cy="566821"/>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66821"/>
                    </a:xfrm>
                    <a:prstGeom prst="rect">
                      <a:avLst/>
                    </a:prstGeom>
                    <a:noFill/>
                    <a:ln>
                      <a:noFill/>
                    </a:ln>
                  </pic:spPr>
                </pic:pic>
              </a:graphicData>
            </a:graphic>
          </wp:inline>
        </w:drawing>
      </w:r>
    </w:p>
    <w:p w14:paraId="7063D921" w14:textId="77777777" w:rsidR="006D3E93" w:rsidRDefault="006D3E93">
      <w:pPr>
        <w:pStyle w:val="Body"/>
      </w:pPr>
    </w:p>
    <w:p w14:paraId="7063D922" w14:textId="77777777" w:rsidR="006D3E93" w:rsidRDefault="00006A31">
      <w:pPr>
        <w:pStyle w:val="Caption"/>
      </w:pPr>
      <w:r>
        <w:t>Lord’s Prayer</w:t>
      </w:r>
      <w:r>
        <w:tab/>
      </w:r>
      <w:r>
        <w:rPr>
          <w:rStyle w:val="Subcaption"/>
          <w:b w:val="0"/>
        </w:rPr>
        <w:t>Matthew 6:9–13</w:t>
      </w:r>
    </w:p>
    <w:p w14:paraId="7063D923" w14:textId="77777777" w:rsidR="006D3E93" w:rsidRDefault="00006A31">
      <w:pPr>
        <w:pStyle w:val="LSBResponsorial"/>
      </w:pPr>
      <w:r>
        <w:rPr>
          <w:rStyle w:val="LSBSymbol"/>
        </w:rPr>
        <w:t>P</w:t>
      </w:r>
      <w:r>
        <w:tab/>
      </w:r>
      <w:r>
        <w:t>Our Father who art in heaven,</w:t>
      </w:r>
    </w:p>
    <w:p w14:paraId="7063D924" w14:textId="77777777" w:rsidR="006D3E93" w:rsidRDefault="00006A31">
      <w:pPr>
        <w:pStyle w:val="LSBResponsorialContinued"/>
      </w:pPr>
      <w:r>
        <w:t xml:space="preserve">     hallowed be Thy name,</w:t>
      </w:r>
    </w:p>
    <w:p w14:paraId="7063D925" w14:textId="77777777" w:rsidR="006D3E93" w:rsidRDefault="00006A31">
      <w:pPr>
        <w:pStyle w:val="LSBResponsorialContinued"/>
      </w:pPr>
      <w:r>
        <w:t xml:space="preserve">     Thy kingdom come,</w:t>
      </w:r>
    </w:p>
    <w:p w14:paraId="7063D926" w14:textId="77777777" w:rsidR="006D3E93" w:rsidRDefault="00006A31">
      <w:pPr>
        <w:pStyle w:val="LSBResponsorialContinued"/>
      </w:pPr>
      <w:r>
        <w:t xml:space="preserve">     Thy will be done on earth as it is in heaven;</w:t>
      </w:r>
    </w:p>
    <w:p w14:paraId="7063D927" w14:textId="77777777" w:rsidR="006D3E93" w:rsidRDefault="00006A31">
      <w:pPr>
        <w:pStyle w:val="LSBResponsorialContinued"/>
      </w:pPr>
      <w:r>
        <w:t xml:space="preserve">     give us this day our daily bread;</w:t>
      </w:r>
    </w:p>
    <w:p w14:paraId="7063D928" w14:textId="77777777" w:rsidR="006D3E93" w:rsidRDefault="00006A31">
      <w:pPr>
        <w:pStyle w:val="LSBResponsorialContinued"/>
      </w:pPr>
      <w:r>
        <w:t xml:space="preserve">     and forgive us our trespasses as we forgive those who trespass against us;</w:t>
      </w:r>
    </w:p>
    <w:p w14:paraId="7063D929" w14:textId="77777777" w:rsidR="006D3E93" w:rsidRDefault="00006A31">
      <w:pPr>
        <w:pStyle w:val="LSBResponsorialContinued"/>
      </w:pPr>
      <w:r>
        <w:t xml:space="preserve">     and lead us not into temptation,</w:t>
      </w:r>
    </w:p>
    <w:p w14:paraId="7063D92A" w14:textId="77777777" w:rsidR="006D3E93" w:rsidRDefault="00006A31">
      <w:pPr>
        <w:pStyle w:val="LSBResponsorialContinued"/>
      </w:pPr>
      <w:r>
        <w:t xml:space="preserve">     but deliver us from evil.</w:t>
      </w:r>
    </w:p>
    <w:p w14:paraId="7063D92B" w14:textId="77777777" w:rsidR="006D3E93" w:rsidRDefault="00006A31">
      <w:pPr>
        <w:pStyle w:val="Image"/>
      </w:pPr>
      <w:r>
        <w:rPr>
          <w:noProof/>
        </w:rPr>
        <w:drawing>
          <wp:inline distT="0" distB="0" distL="0" distR="0" wp14:anchorId="7063DA16" wp14:editId="7063DA17">
            <wp:extent cx="3657600" cy="501621"/>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01621"/>
                    </a:xfrm>
                    <a:prstGeom prst="rect">
                      <a:avLst/>
                    </a:prstGeom>
                    <a:noFill/>
                    <a:ln>
                      <a:noFill/>
                    </a:ln>
                  </pic:spPr>
                </pic:pic>
              </a:graphicData>
            </a:graphic>
          </wp:inline>
        </w:drawing>
      </w:r>
    </w:p>
    <w:p w14:paraId="7063D92C" w14:textId="77777777" w:rsidR="006D3E93" w:rsidRDefault="00006A31">
      <w:pPr>
        <w:pStyle w:val="Image"/>
      </w:pPr>
      <w:r>
        <w:rPr>
          <w:noProof/>
        </w:rPr>
        <w:drawing>
          <wp:inline distT="0" distB="0" distL="0" distR="0" wp14:anchorId="7063DA18" wp14:editId="7063DA19">
            <wp:extent cx="3657600" cy="55806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58069"/>
                    </a:xfrm>
                    <a:prstGeom prst="rect">
                      <a:avLst/>
                    </a:prstGeom>
                    <a:noFill/>
                    <a:ln>
                      <a:noFill/>
                    </a:ln>
                  </pic:spPr>
                </pic:pic>
              </a:graphicData>
            </a:graphic>
          </wp:inline>
        </w:drawing>
      </w:r>
    </w:p>
    <w:p w14:paraId="7063D92D" w14:textId="77777777" w:rsidR="006D3E93" w:rsidRDefault="006D3E93">
      <w:pPr>
        <w:pStyle w:val="Body"/>
      </w:pPr>
    </w:p>
    <w:p w14:paraId="7063D92E" w14:textId="77777777" w:rsidR="006D3E93" w:rsidRDefault="00006A31">
      <w:pPr>
        <w:pStyle w:val="Caption"/>
      </w:pPr>
      <w:r>
        <w:t>The Words of Our Lord</w:t>
      </w:r>
      <w:r>
        <w:tab/>
      </w:r>
      <w:r>
        <w:rPr>
          <w:rStyle w:val="Subcaption"/>
          <w:b w:val="0"/>
        </w:rPr>
        <w:t>Matthew 26:26–28; Mark 14:22–24; Luke 22:19–20; 1 Corinthians 11:23–25</w:t>
      </w:r>
    </w:p>
    <w:p w14:paraId="7063D92F" w14:textId="77777777" w:rsidR="006D3E93" w:rsidRDefault="00006A31">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7063D930" w14:textId="77777777" w:rsidR="006D3E93" w:rsidRDefault="00006A31">
      <w:pPr>
        <w:pStyle w:val="LSBResponsorialContinued"/>
      </w:pPr>
      <w:r>
        <w:t xml:space="preserve"> </w:t>
      </w:r>
    </w:p>
    <w:p w14:paraId="7063D931" w14:textId="77777777" w:rsidR="006D3E93" w:rsidRDefault="00006A31">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7063D932" w14:textId="77777777" w:rsidR="006D3E93" w:rsidRDefault="006D3E93">
      <w:pPr>
        <w:pStyle w:val="Body"/>
      </w:pPr>
    </w:p>
    <w:p w14:paraId="7063D933" w14:textId="77777777" w:rsidR="006D3E93" w:rsidRDefault="00006A31">
      <w:pPr>
        <w:pStyle w:val="Caption"/>
      </w:pPr>
      <w:r>
        <w:t>Pax Domini</w:t>
      </w:r>
      <w:r>
        <w:tab/>
      </w:r>
      <w:r>
        <w:rPr>
          <w:rStyle w:val="Subcaption"/>
          <w:b w:val="0"/>
        </w:rPr>
        <w:t>John 20:19</w:t>
      </w:r>
    </w:p>
    <w:p w14:paraId="7063D934" w14:textId="77777777" w:rsidR="006D3E93" w:rsidRDefault="00006A31">
      <w:pPr>
        <w:pStyle w:val="LSBResponsorial"/>
      </w:pPr>
      <w:r>
        <w:rPr>
          <w:rStyle w:val="LSBSymbol"/>
        </w:rPr>
        <w:t>P</w:t>
      </w:r>
      <w:r>
        <w:tab/>
      </w:r>
      <w:r>
        <w:t>The peace of the Lord be with you always.</w:t>
      </w:r>
    </w:p>
    <w:p w14:paraId="7063D935" w14:textId="77777777" w:rsidR="006D3E93" w:rsidRDefault="00006A31">
      <w:pPr>
        <w:pStyle w:val="Body"/>
      </w:pPr>
      <w:r>
        <w:lastRenderedPageBreak/>
        <w:t xml:space="preserve"> </w:t>
      </w:r>
    </w:p>
    <w:p w14:paraId="7063D936" w14:textId="77777777" w:rsidR="006D3E93" w:rsidRDefault="00006A31">
      <w:pPr>
        <w:pStyle w:val="Image"/>
      </w:pPr>
      <w:r>
        <w:rPr>
          <w:noProof/>
        </w:rPr>
        <w:drawing>
          <wp:inline distT="0" distB="0" distL="0" distR="0" wp14:anchorId="7063DA1A" wp14:editId="7063DA1B">
            <wp:extent cx="3009900" cy="58419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009900" cy="584199"/>
                    </a:xfrm>
                    <a:prstGeom prst="rect">
                      <a:avLst/>
                    </a:prstGeom>
                    <a:noFill/>
                    <a:ln>
                      <a:noFill/>
                    </a:ln>
                  </pic:spPr>
                </pic:pic>
              </a:graphicData>
            </a:graphic>
          </wp:inline>
        </w:drawing>
      </w:r>
    </w:p>
    <w:p w14:paraId="7063D937" w14:textId="77777777" w:rsidR="006D3E93" w:rsidRDefault="006D3E93">
      <w:pPr>
        <w:pStyle w:val="Body"/>
      </w:pPr>
    </w:p>
    <w:p w14:paraId="7063D938" w14:textId="77777777" w:rsidR="006D3E93" w:rsidRDefault="00006A31">
      <w:pPr>
        <w:pStyle w:val="Caption"/>
      </w:pPr>
      <w:r>
        <w:t>Agnus Dei</w:t>
      </w:r>
      <w:r>
        <w:tab/>
      </w:r>
      <w:r>
        <w:rPr>
          <w:rStyle w:val="Subcaption"/>
          <w:b w:val="0"/>
        </w:rPr>
        <w:t>John 1:29</w:t>
      </w:r>
    </w:p>
    <w:p w14:paraId="7063D939" w14:textId="77777777" w:rsidR="006D3E93" w:rsidRDefault="00006A31">
      <w:pPr>
        <w:pStyle w:val="Image"/>
      </w:pPr>
      <w:r>
        <w:rPr>
          <w:noProof/>
        </w:rPr>
        <w:drawing>
          <wp:inline distT="0" distB="0" distL="0" distR="0" wp14:anchorId="7063DA1C" wp14:editId="7063DA1D">
            <wp:extent cx="3657600" cy="46168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461688"/>
                    </a:xfrm>
                    <a:prstGeom prst="rect">
                      <a:avLst/>
                    </a:prstGeom>
                    <a:noFill/>
                    <a:ln>
                      <a:noFill/>
                    </a:ln>
                  </pic:spPr>
                </pic:pic>
              </a:graphicData>
            </a:graphic>
          </wp:inline>
        </w:drawing>
      </w:r>
    </w:p>
    <w:p w14:paraId="7063D93A" w14:textId="77777777" w:rsidR="006D3E93" w:rsidRDefault="00006A31">
      <w:pPr>
        <w:pStyle w:val="Image"/>
      </w:pPr>
      <w:r>
        <w:rPr>
          <w:noProof/>
        </w:rPr>
        <w:drawing>
          <wp:inline distT="0" distB="0" distL="0" distR="0" wp14:anchorId="7063DA1E" wp14:editId="7063DA1F">
            <wp:extent cx="3657600" cy="51426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514269"/>
                    </a:xfrm>
                    <a:prstGeom prst="rect">
                      <a:avLst/>
                    </a:prstGeom>
                    <a:noFill/>
                    <a:ln>
                      <a:noFill/>
                    </a:ln>
                  </pic:spPr>
                </pic:pic>
              </a:graphicData>
            </a:graphic>
          </wp:inline>
        </w:drawing>
      </w:r>
    </w:p>
    <w:p w14:paraId="7063D93B" w14:textId="77777777" w:rsidR="006D3E93" w:rsidRDefault="00006A31">
      <w:pPr>
        <w:pStyle w:val="Image"/>
      </w:pPr>
      <w:r>
        <w:rPr>
          <w:noProof/>
        </w:rPr>
        <w:drawing>
          <wp:inline distT="0" distB="0" distL="0" distR="0" wp14:anchorId="7063DA20" wp14:editId="7063DA21">
            <wp:extent cx="3657600" cy="52196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21964"/>
                    </a:xfrm>
                    <a:prstGeom prst="rect">
                      <a:avLst/>
                    </a:prstGeom>
                    <a:noFill/>
                    <a:ln>
                      <a:noFill/>
                    </a:ln>
                  </pic:spPr>
                </pic:pic>
              </a:graphicData>
            </a:graphic>
          </wp:inline>
        </w:drawing>
      </w:r>
    </w:p>
    <w:p w14:paraId="7063D93C" w14:textId="77777777" w:rsidR="006D3E93" w:rsidRDefault="00006A31">
      <w:pPr>
        <w:pStyle w:val="Image"/>
      </w:pPr>
      <w:r>
        <w:rPr>
          <w:noProof/>
        </w:rPr>
        <w:drawing>
          <wp:inline distT="0" distB="0" distL="0" distR="0" wp14:anchorId="7063DA22" wp14:editId="7063DA23">
            <wp:extent cx="3657600" cy="52324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23247"/>
                    </a:xfrm>
                    <a:prstGeom prst="rect">
                      <a:avLst/>
                    </a:prstGeom>
                    <a:noFill/>
                    <a:ln>
                      <a:noFill/>
                    </a:ln>
                  </pic:spPr>
                </pic:pic>
              </a:graphicData>
            </a:graphic>
          </wp:inline>
        </w:drawing>
      </w:r>
    </w:p>
    <w:p w14:paraId="7063D93D" w14:textId="77777777" w:rsidR="006D3E93" w:rsidRDefault="00006A31">
      <w:pPr>
        <w:pStyle w:val="Image"/>
      </w:pPr>
      <w:r>
        <w:rPr>
          <w:noProof/>
        </w:rPr>
        <w:drawing>
          <wp:inline distT="0" distB="0" distL="0" distR="0" wp14:anchorId="7063DA24" wp14:editId="7063DA25">
            <wp:extent cx="3657600" cy="52965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29659"/>
                    </a:xfrm>
                    <a:prstGeom prst="rect">
                      <a:avLst/>
                    </a:prstGeom>
                    <a:noFill/>
                    <a:ln>
                      <a:noFill/>
                    </a:ln>
                  </pic:spPr>
                </pic:pic>
              </a:graphicData>
            </a:graphic>
          </wp:inline>
        </w:drawing>
      </w:r>
    </w:p>
    <w:p w14:paraId="7063D93E" w14:textId="77777777" w:rsidR="006D3E93" w:rsidRDefault="00006A31">
      <w:pPr>
        <w:pStyle w:val="Body"/>
      </w:pPr>
      <w:r>
        <w:t xml:space="preserve"> </w:t>
      </w:r>
    </w:p>
    <w:p w14:paraId="7063D93F" w14:textId="77777777" w:rsidR="006D3E93" w:rsidRDefault="006D3E93">
      <w:pPr>
        <w:pStyle w:val="Body"/>
      </w:pPr>
    </w:p>
    <w:p w14:paraId="7063D940" w14:textId="77777777" w:rsidR="006D3E93" w:rsidRDefault="00006A31">
      <w:pPr>
        <w:pStyle w:val="Rubric"/>
      </w:pPr>
      <w:r>
        <w:t>Sit</w:t>
      </w:r>
    </w:p>
    <w:p w14:paraId="7063D941" w14:textId="77777777" w:rsidR="006D3E93" w:rsidRDefault="006D3E93">
      <w:pPr>
        <w:pStyle w:val="Body"/>
      </w:pPr>
    </w:p>
    <w:p w14:paraId="7063D942" w14:textId="77777777" w:rsidR="006D3E93" w:rsidRDefault="00006A31">
      <w:pPr>
        <w:pStyle w:val="Caption"/>
      </w:pPr>
      <w:r>
        <w:t>Distribution</w:t>
      </w:r>
    </w:p>
    <w:p w14:paraId="7063D943" w14:textId="77777777" w:rsidR="006D3E93" w:rsidRDefault="006D3E93">
      <w:pPr>
        <w:pStyle w:val="Body"/>
      </w:pPr>
    </w:p>
    <w:p w14:paraId="7063D944" w14:textId="77777777" w:rsidR="006D3E93" w:rsidRDefault="00006A31">
      <w:pPr>
        <w:pStyle w:val="Rubric"/>
      </w:pPr>
      <w:r>
        <w:t>The pastor and those who assist him receive the body and blood of Christ first and then distribute them to those who come to receive, saying:</w:t>
      </w:r>
    </w:p>
    <w:p w14:paraId="7063D945" w14:textId="77777777" w:rsidR="006D3E93" w:rsidRDefault="006D3E93">
      <w:pPr>
        <w:pStyle w:val="Body"/>
      </w:pPr>
    </w:p>
    <w:p w14:paraId="7063D946" w14:textId="77777777" w:rsidR="006D3E93" w:rsidRDefault="00006A31">
      <w:pPr>
        <w:pStyle w:val="Body"/>
      </w:pPr>
      <w:r>
        <w:t>Take, eat; this is the true body of our Lord and Savior Jesus Christ, given into death for your sins.</w:t>
      </w:r>
    </w:p>
    <w:p w14:paraId="7063D947" w14:textId="77777777" w:rsidR="006D3E93" w:rsidRDefault="00006A31">
      <w:pPr>
        <w:pStyle w:val="Body"/>
      </w:pPr>
      <w:r>
        <w:rPr>
          <w:b/>
        </w:rPr>
        <w:t>Amen.</w:t>
      </w:r>
    </w:p>
    <w:p w14:paraId="7063D948" w14:textId="77777777" w:rsidR="006D3E93" w:rsidRDefault="00006A31">
      <w:pPr>
        <w:pStyle w:val="Body"/>
      </w:pPr>
      <w:r>
        <w:t xml:space="preserve"> </w:t>
      </w:r>
    </w:p>
    <w:p w14:paraId="7063D949" w14:textId="77777777" w:rsidR="006D3E93" w:rsidRDefault="00006A31">
      <w:pPr>
        <w:pStyle w:val="Body"/>
      </w:pPr>
      <w:r>
        <w:t>Take, drink; this is the true blood of our Lord and Savior Jesus Christ, shed for the forgiveness of your sins.</w:t>
      </w:r>
    </w:p>
    <w:p w14:paraId="7063D94A" w14:textId="77777777" w:rsidR="006D3E93" w:rsidRDefault="00006A31">
      <w:pPr>
        <w:pStyle w:val="Body"/>
      </w:pPr>
      <w:r>
        <w:rPr>
          <w:b/>
        </w:rPr>
        <w:t>Amen.</w:t>
      </w:r>
    </w:p>
    <w:p w14:paraId="7063D94B" w14:textId="77777777" w:rsidR="006D3E93" w:rsidRDefault="006D3E93">
      <w:pPr>
        <w:pStyle w:val="Body"/>
      </w:pPr>
    </w:p>
    <w:p w14:paraId="7063D94C" w14:textId="77777777" w:rsidR="006D3E93" w:rsidRDefault="00006A31">
      <w:pPr>
        <w:pStyle w:val="Rubric"/>
      </w:pPr>
      <w:r>
        <w:t>In dismissing the communicants, the following is said:</w:t>
      </w:r>
    </w:p>
    <w:p w14:paraId="7063D94D" w14:textId="77777777" w:rsidR="006D3E93" w:rsidRDefault="006D3E93">
      <w:pPr>
        <w:pStyle w:val="Body"/>
      </w:pPr>
    </w:p>
    <w:p w14:paraId="7063D94E" w14:textId="77777777" w:rsidR="006D3E93" w:rsidRDefault="00006A31">
      <w:pPr>
        <w:pStyle w:val="Caption"/>
      </w:pPr>
      <w:r>
        <w:t>The Dismissal</w:t>
      </w:r>
    </w:p>
    <w:p w14:paraId="7063D94F" w14:textId="77777777" w:rsidR="006D3E93" w:rsidRDefault="00006A31">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7063D950" w14:textId="77777777" w:rsidR="006D3E93" w:rsidRDefault="00006A31">
      <w:pPr>
        <w:pStyle w:val="LSBResponsorial"/>
      </w:pPr>
      <w:r>
        <w:rPr>
          <w:rStyle w:val="LSBSymbol"/>
        </w:rPr>
        <w:t>C</w:t>
      </w:r>
      <w:r>
        <w:tab/>
      </w:r>
      <w:r>
        <w:rPr>
          <w:b/>
        </w:rPr>
        <w:t>Amen.</w:t>
      </w:r>
    </w:p>
    <w:p w14:paraId="7063D951" w14:textId="77777777" w:rsidR="006D3E93" w:rsidRDefault="006D3E93">
      <w:pPr>
        <w:pStyle w:val="Body"/>
      </w:pPr>
    </w:p>
    <w:p w14:paraId="7063D952" w14:textId="77777777" w:rsidR="006D3E93" w:rsidRDefault="00006A31">
      <w:pPr>
        <w:pStyle w:val="Caption"/>
      </w:pPr>
      <w:r>
        <w:t>464 The Strife Is O’er, the Battle Done</w:t>
      </w:r>
    </w:p>
    <w:p w14:paraId="7063D953" w14:textId="77777777" w:rsidR="006D3E93" w:rsidRDefault="00006A31">
      <w:pPr>
        <w:pStyle w:val="Image"/>
      </w:pPr>
      <w:r>
        <w:rPr>
          <w:noProof/>
        </w:rPr>
        <w:drawing>
          <wp:inline distT="0" distB="0" distL="0" distR="0" wp14:anchorId="7063DA26" wp14:editId="7063DA27">
            <wp:extent cx="3657600" cy="457200"/>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457200"/>
                    </a:xfrm>
                    <a:prstGeom prst="rect">
                      <a:avLst/>
                    </a:prstGeom>
                    <a:noFill/>
                    <a:ln>
                      <a:noFill/>
                    </a:ln>
                  </pic:spPr>
                </pic:pic>
              </a:graphicData>
            </a:graphic>
          </wp:inline>
        </w:drawing>
      </w:r>
    </w:p>
    <w:p w14:paraId="7063D954" w14:textId="77777777" w:rsidR="006D3E93" w:rsidRDefault="00006A31">
      <w:pPr>
        <w:pStyle w:val="Image"/>
      </w:pPr>
      <w:r>
        <w:rPr>
          <w:noProof/>
        </w:rPr>
        <w:drawing>
          <wp:inline distT="0" distB="0" distL="0" distR="0" wp14:anchorId="7063DA28" wp14:editId="7063DA29">
            <wp:extent cx="3657600" cy="69087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690879"/>
                    </a:xfrm>
                    <a:prstGeom prst="rect">
                      <a:avLst/>
                    </a:prstGeom>
                    <a:noFill/>
                    <a:ln>
                      <a:noFill/>
                    </a:ln>
                  </pic:spPr>
                </pic:pic>
              </a:graphicData>
            </a:graphic>
          </wp:inline>
        </w:drawing>
      </w:r>
    </w:p>
    <w:p w14:paraId="7063D955" w14:textId="77777777" w:rsidR="006D3E93" w:rsidRDefault="00006A31">
      <w:pPr>
        <w:pStyle w:val="Image"/>
      </w:pPr>
      <w:r>
        <w:rPr>
          <w:noProof/>
        </w:rPr>
        <w:drawing>
          <wp:inline distT="0" distB="0" distL="0" distR="0" wp14:anchorId="7063DA2A" wp14:editId="7063DA2B">
            <wp:extent cx="3657600" cy="75183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751839"/>
                    </a:xfrm>
                    <a:prstGeom prst="rect">
                      <a:avLst/>
                    </a:prstGeom>
                    <a:noFill/>
                    <a:ln>
                      <a:noFill/>
                    </a:ln>
                  </pic:spPr>
                </pic:pic>
              </a:graphicData>
            </a:graphic>
          </wp:inline>
        </w:drawing>
      </w:r>
    </w:p>
    <w:p w14:paraId="7063D956" w14:textId="77777777" w:rsidR="006D3E93" w:rsidRDefault="00006A31">
      <w:pPr>
        <w:pStyle w:val="Image"/>
      </w:pPr>
      <w:r>
        <w:rPr>
          <w:noProof/>
        </w:rPr>
        <w:drawing>
          <wp:inline distT="0" distB="0" distL="0" distR="0" wp14:anchorId="7063DA2C" wp14:editId="7063DA2D">
            <wp:extent cx="3657600" cy="75183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751839"/>
                    </a:xfrm>
                    <a:prstGeom prst="rect">
                      <a:avLst/>
                    </a:prstGeom>
                    <a:noFill/>
                    <a:ln>
                      <a:noFill/>
                    </a:ln>
                  </pic:spPr>
                </pic:pic>
              </a:graphicData>
            </a:graphic>
          </wp:inline>
        </w:drawing>
      </w:r>
    </w:p>
    <w:p w14:paraId="7063D957" w14:textId="77777777" w:rsidR="006D3E93" w:rsidRDefault="006D3E93">
      <w:pPr>
        <w:pStyle w:val="Body"/>
      </w:pPr>
    </w:p>
    <w:p w14:paraId="7063D958" w14:textId="77777777" w:rsidR="006D3E93" w:rsidRPr="00006A31" w:rsidRDefault="00006A31">
      <w:pPr>
        <w:pStyle w:val="NumberedStanza"/>
        <w:rPr>
          <w:sz w:val="23"/>
          <w:szCs w:val="23"/>
        </w:rPr>
      </w:pPr>
      <w:r w:rsidRPr="00006A31">
        <w:rPr>
          <w:rStyle w:val="StanzaNumber"/>
          <w:sz w:val="23"/>
          <w:szCs w:val="23"/>
        </w:rPr>
        <w:t>4</w:t>
      </w:r>
      <w:r w:rsidRPr="00006A31">
        <w:rPr>
          <w:sz w:val="23"/>
          <w:szCs w:val="23"/>
        </w:rPr>
        <w:tab/>
      </w:r>
      <w:r w:rsidRPr="00006A31">
        <w:rPr>
          <w:sz w:val="23"/>
          <w:szCs w:val="23"/>
        </w:rPr>
        <w:t>He broke the age-bound chains of hell;</w:t>
      </w:r>
      <w:r w:rsidRPr="00006A31">
        <w:rPr>
          <w:sz w:val="23"/>
          <w:szCs w:val="23"/>
        </w:rPr>
        <w:br/>
        <w:t xml:space="preserve">The bars from </w:t>
      </w:r>
      <w:proofErr w:type="spellStart"/>
      <w:r w:rsidRPr="00006A31">
        <w:rPr>
          <w:sz w:val="23"/>
          <w:szCs w:val="23"/>
        </w:rPr>
        <w:t>heav’n’s</w:t>
      </w:r>
      <w:proofErr w:type="spellEnd"/>
      <w:r w:rsidRPr="00006A31">
        <w:rPr>
          <w:sz w:val="23"/>
          <w:szCs w:val="23"/>
        </w:rPr>
        <w:t xml:space="preserve"> high portals fell.</w:t>
      </w:r>
      <w:r w:rsidRPr="00006A31">
        <w:rPr>
          <w:sz w:val="23"/>
          <w:szCs w:val="23"/>
        </w:rPr>
        <w:br/>
        <w:t>Let hymns of praise His triumph tell.</w:t>
      </w:r>
      <w:r w:rsidRPr="00006A31">
        <w:rPr>
          <w:sz w:val="23"/>
          <w:szCs w:val="23"/>
        </w:rPr>
        <w:br/>
        <w:t xml:space="preserve">    Alleluia!</w:t>
      </w:r>
    </w:p>
    <w:p w14:paraId="7063D959" w14:textId="77777777" w:rsidR="006D3E93" w:rsidRPr="00006A31" w:rsidRDefault="006D3E93">
      <w:pPr>
        <w:pStyle w:val="Body"/>
        <w:rPr>
          <w:sz w:val="23"/>
          <w:szCs w:val="23"/>
        </w:rPr>
      </w:pPr>
    </w:p>
    <w:p w14:paraId="7063D95A" w14:textId="77777777" w:rsidR="006D3E93" w:rsidRPr="00006A31" w:rsidRDefault="00006A31">
      <w:pPr>
        <w:pStyle w:val="NumberedStanza"/>
        <w:rPr>
          <w:sz w:val="23"/>
          <w:szCs w:val="23"/>
        </w:rPr>
      </w:pPr>
      <w:r w:rsidRPr="00006A31">
        <w:rPr>
          <w:rStyle w:val="StanzaNumber"/>
          <w:sz w:val="23"/>
          <w:szCs w:val="23"/>
        </w:rPr>
        <w:t>5</w:t>
      </w:r>
      <w:r w:rsidRPr="00006A31">
        <w:rPr>
          <w:sz w:val="23"/>
          <w:szCs w:val="23"/>
        </w:rPr>
        <w:tab/>
      </w:r>
      <w:r w:rsidRPr="00006A31">
        <w:rPr>
          <w:sz w:val="23"/>
          <w:szCs w:val="23"/>
        </w:rPr>
        <w:t>Lord, by the stripes which wounded Thee,</w:t>
      </w:r>
      <w:r w:rsidRPr="00006A31">
        <w:rPr>
          <w:sz w:val="23"/>
          <w:szCs w:val="23"/>
        </w:rPr>
        <w:br/>
        <w:t>From death’s dread sting Thy servants free</w:t>
      </w:r>
      <w:r w:rsidRPr="00006A31">
        <w:rPr>
          <w:sz w:val="23"/>
          <w:szCs w:val="23"/>
        </w:rPr>
        <w:br/>
        <w:t>That we may live and sing to Thee.</w:t>
      </w:r>
      <w:r w:rsidRPr="00006A31">
        <w:rPr>
          <w:sz w:val="23"/>
          <w:szCs w:val="23"/>
        </w:rPr>
        <w:br/>
        <w:t xml:space="preserve">    Alleluia! Refrain</w:t>
      </w:r>
    </w:p>
    <w:p w14:paraId="7063D95B" w14:textId="77777777" w:rsidR="006D3E93" w:rsidRDefault="00006A31">
      <w:pPr>
        <w:pStyle w:val="Copyright"/>
      </w:pPr>
      <w:r>
        <w:t xml:space="preserve">Text: Symphonia Sirenum </w:t>
      </w:r>
      <w:proofErr w:type="spellStart"/>
      <w:r>
        <w:t>Selectarum</w:t>
      </w:r>
      <w:proofErr w:type="spellEnd"/>
      <w:r>
        <w:t>, 1695, Köln; tr. Francis Pott, 1832–1909, alt.</w:t>
      </w:r>
      <w:r>
        <w:br/>
        <w:t>Tune: Giovanni P. da Palestrina, c. 1525–1594, adapt.</w:t>
      </w:r>
      <w:r>
        <w:br/>
        <w:t>Text and tune: Public domain</w:t>
      </w:r>
    </w:p>
    <w:p w14:paraId="7063D95C" w14:textId="77777777" w:rsidR="006D3E93" w:rsidRDefault="006D3E93">
      <w:pPr>
        <w:pStyle w:val="Body"/>
      </w:pPr>
    </w:p>
    <w:p w14:paraId="7063D95D" w14:textId="77777777" w:rsidR="006D3E93" w:rsidRDefault="00006A31">
      <w:pPr>
        <w:pStyle w:val="Caption"/>
      </w:pPr>
      <w:r>
        <w:lastRenderedPageBreak/>
        <w:t>467 Awake, My Heart, with Gladness</w:t>
      </w:r>
    </w:p>
    <w:p w14:paraId="7063D95E" w14:textId="77777777" w:rsidR="006D3E93" w:rsidRDefault="00006A31">
      <w:pPr>
        <w:pStyle w:val="Image"/>
      </w:pPr>
      <w:r>
        <w:rPr>
          <w:noProof/>
        </w:rPr>
        <w:drawing>
          <wp:inline distT="0" distB="0" distL="0" distR="0" wp14:anchorId="7063DA2E" wp14:editId="7063DA2F">
            <wp:extent cx="3657600" cy="762456"/>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762456"/>
                    </a:xfrm>
                    <a:prstGeom prst="rect">
                      <a:avLst/>
                    </a:prstGeom>
                    <a:noFill/>
                    <a:ln>
                      <a:noFill/>
                    </a:ln>
                  </pic:spPr>
                </pic:pic>
              </a:graphicData>
            </a:graphic>
          </wp:inline>
        </w:drawing>
      </w:r>
    </w:p>
    <w:p w14:paraId="7063D95F" w14:textId="77777777" w:rsidR="006D3E93" w:rsidRDefault="00006A31">
      <w:pPr>
        <w:pStyle w:val="Image"/>
      </w:pPr>
      <w:r>
        <w:rPr>
          <w:noProof/>
        </w:rPr>
        <w:drawing>
          <wp:inline distT="0" distB="0" distL="0" distR="0" wp14:anchorId="7063DA30" wp14:editId="7063DA31">
            <wp:extent cx="3657600" cy="79412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794124"/>
                    </a:xfrm>
                    <a:prstGeom prst="rect">
                      <a:avLst/>
                    </a:prstGeom>
                    <a:noFill/>
                    <a:ln>
                      <a:noFill/>
                    </a:ln>
                  </pic:spPr>
                </pic:pic>
              </a:graphicData>
            </a:graphic>
          </wp:inline>
        </w:drawing>
      </w:r>
    </w:p>
    <w:p w14:paraId="7063D960" w14:textId="77777777" w:rsidR="006D3E93" w:rsidRDefault="00006A31">
      <w:pPr>
        <w:pStyle w:val="Image"/>
      </w:pPr>
      <w:r>
        <w:rPr>
          <w:noProof/>
        </w:rPr>
        <w:drawing>
          <wp:inline distT="0" distB="0" distL="0" distR="0" wp14:anchorId="7063DA32" wp14:editId="7063DA33">
            <wp:extent cx="3657600" cy="794124"/>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794124"/>
                    </a:xfrm>
                    <a:prstGeom prst="rect">
                      <a:avLst/>
                    </a:prstGeom>
                    <a:noFill/>
                    <a:ln>
                      <a:noFill/>
                    </a:ln>
                  </pic:spPr>
                </pic:pic>
              </a:graphicData>
            </a:graphic>
          </wp:inline>
        </w:drawing>
      </w:r>
    </w:p>
    <w:p w14:paraId="7063D961" w14:textId="77777777" w:rsidR="006D3E93" w:rsidRDefault="00006A31">
      <w:pPr>
        <w:pStyle w:val="Image"/>
      </w:pPr>
      <w:r>
        <w:rPr>
          <w:noProof/>
        </w:rPr>
        <w:drawing>
          <wp:inline distT="0" distB="0" distL="0" distR="0" wp14:anchorId="7063DA34" wp14:editId="7063DA35">
            <wp:extent cx="3657600" cy="792906"/>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792906"/>
                    </a:xfrm>
                    <a:prstGeom prst="rect">
                      <a:avLst/>
                    </a:prstGeom>
                    <a:noFill/>
                    <a:ln>
                      <a:noFill/>
                    </a:ln>
                  </pic:spPr>
                </pic:pic>
              </a:graphicData>
            </a:graphic>
          </wp:inline>
        </w:drawing>
      </w:r>
    </w:p>
    <w:p w14:paraId="7063D962" w14:textId="77777777" w:rsidR="006D3E93" w:rsidRPr="002F7DD6" w:rsidRDefault="006D3E93">
      <w:pPr>
        <w:pStyle w:val="Body"/>
        <w:rPr>
          <w:sz w:val="23"/>
          <w:szCs w:val="23"/>
        </w:rPr>
      </w:pPr>
    </w:p>
    <w:p w14:paraId="7063D963" w14:textId="77777777" w:rsidR="006D3E93" w:rsidRPr="002F7DD6" w:rsidRDefault="00006A31">
      <w:pPr>
        <w:pStyle w:val="NumberedStanza"/>
        <w:rPr>
          <w:sz w:val="23"/>
          <w:szCs w:val="23"/>
        </w:rPr>
      </w:pPr>
      <w:r w:rsidRPr="002F7DD6">
        <w:rPr>
          <w:rStyle w:val="StanzaNumber"/>
          <w:sz w:val="23"/>
          <w:szCs w:val="23"/>
        </w:rPr>
        <w:t>5</w:t>
      </w:r>
      <w:r w:rsidRPr="002F7DD6">
        <w:rPr>
          <w:sz w:val="23"/>
          <w:szCs w:val="23"/>
        </w:rPr>
        <w:tab/>
      </w:r>
      <w:r w:rsidRPr="002F7DD6">
        <w:rPr>
          <w:sz w:val="23"/>
          <w:szCs w:val="23"/>
        </w:rPr>
        <w:t>The world against me rages,</w:t>
      </w:r>
      <w:r w:rsidRPr="002F7DD6">
        <w:rPr>
          <w:sz w:val="23"/>
          <w:szCs w:val="23"/>
        </w:rPr>
        <w:br/>
        <w:t xml:space="preserve">    Its fury I disdain;</w:t>
      </w:r>
      <w:r w:rsidRPr="002F7DD6">
        <w:rPr>
          <w:sz w:val="23"/>
          <w:szCs w:val="23"/>
        </w:rPr>
        <w:br/>
        <w:t>Though bitter war it wages,</w:t>
      </w:r>
      <w:r w:rsidRPr="002F7DD6">
        <w:rPr>
          <w:sz w:val="23"/>
          <w:szCs w:val="23"/>
        </w:rPr>
        <w:br/>
        <w:t xml:space="preserve">    Its work is all in vain.</w:t>
      </w:r>
      <w:r w:rsidRPr="002F7DD6">
        <w:rPr>
          <w:sz w:val="23"/>
          <w:szCs w:val="23"/>
        </w:rPr>
        <w:br/>
        <w:t>My heart from care is free,</w:t>
      </w:r>
      <w:r w:rsidRPr="002F7DD6">
        <w:rPr>
          <w:sz w:val="23"/>
          <w:szCs w:val="23"/>
        </w:rPr>
        <w:br/>
        <w:t>No trouble troubles me.</w:t>
      </w:r>
      <w:r w:rsidRPr="002F7DD6">
        <w:rPr>
          <w:sz w:val="23"/>
          <w:szCs w:val="23"/>
        </w:rPr>
        <w:br/>
        <w:t xml:space="preserve">    Misfortune now is play,</w:t>
      </w:r>
      <w:r w:rsidRPr="002F7DD6">
        <w:rPr>
          <w:sz w:val="23"/>
          <w:szCs w:val="23"/>
        </w:rPr>
        <w:br/>
        <w:t xml:space="preserve">    And night is bright as day.</w:t>
      </w:r>
    </w:p>
    <w:p w14:paraId="7063D964" w14:textId="77777777" w:rsidR="006D3E93" w:rsidRPr="002F7DD6" w:rsidRDefault="006D3E93">
      <w:pPr>
        <w:pStyle w:val="Body"/>
        <w:rPr>
          <w:sz w:val="23"/>
          <w:szCs w:val="23"/>
        </w:rPr>
      </w:pPr>
    </w:p>
    <w:p w14:paraId="7063D965" w14:textId="77777777" w:rsidR="006D3E93" w:rsidRPr="002F7DD6" w:rsidRDefault="00006A31">
      <w:pPr>
        <w:pStyle w:val="NumberedStanza"/>
        <w:rPr>
          <w:sz w:val="23"/>
          <w:szCs w:val="23"/>
        </w:rPr>
      </w:pPr>
      <w:r w:rsidRPr="002F7DD6">
        <w:rPr>
          <w:rStyle w:val="StanzaNumber"/>
          <w:sz w:val="23"/>
          <w:szCs w:val="23"/>
        </w:rPr>
        <w:t>6</w:t>
      </w:r>
      <w:r w:rsidRPr="002F7DD6">
        <w:rPr>
          <w:sz w:val="23"/>
          <w:szCs w:val="23"/>
        </w:rPr>
        <w:tab/>
      </w:r>
      <w:r w:rsidRPr="002F7DD6">
        <w:rPr>
          <w:sz w:val="23"/>
          <w:szCs w:val="23"/>
        </w:rPr>
        <w:t>Now I will cling forever</w:t>
      </w:r>
      <w:r w:rsidRPr="002F7DD6">
        <w:rPr>
          <w:sz w:val="23"/>
          <w:szCs w:val="23"/>
        </w:rPr>
        <w:br/>
        <w:t xml:space="preserve">    To Christ, my Savior true;</w:t>
      </w:r>
      <w:r w:rsidRPr="002F7DD6">
        <w:rPr>
          <w:sz w:val="23"/>
          <w:szCs w:val="23"/>
        </w:rPr>
        <w:br/>
        <w:t>My Lord will leave me never,</w:t>
      </w:r>
      <w:r w:rsidRPr="002F7DD6">
        <w:rPr>
          <w:sz w:val="23"/>
          <w:szCs w:val="23"/>
        </w:rPr>
        <w:br/>
        <w:t xml:space="preserve">    Whate’er He passes through.</w:t>
      </w:r>
      <w:r w:rsidRPr="002F7DD6">
        <w:rPr>
          <w:sz w:val="23"/>
          <w:szCs w:val="23"/>
        </w:rPr>
        <w:br/>
        <w:t>He rends death’s iron chain;</w:t>
      </w:r>
      <w:r w:rsidRPr="002F7DD6">
        <w:rPr>
          <w:sz w:val="23"/>
          <w:szCs w:val="23"/>
        </w:rPr>
        <w:br/>
        <w:t>He breaks through sin and pain;</w:t>
      </w:r>
      <w:r w:rsidRPr="002F7DD6">
        <w:rPr>
          <w:sz w:val="23"/>
          <w:szCs w:val="23"/>
        </w:rPr>
        <w:br/>
        <w:t xml:space="preserve">    He shatters hell’s grim thrall;</w:t>
      </w:r>
      <w:r w:rsidRPr="002F7DD6">
        <w:rPr>
          <w:sz w:val="23"/>
          <w:szCs w:val="23"/>
        </w:rPr>
        <w:br/>
        <w:t xml:space="preserve">    I follow Him through all.</w:t>
      </w:r>
    </w:p>
    <w:p w14:paraId="7063D966" w14:textId="77777777" w:rsidR="006D3E93" w:rsidRPr="002F7DD6" w:rsidRDefault="006D3E93">
      <w:pPr>
        <w:pStyle w:val="Body"/>
        <w:rPr>
          <w:sz w:val="23"/>
          <w:szCs w:val="23"/>
        </w:rPr>
      </w:pPr>
    </w:p>
    <w:p w14:paraId="7063D967" w14:textId="77777777" w:rsidR="006D3E93" w:rsidRPr="002F7DD6" w:rsidRDefault="00006A31">
      <w:pPr>
        <w:pStyle w:val="NumberedStanza"/>
        <w:rPr>
          <w:sz w:val="23"/>
          <w:szCs w:val="23"/>
        </w:rPr>
      </w:pPr>
      <w:r w:rsidRPr="002F7DD6">
        <w:rPr>
          <w:rStyle w:val="StanzaNumber"/>
          <w:sz w:val="23"/>
          <w:szCs w:val="23"/>
        </w:rPr>
        <w:lastRenderedPageBreak/>
        <w:t>7</w:t>
      </w:r>
      <w:r w:rsidRPr="002F7DD6">
        <w:rPr>
          <w:sz w:val="23"/>
          <w:szCs w:val="23"/>
        </w:rPr>
        <w:tab/>
      </w:r>
      <w:r w:rsidRPr="002F7DD6">
        <w:rPr>
          <w:sz w:val="23"/>
          <w:szCs w:val="23"/>
        </w:rPr>
        <w:t>He brings me to the portal</w:t>
      </w:r>
      <w:r w:rsidRPr="002F7DD6">
        <w:rPr>
          <w:sz w:val="23"/>
          <w:szCs w:val="23"/>
        </w:rPr>
        <w:br/>
      </w:r>
      <w:r w:rsidRPr="002F7DD6">
        <w:rPr>
          <w:sz w:val="23"/>
          <w:szCs w:val="23"/>
        </w:rPr>
        <w:t xml:space="preserve">    That leads to bliss untold,</w:t>
      </w:r>
      <w:r w:rsidRPr="002F7DD6">
        <w:rPr>
          <w:sz w:val="23"/>
          <w:szCs w:val="23"/>
        </w:rPr>
        <w:br/>
        <w:t>Whereon this rhyme immortal</w:t>
      </w:r>
      <w:r w:rsidRPr="002F7DD6">
        <w:rPr>
          <w:sz w:val="23"/>
          <w:szCs w:val="23"/>
        </w:rPr>
        <w:br/>
        <w:t xml:space="preserve">    Is found in script of gold:</w:t>
      </w:r>
      <w:r w:rsidRPr="002F7DD6">
        <w:rPr>
          <w:sz w:val="23"/>
          <w:szCs w:val="23"/>
        </w:rPr>
        <w:br/>
        <w:t xml:space="preserve">“Who </w:t>
      </w:r>
      <w:proofErr w:type="spellStart"/>
      <w:r w:rsidRPr="002F7DD6">
        <w:rPr>
          <w:sz w:val="23"/>
          <w:szCs w:val="23"/>
        </w:rPr>
        <w:t>there</w:t>
      </w:r>
      <w:proofErr w:type="spellEnd"/>
      <w:r w:rsidRPr="002F7DD6">
        <w:rPr>
          <w:sz w:val="23"/>
          <w:szCs w:val="23"/>
        </w:rPr>
        <w:t xml:space="preserve"> My cross has shared</w:t>
      </w:r>
      <w:r w:rsidRPr="002F7DD6">
        <w:rPr>
          <w:sz w:val="23"/>
          <w:szCs w:val="23"/>
        </w:rPr>
        <w:br/>
        <w:t>Finds here a crown prepared;</w:t>
      </w:r>
      <w:r w:rsidRPr="002F7DD6">
        <w:rPr>
          <w:sz w:val="23"/>
          <w:szCs w:val="23"/>
        </w:rPr>
        <w:br/>
        <w:t xml:space="preserve">    Who there with Me has died</w:t>
      </w:r>
      <w:r w:rsidRPr="002F7DD6">
        <w:rPr>
          <w:sz w:val="23"/>
          <w:szCs w:val="23"/>
        </w:rPr>
        <w:br/>
        <w:t xml:space="preserve">    Shall here be glorified.”</w:t>
      </w:r>
    </w:p>
    <w:p w14:paraId="7063D968" w14:textId="77777777" w:rsidR="006D3E93" w:rsidRDefault="00006A31">
      <w:pPr>
        <w:pStyle w:val="Copyright"/>
      </w:pPr>
      <w:r>
        <w:t>Text: Paul Gerhardt, 1607–76; tr. John Kelly, 1833–90, alt.</w:t>
      </w:r>
      <w:r>
        <w:br/>
        <w:t>Tune: Johann Crüger, 1598–1662</w:t>
      </w:r>
      <w:r>
        <w:br/>
        <w:t>Text and tune: Public domain</w:t>
      </w:r>
    </w:p>
    <w:p w14:paraId="7063D969" w14:textId="77777777" w:rsidR="006D3E93" w:rsidRDefault="006D3E93">
      <w:pPr>
        <w:pStyle w:val="Body"/>
      </w:pPr>
    </w:p>
    <w:p w14:paraId="7063D96A" w14:textId="77777777" w:rsidR="006D3E93" w:rsidRDefault="00006A31">
      <w:pPr>
        <w:pStyle w:val="Caption"/>
      </w:pPr>
      <w:r>
        <w:t>461 I Know That My Redeemer Lives</w:t>
      </w:r>
    </w:p>
    <w:p w14:paraId="7063D96B" w14:textId="77777777" w:rsidR="006D3E93" w:rsidRDefault="00006A31">
      <w:pPr>
        <w:pStyle w:val="Image"/>
      </w:pPr>
      <w:r>
        <w:rPr>
          <w:noProof/>
        </w:rPr>
        <w:drawing>
          <wp:inline distT="0" distB="0" distL="0" distR="0" wp14:anchorId="7063DA36" wp14:editId="7063DA37">
            <wp:extent cx="3657600" cy="738097"/>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738097"/>
                    </a:xfrm>
                    <a:prstGeom prst="rect">
                      <a:avLst/>
                    </a:prstGeom>
                    <a:noFill/>
                    <a:ln>
                      <a:noFill/>
                    </a:ln>
                  </pic:spPr>
                </pic:pic>
              </a:graphicData>
            </a:graphic>
          </wp:inline>
        </w:drawing>
      </w:r>
    </w:p>
    <w:p w14:paraId="7063D96C" w14:textId="77777777" w:rsidR="006D3E93" w:rsidRDefault="00006A31">
      <w:pPr>
        <w:pStyle w:val="Image"/>
      </w:pPr>
      <w:r>
        <w:rPr>
          <w:noProof/>
        </w:rPr>
        <w:drawing>
          <wp:inline distT="0" distB="0" distL="0" distR="0" wp14:anchorId="7063DA38" wp14:editId="7063DA39">
            <wp:extent cx="3657600" cy="796560"/>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796560"/>
                    </a:xfrm>
                    <a:prstGeom prst="rect">
                      <a:avLst/>
                    </a:prstGeom>
                    <a:noFill/>
                    <a:ln>
                      <a:noFill/>
                    </a:ln>
                  </pic:spPr>
                </pic:pic>
              </a:graphicData>
            </a:graphic>
          </wp:inline>
        </w:drawing>
      </w:r>
    </w:p>
    <w:p w14:paraId="7063D96D" w14:textId="77777777" w:rsidR="006D3E93" w:rsidRDefault="00006A31">
      <w:pPr>
        <w:pStyle w:val="Image"/>
      </w:pPr>
      <w:r>
        <w:rPr>
          <w:noProof/>
        </w:rPr>
        <w:drawing>
          <wp:inline distT="0" distB="0" distL="0" distR="0" wp14:anchorId="7063DA3A" wp14:editId="7063DA3B">
            <wp:extent cx="3657600" cy="796560"/>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796560"/>
                    </a:xfrm>
                    <a:prstGeom prst="rect">
                      <a:avLst/>
                    </a:prstGeom>
                    <a:noFill/>
                    <a:ln>
                      <a:noFill/>
                    </a:ln>
                  </pic:spPr>
                </pic:pic>
              </a:graphicData>
            </a:graphic>
          </wp:inline>
        </w:drawing>
      </w:r>
    </w:p>
    <w:p w14:paraId="7063D96E" w14:textId="77777777" w:rsidR="006D3E93" w:rsidRPr="002F7DD6" w:rsidRDefault="006D3E93">
      <w:pPr>
        <w:pStyle w:val="Body"/>
        <w:rPr>
          <w:sz w:val="23"/>
          <w:szCs w:val="23"/>
        </w:rPr>
      </w:pPr>
    </w:p>
    <w:p w14:paraId="7063D96F" w14:textId="77777777" w:rsidR="006D3E93" w:rsidRPr="002F7DD6" w:rsidRDefault="00006A31">
      <w:pPr>
        <w:pStyle w:val="NumberedStanza"/>
        <w:rPr>
          <w:sz w:val="23"/>
          <w:szCs w:val="23"/>
        </w:rPr>
      </w:pPr>
      <w:r w:rsidRPr="002F7DD6">
        <w:rPr>
          <w:rStyle w:val="StanzaNumber"/>
          <w:sz w:val="23"/>
          <w:szCs w:val="23"/>
        </w:rPr>
        <w:t>5</w:t>
      </w:r>
      <w:r w:rsidRPr="002F7DD6">
        <w:rPr>
          <w:sz w:val="23"/>
          <w:szCs w:val="23"/>
        </w:rPr>
        <w:tab/>
      </w:r>
      <w:r w:rsidRPr="002F7DD6">
        <w:rPr>
          <w:sz w:val="23"/>
          <w:szCs w:val="23"/>
        </w:rPr>
        <w:t>He lives to silence all my fears;</w:t>
      </w:r>
      <w:r w:rsidRPr="002F7DD6">
        <w:rPr>
          <w:sz w:val="23"/>
          <w:szCs w:val="23"/>
        </w:rPr>
        <w:br/>
        <w:t>He lives to wipe away my tears;</w:t>
      </w:r>
      <w:r w:rsidRPr="002F7DD6">
        <w:rPr>
          <w:sz w:val="23"/>
          <w:szCs w:val="23"/>
        </w:rPr>
        <w:br/>
        <w:t>He lives to calm my troubled heart;</w:t>
      </w:r>
      <w:r w:rsidRPr="002F7DD6">
        <w:rPr>
          <w:sz w:val="23"/>
          <w:szCs w:val="23"/>
        </w:rPr>
        <w:br/>
        <w:t>He lives all blessings to impart.</w:t>
      </w:r>
    </w:p>
    <w:p w14:paraId="7063D970" w14:textId="77777777" w:rsidR="006D3E93" w:rsidRPr="002F7DD6" w:rsidRDefault="006D3E93">
      <w:pPr>
        <w:pStyle w:val="Body"/>
        <w:rPr>
          <w:sz w:val="23"/>
          <w:szCs w:val="23"/>
        </w:rPr>
      </w:pPr>
    </w:p>
    <w:p w14:paraId="7063D971" w14:textId="77777777" w:rsidR="006D3E93" w:rsidRPr="002F7DD6" w:rsidRDefault="00006A31">
      <w:pPr>
        <w:pStyle w:val="NumberedStanza"/>
        <w:rPr>
          <w:sz w:val="23"/>
          <w:szCs w:val="23"/>
        </w:rPr>
      </w:pPr>
      <w:r w:rsidRPr="002F7DD6">
        <w:rPr>
          <w:rStyle w:val="StanzaNumber"/>
          <w:sz w:val="23"/>
          <w:szCs w:val="23"/>
        </w:rPr>
        <w:t>6</w:t>
      </w:r>
      <w:r w:rsidRPr="002F7DD6">
        <w:rPr>
          <w:sz w:val="23"/>
          <w:szCs w:val="23"/>
        </w:rPr>
        <w:tab/>
      </w:r>
      <w:r w:rsidRPr="002F7DD6">
        <w:rPr>
          <w:sz w:val="23"/>
          <w:szCs w:val="23"/>
        </w:rPr>
        <w:t xml:space="preserve">He lives, my kind, wise, </w:t>
      </w:r>
      <w:proofErr w:type="spellStart"/>
      <w:r w:rsidRPr="002F7DD6">
        <w:rPr>
          <w:sz w:val="23"/>
          <w:szCs w:val="23"/>
        </w:rPr>
        <w:t>heav’nly</w:t>
      </w:r>
      <w:proofErr w:type="spellEnd"/>
      <w:r w:rsidRPr="002F7DD6">
        <w:rPr>
          <w:sz w:val="23"/>
          <w:szCs w:val="23"/>
        </w:rPr>
        <w:t xml:space="preserve"> friend;</w:t>
      </w:r>
      <w:r w:rsidRPr="002F7DD6">
        <w:rPr>
          <w:sz w:val="23"/>
          <w:szCs w:val="23"/>
        </w:rPr>
        <w:br/>
        <w:t>He lives and loves me to the end;</w:t>
      </w:r>
      <w:r w:rsidRPr="002F7DD6">
        <w:rPr>
          <w:sz w:val="23"/>
          <w:szCs w:val="23"/>
        </w:rPr>
        <w:br/>
        <w:t xml:space="preserve">He lives, and while He lives, </w:t>
      </w:r>
      <w:proofErr w:type="gramStart"/>
      <w:r w:rsidRPr="002F7DD6">
        <w:rPr>
          <w:sz w:val="23"/>
          <w:szCs w:val="23"/>
        </w:rPr>
        <w:t>I’ll</w:t>
      </w:r>
      <w:proofErr w:type="gramEnd"/>
      <w:r w:rsidRPr="002F7DD6">
        <w:rPr>
          <w:sz w:val="23"/>
          <w:szCs w:val="23"/>
        </w:rPr>
        <w:t xml:space="preserve"> sing;</w:t>
      </w:r>
      <w:r w:rsidRPr="002F7DD6">
        <w:rPr>
          <w:sz w:val="23"/>
          <w:szCs w:val="23"/>
        </w:rPr>
        <w:br/>
        <w:t>He lives, my Prophet, Priest, and King.</w:t>
      </w:r>
    </w:p>
    <w:p w14:paraId="7063D972" w14:textId="77777777" w:rsidR="006D3E93" w:rsidRPr="002F7DD6" w:rsidRDefault="006D3E93">
      <w:pPr>
        <w:pStyle w:val="Body"/>
        <w:rPr>
          <w:sz w:val="23"/>
          <w:szCs w:val="23"/>
        </w:rPr>
      </w:pPr>
    </w:p>
    <w:p w14:paraId="7063D973" w14:textId="77777777" w:rsidR="006D3E93" w:rsidRPr="002F7DD6" w:rsidRDefault="00006A31">
      <w:pPr>
        <w:pStyle w:val="NumberedStanza"/>
        <w:rPr>
          <w:sz w:val="23"/>
          <w:szCs w:val="23"/>
        </w:rPr>
      </w:pPr>
      <w:r w:rsidRPr="002F7DD6">
        <w:rPr>
          <w:rStyle w:val="StanzaNumber"/>
          <w:sz w:val="23"/>
          <w:szCs w:val="23"/>
        </w:rPr>
        <w:t>7</w:t>
      </w:r>
      <w:r w:rsidRPr="002F7DD6">
        <w:rPr>
          <w:sz w:val="23"/>
          <w:szCs w:val="23"/>
        </w:rPr>
        <w:tab/>
      </w:r>
      <w:r w:rsidRPr="002F7DD6">
        <w:rPr>
          <w:sz w:val="23"/>
          <w:szCs w:val="23"/>
        </w:rPr>
        <w:t>He lives and grants me daily breath;</w:t>
      </w:r>
      <w:r w:rsidRPr="002F7DD6">
        <w:rPr>
          <w:sz w:val="23"/>
          <w:szCs w:val="23"/>
        </w:rPr>
        <w:br/>
      </w:r>
      <w:r w:rsidRPr="002F7DD6">
        <w:rPr>
          <w:sz w:val="23"/>
          <w:szCs w:val="23"/>
        </w:rPr>
        <w:t>He lives, and I shall conquer death;</w:t>
      </w:r>
      <w:r w:rsidRPr="002F7DD6">
        <w:rPr>
          <w:sz w:val="23"/>
          <w:szCs w:val="23"/>
        </w:rPr>
        <w:br/>
        <w:t>He lives my mansion to prepare;</w:t>
      </w:r>
      <w:r w:rsidRPr="002F7DD6">
        <w:rPr>
          <w:sz w:val="23"/>
          <w:szCs w:val="23"/>
        </w:rPr>
        <w:br/>
        <w:t>He lives to bring me safely there.</w:t>
      </w:r>
    </w:p>
    <w:p w14:paraId="7063D974" w14:textId="77777777" w:rsidR="006D3E93" w:rsidRPr="002F7DD6" w:rsidRDefault="006D3E93">
      <w:pPr>
        <w:pStyle w:val="Body"/>
        <w:rPr>
          <w:sz w:val="23"/>
          <w:szCs w:val="23"/>
        </w:rPr>
      </w:pPr>
    </w:p>
    <w:p w14:paraId="7063D975" w14:textId="77777777" w:rsidR="006D3E93" w:rsidRPr="002F7DD6" w:rsidRDefault="00006A31">
      <w:pPr>
        <w:pStyle w:val="NumberedStanza"/>
        <w:rPr>
          <w:sz w:val="23"/>
          <w:szCs w:val="23"/>
        </w:rPr>
      </w:pPr>
      <w:r w:rsidRPr="002F7DD6">
        <w:rPr>
          <w:rStyle w:val="StanzaNumber"/>
          <w:sz w:val="23"/>
          <w:szCs w:val="23"/>
        </w:rPr>
        <w:t>8</w:t>
      </w:r>
      <w:r w:rsidRPr="002F7DD6">
        <w:rPr>
          <w:sz w:val="23"/>
          <w:szCs w:val="23"/>
        </w:rPr>
        <w:tab/>
      </w:r>
      <w:r w:rsidRPr="002F7DD6">
        <w:rPr>
          <w:sz w:val="23"/>
          <w:szCs w:val="23"/>
        </w:rPr>
        <w:t>He lives, all glory to His name!</w:t>
      </w:r>
      <w:r w:rsidRPr="002F7DD6">
        <w:rPr>
          <w:sz w:val="23"/>
          <w:szCs w:val="23"/>
        </w:rPr>
        <w:br/>
        <w:t>He lives, my Jesus, still the same;</w:t>
      </w:r>
      <w:r w:rsidRPr="002F7DD6">
        <w:rPr>
          <w:sz w:val="23"/>
          <w:szCs w:val="23"/>
        </w:rPr>
        <w:br/>
        <w:t>Oh, the sweet joy this sentence gives:</w:t>
      </w:r>
      <w:r w:rsidRPr="002F7DD6">
        <w:rPr>
          <w:sz w:val="23"/>
          <w:szCs w:val="23"/>
        </w:rPr>
        <w:br/>
        <w:t>I know that my Redeemer lives!</w:t>
      </w:r>
    </w:p>
    <w:p w14:paraId="7063D976" w14:textId="77777777" w:rsidR="006D3E93" w:rsidRDefault="00006A31">
      <w:pPr>
        <w:pStyle w:val="Copyright"/>
      </w:pPr>
      <w:r>
        <w:t>Text: Samuel Medley, 1738–99, abr.</w:t>
      </w:r>
      <w:r>
        <w:br/>
        <w:t xml:space="preserve">Tune: </w:t>
      </w:r>
      <w:proofErr w:type="spellStart"/>
      <w:r>
        <w:t>attr</w:t>
      </w:r>
      <w:proofErr w:type="spellEnd"/>
      <w:r>
        <w:t>. John C. Hatton, d. 1793</w:t>
      </w:r>
      <w:r>
        <w:br/>
        <w:t>Text and tune: Public domain</w:t>
      </w:r>
    </w:p>
    <w:p w14:paraId="7063D977" w14:textId="77777777" w:rsidR="006D3E93" w:rsidRDefault="006D3E93">
      <w:pPr>
        <w:pStyle w:val="Body"/>
      </w:pPr>
    </w:p>
    <w:p w14:paraId="7063D978" w14:textId="77777777" w:rsidR="006D3E93" w:rsidRDefault="00006A31">
      <w:pPr>
        <w:pStyle w:val="Caption"/>
      </w:pPr>
      <w:r>
        <w:t>633 At the Lamb’s High Feast We Sing</w:t>
      </w:r>
    </w:p>
    <w:p w14:paraId="7063D979" w14:textId="77777777" w:rsidR="006D3E93" w:rsidRDefault="00006A31">
      <w:pPr>
        <w:pStyle w:val="Image"/>
      </w:pPr>
      <w:r>
        <w:rPr>
          <w:noProof/>
        </w:rPr>
        <w:drawing>
          <wp:inline distT="0" distB="0" distL="0" distR="0" wp14:anchorId="7063DA3C" wp14:editId="7063DA3D">
            <wp:extent cx="3657600" cy="73687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736879"/>
                    </a:xfrm>
                    <a:prstGeom prst="rect">
                      <a:avLst/>
                    </a:prstGeom>
                    <a:noFill/>
                    <a:ln>
                      <a:noFill/>
                    </a:ln>
                  </pic:spPr>
                </pic:pic>
              </a:graphicData>
            </a:graphic>
          </wp:inline>
        </w:drawing>
      </w:r>
    </w:p>
    <w:p w14:paraId="7063D97A" w14:textId="77777777" w:rsidR="006D3E93" w:rsidRDefault="00006A31">
      <w:pPr>
        <w:pStyle w:val="Image"/>
      </w:pPr>
      <w:r>
        <w:rPr>
          <w:noProof/>
        </w:rPr>
        <w:drawing>
          <wp:inline distT="0" distB="0" distL="0" distR="0" wp14:anchorId="7063DA3E" wp14:editId="7063DA3F">
            <wp:extent cx="3657600" cy="797778"/>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797778"/>
                    </a:xfrm>
                    <a:prstGeom prst="rect">
                      <a:avLst/>
                    </a:prstGeom>
                    <a:noFill/>
                    <a:ln>
                      <a:noFill/>
                    </a:ln>
                  </pic:spPr>
                </pic:pic>
              </a:graphicData>
            </a:graphic>
          </wp:inline>
        </w:drawing>
      </w:r>
    </w:p>
    <w:p w14:paraId="7063D97B" w14:textId="77777777" w:rsidR="006D3E93" w:rsidRDefault="00006A31">
      <w:pPr>
        <w:pStyle w:val="Image"/>
      </w:pPr>
      <w:r>
        <w:rPr>
          <w:noProof/>
        </w:rPr>
        <w:drawing>
          <wp:inline distT="0" distB="0" distL="0" distR="0" wp14:anchorId="7063DA40" wp14:editId="7063DA41">
            <wp:extent cx="3657600" cy="786816"/>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786816"/>
                    </a:xfrm>
                    <a:prstGeom prst="rect">
                      <a:avLst/>
                    </a:prstGeom>
                    <a:noFill/>
                    <a:ln>
                      <a:noFill/>
                    </a:ln>
                  </pic:spPr>
                </pic:pic>
              </a:graphicData>
            </a:graphic>
          </wp:inline>
        </w:drawing>
      </w:r>
    </w:p>
    <w:p w14:paraId="7063D97C" w14:textId="77777777" w:rsidR="006D3E93" w:rsidRDefault="006D3E93">
      <w:pPr>
        <w:pStyle w:val="Body"/>
      </w:pPr>
    </w:p>
    <w:p w14:paraId="7063D97D" w14:textId="77777777" w:rsidR="006D3E93" w:rsidRPr="002F7DD6" w:rsidRDefault="00006A31">
      <w:pPr>
        <w:pStyle w:val="NumberedStanza"/>
        <w:rPr>
          <w:sz w:val="23"/>
          <w:szCs w:val="23"/>
        </w:rPr>
      </w:pPr>
      <w:r w:rsidRPr="002F7DD6">
        <w:rPr>
          <w:rStyle w:val="StanzaNumber"/>
          <w:sz w:val="23"/>
          <w:szCs w:val="23"/>
        </w:rPr>
        <w:t>5</w:t>
      </w:r>
      <w:r w:rsidRPr="002F7DD6">
        <w:rPr>
          <w:sz w:val="23"/>
          <w:szCs w:val="23"/>
        </w:rPr>
        <w:tab/>
      </w:r>
      <w:r w:rsidRPr="002F7DD6">
        <w:rPr>
          <w:sz w:val="23"/>
          <w:szCs w:val="23"/>
        </w:rPr>
        <w:t>Mighty Victim from the sky,</w:t>
      </w:r>
      <w:r w:rsidRPr="002F7DD6">
        <w:rPr>
          <w:sz w:val="23"/>
          <w:szCs w:val="23"/>
        </w:rPr>
        <w:br/>
        <w:t xml:space="preserve">Hell’s fierce </w:t>
      </w:r>
      <w:proofErr w:type="spellStart"/>
      <w:r w:rsidRPr="002F7DD6">
        <w:rPr>
          <w:sz w:val="23"/>
          <w:szCs w:val="23"/>
        </w:rPr>
        <w:t>pow’rs</w:t>
      </w:r>
      <w:proofErr w:type="spellEnd"/>
      <w:r w:rsidRPr="002F7DD6">
        <w:rPr>
          <w:sz w:val="23"/>
          <w:szCs w:val="23"/>
        </w:rPr>
        <w:t xml:space="preserve"> beneath You lie;</w:t>
      </w:r>
      <w:r w:rsidRPr="002F7DD6">
        <w:rPr>
          <w:sz w:val="23"/>
          <w:szCs w:val="23"/>
        </w:rPr>
        <w:br/>
        <w:t>You have conquered in the fight,</w:t>
      </w:r>
      <w:r w:rsidRPr="002F7DD6">
        <w:rPr>
          <w:sz w:val="23"/>
          <w:szCs w:val="23"/>
        </w:rPr>
        <w:br/>
        <w:t>You have brought us life and light.</w:t>
      </w:r>
      <w:r w:rsidRPr="002F7DD6">
        <w:rPr>
          <w:sz w:val="23"/>
          <w:szCs w:val="23"/>
        </w:rPr>
        <w:br/>
        <w:t xml:space="preserve">    Alleluia!</w:t>
      </w:r>
    </w:p>
    <w:p w14:paraId="7063D97E" w14:textId="77777777" w:rsidR="006D3E93" w:rsidRPr="002F7DD6" w:rsidRDefault="006D3E93">
      <w:pPr>
        <w:pStyle w:val="Body"/>
        <w:rPr>
          <w:sz w:val="23"/>
          <w:szCs w:val="23"/>
        </w:rPr>
      </w:pPr>
    </w:p>
    <w:p w14:paraId="7063D97F" w14:textId="77777777" w:rsidR="006D3E93" w:rsidRPr="002F7DD6" w:rsidRDefault="00006A31">
      <w:pPr>
        <w:pStyle w:val="NumberedStanza"/>
        <w:rPr>
          <w:sz w:val="23"/>
          <w:szCs w:val="23"/>
        </w:rPr>
      </w:pPr>
      <w:r w:rsidRPr="002F7DD6">
        <w:rPr>
          <w:rStyle w:val="StanzaNumber"/>
          <w:sz w:val="23"/>
          <w:szCs w:val="23"/>
        </w:rPr>
        <w:t>6</w:t>
      </w:r>
      <w:r w:rsidRPr="002F7DD6">
        <w:rPr>
          <w:sz w:val="23"/>
          <w:szCs w:val="23"/>
        </w:rPr>
        <w:tab/>
      </w:r>
      <w:r w:rsidRPr="002F7DD6">
        <w:rPr>
          <w:sz w:val="23"/>
          <w:szCs w:val="23"/>
        </w:rPr>
        <w:t>Now no more can death appall,</w:t>
      </w:r>
      <w:r w:rsidRPr="002F7DD6">
        <w:rPr>
          <w:sz w:val="23"/>
          <w:szCs w:val="23"/>
        </w:rPr>
        <w:br/>
        <w:t>Now no more the grave enthrall;</w:t>
      </w:r>
      <w:r w:rsidRPr="002F7DD6">
        <w:rPr>
          <w:sz w:val="23"/>
          <w:szCs w:val="23"/>
        </w:rPr>
        <w:br/>
        <w:t>You have opened paradise,</w:t>
      </w:r>
      <w:r w:rsidRPr="002F7DD6">
        <w:rPr>
          <w:sz w:val="23"/>
          <w:szCs w:val="23"/>
        </w:rPr>
        <w:br/>
        <w:t>And Your saints in You shall rise.</w:t>
      </w:r>
      <w:r w:rsidRPr="002F7DD6">
        <w:rPr>
          <w:sz w:val="23"/>
          <w:szCs w:val="23"/>
        </w:rPr>
        <w:br/>
        <w:t xml:space="preserve">    Alleluia!</w:t>
      </w:r>
    </w:p>
    <w:p w14:paraId="7063D980" w14:textId="77777777" w:rsidR="006D3E93" w:rsidRPr="002F7DD6" w:rsidRDefault="006D3E93">
      <w:pPr>
        <w:pStyle w:val="Body"/>
        <w:rPr>
          <w:sz w:val="23"/>
          <w:szCs w:val="23"/>
        </w:rPr>
      </w:pPr>
    </w:p>
    <w:p w14:paraId="7063D981" w14:textId="77777777" w:rsidR="006D3E93" w:rsidRPr="002F7DD6" w:rsidRDefault="00006A31">
      <w:pPr>
        <w:pStyle w:val="NumberedStanza"/>
        <w:rPr>
          <w:sz w:val="23"/>
          <w:szCs w:val="23"/>
        </w:rPr>
      </w:pPr>
      <w:r w:rsidRPr="002F7DD6">
        <w:rPr>
          <w:rStyle w:val="StanzaNumber"/>
          <w:sz w:val="23"/>
          <w:szCs w:val="23"/>
        </w:rPr>
        <w:t>7</w:t>
      </w:r>
      <w:r w:rsidRPr="002F7DD6">
        <w:rPr>
          <w:sz w:val="23"/>
          <w:szCs w:val="23"/>
        </w:rPr>
        <w:tab/>
      </w:r>
      <w:r w:rsidRPr="002F7DD6">
        <w:rPr>
          <w:sz w:val="23"/>
          <w:szCs w:val="23"/>
        </w:rPr>
        <w:t>Easter triumph, Easter joy!</w:t>
      </w:r>
      <w:r w:rsidRPr="002F7DD6">
        <w:rPr>
          <w:sz w:val="23"/>
          <w:szCs w:val="23"/>
        </w:rPr>
        <w:br/>
        <w:t>This alone can sin destroy;</w:t>
      </w:r>
      <w:r w:rsidRPr="002F7DD6">
        <w:rPr>
          <w:sz w:val="23"/>
          <w:szCs w:val="23"/>
        </w:rPr>
        <w:br/>
        <w:t xml:space="preserve">From sin’s </w:t>
      </w:r>
      <w:proofErr w:type="spellStart"/>
      <w:r w:rsidRPr="002F7DD6">
        <w:rPr>
          <w:sz w:val="23"/>
          <w:szCs w:val="23"/>
        </w:rPr>
        <w:t>pow’r</w:t>
      </w:r>
      <w:proofErr w:type="spellEnd"/>
      <w:r w:rsidRPr="002F7DD6">
        <w:rPr>
          <w:sz w:val="23"/>
          <w:szCs w:val="23"/>
        </w:rPr>
        <w:t>, Lord, set us free,</w:t>
      </w:r>
      <w:r w:rsidRPr="002F7DD6">
        <w:rPr>
          <w:sz w:val="23"/>
          <w:szCs w:val="23"/>
        </w:rPr>
        <w:br/>
        <w:t>Newborn souls in You to be.</w:t>
      </w:r>
      <w:r w:rsidRPr="002F7DD6">
        <w:rPr>
          <w:sz w:val="23"/>
          <w:szCs w:val="23"/>
        </w:rPr>
        <w:br/>
        <w:t xml:space="preserve">    Alleluia!</w:t>
      </w:r>
    </w:p>
    <w:p w14:paraId="7063D982" w14:textId="77777777" w:rsidR="006D3E93" w:rsidRPr="002F7DD6" w:rsidRDefault="006D3E93">
      <w:pPr>
        <w:pStyle w:val="Body"/>
        <w:rPr>
          <w:sz w:val="23"/>
          <w:szCs w:val="23"/>
        </w:rPr>
      </w:pPr>
    </w:p>
    <w:p w14:paraId="7063D983" w14:textId="77777777" w:rsidR="006D3E93" w:rsidRPr="002F7DD6" w:rsidRDefault="00006A31">
      <w:pPr>
        <w:pStyle w:val="DoxologicalNumberedStanza"/>
        <w:rPr>
          <w:sz w:val="23"/>
          <w:szCs w:val="23"/>
        </w:rPr>
      </w:pPr>
      <w:r w:rsidRPr="002F7DD6">
        <w:rPr>
          <w:rStyle w:val="LSBSymbol"/>
          <w:sz w:val="23"/>
          <w:szCs w:val="23"/>
        </w:rPr>
        <w:t>D</w:t>
      </w:r>
      <w:r w:rsidRPr="002F7DD6">
        <w:rPr>
          <w:sz w:val="23"/>
          <w:szCs w:val="23"/>
        </w:rPr>
        <w:tab/>
      </w:r>
      <w:r w:rsidRPr="002F7DD6">
        <w:rPr>
          <w:rStyle w:val="StanzaNumber"/>
          <w:sz w:val="23"/>
          <w:szCs w:val="23"/>
        </w:rPr>
        <w:t>8</w:t>
      </w:r>
      <w:r w:rsidRPr="002F7DD6">
        <w:rPr>
          <w:sz w:val="23"/>
          <w:szCs w:val="23"/>
        </w:rPr>
        <w:tab/>
      </w:r>
      <w:r w:rsidRPr="002F7DD6">
        <w:rPr>
          <w:sz w:val="23"/>
          <w:szCs w:val="23"/>
        </w:rPr>
        <w:t>Father, who the crown shall give,</w:t>
      </w:r>
      <w:r w:rsidRPr="002F7DD6">
        <w:rPr>
          <w:sz w:val="23"/>
          <w:szCs w:val="23"/>
        </w:rPr>
        <w:br/>
        <w:t>Savior, by whose death we live,</w:t>
      </w:r>
      <w:r w:rsidRPr="002F7DD6">
        <w:rPr>
          <w:sz w:val="23"/>
          <w:szCs w:val="23"/>
        </w:rPr>
        <w:br/>
        <w:t>Spirit, guide through all our days:</w:t>
      </w:r>
      <w:r w:rsidRPr="002F7DD6">
        <w:rPr>
          <w:sz w:val="23"/>
          <w:szCs w:val="23"/>
        </w:rPr>
        <w:br/>
        <w:t xml:space="preserve">Three in One, </w:t>
      </w:r>
      <w:proofErr w:type="gramStart"/>
      <w:r w:rsidRPr="002F7DD6">
        <w:rPr>
          <w:sz w:val="23"/>
          <w:szCs w:val="23"/>
        </w:rPr>
        <w:t>Your</w:t>
      </w:r>
      <w:proofErr w:type="gramEnd"/>
      <w:r w:rsidRPr="002F7DD6">
        <w:rPr>
          <w:sz w:val="23"/>
          <w:szCs w:val="23"/>
        </w:rPr>
        <w:t xml:space="preserve"> name we praise.</w:t>
      </w:r>
      <w:r w:rsidRPr="002F7DD6">
        <w:rPr>
          <w:sz w:val="23"/>
          <w:szCs w:val="23"/>
        </w:rPr>
        <w:br/>
        <w:t xml:space="preserve">    Alleluia!</w:t>
      </w:r>
    </w:p>
    <w:p w14:paraId="7063D984" w14:textId="77777777" w:rsidR="006D3E93" w:rsidRDefault="00006A31">
      <w:pPr>
        <w:pStyle w:val="Copyright"/>
      </w:pPr>
      <w:r>
        <w:t>Text: Latin, c. 5th–10th cent.; tr. Robert Campbell, 1814–68, alt.</w:t>
      </w:r>
      <w:r>
        <w:br/>
        <w:t xml:space="preserve">Tune: </w:t>
      </w:r>
      <w:proofErr w:type="spellStart"/>
      <w:r>
        <w:t>Kirchengeseng</w:t>
      </w:r>
      <w:proofErr w:type="spellEnd"/>
      <w:r>
        <w:t xml:space="preserve">, 1566, </w:t>
      </w:r>
      <w:proofErr w:type="spellStart"/>
      <w:r>
        <w:t>Ivancice</w:t>
      </w:r>
      <w:proofErr w:type="spellEnd"/>
      <w:r>
        <w:br/>
        <w:t>Text and tune: Public domain</w:t>
      </w:r>
    </w:p>
    <w:p w14:paraId="7063D985" w14:textId="77777777" w:rsidR="006D3E93" w:rsidRDefault="006D3E93">
      <w:pPr>
        <w:pStyle w:val="Body"/>
      </w:pPr>
    </w:p>
    <w:p w14:paraId="7063D986" w14:textId="77777777" w:rsidR="006D3E93" w:rsidRDefault="00006A31">
      <w:pPr>
        <w:pStyle w:val="Rubric"/>
      </w:pPr>
      <w:r>
        <w:t>Stand</w:t>
      </w:r>
    </w:p>
    <w:p w14:paraId="7063D987" w14:textId="77777777" w:rsidR="006D3E93" w:rsidRDefault="006D3E93">
      <w:pPr>
        <w:pStyle w:val="Body"/>
      </w:pPr>
    </w:p>
    <w:p w14:paraId="7063D988" w14:textId="77777777" w:rsidR="006D3E93" w:rsidRDefault="00006A31">
      <w:pPr>
        <w:pStyle w:val="Caption"/>
      </w:pPr>
      <w:r>
        <w:t>Nunc Dimittis</w:t>
      </w:r>
      <w:r>
        <w:tab/>
      </w:r>
      <w:r>
        <w:rPr>
          <w:rStyle w:val="Subcaption"/>
          <w:b w:val="0"/>
        </w:rPr>
        <w:t>Luke 2:29–32</w:t>
      </w:r>
    </w:p>
    <w:p w14:paraId="7063D989" w14:textId="77777777" w:rsidR="006D3E93" w:rsidRDefault="00006A31">
      <w:pPr>
        <w:pStyle w:val="Image"/>
      </w:pPr>
      <w:r>
        <w:rPr>
          <w:noProof/>
        </w:rPr>
        <w:drawing>
          <wp:inline distT="0" distB="0" distL="0" distR="0" wp14:anchorId="7063DA42" wp14:editId="7063DA43">
            <wp:extent cx="3657600" cy="45943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459439"/>
                    </a:xfrm>
                    <a:prstGeom prst="rect">
                      <a:avLst/>
                    </a:prstGeom>
                    <a:noFill/>
                    <a:ln>
                      <a:noFill/>
                    </a:ln>
                  </pic:spPr>
                </pic:pic>
              </a:graphicData>
            </a:graphic>
          </wp:inline>
        </w:drawing>
      </w:r>
    </w:p>
    <w:p w14:paraId="7063D98A" w14:textId="77777777" w:rsidR="006D3E93" w:rsidRDefault="00006A31">
      <w:pPr>
        <w:pStyle w:val="Body"/>
      </w:pPr>
      <w:r>
        <w:t xml:space="preserve"> </w:t>
      </w:r>
    </w:p>
    <w:p w14:paraId="7063D98B" w14:textId="77777777" w:rsidR="006D3E93" w:rsidRDefault="00006A31">
      <w:pPr>
        <w:pStyle w:val="Image"/>
      </w:pPr>
      <w:r>
        <w:rPr>
          <w:noProof/>
        </w:rPr>
        <w:drawing>
          <wp:inline distT="0" distB="0" distL="0" distR="0" wp14:anchorId="7063DA44" wp14:editId="7063DA45">
            <wp:extent cx="3657600" cy="496553"/>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496553"/>
                    </a:xfrm>
                    <a:prstGeom prst="rect">
                      <a:avLst/>
                    </a:prstGeom>
                    <a:noFill/>
                    <a:ln>
                      <a:noFill/>
                    </a:ln>
                  </pic:spPr>
                </pic:pic>
              </a:graphicData>
            </a:graphic>
          </wp:inline>
        </w:drawing>
      </w:r>
    </w:p>
    <w:p w14:paraId="7063D98C" w14:textId="77777777" w:rsidR="006D3E93" w:rsidRDefault="00006A31">
      <w:pPr>
        <w:pStyle w:val="Body"/>
      </w:pPr>
      <w:r>
        <w:t xml:space="preserve"> </w:t>
      </w:r>
    </w:p>
    <w:p w14:paraId="7063D98D" w14:textId="77777777" w:rsidR="006D3E93" w:rsidRDefault="00006A31">
      <w:pPr>
        <w:pStyle w:val="Image"/>
      </w:pPr>
      <w:r>
        <w:rPr>
          <w:noProof/>
        </w:rPr>
        <w:drawing>
          <wp:inline distT="0" distB="0" distL="0" distR="0" wp14:anchorId="7063DA46" wp14:editId="7063DA47">
            <wp:extent cx="3657600" cy="524708"/>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524708"/>
                    </a:xfrm>
                    <a:prstGeom prst="rect">
                      <a:avLst/>
                    </a:prstGeom>
                    <a:noFill/>
                    <a:ln>
                      <a:noFill/>
                    </a:ln>
                  </pic:spPr>
                </pic:pic>
              </a:graphicData>
            </a:graphic>
          </wp:inline>
        </w:drawing>
      </w:r>
    </w:p>
    <w:p w14:paraId="7063D98E" w14:textId="77777777" w:rsidR="006D3E93" w:rsidRDefault="00006A31">
      <w:pPr>
        <w:pStyle w:val="Body"/>
      </w:pPr>
      <w:r>
        <w:t xml:space="preserve"> </w:t>
      </w:r>
    </w:p>
    <w:p w14:paraId="7063D98F" w14:textId="77777777" w:rsidR="006D3E93" w:rsidRDefault="00006A31">
      <w:pPr>
        <w:pStyle w:val="Image"/>
      </w:pPr>
      <w:r>
        <w:rPr>
          <w:noProof/>
        </w:rPr>
        <w:drawing>
          <wp:inline distT="0" distB="0" distL="0" distR="0" wp14:anchorId="7063DA48" wp14:editId="7063DA49">
            <wp:extent cx="3657600" cy="509350"/>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509350"/>
                    </a:xfrm>
                    <a:prstGeom prst="rect">
                      <a:avLst/>
                    </a:prstGeom>
                    <a:noFill/>
                    <a:ln>
                      <a:noFill/>
                    </a:ln>
                  </pic:spPr>
                </pic:pic>
              </a:graphicData>
            </a:graphic>
          </wp:inline>
        </w:drawing>
      </w:r>
    </w:p>
    <w:p w14:paraId="7063D990" w14:textId="77777777" w:rsidR="006D3E93" w:rsidRDefault="00006A31">
      <w:pPr>
        <w:pStyle w:val="Body"/>
      </w:pPr>
      <w:r>
        <w:t xml:space="preserve"> </w:t>
      </w:r>
    </w:p>
    <w:p w14:paraId="7063D991" w14:textId="77777777" w:rsidR="006D3E93" w:rsidRDefault="00006A31">
      <w:pPr>
        <w:pStyle w:val="Image"/>
      </w:pPr>
      <w:r>
        <w:rPr>
          <w:noProof/>
        </w:rPr>
        <w:drawing>
          <wp:inline distT="0" distB="0" distL="0" distR="0" wp14:anchorId="7063DA4A" wp14:editId="7063DA4B">
            <wp:extent cx="3657600" cy="520868"/>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520868"/>
                    </a:xfrm>
                    <a:prstGeom prst="rect">
                      <a:avLst/>
                    </a:prstGeom>
                    <a:noFill/>
                    <a:ln>
                      <a:noFill/>
                    </a:ln>
                  </pic:spPr>
                </pic:pic>
              </a:graphicData>
            </a:graphic>
          </wp:inline>
        </w:drawing>
      </w:r>
    </w:p>
    <w:p w14:paraId="7063D992" w14:textId="77777777" w:rsidR="006D3E93" w:rsidRDefault="00006A31">
      <w:pPr>
        <w:pStyle w:val="Body"/>
      </w:pPr>
      <w:r>
        <w:t xml:space="preserve"> </w:t>
      </w:r>
    </w:p>
    <w:p w14:paraId="7063D993" w14:textId="77777777" w:rsidR="006D3E93" w:rsidRDefault="00006A31">
      <w:pPr>
        <w:pStyle w:val="Image"/>
      </w:pPr>
      <w:r>
        <w:rPr>
          <w:noProof/>
        </w:rPr>
        <w:drawing>
          <wp:inline distT="0" distB="0" distL="0" distR="0" wp14:anchorId="7063DA4C" wp14:editId="7063DA4D">
            <wp:extent cx="3657600" cy="517029"/>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517029"/>
                    </a:xfrm>
                    <a:prstGeom prst="rect">
                      <a:avLst/>
                    </a:prstGeom>
                    <a:noFill/>
                    <a:ln>
                      <a:noFill/>
                    </a:ln>
                  </pic:spPr>
                </pic:pic>
              </a:graphicData>
            </a:graphic>
          </wp:inline>
        </w:drawing>
      </w:r>
    </w:p>
    <w:p w14:paraId="7063D994" w14:textId="77777777" w:rsidR="006D3E93" w:rsidRDefault="00006A31">
      <w:pPr>
        <w:pStyle w:val="Body"/>
      </w:pPr>
      <w:r>
        <w:t xml:space="preserve"> </w:t>
      </w:r>
    </w:p>
    <w:p w14:paraId="7063D995" w14:textId="77777777" w:rsidR="006D3E93" w:rsidRDefault="00006A31">
      <w:pPr>
        <w:pStyle w:val="Image"/>
      </w:pPr>
      <w:r>
        <w:rPr>
          <w:noProof/>
        </w:rPr>
        <w:drawing>
          <wp:inline distT="0" distB="0" distL="0" distR="0" wp14:anchorId="7063DA4E" wp14:editId="7063DA4F">
            <wp:extent cx="3657600" cy="515749"/>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515749"/>
                    </a:xfrm>
                    <a:prstGeom prst="rect">
                      <a:avLst/>
                    </a:prstGeom>
                    <a:noFill/>
                    <a:ln>
                      <a:noFill/>
                    </a:ln>
                  </pic:spPr>
                </pic:pic>
              </a:graphicData>
            </a:graphic>
          </wp:inline>
        </w:drawing>
      </w:r>
    </w:p>
    <w:p w14:paraId="7063D996" w14:textId="77777777" w:rsidR="006D3E93" w:rsidRDefault="00006A31">
      <w:pPr>
        <w:pStyle w:val="Body"/>
      </w:pPr>
      <w:r>
        <w:t xml:space="preserve"> </w:t>
      </w:r>
    </w:p>
    <w:p w14:paraId="7063D997" w14:textId="77777777" w:rsidR="006D3E93" w:rsidRDefault="006D3E93">
      <w:pPr>
        <w:pStyle w:val="Body"/>
      </w:pPr>
    </w:p>
    <w:p w14:paraId="7063D998" w14:textId="77777777" w:rsidR="006D3E93" w:rsidRDefault="00006A31">
      <w:pPr>
        <w:pStyle w:val="Caption"/>
      </w:pPr>
      <w:r>
        <w:t>Thanksgiving</w:t>
      </w:r>
      <w:r>
        <w:tab/>
      </w:r>
      <w:r>
        <w:rPr>
          <w:rStyle w:val="Subcaption"/>
          <w:b w:val="0"/>
        </w:rPr>
        <w:t>Psalm 107:1</w:t>
      </w:r>
    </w:p>
    <w:p w14:paraId="7063D999" w14:textId="77777777" w:rsidR="006D3E93" w:rsidRDefault="00006A31">
      <w:pPr>
        <w:pStyle w:val="LSBResponsorial"/>
      </w:pPr>
      <w:r>
        <w:rPr>
          <w:rStyle w:val="LSBSymbol"/>
        </w:rPr>
        <w:t>A</w:t>
      </w:r>
      <w:r>
        <w:tab/>
      </w:r>
      <w:r>
        <w:t>O give thanks unto the Lord, for He is good,</w:t>
      </w:r>
    </w:p>
    <w:p w14:paraId="7063D99A" w14:textId="77777777" w:rsidR="006D3E93" w:rsidRDefault="00006A31">
      <w:pPr>
        <w:pStyle w:val="Body"/>
      </w:pPr>
      <w:r>
        <w:t xml:space="preserve"> </w:t>
      </w:r>
    </w:p>
    <w:p w14:paraId="7063D99B" w14:textId="77777777" w:rsidR="006D3E93" w:rsidRDefault="00006A31">
      <w:pPr>
        <w:pStyle w:val="Image"/>
      </w:pPr>
      <w:r>
        <w:rPr>
          <w:noProof/>
        </w:rPr>
        <w:drawing>
          <wp:inline distT="0" distB="0" distL="0" distR="0" wp14:anchorId="7063DA50" wp14:editId="7063DA51">
            <wp:extent cx="3365500" cy="54609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365500" cy="546099"/>
                    </a:xfrm>
                    <a:prstGeom prst="rect">
                      <a:avLst/>
                    </a:prstGeom>
                    <a:noFill/>
                    <a:ln>
                      <a:noFill/>
                    </a:ln>
                  </pic:spPr>
                </pic:pic>
              </a:graphicData>
            </a:graphic>
          </wp:inline>
        </w:drawing>
      </w:r>
    </w:p>
    <w:p w14:paraId="7063D99C" w14:textId="77777777" w:rsidR="006D3E93" w:rsidRDefault="006D3E93">
      <w:pPr>
        <w:pStyle w:val="Body"/>
      </w:pPr>
    </w:p>
    <w:p w14:paraId="7063D99D" w14:textId="77777777" w:rsidR="006D3E93" w:rsidRDefault="00006A31">
      <w:pPr>
        <w:pStyle w:val="Caption"/>
      </w:pPr>
      <w:r>
        <w:t>Post-Communion Collect</w:t>
      </w:r>
    </w:p>
    <w:p w14:paraId="7063D99E" w14:textId="77777777" w:rsidR="006D3E93" w:rsidRDefault="00006A31">
      <w:pPr>
        <w:pStyle w:val="LSBResponsorial"/>
      </w:pPr>
      <w:r>
        <w:rPr>
          <w:rStyle w:val="LSBSymbol"/>
        </w:rPr>
        <w:t>A</w:t>
      </w:r>
      <w:r>
        <w:tab/>
      </w:r>
      <w:r>
        <w:t>Let us pray.</w:t>
      </w:r>
    </w:p>
    <w:p w14:paraId="7063D99F" w14:textId="77777777" w:rsidR="006D3E93" w:rsidRDefault="00006A31">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7063D9A0" w14:textId="77777777" w:rsidR="006D3E93" w:rsidRDefault="00006A31">
      <w:pPr>
        <w:pStyle w:val="Body"/>
      </w:pPr>
      <w:r>
        <w:t xml:space="preserve"> </w:t>
      </w:r>
    </w:p>
    <w:p w14:paraId="7063D9A1" w14:textId="77777777" w:rsidR="006D3E93" w:rsidRDefault="00006A31">
      <w:pPr>
        <w:pStyle w:val="Image"/>
      </w:pPr>
      <w:r>
        <w:rPr>
          <w:noProof/>
        </w:rPr>
        <w:drawing>
          <wp:inline distT="0" distB="0" distL="0" distR="0" wp14:anchorId="7063DA52" wp14:editId="7063DA53">
            <wp:extent cx="2768600" cy="57149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2768600" cy="571499"/>
                    </a:xfrm>
                    <a:prstGeom prst="rect">
                      <a:avLst/>
                    </a:prstGeom>
                    <a:noFill/>
                    <a:ln>
                      <a:noFill/>
                    </a:ln>
                  </pic:spPr>
                </pic:pic>
              </a:graphicData>
            </a:graphic>
          </wp:inline>
        </w:drawing>
      </w:r>
    </w:p>
    <w:p w14:paraId="7063D9A2" w14:textId="77777777" w:rsidR="006D3E93" w:rsidRDefault="006D3E93">
      <w:pPr>
        <w:pStyle w:val="Body"/>
      </w:pPr>
    </w:p>
    <w:p w14:paraId="7063D9A3" w14:textId="77777777" w:rsidR="006D3E93" w:rsidRDefault="00006A31">
      <w:pPr>
        <w:pStyle w:val="Caption"/>
      </w:pPr>
      <w:r>
        <w:t>Salutation</w:t>
      </w:r>
      <w:r>
        <w:tab/>
      </w:r>
      <w:r>
        <w:rPr>
          <w:rStyle w:val="Subcaption"/>
          <w:b w:val="0"/>
        </w:rPr>
        <w:t>2 Timothy 4:22</w:t>
      </w:r>
    </w:p>
    <w:p w14:paraId="7063D9A4" w14:textId="77777777" w:rsidR="006D3E93" w:rsidRDefault="00006A31">
      <w:pPr>
        <w:pStyle w:val="LSBResponsorial"/>
      </w:pPr>
      <w:r>
        <w:rPr>
          <w:rStyle w:val="LSBSymbol"/>
        </w:rPr>
        <w:t>P</w:t>
      </w:r>
      <w:r>
        <w:tab/>
      </w:r>
      <w:r>
        <w:t>The Lord be with you.</w:t>
      </w:r>
    </w:p>
    <w:p w14:paraId="7063D9A5" w14:textId="77777777" w:rsidR="006D3E93" w:rsidRDefault="00006A31">
      <w:pPr>
        <w:pStyle w:val="Body"/>
      </w:pPr>
      <w:r>
        <w:t xml:space="preserve"> </w:t>
      </w:r>
    </w:p>
    <w:p w14:paraId="7063D9A6" w14:textId="77777777" w:rsidR="006D3E93" w:rsidRDefault="00006A31">
      <w:pPr>
        <w:pStyle w:val="Image"/>
      </w:pPr>
      <w:r>
        <w:rPr>
          <w:noProof/>
        </w:rPr>
        <w:drawing>
          <wp:inline distT="0" distB="0" distL="0" distR="0" wp14:anchorId="7063DA54" wp14:editId="7063DA55">
            <wp:extent cx="2844800" cy="546099"/>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2844800" cy="546099"/>
                    </a:xfrm>
                    <a:prstGeom prst="rect">
                      <a:avLst/>
                    </a:prstGeom>
                    <a:noFill/>
                    <a:ln>
                      <a:noFill/>
                    </a:ln>
                  </pic:spPr>
                </pic:pic>
              </a:graphicData>
            </a:graphic>
          </wp:inline>
        </w:drawing>
      </w:r>
    </w:p>
    <w:p w14:paraId="7063D9A7" w14:textId="77777777" w:rsidR="006D3E93" w:rsidRDefault="006D3E93">
      <w:pPr>
        <w:pStyle w:val="Body"/>
      </w:pPr>
    </w:p>
    <w:p w14:paraId="7063D9A8" w14:textId="77777777" w:rsidR="006D3E93" w:rsidRDefault="00006A31">
      <w:pPr>
        <w:pStyle w:val="Caption"/>
      </w:pPr>
      <w:r>
        <w:t>Benedicamus</w:t>
      </w:r>
      <w:r>
        <w:tab/>
      </w:r>
      <w:r>
        <w:rPr>
          <w:rStyle w:val="Subcaption"/>
          <w:b w:val="0"/>
        </w:rPr>
        <w:t>Psalm 103:1</w:t>
      </w:r>
    </w:p>
    <w:p w14:paraId="7063D9A9" w14:textId="77777777" w:rsidR="006D3E93" w:rsidRDefault="00006A31">
      <w:pPr>
        <w:pStyle w:val="LSBResponsorial"/>
      </w:pPr>
      <w:r>
        <w:rPr>
          <w:rStyle w:val="LSBSymbol"/>
        </w:rPr>
        <w:t>A</w:t>
      </w:r>
      <w:r>
        <w:tab/>
      </w:r>
      <w:r>
        <w:t>Bless we the Lord.</w:t>
      </w:r>
    </w:p>
    <w:p w14:paraId="7063D9AA" w14:textId="77777777" w:rsidR="006D3E93" w:rsidRDefault="00006A31">
      <w:pPr>
        <w:pStyle w:val="Body"/>
      </w:pPr>
      <w:r>
        <w:t xml:space="preserve"> </w:t>
      </w:r>
    </w:p>
    <w:p w14:paraId="7063D9AB" w14:textId="77777777" w:rsidR="006D3E93" w:rsidRDefault="00006A31">
      <w:pPr>
        <w:pStyle w:val="Image"/>
      </w:pPr>
      <w:r>
        <w:rPr>
          <w:noProof/>
        </w:rPr>
        <w:drawing>
          <wp:inline distT="0" distB="0" distL="0" distR="0" wp14:anchorId="7063DA56" wp14:editId="7063DA57">
            <wp:extent cx="2616200" cy="5333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2616200" cy="533399"/>
                    </a:xfrm>
                    <a:prstGeom prst="rect">
                      <a:avLst/>
                    </a:prstGeom>
                    <a:noFill/>
                    <a:ln>
                      <a:noFill/>
                    </a:ln>
                  </pic:spPr>
                </pic:pic>
              </a:graphicData>
            </a:graphic>
          </wp:inline>
        </w:drawing>
      </w:r>
    </w:p>
    <w:p w14:paraId="7063D9AC" w14:textId="77777777" w:rsidR="006D3E93" w:rsidRDefault="006D3E93">
      <w:pPr>
        <w:pStyle w:val="Body"/>
      </w:pPr>
    </w:p>
    <w:p w14:paraId="7063D9AD" w14:textId="77777777" w:rsidR="006D3E93" w:rsidRDefault="00006A31">
      <w:pPr>
        <w:pStyle w:val="Caption"/>
      </w:pPr>
      <w:r>
        <w:t>Benediction</w:t>
      </w:r>
      <w:r>
        <w:tab/>
      </w:r>
      <w:r>
        <w:rPr>
          <w:rStyle w:val="Subcaption"/>
          <w:b w:val="0"/>
        </w:rPr>
        <w:t>Numbers 6:24–26</w:t>
      </w:r>
    </w:p>
    <w:p w14:paraId="7063D9AE" w14:textId="77777777" w:rsidR="006D3E93" w:rsidRDefault="00006A31">
      <w:pPr>
        <w:pStyle w:val="LSBResponsorial"/>
      </w:pPr>
      <w:r>
        <w:rPr>
          <w:rStyle w:val="LSBSymbol"/>
        </w:rPr>
        <w:t>P</w:t>
      </w:r>
      <w:r>
        <w:tab/>
      </w:r>
      <w:r>
        <w:t xml:space="preserve">The Lord </w:t>
      </w:r>
      <w:proofErr w:type="gramStart"/>
      <w:r>
        <w:t>bless</w:t>
      </w:r>
      <w:proofErr w:type="gramEnd"/>
      <w:r>
        <w:t xml:space="preserve"> you and keep you.</w:t>
      </w:r>
    </w:p>
    <w:p w14:paraId="7063D9AF" w14:textId="77777777" w:rsidR="006D3E93" w:rsidRDefault="00006A31">
      <w:pPr>
        <w:pStyle w:val="LSBResponsorialContinued"/>
      </w:pPr>
      <w:r>
        <w:lastRenderedPageBreak/>
        <w:t>The Lord make His face shine upon you and be gracious unto you.</w:t>
      </w:r>
    </w:p>
    <w:p w14:paraId="7063D9B0" w14:textId="77777777" w:rsidR="006D3E93" w:rsidRDefault="00006A31">
      <w:pPr>
        <w:pStyle w:val="LSBResponsorialContinued"/>
      </w:pPr>
      <w:r>
        <w:t xml:space="preserve">The Lord </w:t>
      </w:r>
      <w:proofErr w:type="gramStart"/>
      <w:r>
        <w:t>lift</w:t>
      </w:r>
      <w:proofErr w:type="gramEnd"/>
      <w:r>
        <w:t xml:space="preserve"> up His countenance upon you and </w:t>
      </w:r>
      <w:r>
        <w:rPr>
          <w:rStyle w:val="LSBSymbol"/>
        </w:rPr>
        <w:t>T</w:t>
      </w:r>
      <w:r>
        <w:t xml:space="preserve"> give you peace.</w:t>
      </w:r>
    </w:p>
    <w:p w14:paraId="7063D9B1" w14:textId="77777777" w:rsidR="006D3E93" w:rsidRDefault="00006A31">
      <w:pPr>
        <w:pStyle w:val="Image"/>
      </w:pPr>
      <w:r>
        <w:rPr>
          <w:noProof/>
        </w:rPr>
        <w:drawing>
          <wp:inline distT="0" distB="0" distL="0" distR="0" wp14:anchorId="7063DA58" wp14:editId="7063DA59">
            <wp:extent cx="2857500" cy="54609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2857500" cy="546099"/>
                    </a:xfrm>
                    <a:prstGeom prst="rect">
                      <a:avLst/>
                    </a:prstGeom>
                    <a:noFill/>
                    <a:ln>
                      <a:noFill/>
                    </a:ln>
                  </pic:spPr>
                </pic:pic>
              </a:graphicData>
            </a:graphic>
          </wp:inline>
        </w:drawing>
      </w:r>
    </w:p>
    <w:p w14:paraId="7063D9B2" w14:textId="77777777" w:rsidR="006D3E93" w:rsidRDefault="006D3E93">
      <w:pPr>
        <w:pStyle w:val="Body"/>
      </w:pPr>
    </w:p>
    <w:p w14:paraId="7063D9B3" w14:textId="77777777" w:rsidR="006D3E93" w:rsidRDefault="00006A31">
      <w:pPr>
        <w:pStyle w:val="Caption"/>
      </w:pPr>
      <w:r>
        <w:t>463 Christ the Lord Is Risen Today; Alleluia</w:t>
      </w:r>
    </w:p>
    <w:p w14:paraId="7063D9B4" w14:textId="77777777" w:rsidR="006D3E93" w:rsidRDefault="00006A31">
      <w:pPr>
        <w:pStyle w:val="Image"/>
      </w:pPr>
      <w:r>
        <w:rPr>
          <w:noProof/>
        </w:rPr>
        <w:drawing>
          <wp:inline distT="0" distB="0" distL="0" distR="0" wp14:anchorId="7063DA5A" wp14:editId="7063DA5B">
            <wp:extent cx="3657600" cy="74167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3657600" cy="741679"/>
                    </a:xfrm>
                    <a:prstGeom prst="rect">
                      <a:avLst/>
                    </a:prstGeom>
                    <a:noFill/>
                    <a:ln>
                      <a:noFill/>
                    </a:ln>
                  </pic:spPr>
                </pic:pic>
              </a:graphicData>
            </a:graphic>
          </wp:inline>
        </w:drawing>
      </w:r>
    </w:p>
    <w:p w14:paraId="7063D9B5" w14:textId="77777777" w:rsidR="006D3E93" w:rsidRDefault="00006A31">
      <w:pPr>
        <w:pStyle w:val="Image"/>
      </w:pPr>
      <w:r>
        <w:rPr>
          <w:noProof/>
        </w:rPr>
        <w:drawing>
          <wp:inline distT="0" distB="0" distL="0" distR="0" wp14:anchorId="7063DA5C" wp14:editId="7063DA5D">
            <wp:extent cx="3657600" cy="79247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3657600" cy="792479"/>
                    </a:xfrm>
                    <a:prstGeom prst="rect">
                      <a:avLst/>
                    </a:prstGeom>
                    <a:noFill/>
                    <a:ln>
                      <a:noFill/>
                    </a:ln>
                  </pic:spPr>
                </pic:pic>
              </a:graphicData>
            </a:graphic>
          </wp:inline>
        </w:drawing>
      </w:r>
    </w:p>
    <w:p w14:paraId="7063D9B6" w14:textId="77777777" w:rsidR="006D3E93" w:rsidRDefault="00006A31">
      <w:pPr>
        <w:pStyle w:val="Image"/>
      </w:pPr>
      <w:r>
        <w:rPr>
          <w:noProof/>
        </w:rPr>
        <w:drawing>
          <wp:inline distT="0" distB="0" distL="0" distR="0" wp14:anchorId="7063DA5E" wp14:editId="7063DA5F">
            <wp:extent cx="3657600" cy="792479"/>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3657600" cy="792479"/>
                    </a:xfrm>
                    <a:prstGeom prst="rect">
                      <a:avLst/>
                    </a:prstGeom>
                    <a:noFill/>
                    <a:ln>
                      <a:noFill/>
                    </a:ln>
                  </pic:spPr>
                </pic:pic>
              </a:graphicData>
            </a:graphic>
          </wp:inline>
        </w:drawing>
      </w:r>
    </w:p>
    <w:p w14:paraId="7063D9B7" w14:textId="77777777" w:rsidR="006D3E93" w:rsidRDefault="00006A31">
      <w:pPr>
        <w:pStyle w:val="Image"/>
      </w:pPr>
      <w:r>
        <w:rPr>
          <w:noProof/>
        </w:rPr>
        <w:drawing>
          <wp:inline distT="0" distB="0" distL="0" distR="0" wp14:anchorId="7063DA60" wp14:editId="7063DA61">
            <wp:extent cx="3657600" cy="782319"/>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657600" cy="782319"/>
                    </a:xfrm>
                    <a:prstGeom prst="rect">
                      <a:avLst/>
                    </a:prstGeom>
                    <a:noFill/>
                    <a:ln>
                      <a:noFill/>
                    </a:ln>
                  </pic:spPr>
                </pic:pic>
              </a:graphicData>
            </a:graphic>
          </wp:inline>
        </w:drawing>
      </w:r>
    </w:p>
    <w:p w14:paraId="7063D9B8" w14:textId="77777777" w:rsidR="006D3E93" w:rsidRDefault="00006A31">
      <w:pPr>
        <w:pStyle w:val="Copyright"/>
      </w:pPr>
      <w:r>
        <w:t xml:space="preserve">Text: </w:t>
      </w:r>
      <w:proofErr w:type="spellStart"/>
      <w:r>
        <w:t>attr</w:t>
      </w:r>
      <w:proofErr w:type="spellEnd"/>
      <w:r>
        <w:t xml:space="preserve">. </w:t>
      </w:r>
      <w:proofErr w:type="spellStart"/>
      <w:r>
        <w:t>Wipo</w:t>
      </w:r>
      <w:proofErr w:type="spellEnd"/>
      <w:r>
        <w:t xml:space="preserve"> of Burgundy, d. c. 1050; tr. Jane E. Leeson, 1809–81, alt.</w:t>
      </w:r>
      <w:r>
        <w:br/>
        <w:t>Tune: Robert Williams, c. 1781–1821</w:t>
      </w:r>
      <w:r>
        <w:br/>
        <w:t>Text and tune: Public domain</w:t>
      </w:r>
    </w:p>
    <w:p w14:paraId="7063D9B9" w14:textId="77777777" w:rsidR="006D3E93" w:rsidRDefault="006D3E93">
      <w:pPr>
        <w:pStyle w:val="Body"/>
      </w:pPr>
    </w:p>
    <w:p w14:paraId="7063D9BA" w14:textId="77777777" w:rsidR="006D3E93" w:rsidRPr="002F7DD6" w:rsidRDefault="00006A31">
      <w:pPr>
        <w:pStyle w:val="Caption"/>
        <w:rPr>
          <w:sz w:val="16"/>
          <w:szCs w:val="14"/>
        </w:rPr>
      </w:pPr>
      <w:r w:rsidRPr="002F7DD6">
        <w:rPr>
          <w:sz w:val="16"/>
          <w:szCs w:val="14"/>
        </w:rPr>
        <w:t>Acknowledgments</w:t>
      </w:r>
    </w:p>
    <w:p w14:paraId="7063D9BB" w14:textId="77777777" w:rsidR="006D3E93" w:rsidRPr="002F7DD6" w:rsidRDefault="00006A31">
      <w:pPr>
        <w:pStyle w:val="Acknowledgments"/>
        <w:rPr>
          <w:sz w:val="18"/>
          <w:szCs w:val="14"/>
        </w:rPr>
      </w:pPr>
      <w:r w:rsidRPr="002F7DD6">
        <w:rPr>
          <w:sz w:val="18"/>
          <w:szCs w:val="14"/>
        </w:rPr>
        <w:t>Divine Service, Setting Three from Lutheran Service Book</w:t>
      </w:r>
    </w:p>
    <w:p w14:paraId="7063D9BC" w14:textId="77777777" w:rsidR="006D3E93" w:rsidRPr="002F7DD6" w:rsidRDefault="00006A31">
      <w:pPr>
        <w:pStyle w:val="Acknowledgments"/>
        <w:rPr>
          <w:sz w:val="18"/>
          <w:szCs w:val="14"/>
        </w:rPr>
      </w:pPr>
      <w:r w:rsidRPr="002F7DD6">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7063D9BD" w14:textId="77777777" w:rsidR="006D3E93" w:rsidRPr="002F7DD6" w:rsidRDefault="00006A31">
      <w:pPr>
        <w:pStyle w:val="Acknowledgments"/>
        <w:rPr>
          <w:sz w:val="18"/>
          <w:szCs w:val="14"/>
        </w:rPr>
      </w:pPr>
      <w:r w:rsidRPr="002F7DD6">
        <w:rPr>
          <w:sz w:val="18"/>
          <w:szCs w:val="14"/>
        </w:rPr>
        <w:t>Created by Lutheran Service Builder © 2026 Concordia Publishing House.</w:t>
      </w:r>
    </w:p>
    <w:sectPr w:rsidR="006D3E93" w:rsidRPr="002F7DD6">
      <w:footerReference w:type="default" r:id="rId8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5CE6" w14:textId="77777777" w:rsidR="002F7DD6" w:rsidRDefault="002F7DD6" w:rsidP="002F7DD6">
      <w:r>
        <w:separator/>
      </w:r>
    </w:p>
  </w:endnote>
  <w:endnote w:type="continuationSeparator" w:id="0">
    <w:p w14:paraId="1859C058" w14:textId="77777777" w:rsidR="002F7DD6" w:rsidRDefault="002F7DD6" w:rsidP="002F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44817"/>
      <w:docPartObj>
        <w:docPartGallery w:val="Page Numbers (Bottom of Page)"/>
        <w:docPartUnique/>
      </w:docPartObj>
    </w:sdtPr>
    <w:sdtEndPr>
      <w:rPr>
        <w:noProof/>
      </w:rPr>
    </w:sdtEndPr>
    <w:sdtContent>
      <w:p w14:paraId="6B00DC12" w14:textId="099647EC" w:rsidR="002F7DD6" w:rsidRDefault="002F7D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C33B0" w14:textId="77777777" w:rsidR="002F7DD6" w:rsidRDefault="002F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6D58" w14:textId="77777777" w:rsidR="002F7DD6" w:rsidRDefault="002F7DD6" w:rsidP="002F7DD6">
      <w:r>
        <w:separator/>
      </w:r>
    </w:p>
  </w:footnote>
  <w:footnote w:type="continuationSeparator" w:id="0">
    <w:p w14:paraId="5F46CE5C" w14:textId="77777777" w:rsidR="002F7DD6" w:rsidRDefault="002F7DD6" w:rsidP="002F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93"/>
    <w:rsid w:val="00006A31"/>
    <w:rsid w:val="001822BE"/>
    <w:rsid w:val="001C71F3"/>
    <w:rsid w:val="002F7DD6"/>
    <w:rsid w:val="0041026F"/>
    <w:rsid w:val="006D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3D84F"/>
  <w15:docId w15:val="{6CD2559A-65D2-4DB9-9F40-AEC135E5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2F7DD6"/>
    <w:pPr>
      <w:tabs>
        <w:tab w:val="center" w:pos="4680"/>
        <w:tab w:val="right" w:pos="9360"/>
      </w:tabs>
    </w:pPr>
  </w:style>
  <w:style w:type="character" w:customStyle="1" w:styleId="HeaderChar">
    <w:name w:val="Header Char"/>
    <w:basedOn w:val="DefaultParagraphFont"/>
    <w:link w:val="Header"/>
    <w:uiPriority w:val="99"/>
    <w:rsid w:val="002F7DD6"/>
  </w:style>
  <w:style w:type="paragraph" w:styleId="Footer">
    <w:name w:val="footer"/>
    <w:basedOn w:val="Normal"/>
    <w:link w:val="FooterChar"/>
    <w:uiPriority w:val="99"/>
    <w:unhideWhenUsed/>
    <w:rsid w:val="002F7DD6"/>
    <w:pPr>
      <w:tabs>
        <w:tab w:val="center" w:pos="4680"/>
        <w:tab w:val="right" w:pos="9360"/>
      </w:tabs>
    </w:pPr>
  </w:style>
  <w:style w:type="character" w:customStyle="1" w:styleId="FooterChar">
    <w:name w:val="Footer Char"/>
    <w:basedOn w:val="DefaultParagraphFont"/>
    <w:link w:val="Footer"/>
    <w:uiPriority w:val="99"/>
    <w:rsid w:val="002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fontTable" Target="fontTable.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5</cp:revision>
  <dcterms:created xsi:type="dcterms:W3CDTF">2026-04-03T17:40:00Z</dcterms:created>
  <dcterms:modified xsi:type="dcterms:W3CDTF">2026-04-03T17:45:00Z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ea39f503-86ca-4260-b4e3-2fb5ce718240</vt:lpwstr>
  </property>
</Properties>
</file>