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7049" w14:textId="26450A4E" w:rsidR="008E0ADF" w:rsidRDefault="00154996">
      <w:r>
        <w:t>605 472 5679</w:t>
      </w:r>
    </w:p>
    <w:p w14:paraId="41A913D3" w14:textId="720C2816" w:rsidR="00154996" w:rsidRDefault="00154996">
      <w:r>
        <w:t>872781</w:t>
      </w:r>
    </w:p>
    <w:p w14:paraId="576AC86E" w14:textId="08D85B11" w:rsidR="00154996" w:rsidRDefault="00154996">
      <w:proofErr w:type="gramStart"/>
      <w:r>
        <w:t>Host  8262</w:t>
      </w:r>
      <w:proofErr w:type="gramEnd"/>
    </w:p>
    <w:p w14:paraId="092A735B" w14:textId="77777777" w:rsidR="008E0ADF" w:rsidRPr="0030162E" w:rsidRDefault="008E0ADF" w:rsidP="008E0ADF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0162E">
        <w:rPr>
          <w:rFonts w:ascii="Arial" w:eastAsia="Times New Roman" w:hAnsi="Arial" w:cs="Arial"/>
          <w:b/>
          <w:bCs/>
          <w:color w:val="222222"/>
          <w:sz w:val="24"/>
          <w:szCs w:val="24"/>
        </w:rPr>
        <w:t>Record Conference Calls Free of Charge</w:t>
      </w:r>
    </w:p>
    <w:p w14:paraId="3C9827E0" w14:textId="77777777" w:rsidR="008E0ADF" w:rsidRPr="0030162E" w:rsidRDefault="008E0ADF" w:rsidP="008E0AD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30162E">
        <w:rPr>
          <w:rFonts w:ascii="Arial" w:eastAsia="Times New Roman" w:hAnsi="Arial" w:cs="Arial"/>
          <w:color w:val="222222"/>
          <w:sz w:val="24"/>
          <w:szCs w:val="24"/>
        </w:rPr>
        <w:t>Record. To start recording a conference call as the Host, press *9 and 1 to confirm. You will hear an announcement that the recording has started. ...</w:t>
      </w:r>
    </w:p>
    <w:p w14:paraId="343E9098" w14:textId="77777777" w:rsidR="008E0ADF" w:rsidRPr="0030162E" w:rsidRDefault="008E0ADF" w:rsidP="008E0AD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30162E">
        <w:rPr>
          <w:rFonts w:ascii="Arial" w:eastAsia="Times New Roman" w:hAnsi="Arial" w:cs="Arial"/>
          <w:color w:val="222222"/>
          <w:sz w:val="24"/>
          <w:szCs w:val="24"/>
        </w:rPr>
        <w:t>Download. Following the call, the Host will receive a link to the recording in an email. ...</w:t>
      </w:r>
    </w:p>
    <w:p w14:paraId="5F3DF75A" w14:textId="77777777" w:rsidR="008E0ADF" w:rsidRPr="0030162E" w:rsidRDefault="008E0ADF" w:rsidP="008E0ADF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</w:rPr>
      </w:pPr>
      <w:r w:rsidRPr="0030162E">
        <w:rPr>
          <w:rFonts w:ascii="Arial" w:eastAsia="Times New Roman" w:hAnsi="Arial" w:cs="Arial"/>
          <w:color w:val="222222"/>
          <w:sz w:val="24"/>
          <w:szCs w:val="24"/>
        </w:rPr>
        <w:t>Playback. Make sure no one misses a thing.</w:t>
      </w:r>
    </w:p>
    <w:p w14:paraId="4F0353B0" w14:textId="77777777" w:rsidR="008E0ADF" w:rsidRDefault="008E0ADF"/>
    <w:p w14:paraId="1A1A4412" w14:textId="41CF768A" w:rsidR="003E167B" w:rsidRDefault="000F2D02">
      <w:r>
        <w:t>Purpose of the NAWSA</w:t>
      </w:r>
    </w:p>
    <w:p w14:paraId="7CB22D91" w14:textId="11CAC24C" w:rsidR="000F2D02" w:rsidRDefault="000F2D02">
      <w:r>
        <w:t>Breed Association</w:t>
      </w:r>
      <w:r w:rsidR="00561BC9">
        <w:t xml:space="preserve"> </w:t>
      </w:r>
      <w:r w:rsidR="00B53C4E" w:rsidRPr="00B53C4E">
        <w:rPr>
          <w:rFonts w:ascii="Arial" w:hAnsi="Arial" w:cs="Arial"/>
          <w:color w:val="484848"/>
          <w:sz w:val="20"/>
          <w:szCs w:val="20"/>
          <w:shd w:val="clear" w:color="auto" w:fill="E9E9E9"/>
        </w:rPr>
        <w:t xml:space="preserve"> </w:t>
      </w:r>
      <w:r w:rsidR="00B53C4E">
        <w:rPr>
          <w:rFonts w:ascii="Arial" w:hAnsi="Arial" w:cs="Arial"/>
          <w:color w:val="484848"/>
          <w:sz w:val="20"/>
          <w:szCs w:val="20"/>
          <w:shd w:val="clear" w:color="auto" w:fill="E9E9E9"/>
        </w:rPr>
        <w:t xml:space="preserve"> maintain the integrity of the breed and the BRAND that is </w:t>
      </w:r>
      <w:r w:rsidR="00615F79">
        <w:rPr>
          <w:rFonts w:ascii="Arial" w:hAnsi="Arial" w:cs="Arial"/>
          <w:color w:val="484848"/>
          <w:sz w:val="20"/>
          <w:szCs w:val="20"/>
          <w:shd w:val="clear" w:color="auto" w:fill="E9E9E9"/>
        </w:rPr>
        <w:t>represented</w:t>
      </w:r>
      <w:r w:rsidR="00B53C4E">
        <w:rPr>
          <w:rFonts w:ascii="Arial" w:hAnsi="Arial" w:cs="Arial"/>
          <w:color w:val="484848"/>
          <w:sz w:val="20"/>
          <w:szCs w:val="20"/>
          <w:shd w:val="clear" w:color="auto" w:fill="E9E9E9"/>
        </w:rPr>
        <w:t xml:space="preserve"> by that breed. It is the society's role to promote that brand, and to ensure it maintains those traits and qualities for which it has been known.</w:t>
      </w:r>
    </w:p>
    <w:p w14:paraId="4F36F12C" w14:textId="5AB35DF3" w:rsidR="000F2D02" w:rsidRDefault="000F2D02">
      <w:r>
        <w:t>Member input?</w:t>
      </w:r>
    </w:p>
    <w:p w14:paraId="2E28119D" w14:textId="56C3E360" w:rsidR="000F2D02" w:rsidRDefault="000F2D02">
      <w:r>
        <w:t>Breed standard education</w:t>
      </w:r>
    </w:p>
    <w:p w14:paraId="33F6B344" w14:textId="0AC3D6C4" w:rsidR="000F2D02" w:rsidRDefault="000F2D02">
      <w:r>
        <w:t>Fitting and show guidelines?</w:t>
      </w:r>
    </w:p>
    <w:p w14:paraId="1612C42B" w14:textId="408B11D0" w:rsidR="00BA0DA6" w:rsidRDefault="00BA0DA6">
      <w:r>
        <w:t xml:space="preserve">More energy in promoting </w:t>
      </w:r>
      <w:r w:rsidR="00FA563E">
        <w:t xml:space="preserve">and advertising </w:t>
      </w:r>
      <w:bookmarkStart w:id="0" w:name="_GoBack"/>
      <w:bookmarkEnd w:id="0"/>
    </w:p>
    <w:p w14:paraId="32371D59" w14:textId="32ADC85C" w:rsidR="003124C8" w:rsidRDefault="003124C8">
      <w:r>
        <w:t xml:space="preserve">Redo brochure </w:t>
      </w:r>
    </w:p>
    <w:p w14:paraId="35194DBF" w14:textId="73D2D501" w:rsidR="001D0C09" w:rsidRDefault="001D0C09">
      <w:r>
        <w:t>Set annual membership meeting announce openings on board (Jeri and Nan)</w:t>
      </w:r>
    </w:p>
    <w:p w14:paraId="7A428683" w14:textId="639A2F27" w:rsidR="00615F79" w:rsidRDefault="00615F79">
      <w:r>
        <w:t xml:space="preserve">Jeri not available blast weekend </w:t>
      </w:r>
      <w:proofErr w:type="spellStart"/>
      <w:r>
        <w:t>jan.</w:t>
      </w:r>
      <w:proofErr w:type="spellEnd"/>
      <w:r w:rsidR="00561BC9">
        <w:t xml:space="preserve"> for annual meeting</w:t>
      </w:r>
    </w:p>
    <w:p w14:paraId="619B9F93" w14:textId="77777777" w:rsidR="00561BC9" w:rsidRDefault="00561BC9">
      <w:r>
        <w:t xml:space="preserve">Rhinebeck show. </w:t>
      </w:r>
    </w:p>
    <w:p w14:paraId="434B153D" w14:textId="360F0E64" w:rsidR="004537F8" w:rsidRDefault="00561BC9">
      <w:r>
        <w:t xml:space="preserve">Topic to </w:t>
      </w:r>
      <w:r w:rsidR="00BA0DA6">
        <w:t>pursue</w:t>
      </w:r>
      <w:r>
        <w:t xml:space="preserve">: </w:t>
      </w:r>
    </w:p>
    <w:p w14:paraId="2D0FCC47" w14:textId="0490D514" w:rsidR="00561BC9" w:rsidRDefault="00561BC9">
      <w:r>
        <w:t>shows</w:t>
      </w:r>
      <w:r w:rsidR="004537F8">
        <w:t xml:space="preserve"> </w:t>
      </w:r>
      <w:proofErr w:type="spellStart"/>
      <w:r w:rsidR="004537F8">
        <w:t>nalle</w:t>
      </w:r>
      <w:proofErr w:type="spellEnd"/>
      <w:r w:rsidR="004537F8">
        <w:t xml:space="preserve"> </w:t>
      </w:r>
    </w:p>
    <w:p w14:paraId="2BE7F161" w14:textId="4BF82C2F" w:rsidR="004537F8" w:rsidRDefault="004537F8">
      <w:r>
        <w:t>Topic Digital show</w:t>
      </w:r>
      <w:r w:rsidR="00BA0DA6">
        <w:t xml:space="preserve"> hands on</w:t>
      </w:r>
    </w:p>
    <w:p w14:paraId="3DA1525E" w14:textId="1E44C30F" w:rsidR="004537F8" w:rsidRDefault="004537F8">
      <w:r>
        <w:t xml:space="preserve">Fitting and showing </w:t>
      </w:r>
    </w:p>
    <w:p w14:paraId="4EFBE63F" w14:textId="0BCE1B87" w:rsidR="004537F8" w:rsidRDefault="004537F8">
      <w:r>
        <w:t>Wool show emphasis????</w:t>
      </w:r>
    </w:p>
    <w:p w14:paraId="4129CD22" w14:textId="1F423863" w:rsidR="00561BC9" w:rsidRDefault="004537F8">
      <w:r>
        <w:t xml:space="preserve">Carding </w:t>
      </w:r>
    </w:p>
    <w:p w14:paraId="4D9C1529" w14:textId="70248661" w:rsidR="00886B42" w:rsidRDefault="00886B42">
      <w:r>
        <w:t>Breed standard definitions, how to disseminate info and in what form</w:t>
      </w:r>
    </w:p>
    <w:p w14:paraId="1A51EFA4" w14:textId="77777777" w:rsidR="00886B42" w:rsidRDefault="00886B42" w:rsidP="00886B42">
      <w:pPr>
        <w:ind w:firstLine="720"/>
      </w:pPr>
      <w:r>
        <w:t xml:space="preserve">conformation </w:t>
      </w:r>
    </w:p>
    <w:p w14:paraId="4A79F66C" w14:textId="444434E5" w:rsidR="00886B42" w:rsidRDefault="00886B42" w:rsidP="00886B42">
      <w:pPr>
        <w:ind w:left="720" w:firstLine="720"/>
      </w:pPr>
      <w:r>
        <w:t>fleece</w:t>
      </w:r>
    </w:p>
    <w:p w14:paraId="07AE0033" w14:textId="048AC424" w:rsidR="00886B42" w:rsidRDefault="00886B42" w:rsidP="00886B42">
      <w:proofErr w:type="spellStart"/>
      <w:r>
        <w:t>babydoll</w:t>
      </w:r>
      <w:proofErr w:type="spellEnd"/>
      <w:r>
        <w:t xml:space="preserve"> page emulate </w:t>
      </w:r>
      <w:r w:rsidR="002B1A4A">
        <w:t xml:space="preserve">– </w:t>
      </w:r>
      <w:proofErr w:type="spellStart"/>
      <w:r w:rsidR="002B1A4A">
        <w:t>boer</w:t>
      </w:r>
      <w:proofErr w:type="spellEnd"/>
      <w:r w:rsidR="002B1A4A">
        <w:t xml:space="preserve"> goats </w:t>
      </w:r>
    </w:p>
    <w:p w14:paraId="5A935D1D" w14:textId="4FEC4318" w:rsidR="002B1A4A" w:rsidRDefault="002B1A4A" w:rsidP="00886B42">
      <w:r>
        <w:lastRenderedPageBreak/>
        <w:t xml:space="preserve">purebred??? Pictures inspection policies </w:t>
      </w:r>
      <w:r w:rsidR="00BA0DA6">
        <w:t xml:space="preserve">standard of perfection how to incentivize </w:t>
      </w:r>
    </w:p>
    <w:p w14:paraId="4CEC717F" w14:textId="4C364F4D" w:rsidR="002B1A4A" w:rsidRDefault="002B1A4A" w:rsidP="00886B42">
      <w:r>
        <w:t>strategies for breeders to use with limited genetics</w:t>
      </w:r>
    </w:p>
    <w:p w14:paraId="78B0F65F" w14:textId="0F0DA81F" w:rsidR="00BA0DA6" w:rsidRDefault="00BA0DA6" w:rsidP="00886B42">
      <w:r>
        <w:t>strategies for keeping price point</w:t>
      </w:r>
    </w:p>
    <w:p w14:paraId="43E7D7D3" w14:textId="3C4A2697" w:rsidR="00886B42" w:rsidRDefault="003124C8" w:rsidP="00886B42">
      <w:r>
        <w:t xml:space="preserve">patterns and promotion </w:t>
      </w:r>
    </w:p>
    <w:p w14:paraId="03B753DD" w14:textId="3F26F1DB" w:rsidR="003124C8" w:rsidRDefault="003124C8" w:rsidP="00886B42">
      <w:r>
        <w:t>pooling fiber for commercial production</w:t>
      </w:r>
    </w:p>
    <w:p w14:paraId="7892122A" w14:textId="797E07C7" w:rsidR="00886B42" w:rsidRDefault="00886B42" w:rsidP="00886B42">
      <w:r>
        <w:t xml:space="preserve">fleece </w:t>
      </w:r>
    </w:p>
    <w:p w14:paraId="72FD50D4" w14:textId="79E4367C" w:rsidR="00886B42" w:rsidRDefault="00886B42" w:rsidP="00886B42">
      <w:r>
        <w:t>benefits of culling</w:t>
      </w:r>
    </w:p>
    <w:p w14:paraId="430B36B2" w14:textId="77777777" w:rsidR="00886B42" w:rsidRDefault="00886B42" w:rsidP="00886B42"/>
    <w:sectPr w:rsidR="00886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05490"/>
    <w:multiLevelType w:val="multilevel"/>
    <w:tmpl w:val="B404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02"/>
    <w:rsid w:val="000F2D02"/>
    <w:rsid w:val="00154996"/>
    <w:rsid w:val="001D0C09"/>
    <w:rsid w:val="00201F8D"/>
    <w:rsid w:val="002B1A4A"/>
    <w:rsid w:val="003124C8"/>
    <w:rsid w:val="003E167B"/>
    <w:rsid w:val="004537F8"/>
    <w:rsid w:val="004942EF"/>
    <w:rsid w:val="00561BC9"/>
    <w:rsid w:val="00615F79"/>
    <w:rsid w:val="00671ABB"/>
    <w:rsid w:val="00886B42"/>
    <w:rsid w:val="008E0ADF"/>
    <w:rsid w:val="00B53C4E"/>
    <w:rsid w:val="00BA0DA6"/>
    <w:rsid w:val="00F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2529"/>
  <w15:chartTrackingRefBased/>
  <w15:docId w15:val="{BBEF98E3-FCF8-4504-8C7D-153F147E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scholomiti</dc:creator>
  <cp:keywords/>
  <dc:description/>
  <cp:lastModifiedBy>virginia scholomiti</cp:lastModifiedBy>
  <cp:revision>2</cp:revision>
  <dcterms:created xsi:type="dcterms:W3CDTF">2018-09-05T12:33:00Z</dcterms:created>
  <dcterms:modified xsi:type="dcterms:W3CDTF">2018-09-06T01:22:00Z</dcterms:modified>
</cp:coreProperties>
</file>