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03AE" w14:textId="77777777" w:rsidR="006F4029" w:rsidRDefault="006F4029"/>
    <w:p w14:paraId="24D5094F" w14:textId="77777777" w:rsidR="006F4029" w:rsidRPr="006739DF" w:rsidRDefault="006F4029" w:rsidP="006F4029">
      <w:pPr>
        <w:rPr>
          <w:b/>
          <w:bCs/>
          <w:sz w:val="32"/>
          <w:szCs w:val="32"/>
        </w:rPr>
      </w:pPr>
      <w:r w:rsidRPr="006739DF">
        <w:rPr>
          <w:b/>
          <w:bCs/>
          <w:sz w:val="32"/>
          <w:szCs w:val="32"/>
        </w:rPr>
        <w:t>Beet Greens – How did I never taste them before?</w:t>
      </w:r>
    </w:p>
    <w:p w14:paraId="3E8D4711" w14:textId="77777777" w:rsidR="006F4029" w:rsidRDefault="006F4029"/>
    <w:p w14:paraId="56F2EEAB" w14:textId="77777777" w:rsidR="006F4029" w:rsidRDefault="006F4029"/>
    <w:p w14:paraId="13198900" w14:textId="496A5361" w:rsidR="00B65C3C" w:rsidRDefault="006F4029">
      <w:pPr>
        <w:rPr>
          <w:b/>
          <w:bCs/>
          <w:sz w:val="32"/>
          <w:szCs w:val="32"/>
        </w:rPr>
      </w:pPr>
      <w:r>
        <w:fldChar w:fldCharType="begin"/>
      </w:r>
      <w:r>
        <w:instrText xml:space="preserve"> INCLUDEPICTURE "https://www.healthbenefitstimes.com/9/gallery/beet-greens/Beet-Greens-1.jpg"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F0D9312" wp14:editId="16CFE36C">
            <wp:extent cx="5731510" cy="3820795"/>
            <wp:effectExtent l="0" t="0" r="0" b="1905"/>
            <wp:docPr id="1344392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1F2FC6" w14:textId="77777777" w:rsidR="00B65C3C" w:rsidRDefault="00B65C3C">
      <w:pPr>
        <w:rPr>
          <w:b/>
          <w:bCs/>
          <w:sz w:val="32"/>
          <w:szCs w:val="32"/>
        </w:rPr>
      </w:pPr>
    </w:p>
    <w:p w14:paraId="06EE8EBD" w14:textId="77777777" w:rsidR="006739DF" w:rsidRDefault="006739DF"/>
    <w:p w14:paraId="4F23C014" w14:textId="4B54ECFD" w:rsidR="006739DF" w:rsidRDefault="006739DF" w:rsidP="006739DF">
      <w:pPr>
        <w:pStyle w:val="NormalWeb"/>
        <w:shd w:val="clear" w:color="auto" w:fill="FFFFFF"/>
        <w:spacing w:before="0" w:before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Think twice before you toss the leaves growing from your </w:t>
      </w:r>
      <w:r>
        <w:rPr>
          <w:rFonts w:ascii="Georgia" w:hAnsi="Georgia"/>
          <w:color w:val="333333"/>
        </w:rPr>
        <w:t xml:space="preserve">beetroot.  </w:t>
      </w:r>
      <w:r>
        <w:rPr>
          <w:rFonts w:ascii="Georgia" w:hAnsi="Georgia"/>
          <w:color w:val="333333"/>
        </w:rPr>
        <w:t xml:space="preserve"> Beet greens are sweet, mild, and cook up into the silkiest, most tender greens you'll ever eat. And the stems? They're far more delicious than those of kale and collards.</w:t>
      </w:r>
    </w:p>
    <w:p w14:paraId="298CB08F" w14:textId="00D85AF2" w:rsidR="006739DF" w:rsidRDefault="006739DF" w:rsidP="006739DF">
      <w:pPr>
        <w:pStyle w:val="NormalWeb"/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They're also more nutritious. Beet greens are some of the most nutrient-rich greens around, containing more antioxidants and other phytonutrients than the bulbous roots themselves, according to Jo Robinson, author of </w:t>
      </w:r>
      <w:hyperlink r:id="rId6" w:tgtFrame="_blank" w:history="1">
        <w:r>
          <w:rPr>
            <w:rStyle w:val="Emphasis"/>
            <w:rFonts w:ascii="Georgia" w:hAnsi="Georgia"/>
            <w:color w:val="0571B8"/>
          </w:rPr>
          <w:t>Eating On The Wild Side</w:t>
        </w:r>
      </w:hyperlink>
      <w:r>
        <w:rPr>
          <w:rFonts w:ascii="Georgia" w:hAnsi="Georgia"/>
          <w:color w:val="333333"/>
        </w:rPr>
        <w:t>. In terms of general health benefits, beet greens are right up there with kale</w:t>
      </w:r>
      <w:r>
        <w:rPr>
          <w:rFonts w:ascii="Georgia" w:hAnsi="Georgia"/>
          <w:color w:val="333333"/>
        </w:rPr>
        <w:t>, but much sweeter and tastier!  Who knew.  Ok maybe you did, but I am mind blown!</w:t>
      </w:r>
    </w:p>
    <w:p w14:paraId="71C636CC" w14:textId="0276B69C" w:rsidR="006739DF" w:rsidRDefault="006739DF" w:rsidP="006739DF">
      <w:pPr>
        <w:pStyle w:val="NormalWeb"/>
        <w:shd w:val="clear" w:color="auto" w:fill="FFFFFF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Next was how should I cook them:  search for </w:t>
      </w:r>
      <w:r w:rsidR="006F4029">
        <w:rPr>
          <w:rFonts w:ascii="Georgia" w:hAnsi="Georgia"/>
          <w:color w:val="333333"/>
        </w:rPr>
        <w:t>recipes</w:t>
      </w:r>
      <w:r>
        <w:rPr>
          <w:rFonts w:ascii="Georgia" w:hAnsi="Georgia"/>
          <w:color w:val="333333"/>
        </w:rPr>
        <w:t xml:space="preserve">, there are many where you can use the greens and the beetroot! </w:t>
      </w:r>
    </w:p>
    <w:p w14:paraId="2B574FC3" w14:textId="77777777" w:rsidR="006739DF" w:rsidRPr="006739DF" w:rsidRDefault="006739DF" w:rsidP="006739DF">
      <w:pPr>
        <w:shd w:val="clear" w:color="auto" w:fill="FFFFFF"/>
        <w:spacing w:before="600" w:after="240" w:line="300" w:lineRule="atLeast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n-GB"/>
          <w14:ligatures w14:val="none"/>
        </w:rPr>
      </w:pPr>
      <w:r w:rsidRPr="006739DF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n-GB"/>
          <w14:ligatures w14:val="none"/>
        </w:rPr>
        <w:t>Braising is the simplest way to prepare beet greens. Here's how to do it.</w:t>
      </w:r>
    </w:p>
    <w:p w14:paraId="4F9BBC9D" w14:textId="77777777" w:rsidR="006739DF" w:rsidRPr="006739DF" w:rsidRDefault="006739DF" w:rsidP="006739DF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</w:pPr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Swish leaves and stems vigorously in a big bowl of water to remove the sand from the leaves, which also gets lodged between the ridges of the stems.</w:t>
      </w:r>
    </w:p>
    <w:p w14:paraId="249FA589" w14:textId="77777777" w:rsidR="006739DF" w:rsidRPr="006739DF" w:rsidRDefault="006739DF" w:rsidP="006739DF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</w:pPr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lastRenderedPageBreak/>
        <w:t xml:space="preserve">Cut the stem and the thick part of the </w:t>
      </w:r>
      <w:proofErr w:type="spellStart"/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center</w:t>
      </w:r>
      <w:proofErr w:type="spellEnd"/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 xml:space="preserve"> rib from each leaf. The easiest way to do this is to fold the leaf in half along the rib. Chop the stems and leaves separately.</w:t>
      </w:r>
    </w:p>
    <w:p w14:paraId="1B9E2BB9" w14:textId="0922D579" w:rsidR="006739DF" w:rsidRPr="006739DF" w:rsidRDefault="00B65C3C" w:rsidP="006739DF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</w:pPr>
      <w:r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A teaspoon or two of olive oil into a frypan</w:t>
      </w:r>
      <w:r w:rsidR="006739DF"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 xml:space="preserve">. Cook up some chopped onion, </w:t>
      </w:r>
      <w:r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spring onion</w:t>
      </w:r>
      <w:r w:rsidR="006739DF"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, or garlic over medium heat, covered with the lid, until softened for 1 to 5 minutes.</w:t>
      </w:r>
    </w:p>
    <w:p w14:paraId="1E001F77" w14:textId="2D48E1DF" w:rsidR="006739DF" w:rsidRPr="006739DF" w:rsidRDefault="006739DF" w:rsidP="006739DF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</w:pPr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Add the stems along with 1/3 cup water and salt to taste and braise the chopped stems, covered, until tender for 4 to 6 minutes.</w:t>
      </w:r>
    </w:p>
    <w:p w14:paraId="05C3E81C" w14:textId="77777777" w:rsidR="006739DF" w:rsidRPr="006739DF" w:rsidRDefault="006739DF" w:rsidP="006739DF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</w:pPr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Finally, add the chopped leaves (and a few tablespoons of water if the pan looks dry) and simmer, covered, stirring occasionally, until the leaves are tender for 3 to 4 minutes.</w:t>
      </w:r>
    </w:p>
    <w:p w14:paraId="47AC1F69" w14:textId="77777777" w:rsidR="006739DF" w:rsidRPr="006739DF" w:rsidRDefault="006739DF" w:rsidP="006739DF">
      <w:pPr>
        <w:numPr>
          <w:ilvl w:val="0"/>
          <w:numId w:val="1"/>
        </w:numPr>
        <w:shd w:val="clear" w:color="auto" w:fill="FFFFFF"/>
        <w:spacing w:after="100" w:afterAutospacing="1"/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</w:pPr>
      <w:r w:rsidRPr="006739DF">
        <w:rPr>
          <w:rFonts w:ascii="Georgia" w:eastAsia="Times New Roman" w:hAnsi="Georgia" w:cs="Times New Roman"/>
          <w:color w:val="333333"/>
          <w:kern w:val="0"/>
          <w:lang w:eastAsia="en-GB"/>
          <w14:ligatures w14:val="none"/>
        </w:rPr>
        <w:t>Season with salt and pepper, and you're good to go!</w:t>
      </w:r>
    </w:p>
    <w:p w14:paraId="49F75D7A" w14:textId="77777777" w:rsidR="006739DF" w:rsidRDefault="006739DF" w:rsidP="006739DF">
      <w:pPr>
        <w:pStyle w:val="NormalWeb"/>
        <w:shd w:val="clear" w:color="auto" w:fill="FFFFFF"/>
        <w:rPr>
          <w:rFonts w:ascii="Georgia" w:hAnsi="Georgia"/>
          <w:color w:val="333333"/>
        </w:rPr>
      </w:pPr>
    </w:p>
    <w:p w14:paraId="0F8B38B6" w14:textId="77777777" w:rsidR="006739DF" w:rsidRDefault="006739DF"/>
    <w:sectPr w:rsidR="0067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B71F7"/>
    <w:multiLevelType w:val="multilevel"/>
    <w:tmpl w:val="DE52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0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DF"/>
    <w:rsid w:val="004A2B5D"/>
    <w:rsid w:val="006739DF"/>
    <w:rsid w:val="006F4029"/>
    <w:rsid w:val="00700C08"/>
    <w:rsid w:val="00B65C3C"/>
    <w:rsid w:val="00CB1F14"/>
    <w:rsid w:val="00E93FFF"/>
    <w:rsid w:val="00E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55BC5"/>
  <w15:chartTrackingRefBased/>
  <w15:docId w15:val="{B63DBE8E-355F-A045-9D82-47CE892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39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9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739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39D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739D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73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Eating-Wild-Side-Missing-Optimum/dp/0316227935?ots=1&amp;slotNum=0&amp;imprToken=bac4c062-6eb3-3a97-042&amp;tag=epicurious09-20&amp;linkCode=w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Evans</dc:creator>
  <cp:keywords/>
  <dc:description/>
  <cp:lastModifiedBy>Natalie Evans</cp:lastModifiedBy>
  <cp:revision>1</cp:revision>
  <dcterms:created xsi:type="dcterms:W3CDTF">2023-07-23T03:22:00Z</dcterms:created>
  <dcterms:modified xsi:type="dcterms:W3CDTF">2023-07-23T03:49:00Z</dcterms:modified>
</cp:coreProperties>
</file>