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Leaf.AGI Privacy Policy</w:t>
      </w:r>
    </w:p>
    <w:p>
      <w:r>
        <w:t>Last updated: February 2026 (previous update: November 2025)</w:t>
      </w:r>
    </w:p>
    <w:p/>
    <w:p>
      <w:r>
        <w:t>Leaf.AGI (“we,” “us,” or “our”) is committed to protecting your privacy. This policy explains how the Leaf.AGI Recall Engine and related features handle data, including what we collect, how we use it, and how we safeguard it.</w:t>
      </w:r>
    </w:p>
    <w:p/>
    <w:p>
      <w:r>
        <w:t>1. Information We Collect</w:t>
      </w:r>
    </w:p>
    <w:p>
      <w:r>
        <w:t>We do not collect personal data such as names, addresses, phone numbers, or health information.</w:t>
      </w:r>
    </w:p>
    <w:p/>
    <w:p>
      <w:r>
        <w:t>We may automatically collect anonymous app interaction data (e.g., page visits, clicks, feature usage) to help improve user experience. This data is not tied to your identity and is never shared with third parties.</w:t>
      </w:r>
    </w:p>
    <w:p/>
    <w:p>
      <w:r>
        <w:t>2. Accounts and Authentication</w:t>
      </w:r>
    </w:p>
    <w:p>
      <w:r>
        <w:t>Leaf.AGI may use Firebase Authentication to manage user access and account security.</w:t>
      </w:r>
    </w:p>
    <w:p/>
    <w:p>
      <w:r>
        <w:t>We do not sell personal data. Where we store limited account metadata (such as an email for login), it is used only for authentication, security, and support.</w:t>
      </w:r>
    </w:p>
    <w:p/>
    <w:p>
      <w:r>
        <w:t>Firebase services follow Google’s privacy and security practices.</w:t>
      </w:r>
    </w:p>
    <w:p>
      <w:r>
        <w:t>Firebase Privacy Policy: https://firebase.google.com/support/privacy</w:t>
      </w:r>
    </w:p>
    <w:p/>
    <w:p>
      <w:r>
        <w:t>3. Third-Party Data Sources</w:t>
      </w:r>
    </w:p>
    <w:p>
      <w:r>
        <w:t>The Recall Engine may display public, regulatory, or licensed information (such as recall notices, safety advisories, or compliance bulletins) retrieved from third-party sources. This data is displayed inside the app to help users stay aware of potential product safety and compliance issues.</w:t>
      </w:r>
    </w:p>
    <w:p/>
    <w:p>
      <w:r>
        <w:t>Leaf.AGI does not claim ownership of third-party notices and does not republish or redistribute them outside of the application.</w:t>
      </w:r>
    </w:p>
    <w:p/>
    <w:p>
      <w:r>
        <w:t>4. AI-Generated Insights and Safety Disclaimer</w:t>
      </w:r>
    </w:p>
    <w:p>
      <w:r>
        <w:t>Leaf.AGI may use AI to summarize or explain recall notices and related regulatory information.</w:t>
      </w:r>
    </w:p>
    <w:p/>
    <w:p>
      <w:r>
        <w:t>AI outputs are informational only and may contain inaccuracies or omissions. They should not be interpreted as medical, legal, regulatory, or financial advice. Always verify critical details using the original source notice and your local regulations.</w:t>
      </w:r>
    </w:p>
    <w:p/>
    <w:p>
      <w:r>
        <w:t>If you believe a product presents an immediate health or safety risk, follow the guidance in the official notice and contact the appropriate authorities.</w:t>
      </w:r>
    </w:p>
    <w:p/>
    <w:p>
      <w:r>
        <w:t>5. Contact</w:t>
      </w:r>
    </w:p>
    <w:p>
      <w:r>
        <w:t>If you have questions about this policy, contact:</w:t>
      </w:r>
    </w:p>
    <w:p>
      <w:r>
        <w:t>LeafAGI@protonmail.com</w:t>
      </w:r>
    </w:p>
    <w:p/>
    <w:p>
      <w:r>
        <w:t>6. Your Rights</w:t>
      </w:r>
    </w:p>
    <w:p>
      <w:r>
        <w:t>You may request deletion of your account or data at any time by contacting the above address.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