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72" w:rsidRDefault="00881772" w:rsidP="00881772">
      <w:pPr>
        <w:jc w:val="center"/>
        <w:rPr>
          <w:b/>
          <w:sz w:val="36"/>
          <w:szCs w:val="36"/>
        </w:rPr>
      </w:pPr>
      <w:r w:rsidRPr="006E6E83">
        <w:rPr>
          <w:b/>
          <w:sz w:val="36"/>
          <w:szCs w:val="36"/>
        </w:rPr>
        <w:t>RULES / REQUIREMENTS</w:t>
      </w:r>
    </w:p>
    <w:p w:rsidR="00881772" w:rsidRPr="006E6E83" w:rsidRDefault="00881772" w:rsidP="00881772">
      <w:pPr>
        <w:jc w:val="center"/>
        <w:rPr>
          <w:b/>
          <w:sz w:val="36"/>
          <w:szCs w:val="36"/>
        </w:rPr>
      </w:pPr>
    </w:p>
    <w:p w:rsidR="00881772" w:rsidRDefault="00881772" w:rsidP="00881772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510BB6">
        <w:rPr>
          <w:sz w:val="24"/>
          <w:szCs w:val="24"/>
          <w:u w:val="single"/>
        </w:rPr>
        <w:t>ALL</w:t>
      </w:r>
      <w:r w:rsidRPr="00510BB6">
        <w:rPr>
          <w:sz w:val="24"/>
          <w:szCs w:val="24"/>
        </w:rPr>
        <w:t xml:space="preserve"> gumbo </w:t>
      </w:r>
      <w:r>
        <w:rPr>
          <w:sz w:val="24"/>
          <w:szCs w:val="24"/>
        </w:rPr>
        <w:t>entries must be cooked on site the day of the cook-off.  ALL ingredients must be added on site and in raw form, but may be chopped and cut ahead of time. Pre-cooked roux or roux mixes are allowed.  Although, some may consider this “cheating”, this is an event to raise money for our community.  We expect everyone to be honest.</w:t>
      </w:r>
    </w:p>
    <w:p w:rsidR="00881772" w:rsidRDefault="00881772" w:rsidP="00881772">
      <w:pPr>
        <w:pStyle w:val="ListParagraph"/>
        <w:rPr>
          <w:sz w:val="24"/>
          <w:szCs w:val="24"/>
        </w:rPr>
      </w:pPr>
    </w:p>
    <w:p w:rsidR="00881772" w:rsidRDefault="00881772" w:rsidP="008817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Each contestant must provide a minimum </w:t>
      </w:r>
      <w:r w:rsidRPr="003B61B8">
        <w:rPr>
          <w:b/>
          <w:sz w:val="24"/>
          <w:szCs w:val="24"/>
        </w:rPr>
        <w:t>3 gallons of gumbo</w:t>
      </w:r>
      <w:r>
        <w:rPr>
          <w:sz w:val="24"/>
          <w:szCs w:val="24"/>
        </w:rPr>
        <w:t xml:space="preserve">. </w:t>
      </w:r>
    </w:p>
    <w:p w:rsidR="00881772" w:rsidRDefault="00881772" w:rsidP="00881772">
      <w:pPr>
        <w:pStyle w:val="ListParagraph"/>
        <w:rPr>
          <w:sz w:val="24"/>
          <w:szCs w:val="24"/>
        </w:rPr>
      </w:pPr>
    </w:p>
    <w:p w:rsidR="00881772" w:rsidRDefault="00881772" w:rsidP="008817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Set up will begin at 6:30am. Gumbo must be ready for judging at 12 noon. Serving to the public will begin 12pm – </w:t>
      </w:r>
      <w:r w:rsidR="003B61B8">
        <w:rPr>
          <w:sz w:val="24"/>
          <w:szCs w:val="24"/>
        </w:rPr>
        <w:t>2</w:t>
      </w:r>
      <w:r>
        <w:rPr>
          <w:sz w:val="24"/>
          <w:szCs w:val="24"/>
        </w:rPr>
        <w:t>pm.</w:t>
      </w:r>
      <w:r w:rsidR="003B61B8">
        <w:rPr>
          <w:sz w:val="24"/>
          <w:szCs w:val="24"/>
        </w:rPr>
        <w:t xml:space="preserve">  Winners will be announced at 2pm.</w:t>
      </w:r>
    </w:p>
    <w:p w:rsidR="00881772" w:rsidRDefault="00881772" w:rsidP="00881772">
      <w:pPr>
        <w:pStyle w:val="ListParagraph"/>
        <w:rPr>
          <w:sz w:val="24"/>
          <w:szCs w:val="24"/>
        </w:rPr>
      </w:pPr>
    </w:p>
    <w:p w:rsidR="00881772" w:rsidRDefault="00881772" w:rsidP="0088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5EBE">
        <w:rPr>
          <w:sz w:val="24"/>
          <w:szCs w:val="24"/>
        </w:rPr>
        <w:t xml:space="preserve">Contestants will be assigned a cooking space.  </w:t>
      </w:r>
      <w:r w:rsidR="003B61B8">
        <w:rPr>
          <w:sz w:val="24"/>
          <w:szCs w:val="24"/>
        </w:rPr>
        <w:t>Serving scoops, s</w:t>
      </w:r>
      <w:r w:rsidRPr="000F5EBE">
        <w:rPr>
          <w:sz w:val="24"/>
          <w:szCs w:val="24"/>
        </w:rPr>
        <w:t>amp</w:t>
      </w:r>
      <w:r w:rsidR="003B61B8">
        <w:rPr>
          <w:sz w:val="24"/>
          <w:szCs w:val="24"/>
        </w:rPr>
        <w:t>le</w:t>
      </w:r>
      <w:r w:rsidRPr="000F5EBE">
        <w:rPr>
          <w:sz w:val="24"/>
          <w:szCs w:val="24"/>
        </w:rPr>
        <w:t xml:space="preserve"> cups, spoons, and napkins will be provided. Contestants are responsible for supplying all ingredients, cooking devices, coolers, serving utensils, tables, chairs, and tents. NO ELECTRICITY provided. Cooking must be done using a burner, Cajun cooker, etc. </w:t>
      </w:r>
    </w:p>
    <w:p w:rsidR="00881772" w:rsidRDefault="00881772" w:rsidP="00881772">
      <w:pPr>
        <w:pStyle w:val="ListParagraph"/>
        <w:rPr>
          <w:sz w:val="24"/>
          <w:szCs w:val="24"/>
        </w:rPr>
      </w:pPr>
    </w:p>
    <w:p w:rsidR="00881772" w:rsidRDefault="00881772" w:rsidP="0088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5E12">
        <w:rPr>
          <w:b/>
          <w:sz w:val="24"/>
          <w:szCs w:val="24"/>
        </w:rPr>
        <w:t>NO</w:t>
      </w:r>
      <w:r>
        <w:rPr>
          <w:sz w:val="24"/>
          <w:szCs w:val="24"/>
        </w:rPr>
        <w:t xml:space="preserve"> seafood entries will be </w:t>
      </w:r>
      <w:r w:rsidR="000111E1">
        <w:rPr>
          <w:sz w:val="24"/>
          <w:szCs w:val="24"/>
        </w:rPr>
        <w:t>allowed</w:t>
      </w:r>
      <w:r w:rsidRPr="000F5EBE">
        <w:rPr>
          <w:sz w:val="24"/>
          <w:szCs w:val="24"/>
        </w:rPr>
        <w:t xml:space="preserve">. Gumbo must be cooked out in the open and sanitary as possible.  </w:t>
      </w:r>
    </w:p>
    <w:p w:rsidR="00881772" w:rsidRDefault="00881772" w:rsidP="00881772">
      <w:pPr>
        <w:pStyle w:val="ListParagraph"/>
        <w:rPr>
          <w:sz w:val="24"/>
          <w:szCs w:val="24"/>
        </w:rPr>
      </w:pPr>
    </w:p>
    <w:p w:rsidR="00881772" w:rsidRPr="000F5EBE" w:rsidRDefault="003B61B8" w:rsidP="008817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Cooks are </w:t>
      </w:r>
      <w:r w:rsidRPr="003B61B8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allowed to give away any other food items.   Rice, crackers are allowed but nothing else.  </w:t>
      </w:r>
    </w:p>
    <w:p w:rsidR="00881772" w:rsidRDefault="00881772" w:rsidP="00881772">
      <w:pPr>
        <w:pStyle w:val="ListParagraph"/>
        <w:rPr>
          <w:sz w:val="24"/>
          <w:szCs w:val="24"/>
        </w:rPr>
      </w:pPr>
    </w:p>
    <w:p w:rsidR="00881772" w:rsidRDefault="00881772" w:rsidP="008817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first, second, and third place winners decided by the judges and a People’s Choice winner.  Criteria for judging gumbo will be based on: Color, Aroma, Consistency, Taste and Aftertaste.  FOR BLIND JUDGING, Do NOT put anything in the bowl except the gumbo; no rice, no garnish including rice.  </w:t>
      </w:r>
      <w:r w:rsidRPr="009806F6">
        <w:rPr>
          <w:sz w:val="24"/>
          <w:szCs w:val="24"/>
        </w:rPr>
        <w:t xml:space="preserve">BLIND judging decisions are final. </w:t>
      </w:r>
    </w:p>
    <w:p w:rsidR="00881772" w:rsidRDefault="00881772" w:rsidP="00881772">
      <w:pPr>
        <w:pStyle w:val="ListParagraph"/>
        <w:rPr>
          <w:sz w:val="24"/>
          <w:szCs w:val="24"/>
        </w:rPr>
      </w:pPr>
    </w:p>
    <w:p w:rsidR="00881772" w:rsidRDefault="00881772" w:rsidP="0088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6F6">
        <w:rPr>
          <w:sz w:val="24"/>
          <w:szCs w:val="24"/>
        </w:rPr>
        <w:t>Each contestant responsible for trash removal and clean up.</w:t>
      </w:r>
    </w:p>
    <w:p w:rsidR="00881772" w:rsidRDefault="00881772" w:rsidP="00881772">
      <w:pPr>
        <w:pStyle w:val="ListParagraph"/>
        <w:rPr>
          <w:sz w:val="24"/>
          <w:szCs w:val="24"/>
        </w:rPr>
      </w:pPr>
    </w:p>
    <w:p w:rsidR="00881772" w:rsidRDefault="00881772" w:rsidP="008817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is a family event and offensive conduct will NOT be allowed and will be grounds for disqualification from the cook-off event. </w:t>
      </w:r>
      <w:bookmarkEnd w:id="0"/>
    </w:p>
    <w:sectPr w:rsidR="0088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91746"/>
    <w:multiLevelType w:val="hybridMultilevel"/>
    <w:tmpl w:val="DD849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A3166"/>
    <w:multiLevelType w:val="hybridMultilevel"/>
    <w:tmpl w:val="DD849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72"/>
    <w:rsid w:val="000111E1"/>
    <w:rsid w:val="000F1B21"/>
    <w:rsid w:val="003B61B8"/>
    <w:rsid w:val="00881772"/>
    <w:rsid w:val="00AF7B43"/>
    <w:rsid w:val="00E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F7832-9FF9-4EC1-BBFF-F09183B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2022-03-10T17:15:00Z</dcterms:created>
  <dcterms:modified xsi:type="dcterms:W3CDTF">2023-02-28T22:42:00Z</dcterms:modified>
</cp:coreProperties>
</file>