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BACE118" w14:textId="77777777" w:rsidR="002E4669" w:rsidRPr="002E4669" w:rsidRDefault="002E4669" w:rsidP="002E4669">
      <w:pPr>
        <w:pStyle w:val="isselectedend"/>
        <w:jc w:val="center"/>
        <w:rPr>
          <w:rFonts w:ascii="Aptos" w:hAnsi="Aptos"/>
          <w:color w:val="000000"/>
        </w:rPr>
      </w:pPr>
      <w:r w:rsidRPr="002E4669">
        <w:rPr>
          <w:rFonts w:ascii="Aptos" w:hAnsi="Aptos"/>
          <w:color w:val="000000"/>
        </w:rPr>
        <w:t>Oving Parish Council, West Sussex</w:t>
      </w:r>
      <w:r w:rsidRPr="002E4669">
        <w:rPr>
          <w:rFonts w:ascii="Aptos" w:hAnsi="Aptos"/>
          <w:color w:val="000000"/>
        </w:rPr>
        <w:br/>
        <w:t>Parish Clerk and Responsible Financial Officer (RFO)</w:t>
      </w:r>
    </w:p>
    <w:p w14:paraId="52442059" w14:textId="77777777" w:rsidR="002E4669" w:rsidRPr="002E4669" w:rsidRDefault="002E4669" w:rsidP="002E4669">
      <w:pPr>
        <w:pStyle w:val="isselectedend"/>
        <w:rPr>
          <w:rFonts w:ascii="Aptos" w:hAnsi="Aptos"/>
          <w:color w:val="000000"/>
        </w:rPr>
      </w:pPr>
      <w:r w:rsidRPr="002E4669">
        <w:rPr>
          <w:rFonts w:ascii="Aptos" w:hAnsi="Aptos"/>
          <w:color w:val="000000"/>
        </w:rPr>
        <w:t xml:space="preserve">Oving Parish Council is seeking an enthusiastic and committed Parish Clerk and Responsible Financial Officer to support the Council in serving the communities of Oving, </w:t>
      </w:r>
      <w:proofErr w:type="spellStart"/>
      <w:r w:rsidRPr="002E4669">
        <w:rPr>
          <w:rFonts w:ascii="Aptos" w:hAnsi="Aptos"/>
          <w:color w:val="000000"/>
        </w:rPr>
        <w:t>Shopwyke</w:t>
      </w:r>
      <w:proofErr w:type="spellEnd"/>
      <w:r w:rsidRPr="002E4669">
        <w:rPr>
          <w:rFonts w:ascii="Aptos" w:hAnsi="Aptos"/>
          <w:color w:val="000000"/>
        </w:rPr>
        <w:t xml:space="preserve">, Drayton, </w:t>
      </w:r>
      <w:proofErr w:type="spellStart"/>
      <w:r w:rsidRPr="002E4669">
        <w:rPr>
          <w:rFonts w:ascii="Aptos" w:hAnsi="Aptos"/>
          <w:color w:val="000000"/>
        </w:rPr>
        <w:t>Merston</w:t>
      </w:r>
      <w:proofErr w:type="spellEnd"/>
      <w:r w:rsidRPr="002E4669">
        <w:rPr>
          <w:rFonts w:ascii="Aptos" w:hAnsi="Aptos"/>
          <w:color w:val="000000"/>
        </w:rPr>
        <w:t xml:space="preserve"> and </w:t>
      </w:r>
      <w:proofErr w:type="spellStart"/>
      <w:r w:rsidRPr="002E4669">
        <w:rPr>
          <w:rFonts w:ascii="Aptos" w:hAnsi="Aptos"/>
          <w:color w:val="000000"/>
        </w:rPr>
        <w:t>Colworth</w:t>
      </w:r>
      <w:proofErr w:type="spellEnd"/>
      <w:r w:rsidRPr="002E4669">
        <w:rPr>
          <w:rFonts w:ascii="Aptos" w:hAnsi="Aptos"/>
          <w:color w:val="000000"/>
        </w:rPr>
        <w:t>.</w:t>
      </w:r>
    </w:p>
    <w:p w14:paraId="1A99CCE0" w14:textId="77777777" w:rsidR="002E4669" w:rsidRPr="002E4669" w:rsidRDefault="002E4669" w:rsidP="002E4669">
      <w:pPr>
        <w:pStyle w:val="isselectedend"/>
        <w:rPr>
          <w:rFonts w:ascii="Aptos" w:hAnsi="Aptos"/>
          <w:color w:val="000000"/>
        </w:rPr>
      </w:pPr>
      <w:r w:rsidRPr="002E4669">
        <w:rPr>
          <w:rFonts w:ascii="Aptos" w:hAnsi="Aptos"/>
          <w:color w:val="000000"/>
        </w:rPr>
        <w:t>This is a key role responsible for ensuring the effective day-to-day administration of the Council and supporting councillors in delivering services to the parish.</w:t>
      </w:r>
    </w:p>
    <w:p w14:paraId="19557F59" w14:textId="77777777" w:rsidR="002E4669" w:rsidRPr="002E4669" w:rsidRDefault="002E4669" w:rsidP="002E4669">
      <w:pPr>
        <w:pStyle w:val="isselectedend"/>
        <w:rPr>
          <w:rFonts w:ascii="Aptos" w:hAnsi="Aptos"/>
          <w:color w:val="000000"/>
        </w:rPr>
      </w:pPr>
      <w:r w:rsidRPr="002E4669">
        <w:rPr>
          <w:rFonts w:ascii="Aptos" w:hAnsi="Aptos"/>
          <w:color w:val="000000"/>
        </w:rPr>
        <w:t>The Clerk will act as the Council’s Proper Officer and Responsible Financial Officer, ensuring the Council operates in accordance with statutory requirements and good governance. Duties include preparing agendas and minutes, managing correspondence, advising councillors on governance matters and implementing council decisions.</w:t>
      </w:r>
    </w:p>
    <w:p w14:paraId="0003483C" w14:textId="77777777" w:rsidR="002E4669" w:rsidRPr="002E4669" w:rsidRDefault="002E4669" w:rsidP="002E4669">
      <w:pPr>
        <w:pStyle w:val="isselectedend"/>
        <w:rPr>
          <w:rFonts w:ascii="Aptos" w:hAnsi="Aptos"/>
          <w:color w:val="000000"/>
        </w:rPr>
      </w:pPr>
      <w:r w:rsidRPr="002E4669">
        <w:rPr>
          <w:rFonts w:ascii="Aptos" w:hAnsi="Aptos"/>
          <w:color w:val="000000"/>
        </w:rPr>
        <w:t xml:space="preserve">The Parish Council manages </w:t>
      </w:r>
      <w:proofErr w:type="gramStart"/>
      <w:r w:rsidRPr="002E4669">
        <w:rPr>
          <w:rFonts w:ascii="Aptos" w:hAnsi="Aptos"/>
          <w:color w:val="000000"/>
        </w:rPr>
        <w:t>a number of</w:t>
      </w:r>
      <w:proofErr w:type="gramEnd"/>
      <w:r w:rsidRPr="002E4669">
        <w:rPr>
          <w:rFonts w:ascii="Aptos" w:hAnsi="Aptos"/>
          <w:color w:val="000000"/>
        </w:rPr>
        <w:t xml:space="preserve"> community assets including recreation grounds, play areas, bus shelters, noticeboards and defibrillators, and responds to planning applications and consultations affecting the parish.</w:t>
      </w:r>
    </w:p>
    <w:p w14:paraId="18F6E38A" w14:textId="77777777" w:rsidR="002E4669" w:rsidRPr="002E4669" w:rsidRDefault="002E4669" w:rsidP="002E4669">
      <w:pPr>
        <w:pStyle w:val="isselectedend"/>
        <w:rPr>
          <w:rFonts w:ascii="Aptos" w:hAnsi="Aptos"/>
          <w:color w:val="000000"/>
        </w:rPr>
      </w:pPr>
      <w:r w:rsidRPr="002E4669">
        <w:rPr>
          <w:rFonts w:ascii="Aptos" w:hAnsi="Aptos"/>
          <w:color w:val="000000"/>
        </w:rPr>
        <w:t>The Clerk will oversee the Council’s finances and budgeting and work alongside a part-time bookkeeper who maintains the Council’s accounts using the Scribe accounting system.</w:t>
      </w:r>
    </w:p>
    <w:p w14:paraId="5283F262" w14:textId="644F24CD" w:rsidR="002E4669" w:rsidRPr="002E4669" w:rsidRDefault="002E4669" w:rsidP="002E4669">
      <w:pPr>
        <w:pStyle w:val="isselectedend"/>
        <w:rPr>
          <w:rFonts w:ascii="Aptos" w:hAnsi="Aptos"/>
          <w:color w:val="000000"/>
        </w:rPr>
      </w:pPr>
      <w:r w:rsidRPr="002E4669">
        <w:rPr>
          <w:rFonts w:ascii="Aptos" w:hAnsi="Aptos"/>
          <w:color w:val="000000"/>
        </w:rPr>
        <w:t xml:space="preserve">Hours: </w:t>
      </w:r>
      <w:r w:rsidR="00313E49">
        <w:rPr>
          <w:rFonts w:ascii="Aptos" w:hAnsi="Aptos"/>
          <w:color w:val="000000"/>
        </w:rPr>
        <w:t>20</w:t>
      </w:r>
      <w:r w:rsidRPr="002E4669">
        <w:rPr>
          <w:rFonts w:ascii="Aptos" w:hAnsi="Aptos"/>
          <w:color w:val="000000"/>
        </w:rPr>
        <w:t xml:space="preserve"> hours per week including attendance at evening council meetings.</w:t>
      </w:r>
    </w:p>
    <w:p w14:paraId="2AF68BB3" w14:textId="1ADE2033" w:rsidR="002E4669" w:rsidRPr="002E4669" w:rsidRDefault="002E4669" w:rsidP="002E4669">
      <w:pPr>
        <w:pStyle w:val="isselectedend"/>
        <w:rPr>
          <w:rFonts w:ascii="Aptos" w:hAnsi="Aptos"/>
          <w:color w:val="000000"/>
        </w:rPr>
      </w:pPr>
      <w:r w:rsidRPr="002E4669">
        <w:rPr>
          <w:rFonts w:ascii="Aptos" w:hAnsi="Aptos"/>
          <w:color w:val="000000"/>
        </w:rPr>
        <w:t>Salary: In accordance with the NJC for Local Government Services pay scales, LC2 SCP 26–30 (£</w:t>
      </w:r>
      <w:r w:rsidR="00E042EB">
        <w:rPr>
          <w:rFonts w:ascii="Aptos" w:hAnsi="Aptos"/>
          <w:color w:val="000000"/>
        </w:rPr>
        <w:t>37,820</w:t>
      </w:r>
      <w:r w:rsidRPr="002E4669">
        <w:rPr>
          <w:rFonts w:ascii="Aptos" w:hAnsi="Aptos"/>
          <w:color w:val="000000"/>
        </w:rPr>
        <w:t>– £</w:t>
      </w:r>
      <w:r w:rsidR="00E042EB">
        <w:rPr>
          <w:rFonts w:ascii="Aptos" w:hAnsi="Aptos"/>
          <w:color w:val="000000"/>
        </w:rPr>
        <w:t>40,777</w:t>
      </w:r>
      <w:r w:rsidRPr="002E4669">
        <w:rPr>
          <w:rFonts w:ascii="Aptos" w:hAnsi="Aptos"/>
          <w:color w:val="000000"/>
        </w:rPr>
        <w:t xml:space="preserve"> FTE) depending on experience and qualifications, pro rata for </w:t>
      </w:r>
      <w:r w:rsidR="00E042EB">
        <w:rPr>
          <w:rFonts w:ascii="Aptos" w:hAnsi="Aptos"/>
          <w:color w:val="000000"/>
        </w:rPr>
        <w:t>20</w:t>
      </w:r>
      <w:r w:rsidRPr="002E4669">
        <w:rPr>
          <w:rFonts w:ascii="Aptos" w:hAnsi="Aptos"/>
          <w:color w:val="000000"/>
        </w:rPr>
        <w:t xml:space="preserve"> hours per week.</w:t>
      </w:r>
    </w:p>
    <w:p w14:paraId="4F5A25DF" w14:textId="77777777" w:rsidR="002E4669" w:rsidRPr="002E4669" w:rsidRDefault="002E4669" w:rsidP="002E4669">
      <w:pPr>
        <w:pStyle w:val="isselectedend"/>
        <w:rPr>
          <w:rFonts w:ascii="Aptos" w:hAnsi="Aptos"/>
          <w:color w:val="000000"/>
        </w:rPr>
      </w:pPr>
      <w:r w:rsidRPr="002E4669">
        <w:rPr>
          <w:rFonts w:ascii="Aptos" w:hAnsi="Aptos"/>
          <w:color w:val="000000"/>
        </w:rPr>
        <w:t>Benefits include flexible working hours, primarily home-based working, 28 days annual leave (pro rata) and enrolment in the Local Government Pension Scheme.</w:t>
      </w:r>
    </w:p>
    <w:p w14:paraId="506BBFAA" w14:textId="77777777" w:rsidR="002E4669" w:rsidRPr="002E4669" w:rsidRDefault="002E4669" w:rsidP="002E4669">
      <w:pPr>
        <w:pStyle w:val="isselectedend"/>
        <w:rPr>
          <w:rFonts w:ascii="Aptos" w:hAnsi="Aptos"/>
          <w:color w:val="000000"/>
        </w:rPr>
      </w:pPr>
      <w:r w:rsidRPr="002E4669">
        <w:rPr>
          <w:rFonts w:ascii="Aptos" w:hAnsi="Aptos"/>
          <w:color w:val="000000"/>
        </w:rPr>
        <w:t xml:space="preserve">Applicants must hold the </w:t>
      </w:r>
      <w:proofErr w:type="spellStart"/>
      <w:r w:rsidRPr="002E4669">
        <w:rPr>
          <w:rFonts w:ascii="Aptos" w:hAnsi="Aptos"/>
          <w:color w:val="000000"/>
        </w:rPr>
        <w:t>CiLCA</w:t>
      </w:r>
      <w:proofErr w:type="spellEnd"/>
      <w:r w:rsidRPr="002E4669">
        <w:rPr>
          <w:rFonts w:ascii="Aptos" w:hAnsi="Aptos"/>
          <w:color w:val="000000"/>
        </w:rPr>
        <w:t xml:space="preserve"> qualification and demonstrate strong organisational, administrative and financial management skills. Experience of working within local government would be advantageous.</w:t>
      </w:r>
    </w:p>
    <w:p w14:paraId="50A4CCED" w14:textId="77777777" w:rsidR="002E4669" w:rsidRPr="002E4669" w:rsidRDefault="002E4669" w:rsidP="002E4669">
      <w:pPr>
        <w:pStyle w:val="isselectedend"/>
        <w:rPr>
          <w:rFonts w:asciiTheme="minorHAnsi" w:hAnsiTheme="minorHAnsi"/>
          <w:color w:val="000000"/>
        </w:rPr>
      </w:pPr>
      <w:r w:rsidRPr="002E4669">
        <w:rPr>
          <w:rFonts w:asciiTheme="minorHAnsi" w:hAnsiTheme="minorHAnsi"/>
          <w:color w:val="000000"/>
        </w:rPr>
        <w:t>Applications from experienced</w:t>
      </w:r>
      <w:r w:rsidRPr="002E4669">
        <w:rPr>
          <w:rStyle w:val="apple-converted-space"/>
          <w:rFonts w:asciiTheme="minorHAnsi" w:eastAsiaTheme="majorEastAsia" w:hAnsiTheme="minorHAnsi"/>
          <w:color w:val="000000"/>
        </w:rPr>
        <w:t> </w:t>
      </w:r>
      <w:r w:rsidRPr="002E4669">
        <w:rPr>
          <w:rFonts w:asciiTheme="minorHAnsi" w:hAnsiTheme="minorHAnsi"/>
        </w:rPr>
        <w:t>clerks,</w:t>
      </w:r>
      <w:r w:rsidRPr="002E4669">
        <w:rPr>
          <w:rFonts w:asciiTheme="minorHAnsi" w:hAnsiTheme="minorHAnsi"/>
          <w:color w:val="000000"/>
        </w:rPr>
        <w:t xml:space="preserve"> deputy</w:t>
      </w:r>
      <w:r w:rsidRPr="002E4669">
        <w:rPr>
          <w:rStyle w:val="apple-converted-space"/>
          <w:rFonts w:asciiTheme="minorHAnsi" w:eastAsiaTheme="majorEastAsia" w:hAnsiTheme="minorHAnsi"/>
          <w:color w:val="000000"/>
        </w:rPr>
        <w:t> </w:t>
      </w:r>
      <w:r w:rsidRPr="002E4669">
        <w:rPr>
          <w:rFonts w:asciiTheme="minorHAnsi" w:hAnsiTheme="minorHAnsi"/>
        </w:rPr>
        <w:t>clerks</w:t>
      </w:r>
      <w:r w:rsidRPr="002E4669">
        <w:rPr>
          <w:rStyle w:val="apple-converted-space"/>
          <w:rFonts w:asciiTheme="minorHAnsi" w:eastAsiaTheme="majorEastAsia" w:hAnsiTheme="minorHAnsi"/>
          <w:color w:val="000000"/>
        </w:rPr>
        <w:t> </w:t>
      </w:r>
      <w:r w:rsidRPr="002E4669">
        <w:rPr>
          <w:rFonts w:asciiTheme="minorHAnsi" w:hAnsiTheme="minorHAnsi"/>
          <w:color w:val="000000"/>
        </w:rPr>
        <w:t>or those working towards higher professional qualifications are welcomed.</w:t>
      </w:r>
    </w:p>
    <w:p w14:paraId="5D5676B7" w14:textId="77777777" w:rsidR="002E4669" w:rsidRPr="002E4669" w:rsidRDefault="002E4669" w:rsidP="002E4669">
      <w:pPr>
        <w:pStyle w:val="isselectedend"/>
        <w:rPr>
          <w:rFonts w:ascii="Aptos" w:hAnsi="Aptos"/>
          <w:color w:val="000000"/>
        </w:rPr>
      </w:pPr>
      <w:r w:rsidRPr="002E4669">
        <w:rPr>
          <w:rFonts w:ascii="Aptos" w:hAnsi="Aptos"/>
          <w:color w:val="000000"/>
        </w:rPr>
        <w:t>Council meetings are normally held in person at Jubilee Hall, Oving.</w:t>
      </w:r>
    </w:p>
    <w:p w14:paraId="1AFCB104" w14:textId="572EB9FF" w:rsidR="002E4669" w:rsidRPr="002E4669" w:rsidRDefault="002E4669" w:rsidP="002E4669">
      <w:pPr>
        <w:pStyle w:val="isselectedend"/>
        <w:rPr>
          <w:rFonts w:ascii="Aptos" w:hAnsi="Aptos"/>
          <w:color w:val="000000"/>
        </w:rPr>
      </w:pPr>
      <w:r w:rsidRPr="002E4669">
        <w:rPr>
          <w:rFonts w:ascii="Aptos" w:hAnsi="Aptos"/>
          <w:color w:val="000000"/>
        </w:rPr>
        <w:t>For further information or an informal discussion please contact:</w:t>
      </w:r>
      <w:r w:rsidRPr="002E4669">
        <w:rPr>
          <w:rFonts w:ascii="Aptos" w:hAnsi="Aptos"/>
          <w:color w:val="000000"/>
        </w:rPr>
        <w:br/>
        <w:t>Tracy Predeth, Parish Clerk</w:t>
      </w:r>
      <w:r w:rsidRPr="002E4669">
        <w:rPr>
          <w:rFonts w:ascii="Aptos" w:hAnsi="Aptos"/>
          <w:color w:val="000000"/>
        </w:rPr>
        <w:br/>
      </w:r>
      <w:hyperlink r:id="rId4" w:tooltip="mailto:clerk@ovingcommunity.org.uk" w:history="1">
        <w:r w:rsidRPr="002E4669">
          <w:rPr>
            <w:rStyle w:val="Hyperlink"/>
            <w:rFonts w:ascii="Aptos" w:eastAsiaTheme="majorEastAsia" w:hAnsi="Aptos"/>
            <w:color w:val="467886"/>
          </w:rPr>
          <w:t>clerk@ovingcommunity.org.uk</w:t>
        </w:r>
      </w:hyperlink>
      <w:r>
        <w:rPr>
          <w:rFonts w:ascii="Aptos" w:hAnsi="Aptos"/>
          <w:color w:val="000000"/>
        </w:rPr>
        <w:t xml:space="preserve">  </w:t>
      </w:r>
    </w:p>
    <w:p w14:paraId="66E9F142" w14:textId="1BD6919B" w:rsidR="004941D1" w:rsidRPr="002E4669" w:rsidRDefault="002E4669" w:rsidP="002E4669">
      <w:pPr>
        <w:pStyle w:val="NormalWeb"/>
        <w:rPr>
          <w:rFonts w:ascii="Aptos" w:hAnsi="Aptos"/>
          <w:color w:val="000000"/>
        </w:rPr>
      </w:pPr>
      <w:r w:rsidRPr="002E4669">
        <w:rPr>
          <w:rFonts w:ascii="Aptos" w:hAnsi="Aptos"/>
          <w:color w:val="000000"/>
        </w:rPr>
        <w:t>Applications should include a CV and covering letter.</w:t>
      </w:r>
    </w:p>
    <w:sectPr w:rsidR="004941D1" w:rsidRPr="002E46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69"/>
    <w:rsid w:val="000A5C8E"/>
    <w:rsid w:val="00236B1D"/>
    <w:rsid w:val="00270E0E"/>
    <w:rsid w:val="002E4669"/>
    <w:rsid w:val="00313E49"/>
    <w:rsid w:val="003D0F4C"/>
    <w:rsid w:val="004941D1"/>
    <w:rsid w:val="00CF5BA1"/>
    <w:rsid w:val="00E042EB"/>
    <w:rsid w:val="00E22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1FD53D"/>
  <w15:chartTrackingRefBased/>
  <w15:docId w15:val="{401AC0CD-2685-BE48-89F7-15357C8F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6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6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6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6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6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6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6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6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6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669"/>
    <w:rPr>
      <w:rFonts w:eastAsiaTheme="majorEastAsia" w:cstheme="majorBidi"/>
      <w:color w:val="272727" w:themeColor="text1" w:themeTint="D8"/>
    </w:rPr>
  </w:style>
  <w:style w:type="paragraph" w:styleId="Title">
    <w:name w:val="Title"/>
    <w:basedOn w:val="Normal"/>
    <w:next w:val="Normal"/>
    <w:link w:val="TitleChar"/>
    <w:uiPriority w:val="10"/>
    <w:qFormat/>
    <w:rsid w:val="002E4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669"/>
    <w:pPr>
      <w:spacing w:before="160"/>
      <w:jc w:val="center"/>
    </w:pPr>
    <w:rPr>
      <w:i/>
      <w:iCs/>
      <w:color w:val="404040" w:themeColor="text1" w:themeTint="BF"/>
    </w:rPr>
  </w:style>
  <w:style w:type="character" w:customStyle="1" w:styleId="QuoteChar">
    <w:name w:val="Quote Char"/>
    <w:basedOn w:val="DefaultParagraphFont"/>
    <w:link w:val="Quote"/>
    <w:uiPriority w:val="29"/>
    <w:rsid w:val="002E4669"/>
    <w:rPr>
      <w:i/>
      <w:iCs/>
      <w:color w:val="404040" w:themeColor="text1" w:themeTint="BF"/>
    </w:rPr>
  </w:style>
  <w:style w:type="paragraph" w:styleId="ListParagraph">
    <w:name w:val="List Paragraph"/>
    <w:basedOn w:val="Normal"/>
    <w:uiPriority w:val="34"/>
    <w:qFormat/>
    <w:rsid w:val="002E4669"/>
    <w:pPr>
      <w:ind w:left="720"/>
      <w:contextualSpacing/>
    </w:pPr>
  </w:style>
  <w:style w:type="character" w:styleId="IntenseEmphasis">
    <w:name w:val="Intense Emphasis"/>
    <w:basedOn w:val="DefaultParagraphFont"/>
    <w:uiPriority w:val="21"/>
    <w:qFormat/>
    <w:rsid w:val="002E4669"/>
    <w:rPr>
      <w:i/>
      <w:iCs/>
      <w:color w:val="0F4761" w:themeColor="accent1" w:themeShade="BF"/>
    </w:rPr>
  </w:style>
  <w:style w:type="paragraph" w:styleId="IntenseQuote">
    <w:name w:val="Intense Quote"/>
    <w:basedOn w:val="Normal"/>
    <w:next w:val="Normal"/>
    <w:link w:val="IntenseQuoteChar"/>
    <w:uiPriority w:val="30"/>
    <w:qFormat/>
    <w:rsid w:val="002E4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669"/>
    <w:rPr>
      <w:i/>
      <w:iCs/>
      <w:color w:val="0F4761" w:themeColor="accent1" w:themeShade="BF"/>
    </w:rPr>
  </w:style>
  <w:style w:type="character" w:styleId="IntenseReference">
    <w:name w:val="Intense Reference"/>
    <w:basedOn w:val="DefaultParagraphFont"/>
    <w:uiPriority w:val="32"/>
    <w:qFormat/>
    <w:rsid w:val="002E4669"/>
    <w:rPr>
      <w:b/>
      <w:bCs/>
      <w:smallCaps/>
      <w:color w:val="0F4761" w:themeColor="accent1" w:themeShade="BF"/>
      <w:spacing w:val="5"/>
    </w:rPr>
  </w:style>
  <w:style w:type="paragraph" w:customStyle="1" w:styleId="isselectedend">
    <w:name w:val="isselectedend"/>
    <w:basedOn w:val="Normal"/>
    <w:rsid w:val="002E466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2E4669"/>
  </w:style>
  <w:style w:type="character" w:customStyle="1" w:styleId="searchhighlight">
    <w:name w:val="searchhighlight"/>
    <w:basedOn w:val="DefaultParagraphFont"/>
    <w:rsid w:val="002E4669"/>
  </w:style>
  <w:style w:type="character" w:styleId="Hyperlink">
    <w:name w:val="Hyperlink"/>
    <w:basedOn w:val="DefaultParagraphFont"/>
    <w:uiPriority w:val="99"/>
    <w:semiHidden/>
    <w:unhideWhenUsed/>
    <w:rsid w:val="002E4669"/>
    <w:rPr>
      <w:color w:val="0000FF"/>
      <w:u w:val="single"/>
    </w:rPr>
  </w:style>
  <w:style w:type="character" w:customStyle="1" w:styleId="text-token-text-primary">
    <w:name w:val="text-token-text-primary"/>
    <w:basedOn w:val="DefaultParagraphFont"/>
    <w:rsid w:val="002E4669"/>
  </w:style>
  <w:style w:type="paragraph" w:styleId="NormalWeb">
    <w:name w:val="Normal (Web)"/>
    <w:basedOn w:val="Normal"/>
    <w:uiPriority w:val="99"/>
    <w:unhideWhenUsed/>
    <w:rsid w:val="002E4669"/>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erk@ovingcommuni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4</cp:revision>
  <cp:lastPrinted>2026-03-19T15:12:00Z</cp:lastPrinted>
  <dcterms:created xsi:type="dcterms:W3CDTF">2026-06-23T17:43:00Z</dcterms:created>
  <dcterms:modified xsi:type="dcterms:W3CDTF">2026-06-24T06:57:00Z</dcterms:modified>
</cp:coreProperties>
</file>