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7DF0" w14:textId="306927CC" w:rsidR="00B60179" w:rsidRPr="001F5BA3" w:rsidRDefault="00C67D2E" w:rsidP="005A247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Raising </w:t>
      </w:r>
      <w:r w:rsidR="00B60179" w:rsidRPr="001F5BA3">
        <w:rPr>
          <w:b/>
          <w:bCs/>
          <w:sz w:val="32"/>
          <w:szCs w:val="32"/>
        </w:rPr>
        <w:t>Peacemakers</w:t>
      </w:r>
      <w:r w:rsidR="005A247B">
        <w:rPr>
          <w:b/>
          <w:bCs/>
          <w:sz w:val="32"/>
          <w:szCs w:val="32"/>
        </w:rPr>
        <w:t xml:space="preserve"> in a</w:t>
      </w:r>
      <w:r w:rsidR="00672A5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Polarized World</w:t>
      </w:r>
    </w:p>
    <w:p w14:paraId="2453164C" w14:textId="77777777" w:rsidR="00B60179" w:rsidRDefault="00B60179" w:rsidP="001F5BA3">
      <w:pPr>
        <w:spacing w:line="480" w:lineRule="auto"/>
        <w:jc w:val="both"/>
      </w:pPr>
    </w:p>
    <w:p w14:paraId="387221BB" w14:textId="2FA8C050" w:rsidR="000F3E2C" w:rsidRDefault="00B60179" w:rsidP="001F5BA3">
      <w:pPr>
        <w:spacing w:line="480" w:lineRule="auto"/>
        <w:jc w:val="both"/>
      </w:pPr>
      <w:r>
        <w:t xml:space="preserve">President Russell Nelson has emphasized the importance of peacemaking, explaining that </w:t>
      </w:r>
      <w:r w:rsidR="001E7999">
        <w:t xml:space="preserve">all of us </w:t>
      </w:r>
      <w:r>
        <w:t xml:space="preserve">need to learn to “disagree better”. This </w:t>
      </w:r>
      <w:r w:rsidR="004A1AEC">
        <w:t xml:space="preserve">is </w:t>
      </w:r>
      <w:r>
        <w:t>a special challenge for children growing up in a world d</w:t>
      </w:r>
      <w:r w:rsidR="00566F28">
        <w:t xml:space="preserve">ivided by </w:t>
      </w:r>
      <w:r>
        <w:t xml:space="preserve">constant polarization and division. </w:t>
      </w:r>
      <w:r w:rsidR="000F3E2C">
        <w:t>And yet, they</w:t>
      </w:r>
      <w:r w:rsidR="00E73FEB">
        <w:t xml:space="preserve"> are </w:t>
      </w:r>
      <w:r w:rsidR="000F7D78">
        <w:t xml:space="preserve">now </w:t>
      </w:r>
      <w:r w:rsidR="00E73FEB">
        <w:t xml:space="preserve">being </w:t>
      </w:r>
      <w:r w:rsidR="000F3E2C">
        <w:t>called upon to help a world</w:t>
      </w:r>
      <w:r w:rsidR="00E73FEB">
        <w:t xml:space="preserve"> in </w:t>
      </w:r>
      <w:r w:rsidR="000F3E2C">
        <w:t>desperate need</w:t>
      </w:r>
      <w:r w:rsidR="00E73FEB">
        <w:t xml:space="preserve"> of</w:t>
      </w:r>
      <w:r w:rsidR="000F3E2C">
        <w:t xml:space="preserve"> peacemakers</w:t>
      </w:r>
      <w:r w:rsidR="000F7D78">
        <w:t xml:space="preserve"> and healers</w:t>
      </w:r>
      <w:r w:rsidR="000F3E2C">
        <w:t xml:space="preserve">. </w:t>
      </w:r>
      <w:r>
        <w:t xml:space="preserve">How do we help </w:t>
      </w:r>
      <w:r w:rsidR="000F3E2C">
        <w:t xml:space="preserve">kids </w:t>
      </w:r>
      <w:r w:rsidR="00CB7796">
        <w:t>lear</w:t>
      </w:r>
      <w:r w:rsidR="000F3E2C">
        <w:t>n</w:t>
      </w:r>
      <w:r w:rsidR="00CB7796">
        <w:t xml:space="preserve"> to n</w:t>
      </w:r>
      <w:r w:rsidR="000F3E2C">
        <w:t xml:space="preserve">egotiate the opposing winds that would pull them towards “othering” and attacking those </w:t>
      </w:r>
      <w:r w:rsidR="00AF1FE4">
        <w:t xml:space="preserve">with a </w:t>
      </w:r>
      <w:r w:rsidR="0055658F">
        <w:t>different belief</w:t>
      </w:r>
      <w:r w:rsidR="000F3E2C">
        <w:t xml:space="preserve">? </w:t>
      </w:r>
    </w:p>
    <w:p w14:paraId="6D92A652" w14:textId="779B04E4" w:rsidR="00BD790C" w:rsidRDefault="000F3E2C" w:rsidP="001F5BA3">
      <w:pPr>
        <w:spacing w:line="480" w:lineRule="auto"/>
        <w:jc w:val="both"/>
      </w:pPr>
      <w:r>
        <w:t>I believe there are</w:t>
      </w:r>
      <w:r w:rsidR="003404A2">
        <w:t xml:space="preserve"> four</w:t>
      </w:r>
      <w:r>
        <w:t xml:space="preserve"> peacemaking ‘superpowers’ kids need to</w:t>
      </w:r>
      <w:r w:rsidR="00D415DD">
        <w:t xml:space="preserve"> </w:t>
      </w:r>
      <w:proofErr w:type="spellStart"/>
      <w:r w:rsidR="00FC66BA">
        <w:t>to</w:t>
      </w:r>
      <w:proofErr w:type="spellEnd"/>
      <w:r>
        <w:t xml:space="preserve"> help themselves and those around them. </w:t>
      </w:r>
      <w:r w:rsidR="005E4F0B">
        <w:t>First, t</w:t>
      </w:r>
      <w:r>
        <w:t>hey</w:t>
      </w:r>
      <w:r w:rsidR="005E4F0B">
        <w:t xml:space="preserve"> </w:t>
      </w:r>
      <w:r w:rsidR="001949BC">
        <w:t>need</w:t>
      </w:r>
      <w:r w:rsidR="00847556">
        <w:t xml:space="preserve"> to learn</w:t>
      </w:r>
      <w:r w:rsidR="00850AF0">
        <w:t xml:space="preserve"> </w:t>
      </w:r>
      <w:r w:rsidR="00D030A1">
        <w:t xml:space="preserve">self- </w:t>
      </w:r>
      <w:r w:rsidR="00850AF0">
        <w:t>discipline and</w:t>
      </w:r>
      <w:r w:rsidR="00D030A1">
        <w:t xml:space="preserve"> </w:t>
      </w:r>
      <w:proofErr w:type="gramStart"/>
      <w:r w:rsidR="00D030A1">
        <w:t>problem solving</w:t>
      </w:r>
      <w:proofErr w:type="gramEnd"/>
      <w:r w:rsidR="00D030A1">
        <w:t xml:space="preserve"> skills</w:t>
      </w:r>
      <w:r w:rsidR="001949BC">
        <w:t xml:space="preserve">, best </w:t>
      </w:r>
      <w:r w:rsidR="00847556">
        <w:t>nurtured</w:t>
      </w:r>
      <w:r w:rsidR="001949BC">
        <w:t xml:space="preserve"> </w:t>
      </w:r>
      <w:r w:rsidR="00850AF0">
        <w:t xml:space="preserve">through </w:t>
      </w:r>
      <w:r w:rsidR="001F5BA3" w:rsidRPr="001F5BA3">
        <w:rPr>
          <w:b/>
          <w:bCs/>
        </w:rPr>
        <w:t>Collaborative Parenting</w:t>
      </w:r>
      <w:r w:rsidR="003A3923">
        <w:t>. S</w:t>
      </w:r>
      <w:r w:rsidR="001F5BA3">
        <w:t xml:space="preserve">econdly, </w:t>
      </w:r>
      <w:r w:rsidR="003A3923">
        <w:t>they</w:t>
      </w:r>
      <w:r w:rsidR="008548D6">
        <w:t xml:space="preserve"> learn</w:t>
      </w:r>
      <w:r w:rsidR="00941B8C">
        <w:t xml:space="preserve"> to approach others with</w:t>
      </w:r>
      <w:r w:rsidR="001F5BA3">
        <w:t xml:space="preserve"> </w:t>
      </w:r>
      <w:r w:rsidR="0061509D">
        <w:rPr>
          <w:b/>
          <w:bCs/>
        </w:rPr>
        <w:t>Intentional</w:t>
      </w:r>
      <w:r w:rsidR="00222C20">
        <w:t xml:space="preserve"> </w:t>
      </w:r>
      <w:r w:rsidR="001F5BA3" w:rsidRPr="001F5BA3">
        <w:rPr>
          <w:b/>
          <w:bCs/>
        </w:rPr>
        <w:t>Curiosi</w:t>
      </w:r>
      <w:r w:rsidR="00222C20">
        <w:rPr>
          <w:b/>
          <w:bCs/>
        </w:rPr>
        <w:t>t</w:t>
      </w:r>
      <w:r w:rsidR="001F5BA3" w:rsidRPr="001F5BA3">
        <w:rPr>
          <w:b/>
          <w:bCs/>
        </w:rPr>
        <w:t>y</w:t>
      </w:r>
      <w:r w:rsidR="009E5998">
        <w:t xml:space="preserve">. Third, </w:t>
      </w:r>
      <w:r w:rsidR="004005DF">
        <w:t>the</w:t>
      </w:r>
      <w:r w:rsidR="009B323D">
        <w:t xml:space="preserve">y grow </w:t>
      </w:r>
      <w:r w:rsidR="0039074A">
        <w:t xml:space="preserve">in their </w:t>
      </w:r>
      <w:r w:rsidR="009B323D">
        <w:t>critical thinking</w:t>
      </w:r>
      <w:r w:rsidR="0039074A">
        <w:t xml:space="preserve"> as they</w:t>
      </w:r>
      <w:r w:rsidR="00876098">
        <w:t xml:space="preserve"> balance </w:t>
      </w:r>
      <w:r w:rsidR="00876098" w:rsidRPr="004A5933">
        <w:rPr>
          <w:b/>
          <w:bCs/>
        </w:rPr>
        <w:t>C</w:t>
      </w:r>
      <w:r w:rsidR="004A5933" w:rsidRPr="004A5933">
        <w:rPr>
          <w:b/>
          <w:bCs/>
        </w:rPr>
        <w:t>omfortable</w:t>
      </w:r>
      <w:r w:rsidR="0039074A" w:rsidRPr="004A5933">
        <w:rPr>
          <w:b/>
          <w:bCs/>
        </w:rPr>
        <w:t xml:space="preserve"> Contrar</w:t>
      </w:r>
      <w:r w:rsidR="00876098" w:rsidRPr="004A5933">
        <w:rPr>
          <w:b/>
          <w:bCs/>
        </w:rPr>
        <w:t>ies</w:t>
      </w:r>
      <w:r w:rsidR="00876098">
        <w:t xml:space="preserve">. </w:t>
      </w:r>
      <w:r w:rsidR="004A5933">
        <w:t>Finally, they</w:t>
      </w:r>
      <w:r w:rsidR="00DF0241">
        <w:t xml:space="preserve"> engage those around them as they</w:t>
      </w:r>
      <w:r w:rsidR="0063327B">
        <w:t xml:space="preserve"> </w:t>
      </w:r>
      <w:r w:rsidR="001F5BA3">
        <w:t xml:space="preserve">master the art </w:t>
      </w:r>
      <w:r w:rsidR="000668EC">
        <w:t xml:space="preserve">of </w:t>
      </w:r>
      <w:r w:rsidR="000668EC" w:rsidRPr="000668EC">
        <w:rPr>
          <w:b/>
          <w:bCs/>
        </w:rPr>
        <w:t>Constructive</w:t>
      </w:r>
      <w:r w:rsidR="001F5BA3" w:rsidRPr="000668EC">
        <w:rPr>
          <w:b/>
          <w:bCs/>
        </w:rPr>
        <w:t xml:space="preserve"> </w:t>
      </w:r>
      <w:r w:rsidR="001F5BA3" w:rsidRPr="001F5BA3">
        <w:rPr>
          <w:b/>
          <w:bCs/>
        </w:rPr>
        <w:t>Conversations</w:t>
      </w:r>
      <w:r w:rsidR="001F5BA3">
        <w:t xml:space="preserve"> at critical moments. </w:t>
      </w:r>
    </w:p>
    <w:p w14:paraId="50359650" w14:textId="21CCC922" w:rsidR="00B60179" w:rsidRDefault="001F5BA3" w:rsidP="001F5BA3">
      <w:pPr>
        <w:spacing w:line="480" w:lineRule="auto"/>
        <w:jc w:val="both"/>
      </w:pPr>
      <w:r>
        <w:t>Let</w:t>
      </w:r>
      <w:r w:rsidR="00BA7F0D">
        <w:t xml:space="preserve"> us</w:t>
      </w:r>
      <w:r>
        <w:t xml:space="preserve"> </w:t>
      </w:r>
      <w:r w:rsidR="00BD790C">
        <w:t xml:space="preserve">now </w:t>
      </w:r>
      <w:r>
        <w:t>take each of these in order.</w:t>
      </w:r>
    </w:p>
    <w:p w14:paraId="1446F35E" w14:textId="6712FDB7" w:rsidR="001F5BA3" w:rsidRPr="000668EC" w:rsidRDefault="001F5BA3" w:rsidP="00CB4748">
      <w:pPr>
        <w:spacing w:line="480" w:lineRule="auto"/>
        <w:jc w:val="center"/>
        <w:rPr>
          <w:b/>
          <w:bCs/>
          <w:sz w:val="28"/>
          <w:szCs w:val="28"/>
        </w:rPr>
      </w:pPr>
      <w:r w:rsidRPr="000668EC">
        <w:rPr>
          <w:b/>
          <w:bCs/>
          <w:sz w:val="28"/>
          <w:szCs w:val="28"/>
        </w:rPr>
        <w:t>Collaborative Parenting</w:t>
      </w:r>
    </w:p>
    <w:p w14:paraId="29AAA4A2" w14:textId="6A431542" w:rsidR="001F5BA3" w:rsidRDefault="00CB4748" w:rsidP="001F5BA3">
      <w:pPr>
        <w:spacing w:line="480" w:lineRule="auto"/>
        <w:jc w:val="both"/>
      </w:pPr>
      <w:r>
        <w:t xml:space="preserve">If you are a parent, I would ask: what would you say is parenting job #1? Outside of keeping them safe, clothed and properly fed, what is </w:t>
      </w:r>
      <w:r w:rsidR="00757357">
        <w:t>y</w:t>
      </w:r>
      <w:r>
        <w:t xml:space="preserve">our major responsibility? </w:t>
      </w:r>
      <w:r w:rsidR="000B5032">
        <w:t xml:space="preserve">And while there are many good answers, </w:t>
      </w:r>
      <w:r w:rsidR="0082453C">
        <w:t xml:space="preserve">most of us would agree that the </w:t>
      </w:r>
      <w:r w:rsidR="00757357">
        <w:t>main goal of most any parent is to see their kids grow into productive, problem-solving adults</w:t>
      </w:r>
      <w:r w:rsidR="001E1DDF">
        <w:t xml:space="preserve">—all the while </w:t>
      </w:r>
      <w:r w:rsidR="00757357">
        <w:t xml:space="preserve">doing it with kindness and compassion for those around them. </w:t>
      </w:r>
    </w:p>
    <w:p w14:paraId="5FDCCDBE" w14:textId="77777777" w:rsidR="00537381" w:rsidRDefault="00757357" w:rsidP="001F5BA3">
      <w:pPr>
        <w:spacing w:line="480" w:lineRule="auto"/>
        <w:jc w:val="both"/>
      </w:pPr>
      <w:r>
        <w:lastRenderedPageBreak/>
        <w:t>It almost goes without saying, then, that the</w:t>
      </w:r>
      <w:r w:rsidR="00CF20F2">
        <w:t xml:space="preserve"> best place to </w:t>
      </w:r>
      <w:r>
        <w:t xml:space="preserve">learn those important life skills </w:t>
      </w:r>
      <w:r w:rsidR="00CF20F2">
        <w:t>is by seeing</w:t>
      </w:r>
      <w:r w:rsidR="00D87A72">
        <w:t xml:space="preserve"> them</w:t>
      </w:r>
      <w:r>
        <w:t xml:space="preserve"> modeled </w:t>
      </w:r>
      <w:r w:rsidR="00CF20F2">
        <w:t xml:space="preserve">at </w:t>
      </w:r>
      <w:r w:rsidR="00D87A72">
        <w:t>home</w:t>
      </w:r>
      <w:r>
        <w:t>.</w:t>
      </w:r>
      <w:r w:rsidR="00537381">
        <w:t xml:space="preserve"> P</w:t>
      </w:r>
      <w:r w:rsidR="00D128CD">
        <w:t xml:space="preserve">arenting </w:t>
      </w:r>
      <w:r w:rsidR="008E5FEE">
        <w:t xml:space="preserve">that teaches kids </w:t>
      </w:r>
      <w:r w:rsidR="001E276E">
        <w:t>self-discipline</w:t>
      </w:r>
      <w:r w:rsidR="00405DFC">
        <w:t xml:space="preserve"> and problem solving is called Collaborative Parenting</w:t>
      </w:r>
      <w:r w:rsidR="00472CDF">
        <w:t xml:space="preserve"> (CP). </w:t>
      </w:r>
    </w:p>
    <w:p w14:paraId="0EF8E615" w14:textId="6D810F2C" w:rsidR="00D128CD" w:rsidRDefault="00472CDF" w:rsidP="001F5BA3">
      <w:pPr>
        <w:spacing w:line="480" w:lineRule="auto"/>
        <w:jc w:val="both"/>
      </w:pPr>
      <w:r>
        <w:t xml:space="preserve">Put simply, </w:t>
      </w:r>
      <w:r w:rsidR="00883310">
        <w:t>collaboration</w:t>
      </w:r>
      <w:r w:rsidR="00676723">
        <w:t xml:space="preserve"> involves</w:t>
      </w:r>
      <w:r>
        <w:t xml:space="preserve"> working </w:t>
      </w:r>
      <w:r w:rsidR="00D557AA">
        <w:t xml:space="preserve">with children to </w:t>
      </w:r>
      <w:r w:rsidR="00627E1A">
        <w:t>establish</w:t>
      </w:r>
      <w:r w:rsidR="00D557AA">
        <w:t xml:space="preserve"> </w:t>
      </w:r>
      <w:r w:rsidR="00EB4745">
        <w:t xml:space="preserve">both </w:t>
      </w:r>
      <w:r w:rsidR="00D557AA">
        <w:t>house rules</w:t>
      </w:r>
      <w:r w:rsidR="00594E1F">
        <w:t xml:space="preserve"> and goals, as well as </w:t>
      </w:r>
      <w:r w:rsidR="0020112A">
        <w:t xml:space="preserve">the </w:t>
      </w:r>
      <w:r w:rsidR="00D557AA">
        <w:t>consequences</w:t>
      </w:r>
      <w:r w:rsidR="0020112A">
        <w:t xml:space="preserve"> </w:t>
      </w:r>
      <w:r w:rsidR="00594E1F">
        <w:t xml:space="preserve">implemented </w:t>
      </w:r>
      <w:r w:rsidR="00FC66BA">
        <w:t>when rules</w:t>
      </w:r>
      <w:r w:rsidR="0020112A">
        <w:t xml:space="preserve"> are broken</w:t>
      </w:r>
      <w:r w:rsidR="00B12850">
        <w:t xml:space="preserve">. </w:t>
      </w:r>
      <w:r w:rsidR="00C977F6">
        <w:t>These rul</w:t>
      </w:r>
      <w:r w:rsidR="004B3559">
        <w:t xml:space="preserve">es are the result of </w:t>
      </w:r>
      <w:r w:rsidR="00276AE8">
        <w:t>discussions</w:t>
      </w:r>
      <w:r w:rsidR="00B370D0">
        <w:t xml:space="preserve"> between parent</w:t>
      </w:r>
      <w:r w:rsidR="00276AE8">
        <w:t xml:space="preserve">s </w:t>
      </w:r>
      <w:r w:rsidR="00B370D0">
        <w:t>and child</w:t>
      </w:r>
      <w:r w:rsidR="006063FB">
        <w:t xml:space="preserve"> about why a particular rule is needed and finding </w:t>
      </w:r>
      <w:r w:rsidR="00EC6F0E">
        <w:t>the best way</w:t>
      </w:r>
      <w:r w:rsidR="006063FB">
        <w:t xml:space="preserve"> to </w:t>
      </w:r>
      <w:r w:rsidR="007B61B5">
        <w:t xml:space="preserve">respond when a rule is broken. </w:t>
      </w:r>
      <w:r w:rsidR="00EB26AA">
        <w:t>R</w:t>
      </w:r>
      <w:r w:rsidR="00DB1C33">
        <w:t xml:space="preserve">ules </w:t>
      </w:r>
      <w:r w:rsidR="00FB0CD4">
        <w:t>and consequences</w:t>
      </w:r>
      <w:r w:rsidR="00DB1C33">
        <w:t xml:space="preserve"> need to be individual in nature, </w:t>
      </w:r>
      <w:r w:rsidR="009A2391">
        <w:t>based on the age and personality of each child.</w:t>
      </w:r>
      <w:r w:rsidR="00320499">
        <w:t xml:space="preserve"> Someone once said that if we were to punish three teens the exact same way, we are probably abusing two of them!</w:t>
      </w:r>
      <w:r w:rsidR="00FB3A15">
        <w:t xml:space="preserve"> For this reason, they </w:t>
      </w:r>
      <w:r w:rsidR="0057620E">
        <w:t>may need to be individually adapted</w:t>
      </w:r>
      <w:r w:rsidR="00FB0CD4">
        <w:t>.</w:t>
      </w:r>
      <w:r w:rsidR="00046D72">
        <w:t xml:space="preserve"> They also need to be </w:t>
      </w:r>
      <w:r w:rsidR="00B25D0A">
        <w:t>dynamic, open to change as parents and children learn what is working and what is not.</w:t>
      </w:r>
    </w:p>
    <w:p w14:paraId="44FBEB98" w14:textId="3F97078A" w:rsidR="00003880" w:rsidRDefault="00003880" w:rsidP="001F5BA3">
      <w:pPr>
        <w:spacing w:line="480" w:lineRule="auto"/>
        <w:jc w:val="both"/>
      </w:pPr>
      <w:r>
        <w:t xml:space="preserve">Generally, </w:t>
      </w:r>
      <w:r w:rsidR="00D60B9F">
        <w:t xml:space="preserve">house </w:t>
      </w:r>
      <w:r w:rsidR="003176CE">
        <w:t xml:space="preserve">rules </w:t>
      </w:r>
      <w:r w:rsidR="00D60B9F">
        <w:t xml:space="preserve">are best </w:t>
      </w:r>
      <w:r w:rsidR="003176CE">
        <w:t xml:space="preserve">discussed in </w:t>
      </w:r>
      <w:r w:rsidR="00147358">
        <w:t xml:space="preserve">regular </w:t>
      </w:r>
      <w:r w:rsidR="00800C9F">
        <w:t xml:space="preserve">family meetings where everyone has input. </w:t>
      </w:r>
      <w:r w:rsidR="009B0FD9">
        <w:t xml:space="preserve">Keeping these meetings short and uncomplicated is critical. </w:t>
      </w:r>
      <w:r w:rsidR="00D54BFB">
        <w:t xml:space="preserve">Attention spans are short—and this is </w:t>
      </w:r>
      <w:r w:rsidR="003550BD">
        <w:t>just the parents!</w:t>
      </w:r>
    </w:p>
    <w:p w14:paraId="4EE27ED4" w14:textId="30D5B34D" w:rsidR="003550BD" w:rsidRDefault="003550BD" w:rsidP="001F5BA3">
      <w:pPr>
        <w:spacing w:line="480" w:lineRule="auto"/>
        <w:jc w:val="both"/>
      </w:pPr>
      <w:r>
        <w:t>A sample framework would be:</w:t>
      </w:r>
    </w:p>
    <w:p w14:paraId="398E178C" w14:textId="635033B7" w:rsidR="003550BD" w:rsidRDefault="00A25AAA" w:rsidP="003D52E5">
      <w:pPr>
        <w:pStyle w:val="ListParagraph"/>
        <w:numPr>
          <w:ilvl w:val="0"/>
          <w:numId w:val="1"/>
        </w:numPr>
        <w:spacing w:line="240" w:lineRule="auto"/>
        <w:jc w:val="both"/>
      </w:pPr>
      <w:r>
        <w:t>What is the problem?</w:t>
      </w:r>
    </w:p>
    <w:p w14:paraId="337509A8" w14:textId="4536FE2B" w:rsidR="00A25AAA" w:rsidRDefault="00AD6BC3" w:rsidP="003D52E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What </w:t>
      </w:r>
      <w:r w:rsidR="00F449A6">
        <w:t>would help solve it</w:t>
      </w:r>
      <w:r>
        <w:t>?</w:t>
      </w:r>
    </w:p>
    <w:p w14:paraId="4746C16F" w14:textId="227F5F24" w:rsidR="00AD6BC3" w:rsidRDefault="00FE022B" w:rsidP="003D52E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Who is </w:t>
      </w:r>
      <w:r w:rsidR="00F449A6">
        <w:t xml:space="preserve">going to be </w:t>
      </w:r>
      <w:r>
        <w:t>responsible for what?</w:t>
      </w:r>
    </w:p>
    <w:p w14:paraId="5EFAE4F4" w14:textId="5F6FB9DF" w:rsidR="00FE022B" w:rsidRDefault="00FE022B" w:rsidP="003D52E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What should happen when </w:t>
      </w:r>
      <w:r w:rsidR="00082DAD">
        <w:t xml:space="preserve">that </w:t>
      </w:r>
      <w:r>
        <w:t>doesn’t happen?</w:t>
      </w:r>
    </w:p>
    <w:p w14:paraId="55D9E9E8" w14:textId="60FFAAFE" w:rsidR="00FE022B" w:rsidRDefault="00890FE1" w:rsidP="003D52E5">
      <w:pPr>
        <w:pStyle w:val="ListParagraph"/>
        <w:numPr>
          <w:ilvl w:val="0"/>
          <w:numId w:val="1"/>
        </w:numPr>
        <w:spacing w:line="240" w:lineRule="auto"/>
        <w:jc w:val="both"/>
      </w:pPr>
      <w:r>
        <w:t>When do we come back and see if it working?</w:t>
      </w:r>
    </w:p>
    <w:p w14:paraId="29420084" w14:textId="77777777" w:rsidR="003D52E5" w:rsidRDefault="003D52E5" w:rsidP="00890FE1">
      <w:pPr>
        <w:spacing w:line="480" w:lineRule="auto"/>
        <w:jc w:val="both"/>
      </w:pPr>
    </w:p>
    <w:p w14:paraId="4C9B8E69" w14:textId="46A725EA" w:rsidR="00890FE1" w:rsidRDefault="00DD68D2" w:rsidP="00890FE1">
      <w:pPr>
        <w:spacing w:line="480" w:lineRule="auto"/>
        <w:jc w:val="both"/>
      </w:pPr>
      <w:r>
        <w:t>The purposes for CP</w:t>
      </w:r>
      <w:r w:rsidR="00B559E1">
        <w:t xml:space="preserve"> go </w:t>
      </w:r>
      <w:r w:rsidR="00C06DB2">
        <w:t xml:space="preserve">far beyond simply making sure the dishes get done. At its core, you are </w:t>
      </w:r>
      <w:r w:rsidR="00A21A24">
        <w:t xml:space="preserve">1) </w:t>
      </w:r>
      <w:r w:rsidR="001F14F3">
        <w:t xml:space="preserve">modeling ways to involve everyone’s input, </w:t>
      </w:r>
      <w:r w:rsidR="00A21A24">
        <w:t xml:space="preserve">2) </w:t>
      </w:r>
      <w:r w:rsidR="007055A4">
        <w:t xml:space="preserve">having </w:t>
      </w:r>
      <w:r w:rsidR="00FC66BA">
        <w:t>children</w:t>
      </w:r>
      <w:r w:rsidR="007055A4">
        <w:t xml:space="preserve"> take ownership </w:t>
      </w:r>
      <w:r w:rsidR="008A7545">
        <w:t>of</w:t>
      </w:r>
      <w:r w:rsidR="007055A4">
        <w:t xml:space="preserve"> the </w:t>
      </w:r>
      <w:r w:rsidR="007055A4">
        <w:lastRenderedPageBreak/>
        <w:t>problem a</w:t>
      </w:r>
      <w:r w:rsidR="00FC66BA">
        <w:t>s well as</w:t>
      </w:r>
      <w:r w:rsidR="007055A4">
        <w:t xml:space="preserve"> the solution</w:t>
      </w:r>
      <w:r w:rsidR="00714C81">
        <w:t xml:space="preserve"> </w:t>
      </w:r>
      <w:r w:rsidR="00B82502">
        <w:t>and</w:t>
      </w:r>
      <w:r w:rsidR="00714C81">
        <w:t xml:space="preserve"> </w:t>
      </w:r>
      <w:r w:rsidR="009F5ACC">
        <w:t xml:space="preserve">3) </w:t>
      </w:r>
      <w:r w:rsidR="00B82502">
        <w:t xml:space="preserve">teaching them </w:t>
      </w:r>
      <w:r w:rsidR="00714C81">
        <w:t xml:space="preserve">how to </w:t>
      </w:r>
      <w:r w:rsidR="00F154B7">
        <w:t xml:space="preserve">negotiate </w:t>
      </w:r>
      <w:r w:rsidR="00714C81">
        <w:t xml:space="preserve">with those </w:t>
      </w:r>
      <w:r w:rsidR="00DB6BA7">
        <w:t>who see the problem differently</w:t>
      </w:r>
      <w:r w:rsidR="00A5081E">
        <w:t xml:space="preserve">—all core elements of </w:t>
      </w:r>
      <w:r w:rsidR="003D52E5">
        <w:t>peace building.</w:t>
      </w:r>
      <w:r w:rsidR="00EC5ABF">
        <w:t xml:space="preserve"> They </w:t>
      </w:r>
      <w:r w:rsidR="00FC66BA">
        <w:t xml:space="preserve">will </w:t>
      </w:r>
      <w:r w:rsidR="00EC5ABF">
        <w:t>also learn that solutions can be fluid</w:t>
      </w:r>
      <w:r w:rsidR="0039613A">
        <w:t xml:space="preserve">, requiring regular alterations </w:t>
      </w:r>
      <w:r w:rsidR="00FC66BA">
        <w:t xml:space="preserve">as they are </w:t>
      </w:r>
      <w:proofErr w:type="spellStart"/>
      <w:r w:rsidR="00FC66BA">
        <w:t>implimented</w:t>
      </w:r>
      <w:proofErr w:type="spellEnd"/>
      <w:r w:rsidR="0039613A">
        <w:t xml:space="preserve">. </w:t>
      </w:r>
    </w:p>
    <w:p w14:paraId="688820A0" w14:textId="26932781" w:rsidR="001E276E" w:rsidRPr="000668EC" w:rsidRDefault="0039613A" w:rsidP="000A0A95">
      <w:pPr>
        <w:spacing w:line="480" w:lineRule="auto"/>
        <w:jc w:val="center"/>
        <w:rPr>
          <w:b/>
          <w:bCs/>
          <w:sz w:val="28"/>
          <w:szCs w:val="28"/>
        </w:rPr>
      </w:pPr>
      <w:r w:rsidRPr="000668EC">
        <w:rPr>
          <w:b/>
          <w:bCs/>
          <w:sz w:val="28"/>
          <w:szCs w:val="28"/>
        </w:rPr>
        <w:t>Intentional</w:t>
      </w:r>
      <w:r w:rsidR="00FE605A" w:rsidRPr="000668EC">
        <w:rPr>
          <w:b/>
          <w:bCs/>
          <w:sz w:val="28"/>
          <w:szCs w:val="28"/>
        </w:rPr>
        <w:t xml:space="preserve"> </w:t>
      </w:r>
      <w:r w:rsidR="00BB4DEC" w:rsidRPr="000668EC">
        <w:rPr>
          <w:b/>
          <w:bCs/>
          <w:sz w:val="28"/>
          <w:szCs w:val="28"/>
        </w:rPr>
        <w:t>Curiosity</w:t>
      </w:r>
    </w:p>
    <w:p w14:paraId="6BEE3F24" w14:textId="6B2E8683" w:rsidR="00FE605A" w:rsidRDefault="00552D7D" w:rsidP="00890FE1">
      <w:pPr>
        <w:spacing w:line="480" w:lineRule="auto"/>
        <w:jc w:val="both"/>
      </w:pPr>
      <w:r>
        <w:t xml:space="preserve">Ever wonder why </w:t>
      </w:r>
      <w:r w:rsidR="00C41986">
        <w:t>people</w:t>
      </w:r>
      <w:r w:rsidR="009B258F">
        <w:t xml:space="preserve"> do the things they do?</w:t>
      </w:r>
      <w:r w:rsidR="001E11A6">
        <w:t xml:space="preserve"> </w:t>
      </w:r>
      <w:r w:rsidR="00094980">
        <w:t xml:space="preserve">Especially when they do something we disagree </w:t>
      </w:r>
      <w:proofErr w:type="gramStart"/>
      <w:r w:rsidR="00094980">
        <w:t>with</w:t>
      </w:r>
      <w:r w:rsidR="00DD00D0">
        <w:t>?</w:t>
      </w:r>
      <w:proofErr w:type="gramEnd"/>
      <w:r w:rsidR="00DD00D0">
        <w:t xml:space="preserve"> </w:t>
      </w:r>
      <w:r w:rsidR="001E11A6">
        <w:t xml:space="preserve">Or do </w:t>
      </w:r>
      <w:r w:rsidR="00DD00D0">
        <w:t xml:space="preserve">form </w:t>
      </w:r>
      <w:r w:rsidR="001E11A6">
        <w:t>an immediate assumption</w:t>
      </w:r>
      <w:r w:rsidR="00F96659">
        <w:t xml:space="preserve"> that WE know why </w:t>
      </w:r>
      <w:r w:rsidR="0021773D">
        <w:t>THEY</w:t>
      </w:r>
      <w:r w:rsidR="00F96659">
        <w:t xml:space="preserve"> are doing it. </w:t>
      </w:r>
      <w:r w:rsidR="00F52ECB">
        <w:t xml:space="preserve"> </w:t>
      </w:r>
      <w:r w:rsidR="0020443B">
        <w:t>The first rule of b</w:t>
      </w:r>
      <w:r w:rsidR="008576C0">
        <w:t xml:space="preserve">asic peacebuilding </w:t>
      </w:r>
      <w:r w:rsidR="00A92A63">
        <w:t xml:space="preserve">seeks first </w:t>
      </w:r>
      <w:r w:rsidR="00A15C3D">
        <w:t xml:space="preserve">to </w:t>
      </w:r>
      <w:r w:rsidR="00A92A63">
        <w:t>understand</w:t>
      </w:r>
      <w:r w:rsidR="00A15C3D">
        <w:t xml:space="preserve"> before acting. </w:t>
      </w:r>
      <w:r w:rsidR="00865637">
        <w:t xml:space="preserve">In a vacuum of information, </w:t>
      </w:r>
      <w:r w:rsidR="00655D6D">
        <w:t xml:space="preserve">one group </w:t>
      </w:r>
      <w:r w:rsidR="0020443B">
        <w:t xml:space="preserve">is often </w:t>
      </w:r>
      <w:r w:rsidR="0040286C">
        <w:t>too quick to assign motive in another</w:t>
      </w:r>
      <w:r w:rsidR="003158B7">
        <w:t>, then act on that assumption.</w:t>
      </w:r>
    </w:p>
    <w:p w14:paraId="64B8F920" w14:textId="745A9C07" w:rsidR="009813EC" w:rsidRDefault="003158B7" w:rsidP="00890FE1">
      <w:pPr>
        <w:spacing w:line="480" w:lineRule="auto"/>
        <w:jc w:val="both"/>
      </w:pPr>
      <w:r>
        <w:t>I believe that o</w:t>
      </w:r>
      <w:r w:rsidR="009813EC">
        <w:t>ne benefit</w:t>
      </w:r>
      <w:r w:rsidR="007E3F05">
        <w:t xml:space="preserve"> </w:t>
      </w:r>
      <w:r w:rsidR="009813EC">
        <w:t xml:space="preserve">of </w:t>
      </w:r>
      <w:r w:rsidR="009472F0">
        <w:t>Collaborative</w:t>
      </w:r>
      <w:r w:rsidR="009813EC">
        <w:t xml:space="preserve"> Parenting</w:t>
      </w:r>
      <w:r w:rsidR="009472F0">
        <w:t xml:space="preserve"> is that it </w:t>
      </w:r>
      <w:r w:rsidR="008B2208">
        <w:t>creates</w:t>
      </w:r>
      <w:r w:rsidR="009472F0">
        <w:t xml:space="preserve"> a </w:t>
      </w:r>
      <w:r w:rsidR="00763433">
        <w:t>forum for</w:t>
      </w:r>
      <w:r w:rsidR="009F3149">
        <w:t xml:space="preserve"> </w:t>
      </w:r>
      <w:r w:rsidR="00A106EE">
        <w:t>children to ask questions</w:t>
      </w:r>
      <w:r w:rsidR="00B33DCE">
        <w:t xml:space="preserve"> of one another</w:t>
      </w:r>
      <w:r w:rsidR="00111D48">
        <w:t>—mediated by parents</w:t>
      </w:r>
      <w:r w:rsidR="00B44D6E">
        <w:t>—s</w:t>
      </w:r>
      <w:r w:rsidR="00B33DCE">
        <w:t>earching for “why” a sibling wants something different from them</w:t>
      </w:r>
      <w:r w:rsidR="00B44D6E">
        <w:t xml:space="preserve">. </w:t>
      </w:r>
      <w:r w:rsidR="009B58CB">
        <w:t xml:space="preserve">Parents </w:t>
      </w:r>
      <w:r w:rsidR="00FB2448">
        <w:t xml:space="preserve">can </w:t>
      </w:r>
      <w:r w:rsidR="009B58CB">
        <w:t xml:space="preserve">model a genuine </w:t>
      </w:r>
      <w:r w:rsidR="009A138F">
        <w:t>curiosity</w:t>
      </w:r>
      <w:r w:rsidR="009B58CB">
        <w:t xml:space="preserve"> about </w:t>
      </w:r>
      <w:r w:rsidR="009A138F">
        <w:t xml:space="preserve">someone’s </w:t>
      </w:r>
      <w:r w:rsidR="00FB2448">
        <w:t xml:space="preserve">differing </w:t>
      </w:r>
      <w:r w:rsidR="009A138F">
        <w:t xml:space="preserve">opinion or choice. </w:t>
      </w:r>
      <w:r w:rsidR="0073502E">
        <w:t>Asking sincere questions</w:t>
      </w:r>
      <w:r w:rsidR="006928BC">
        <w:t xml:space="preserve">, with an attitude of </w:t>
      </w:r>
      <w:r w:rsidR="00625639">
        <w:t xml:space="preserve">warmth and </w:t>
      </w:r>
      <w:r w:rsidR="006928BC">
        <w:t>kindness</w:t>
      </w:r>
      <w:r w:rsidR="00370D7B">
        <w:t xml:space="preserve"> sets the stage for </w:t>
      </w:r>
      <w:r w:rsidR="00CD5593">
        <w:t>different viewpoints to be part of a decision process.</w:t>
      </w:r>
      <w:r w:rsidR="00BB4A2C">
        <w:t xml:space="preserve"> They show children how it feels to be heard and </w:t>
      </w:r>
      <w:r w:rsidR="005F051E">
        <w:t xml:space="preserve">then </w:t>
      </w:r>
      <w:r w:rsidR="006619DD">
        <w:t xml:space="preserve">work out a possible solution. </w:t>
      </w:r>
      <w:r w:rsidR="00CD5593">
        <w:t xml:space="preserve"> </w:t>
      </w:r>
    </w:p>
    <w:p w14:paraId="00C2D7D9" w14:textId="69B14BBD" w:rsidR="00C77C35" w:rsidRDefault="002164C6" w:rsidP="00890FE1">
      <w:pPr>
        <w:spacing w:line="480" w:lineRule="auto"/>
        <w:jc w:val="both"/>
      </w:pPr>
      <w:r>
        <w:t>C</w:t>
      </w:r>
      <w:r w:rsidR="00C40508">
        <w:t>ondemnation</w:t>
      </w:r>
      <w:r w:rsidR="003D4412">
        <w:t>, on the other hand,</w:t>
      </w:r>
      <w:r>
        <w:t xml:space="preserve"> is curiosity’s destructive</w:t>
      </w:r>
      <w:r w:rsidR="003D4412">
        <w:t xml:space="preserve"> cousin</w:t>
      </w:r>
      <w:r w:rsidR="00AC2EC4">
        <w:t xml:space="preserve">. </w:t>
      </w:r>
      <w:r w:rsidR="00AB5EA4">
        <w:t xml:space="preserve">It </w:t>
      </w:r>
      <w:r w:rsidR="00CC0EBB">
        <w:t xml:space="preserve">tends towards a quick </w:t>
      </w:r>
      <w:r w:rsidR="00AB5EA4">
        <w:t xml:space="preserve">assumption, </w:t>
      </w:r>
      <w:r w:rsidR="008820BE">
        <w:t>boil</w:t>
      </w:r>
      <w:r w:rsidR="00AB5EA4">
        <w:t>ing</w:t>
      </w:r>
      <w:r w:rsidR="008820BE">
        <w:t xml:space="preserve"> down any difference to </w:t>
      </w:r>
      <w:r w:rsidR="006023EF">
        <w:t xml:space="preserve">a simple </w:t>
      </w:r>
      <w:r w:rsidR="001F529B">
        <w:t xml:space="preserve">right or wrong, good </w:t>
      </w:r>
      <w:r w:rsidR="00F45822">
        <w:t>or</w:t>
      </w:r>
      <w:r w:rsidR="001F529B">
        <w:t xml:space="preserve"> bad. </w:t>
      </w:r>
      <w:r w:rsidR="00961F47">
        <w:t>It</w:t>
      </w:r>
      <w:r w:rsidR="00F45822">
        <w:t xml:space="preserve"> leaves </w:t>
      </w:r>
      <w:r w:rsidR="001F529B">
        <w:t xml:space="preserve">little room for </w:t>
      </w:r>
      <w:r w:rsidR="00DD1DB0">
        <w:t>compromise</w:t>
      </w:r>
      <w:r w:rsidR="00DB5651">
        <w:t xml:space="preserve"> </w:t>
      </w:r>
      <w:r w:rsidR="00164DDA">
        <w:t xml:space="preserve">when there </w:t>
      </w:r>
      <w:r w:rsidR="002051E2">
        <w:t>appears to be</w:t>
      </w:r>
      <w:r w:rsidR="00164DDA">
        <w:t xml:space="preserve"> only one</w:t>
      </w:r>
      <w:r w:rsidR="00DD1DB0">
        <w:t xml:space="preserve"> morally superior option. </w:t>
      </w:r>
      <w:r w:rsidR="00F50C09">
        <w:t>In addition, condemning rarely</w:t>
      </w:r>
      <w:r w:rsidR="00961F47">
        <w:t xml:space="preserve"> springs up</w:t>
      </w:r>
      <w:r w:rsidR="00872171">
        <w:t xml:space="preserve"> without a strong emotional </w:t>
      </w:r>
      <w:r w:rsidR="00F802E0">
        <w:t>response</w:t>
      </w:r>
      <w:r w:rsidR="002312C6">
        <w:t xml:space="preserve"> in its wake</w:t>
      </w:r>
      <w:r w:rsidR="00F802E0">
        <w:t xml:space="preserve">. Anger and hatred thrive </w:t>
      </w:r>
      <w:r w:rsidR="001A06BD">
        <w:t>when we move to judgement without full understanding.</w:t>
      </w:r>
    </w:p>
    <w:p w14:paraId="2B9491EF" w14:textId="16B0378D" w:rsidR="00A4680E" w:rsidRDefault="008E3C82" w:rsidP="00890FE1">
      <w:pPr>
        <w:spacing w:line="480" w:lineRule="auto"/>
        <w:jc w:val="both"/>
      </w:pPr>
      <w:r>
        <w:lastRenderedPageBreak/>
        <w:t>It should also be noted that o</w:t>
      </w:r>
      <w:r w:rsidR="00BB4A9A">
        <w:t>ne other form of question</w:t>
      </w:r>
      <w:r w:rsidR="00A4680E">
        <w:t xml:space="preserve">, </w:t>
      </w:r>
      <w:r w:rsidR="00BB790D">
        <w:t>interrogation</w:t>
      </w:r>
      <w:r w:rsidR="00BB4A9A">
        <w:t xml:space="preserve">, </w:t>
      </w:r>
      <w:r w:rsidR="00662F78">
        <w:t xml:space="preserve">is simply phony </w:t>
      </w:r>
      <w:r w:rsidR="001374E6">
        <w:t>curiosity</w:t>
      </w:r>
      <w:r w:rsidR="002E2D3C">
        <w:t xml:space="preserve">. </w:t>
      </w:r>
      <w:proofErr w:type="gramStart"/>
      <w:r w:rsidR="00BB790D">
        <w:t>A</w:t>
      </w:r>
      <w:r w:rsidR="00B81515">
        <w:t>n</w:t>
      </w:r>
      <w:proofErr w:type="gramEnd"/>
      <w:r w:rsidR="00B81515">
        <w:t xml:space="preserve"> </w:t>
      </w:r>
      <w:r w:rsidR="00DE21DC">
        <w:t xml:space="preserve">prominent </w:t>
      </w:r>
      <w:r w:rsidR="00BB790D">
        <w:t xml:space="preserve">attorney </w:t>
      </w:r>
      <w:r w:rsidR="00DE21DC">
        <w:t xml:space="preserve">once </w:t>
      </w:r>
      <w:r w:rsidR="00BB790D">
        <w:t xml:space="preserve">famously stated that </w:t>
      </w:r>
      <w:r w:rsidR="00B81515">
        <w:t>he</w:t>
      </w:r>
      <w:r w:rsidR="00BB790D">
        <w:t xml:space="preserve"> never ask</w:t>
      </w:r>
      <w:r w:rsidR="00B81515">
        <w:t>s</w:t>
      </w:r>
      <w:r w:rsidR="00BB790D">
        <w:t xml:space="preserve"> a question </w:t>
      </w:r>
      <w:r w:rsidR="00B81515">
        <w:t>he</w:t>
      </w:r>
      <w:r w:rsidR="00BB790D">
        <w:t xml:space="preserve"> do</w:t>
      </w:r>
      <w:r w:rsidR="00B81515">
        <w:t xml:space="preserve">esn’t </w:t>
      </w:r>
      <w:r w:rsidR="00BB790D">
        <w:t>al</w:t>
      </w:r>
      <w:r w:rsidR="00075DD1">
        <w:t xml:space="preserve">ready know the answer to. </w:t>
      </w:r>
      <w:r w:rsidR="00CF0D0C">
        <w:t>With inter</w:t>
      </w:r>
      <w:r w:rsidR="00105E6E">
        <w:t>rogation, y</w:t>
      </w:r>
      <w:r w:rsidR="00075DD1">
        <w:t>ou</w:t>
      </w:r>
      <w:r w:rsidR="009E6DB3">
        <w:t xml:space="preserve"> </w:t>
      </w:r>
      <w:r w:rsidR="00105E6E">
        <w:t xml:space="preserve">only </w:t>
      </w:r>
      <w:r w:rsidR="00075DD1">
        <w:t>ask</w:t>
      </w:r>
      <w:r w:rsidR="009E6DB3">
        <w:t xml:space="preserve"> </w:t>
      </w:r>
      <w:r w:rsidR="00075DD1">
        <w:t>questions that lead someone to answer</w:t>
      </w:r>
      <w:r w:rsidR="004868A3">
        <w:t xml:space="preserve"> the way you want them to. </w:t>
      </w:r>
      <w:r w:rsidR="00ED1409">
        <w:t xml:space="preserve">You put them on their heels and </w:t>
      </w:r>
      <w:r w:rsidR="00CD1A1C">
        <w:t xml:space="preserve">then </w:t>
      </w:r>
      <w:r w:rsidR="00ED1409">
        <w:t>fire away</w:t>
      </w:r>
      <w:r w:rsidR="00D53CFC">
        <w:t xml:space="preserve">. </w:t>
      </w:r>
      <w:r w:rsidR="004868A3" w:rsidRPr="00CD1A1C">
        <w:rPr>
          <w:i/>
          <w:iCs/>
        </w:rPr>
        <w:t xml:space="preserve">“And so, Mike, </w:t>
      </w:r>
      <w:r w:rsidR="00734575" w:rsidRPr="00CD1A1C">
        <w:rPr>
          <w:i/>
          <w:iCs/>
        </w:rPr>
        <w:t xml:space="preserve">do you remember just what you said to </w:t>
      </w:r>
      <w:r w:rsidR="00BC31A2">
        <w:rPr>
          <w:i/>
          <w:iCs/>
        </w:rPr>
        <w:t xml:space="preserve">the </w:t>
      </w:r>
      <w:r w:rsidR="00734575" w:rsidRPr="00CD1A1C">
        <w:rPr>
          <w:i/>
          <w:iCs/>
        </w:rPr>
        <w:t>store clerk last night? And then what did I say!?</w:t>
      </w:r>
      <w:r w:rsidR="00D53CFC" w:rsidRPr="00CD1A1C">
        <w:rPr>
          <w:i/>
          <w:iCs/>
        </w:rPr>
        <w:t xml:space="preserve"> And then what did you do, hmmm</w:t>
      </w:r>
      <w:r w:rsidR="00D53CFC">
        <w:t>?</w:t>
      </w:r>
      <w:r w:rsidR="00734575">
        <w:t xml:space="preserve">” </w:t>
      </w:r>
      <w:r w:rsidR="00D53CFC">
        <w:t xml:space="preserve">No </w:t>
      </w:r>
      <w:r w:rsidR="00105E6E">
        <w:t>curiosity</w:t>
      </w:r>
      <w:r w:rsidR="00D53CFC">
        <w:t xml:space="preserve"> </w:t>
      </w:r>
      <w:r w:rsidR="00105E6E">
        <w:t>intended</w:t>
      </w:r>
      <w:r w:rsidR="00BC31A2">
        <w:t xml:space="preserve"> here</w:t>
      </w:r>
      <w:r w:rsidR="00D53CFC">
        <w:t xml:space="preserve">, </w:t>
      </w:r>
      <w:r w:rsidR="00BC31A2">
        <w:t>only</w:t>
      </w:r>
      <w:r w:rsidR="00D53CFC">
        <w:t xml:space="preserve"> a desire to make a</w:t>
      </w:r>
      <w:r w:rsidR="0014128C">
        <w:t>n emotional attack</w:t>
      </w:r>
      <w:r w:rsidR="00007F7C">
        <w:t xml:space="preserve"> and score points</w:t>
      </w:r>
      <w:r w:rsidR="00DF6703">
        <w:t xml:space="preserve"> to win the argument. </w:t>
      </w:r>
    </w:p>
    <w:p w14:paraId="6CC6245F" w14:textId="33990D32" w:rsidR="00DF6703" w:rsidRDefault="00DF6703" w:rsidP="00890FE1">
      <w:pPr>
        <w:spacing w:line="480" w:lineRule="auto"/>
        <w:jc w:val="both"/>
      </w:pPr>
      <w:r>
        <w:t xml:space="preserve">Again, kind and intentional </w:t>
      </w:r>
      <w:proofErr w:type="spellStart"/>
      <w:r>
        <w:t>curiousity</w:t>
      </w:r>
      <w:proofErr w:type="spellEnd"/>
      <w:r>
        <w:t xml:space="preserve"> </w:t>
      </w:r>
      <w:r w:rsidR="001E0AF5">
        <w:t xml:space="preserve">honestly seeks to understand the thinking and motives of others. It </w:t>
      </w:r>
      <w:proofErr w:type="gramStart"/>
      <w:r w:rsidR="001E0AF5">
        <w:t>has,</w:t>
      </w:r>
      <w:proofErr w:type="gramEnd"/>
      <w:r w:rsidR="001E0AF5">
        <w:t xml:space="preserve"> at its core, as desire to find real solutions </w:t>
      </w:r>
      <w:r w:rsidR="00C11353">
        <w:t>everybody can live with.</w:t>
      </w:r>
    </w:p>
    <w:p w14:paraId="354A9117" w14:textId="05DE58A4" w:rsidR="00D6633F" w:rsidRPr="000668EC" w:rsidRDefault="00260F95" w:rsidP="001E4758">
      <w:pPr>
        <w:spacing w:line="480" w:lineRule="auto"/>
        <w:jc w:val="center"/>
        <w:rPr>
          <w:b/>
          <w:bCs/>
          <w:sz w:val="28"/>
          <w:szCs w:val="28"/>
        </w:rPr>
      </w:pPr>
      <w:r w:rsidRPr="000668EC">
        <w:rPr>
          <w:b/>
          <w:bCs/>
          <w:sz w:val="28"/>
          <w:szCs w:val="28"/>
        </w:rPr>
        <w:t>Comfortable Contraries</w:t>
      </w:r>
    </w:p>
    <w:p w14:paraId="6A3EB2CD" w14:textId="18F0E223" w:rsidR="00260F95" w:rsidRDefault="00504269" w:rsidP="00890FE1">
      <w:pPr>
        <w:spacing w:line="480" w:lineRule="auto"/>
        <w:jc w:val="both"/>
      </w:pPr>
      <w:r>
        <w:t xml:space="preserve">An old martial arts </w:t>
      </w:r>
      <w:r w:rsidR="008D7164">
        <w:t xml:space="preserve">idea </w:t>
      </w:r>
      <w:r w:rsidR="001E4758">
        <w:t>states: Peace is not the absence of conflict; Peace is the acceptance of conflict.</w:t>
      </w:r>
      <w:r w:rsidR="00435ADC">
        <w:t xml:space="preserve"> Jared Halverson, professor at BYU, </w:t>
      </w:r>
      <w:r w:rsidR="00E74E52">
        <w:t xml:space="preserve">has written eloquently about the need </w:t>
      </w:r>
      <w:r w:rsidR="00755673">
        <w:t xml:space="preserve">we have to </w:t>
      </w:r>
      <w:r w:rsidR="000C04E0">
        <w:t>balance eternal contraries. Contraries are two truths</w:t>
      </w:r>
      <w:r w:rsidR="00EE1CB7">
        <w:t xml:space="preserve"> that appear to be at odds with one another</w:t>
      </w:r>
      <w:r w:rsidR="00E556F3">
        <w:t>. Bro Halverson quotes Joseph Smith, who taught: By prov</w:t>
      </w:r>
      <w:r w:rsidR="00142925">
        <w:t>ing contraries, truth is made manifest. Examples of eternal contraries include:</w:t>
      </w:r>
    </w:p>
    <w:p w14:paraId="41EADF30" w14:textId="1566660A" w:rsidR="00142925" w:rsidRPr="00326049" w:rsidRDefault="00C50B6E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 xml:space="preserve">Tree of Life </w:t>
      </w:r>
      <w:r w:rsidR="00326049">
        <w:rPr>
          <w:b/>
          <w:bCs/>
          <w:i/>
          <w:iCs/>
        </w:rPr>
        <w:t xml:space="preserve">  </w:t>
      </w:r>
      <w:r w:rsidRPr="00326049">
        <w:rPr>
          <w:b/>
          <w:bCs/>
          <w:i/>
          <w:iCs/>
        </w:rPr>
        <w:t xml:space="preserve">vs 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Tree of Knowledge</w:t>
      </w:r>
    </w:p>
    <w:p w14:paraId="049DE3B2" w14:textId="72F0D7DC" w:rsidR="00C50B6E" w:rsidRPr="00326049" w:rsidRDefault="00C50B6E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 xml:space="preserve">Faith 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vs</w:t>
      </w:r>
      <w:r w:rsidR="00326049">
        <w:rPr>
          <w:b/>
          <w:bCs/>
          <w:i/>
          <w:iCs/>
        </w:rPr>
        <w:t xml:space="preserve"> </w:t>
      </w:r>
      <w:r w:rsidR="00FC66BA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 xml:space="preserve"> Works</w:t>
      </w:r>
    </w:p>
    <w:p w14:paraId="3E4B43A0" w14:textId="1C960B09" w:rsidR="00080EBF" w:rsidRPr="00326049" w:rsidRDefault="00080EBF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 xml:space="preserve">Mind 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 xml:space="preserve">vs 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Heart</w:t>
      </w:r>
    </w:p>
    <w:p w14:paraId="23B500E9" w14:textId="43321257" w:rsidR="00C50B6E" w:rsidRPr="00326049" w:rsidRDefault="00C34510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>Institutional Revelation</w:t>
      </w:r>
      <w:r w:rsidR="00326049">
        <w:rPr>
          <w:b/>
          <w:bCs/>
          <w:i/>
          <w:iCs/>
        </w:rPr>
        <w:t xml:space="preserve"> </w:t>
      </w:r>
      <w:r w:rsidR="00FC66BA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 xml:space="preserve"> vs 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Personal Revelation</w:t>
      </w:r>
    </w:p>
    <w:p w14:paraId="1C718C3D" w14:textId="72F664AD" w:rsidR="00C34510" w:rsidRPr="00326049" w:rsidRDefault="004C0E82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 xml:space="preserve">Justice 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vs</w:t>
      </w:r>
      <w:r w:rsidR="00FC66BA">
        <w:rPr>
          <w:b/>
          <w:bCs/>
          <w:i/>
          <w:iCs/>
        </w:rPr>
        <w:t xml:space="preserve"> </w:t>
      </w:r>
      <w:r w:rsidR="00326049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 xml:space="preserve"> Mercy</w:t>
      </w:r>
    </w:p>
    <w:p w14:paraId="5CF48F37" w14:textId="47ED3AAD" w:rsidR="004C0E82" w:rsidRPr="00326049" w:rsidRDefault="000958C2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 xml:space="preserve">Agency </w:t>
      </w:r>
      <w:r w:rsidR="00326049">
        <w:rPr>
          <w:b/>
          <w:bCs/>
          <w:i/>
          <w:iCs/>
        </w:rPr>
        <w:t xml:space="preserve"> </w:t>
      </w:r>
      <w:r w:rsidR="00FC66BA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 xml:space="preserve">vs </w:t>
      </w:r>
      <w:r w:rsidR="00326049">
        <w:rPr>
          <w:b/>
          <w:bCs/>
          <w:i/>
          <w:iCs/>
        </w:rPr>
        <w:t xml:space="preserve"> </w:t>
      </w:r>
      <w:r w:rsidR="00FC66BA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Commandments</w:t>
      </w:r>
    </w:p>
    <w:p w14:paraId="072DBB50" w14:textId="1A79A64B" w:rsidR="000958C2" w:rsidRPr="00326049" w:rsidRDefault="008A0DEA" w:rsidP="004102CF">
      <w:pPr>
        <w:spacing w:line="240" w:lineRule="auto"/>
        <w:jc w:val="center"/>
        <w:rPr>
          <w:b/>
          <w:bCs/>
          <w:i/>
          <w:iCs/>
        </w:rPr>
      </w:pPr>
      <w:r w:rsidRPr="00326049">
        <w:rPr>
          <w:b/>
          <w:bCs/>
          <w:i/>
          <w:iCs/>
        </w:rPr>
        <w:t xml:space="preserve">Trust </w:t>
      </w:r>
      <w:r w:rsidR="00326049">
        <w:rPr>
          <w:b/>
          <w:bCs/>
          <w:i/>
          <w:iCs/>
        </w:rPr>
        <w:t xml:space="preserve"> </w:t>
      </w:r>
      <w:r w:rsidR="00FC66BA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>vs</w:t>
      </w:r>
      <w:r w:rsidR="00326049">
        <w:rPr>
          <w:b/>
          <w:bCs/>
          <w:i/>
          <w:iCs/>
        </w:rPr>
        <w:t xml:space="preserve"> </w:t>
      </w:r>
      <w:r w:rsidR="00FC66BA">
        <w:rPr>
          <w:b/>
          <w:bCs/>
          <w:i/>
          <w:iCs/>
        </w:rPr>
        <w:t xml:space="preserve"> </w:t>
      </w:r>
      <w:r w:rsidRPr="00326049">
        <w:rPr>
          <w:b/>
          <w:bCs/>
          <w:i/>
          <w:iCs/>
        </w:rPr>
        <w:t xml:space="preserve"> Verify</w:t>
      </w:r>
    </w:p>
    <w:p w14:paraId="492E3C84" w14:textId="30445E75" w:rsidR="00E63FA0" w:rsidRDefault="008034E1" w:rsidP="00890FE1">
      <w:pPr>
        <w:spacing w:line="480" w:lineRule="auto"/>
        <w:jc w:val="both"/>
      </w:pPr>
      <w:r>
        <w:lastRenderedPageBreak/>
        <w:t xml:space="preserve">Without going into </w:t>
      </w:r>
      <w:proofErr w:type="gramStart"/>
      <w:r>
        <w:t>great detail</w:t>
      </w:r>
      <w:proofErr w:type="gramEnd"/>
      <w:r w:rsidR="00EA0247">
        <w:t xml:space="preserve"> in this article</w:t>
      </w:r>
      <w:r>
        <w:t xml:space="preserve">, the demands of </w:t>
      </w:r>
      <w:r w:rsidR="00CA07A0">
        <w:t xml:space="preserve">two contrary truths </w:t>
      </w:r>
      <w:r w:rsidR="00A1433A">
        <w:t>pull us into a pl</w:t>
      </w:r>
      <w:r w:rsidR="00034FE8">
        <w:t>ace, a</w:t>
      </w:r>
      <w:r w:rsidR="00A1433A">
        <w:t xml:space="preserve"> </w:t>
      </w:r>
      <w:r w:rsidR="00CD6F21">
        <w:t xml:space="preserve">messy middle, where we </w:t>
      </w:r>
      <w:r w:rsidR="003A17D4">
        <w:t xml:space="preserve">must </w:t>
      </w:r>
      <w:r w:rsidR="00CD6F21">
        <w:t xml:space="preserve">take into consideration </w:t>
      </w:r>
      <w:r w:rsidR="003A17D4">
        <w:t xml:space="preserve">elements of </w:t>
      </w:r>
      <w:r w:rsidR="00CD6F21">
        <w:t xml:space="preserve">both truths </w:t>
      </w:r>
      <w:r w:rsidR="00EA0247">
        <w:t>a</w:t>
      </w:r>
      <w:r w:rsidR="00FC66BA">
        <w:t>s</w:t>
      </w:r>
      <w:r w:rsidR="00EA0247">
        <w:t xml:space="preserve"> </w:t>
      </w:r>
      <w:r w:rsidR="00FC66BA">
        <w:t xml:space="preserve">we negotiate each </w:t>
      </w:r>
      <w:r w:rsidR="00EA0247">
        <w:t xml:space="preserve">current situation. </w:t>
      </w:r>
      <w:r w:rsidR="00E56939">
        <w:t xml:space="preserve">Of </w:t>
      </w:r>
      <w:r w:rsidR="005746EC">
        <w:t>a necessity, we</w:t>
      </w:r>
      <w:r w:rsidR="00EA0247">
        <w:t xml:space="preserve"> </w:t>
      </w:r>
      <w:r w:rsidR="00FC66BA">
        <w:t xml:space="preserve">will </w:t>
      </w:r>
      <w:r w:rsidR="005746EC">
        <w:t>then</w:t>
      </w:r>
      <w:r w:rsidR="00EA0247">
        <w:t xml:space="preserve"> lean more to one side </w:t>
      </w:r>
      <w:r w:rsidR="0054661F">
        <w:t>while leaning away from</w:t>
      </w:r>
      <w:r w:rsidR="00EA4A06">
        <w:t xml:space="preserve"> the other.</w:t>
      </w:r>
      <w:r w:rsidR="00D4158C">
        <w:t xml:space="preserve"> </w:t>
      </w:r>
      <w:r w:rsidR="00FC66BA">
        <w:t xml:space="preserve">Working inside that messy middle requires good critical thinking but also careful collaboration with those around us. </w:t>
      </w:r>
    </w:p>
    <w:p w14:paraId="656A5C35" w14:textId="116CFD71" w:rsidR="00A26810" w:rsidRDefault="00A26810" w:rsidP="00890FE1">
      <w:pPr>
        <w:spacing w:line="480" w:lineRule="auto"/>
        <w:jc w:val="both"/>
      </w:pPr>
      <w:r>
        <w:t>Budding peacemakers</w:t>
      </w:r>
      <w:r w:rsidR="00D14482">
        <w:t xml:space="preserve"> must</w:t>
      </w:r>
      <w:r w:rsidR="00FC66BA">
        <w:t xml:space="preserve"> </w:t>
      </w:r>
      <w:r>
        <w:t xml:space="preserve">learn </w:t>
      </w:r>
      <w:r w:rsidR="00FC66BA">
        <w:t xml:space="preserve">how </w:t>
      </w:r>
      <w:r w:rsidR="001973E1">
        <w:t xml:space="preserve">to balance </w:t>
      </w:r>
      <w:r w:rsidR="00FC66BA">
        <w:t xml:space="preserve">the demands of </w:t>
      </w:r>
      <w:r w:rsidR="001973E1">
        <w:t>competing truths.</w:t>
      </w:r>
      <w:r w:rsidR="00D170AC">
        <w:t xml:space="preserve"> </w:t>
      </w:r>
      <w:r w:rsidR="00614A46">
        <w:t xml:space="preserve">They keep respect for </w:t>
      </w:r>
      <w:proofErr w:type="gramStart"/>
      <w:r w:rsidR="00614A46">
        <w:t>both</w:t>
      </w:r>
      <w:r w:rsidR="006E7640">
        <w:t xml:space="preserve"> even</w:t>
      </w:r>
      <w:proofErr w:type="gramEnd"/>
      <w:r w:rsidR="006E7640">
        <w:t xml:space="preserve"> while </w:t>
      </w:r>
      <w:r w:rsidR="005E2E33">
        <w:t>favoring</w:t>
      </w:r>
      <w:r w:rsidR="006E7640">
        <w:t xml:space="preserve"> </w:t>
      </w:r>
      <w:r w:rsidR="00FC66BA">
        <w:t>one o</w:t>
      </w:r>
      <w:r w:rsidR="005E2E33">
        <w:t>ver the other</w:t>
      </w:r>
      <w:r w:rsidR="006E7640">
        <w:t xml:space="preserve">. </w:t>
      </w:r>
      <w:r w:rsidR="005746EC">
        <w:t>This</w:t>
      </w:r>
      <w:r w:rsidR="002F2191">
        <w:t xml:space="preserve"> </w:t>
      </w:r>
      <w:r w:rsidR="00FC66BA">
        <w:t xml:space="preserve">respectful </w:t>
      </w:r>
      <w:r w:rsidR="002F2191">
        <w:t>balance</w:t>
      </w:r>
      <w:r w:rsidR="005746EC">
        <w:t xml:space="preserve"> </w:t>
      </w:r>
      <w:r w:rsidR="00FC66BA">
        <w:t>stands</w:t>
      </w:r>
      <w:r w:rsidR="005746EC">
        <w:t xml:space="preserve"> </w:t>
      </w:r>
      <w:r w:rsidR="00FC66BA">
        <w:t xml:space="preserve">in </w:t>
      </w:r>
      <w:r w:rsidR="005746EC">
        <w:t>stark</w:t>
      </w:r>
      <w:r w:rsidR="00E3551A">
        <w:t xml:space="preserve"> contrast</w:t>
      </w:r>
      <w:r w:rsidR="005746EC">
        <w:t xml:space="preserve"> to </w:t>
      </w:r>
      <w:r w:rsidR="00C71039">
        <w:t xml:space="preserve">a </w:t>
      </w:r>
      <w:r w:rsidR="00F74970">
        <w:t xml:space="preserve">world </w:t>
      </w:r>
      <w:r w:rsidR="005E2E33">
        <w:t>shouting out its</w:t>
      </w:r>
      <w:r w:rsidR="002F2191">
        <w:t xml:space="preserve"> </w:t>
      </w:r>
      <w:r w:rsidR="003C6284">
        <w:t>competing</w:t>
      </w:r>
      <w:r w:rsidR="007E2368">
        <w:t xml:space="preserve"> ideas </w:t>
      </w:r>
      <w:r w:rsidR="005E2E33">
        <w:t xml:space="preserve">and then choosing </w:t>
      </w:r>
      <w:r w:rsidR="00802C0B">
        <w:t xml:space="preserve">clear </w:t>
      </w:r>
      <w:r w:rsidR="007E2368">
        <w:t>winner</w:t>
      </w:r>
      <w:r w:rsidR="004C6AF7">
        <w:t>s</w:t>
      </w:r>
      <w:r w:rsidR="007E2368">
        <w:t xml:space="preserve"> and loser</w:t>
      </w:r>
      <w:r w:rsidR="004C6AF7">
        <w:t>s</w:t>
      </w:r>
      <w:r w:rsidR="007E2368">
        <w:t xml:space="preserve">. </w:t>
      </w:r>
      <w:r w:rsidR="00B354F6">
        <w:t xml:space="preserve"> </w:t>
      </w:r>
      <w:r w:rsidR="005E2E33">
        <w:t xml:space="preserve">For this reason, peacemakers are </w:t>
      </w:r>
      <w:r w:rsidR="00B354F6">
        <w:t>critical thinkers</w:t>
      </w:r>
      <w:r w:rsidR="00090CB9">
        <w:t xml:space="preserve"> who understand that </w:t>
      </w:r>
      <w:r w:rsidR="005064A7">
        <w:t xml:space="preserve">peace is </w:t>
      </w:r>
      <w:r w:rsidR="0002596A">
        <w:t>management</w:t>
      </w:r>
      <w:r w:rsidR="005064A7">
        <w:t xml:space="preserve"> of </w:t>
      </w:r>
      <w:r w:rsidR="0002596A">
        <w:t>constant</w:t>
      </w:r>
      <w:r w:rsidR="006C4A0F">
        <w:t xml:space="preserve"> </w:t>
      </w:r>
      <w:r w:rsidR="005064A7">
        <w:t>conflict</w:t>
      </w:r>
      <w:r w:rsidR="005E2E33">
        <w:t>, carefully balancing both at the same time</w:t>
      </w:r>
      <w:r w:rsidR="00F40AFD">
        <w:t xml:space="preserve">. It is for this reason that </w:t>
      </w:r>
      <w:r w:rsidR="006A61DE">
        <w:t xml:space="preserve">parents who </w:t>
      </w:r>
      <w:r w:rsidR="005E2E33">
        <w:t xml:space="preserve">simply </w:t>
      </w:r>
      <w:r w:rsidR="006A61DE">
        <w:t xml:space="preserve">collaborate with children on </w:t>
      </w:r>
      <w:r w:rsidR="00E20621">
        <w:t xml:space="preserve">the establishment of </w:t>
      </w:r>
      <w:r w:rsidR="006A61DE">
        <w:t xml:space="preserve">house rules </w:t>
      </w:r>
      <w:r w:rsidR="005E2E33">
        <w:t>help</w:t>
      </w:r>
      <w:r w:rsidR="00E20621">
        <w:t xml:space="preserve"> </w:t>
      </w:r>
      <w:r w:rsidR="00BF3D07">
        <w:t xml:space="preserve">model </w:t>
      </w:r>
      <w:r w:rsidR="005E2E33">
        <w:t xml:space="preserve">a </w:t>
      </w:r>
      <w:r w:rsidR="006C4A0F">
        <w:t xml:space="preserve">loving </w:t>
      </w:r>
      <w:r w:rsidR="000706FF">
        <w:t xml:space="preserve">respect for </w:t>
      </w:r>
      <w:r w:rsidR="005F4916">
        <w:t>different</w:t>
      </w:r>
      <w:r w:rsidR="000706FF">
        <w:t xml:space="preserve"> opinions </w:t>
      </w:r>
      <w:r w:rsidR="006E44EB">
        <w:t>without condemnation</w:t>
      </w:r>
      <w:r w:rsidR="001F6BB2">
        <w:t xml:space="preserve"> and </w:t>
      </w:r>
      <w:proofErr w:type="spellStart"/>
      <w:r w:rsidR="005E2E33">
        <w:t>and</w:t>
      </w:r>
      <w:proofErr w:type="spellEnd"/>
      <w:r w:rsidR="005E2E33">
        <w:t xml:space="preserve"> form a </w:t>
      </w:r>
      <w:r w:rsidR="006E44EB">
        <w:t xml:space="preserve">single </w:t>
      </w:r>
      <w:r w:rsidR="005F4916">
        <w:t>path forward.</w:t>
      </w:r>
    </w:p>
    <w:p w14:paraId="67598733" w14:textId="0602EEAE" w:rsidR="0014128C" w:rsidRPr="000668EC" w:rsidRDefault="008A1D27" w:rsidP="00007F7C">
      <w:pPr>
        <w:spacing w:line="480" w:lineRule="auto"/>
        <w:jc w:val="center"/>
        <w:rPr>
          <w:b/>
          <w:bCs/>
          <w:sz w:val="28"/>
          <w:szCs w:val="28"/>
        </w:rPr>
      </w:pPr>
      <w:r w:rsidRPr="000668EC">
        <w:rPr>
          <w:b/>
          <w:bCs/>
          <w:sz w:val="28"/>
          <w:szCs w:val="28"/>
        </w:rPr>
        <w:t>C</w:t>
      </w:r>
      <w:r w:rsidR="00114A23" w:rsidRPr="000668EC">
        <w:rPr>
          <w:b/>
          <w:bCs/>
          <w:sz w:val="28"/>
          <w:szCs w:val="28"/>
        </w:rPr>
        <w:t>ritical</w:t>
      </w:r>
      <w:r w:rsidRPr="000668EC">
        <w:rPr>
          <w:b/>
          <w:bCs/>
          <w:sz w:val="28"/>
          <w:szCs w:val="28"/>
        </w:rPr>
        <w:t xml:space="preserve"> Conversations</w:t>
      </w:r>
    </w:p>
    <w:p w14:paraId="260C47E1" w14:textId="36CD5E9F" w:rsidR="00F34151" w:rsidRDefault="00114A23" w:rsidP="00890FE1">
      <w:pPr>
        <w:spacing w:line="480" w:lineRule="auto"/>
        <w:jc w:val="both"/>
      </w:pPr>
      <w:r>
        <w:t xml:space="preserve">Finally, </w:t>
      </w:r>
      <w:r w:rsidR="005552F4">
        <w:t xml:space="preserve">peacemaking </w:t>
      </w:r>
      <w:r w:rsidR="000A06D5">
        <w:t>require</w:t>
      </w:r>
      <w:r w:rsidR="004D073D">
        <w:t>s</w:t>
      </w:r>
      <w:r w:rsidR="000A06D5">
        <w:t xml:space="preserve"> </w:t>
      </w:r>
      <w:r w:rsidR="005E2E33">
        <w:t>an</w:t>
      </w:r>
      <w:r w:rsidR="000A06D5">
        <w:t xml:space="preserve"> ability to have difficult conversations at critical moments. </w:t>
      </w:r>
      <w:r w:rsidR="00B51D02">
        <w:t xml:space="preserve">Joseph </w:t>
      </w:r>
      <w:proofErr w:type="spellStart"/>
      <w:r w:rsidR="00F1404D">
        <w:t>Gre</w:t>
      </w:r>
      <w:r w:rsidR="00B51D02">
        <w:t>nny</w:t>
      </w:r>
      <w:proofErr w:type="spellEnd"/>
      <w:r w:rsidR="00B51D02">
        <w:t xml:space="preserve"> et al, have frame</w:t>
      </w:r>
      <w:r w:rsidR="006D2027">
        <w:t xml:space="preserve">d </w:t>
      </w:r>
      <w:r w:rsidR="001762E0">
        <w:t>this discussion well in their book Crucial Conversations</w:t>
      </w:r>
      <w:r w:rsidR="00EC6244">
        <w:t xml:space="preserve"> (Crucial Conversations</w:t>
      </w:r>
      <w:r w:rsidR="00D36C23">
        <w:t>: Tools for Talking When Stakes are High</w:t>
      </w:r>
      <w:r w:rsidR="000408C6">
        <w:t>: 2023</w:t>
      </w:r>
      <w:r w:rsidR="00D66CE6">
        <w:t>, McGraw Hill)</w:t>
      </w:r>
      <w:r w:rsidR="005E2E33">
        <w:t>.</w:t>
      </w:r>
    </w:p>
    <w:p w14:paraId="4D466F93" w14:textId="184E5A40" w:rsidR="00F34151" w:rsidRDefault="00F34151" w:rsidP="00890FE1">
      <w:pPr>
        <w:spacing w:line="480" w:lineRule="auto"/>
        <w:jc w:val="both"/>
      </w:pPr>
    </w:p>
    <w:p w14:paraId="2DC31996" w14:textId="4867177B" w:rsidR="00B36A38" w:rsidRDefault="00450E9E" w:rsidP="00890FE1">
      <w:pPr>
        <w:spacing w:line="480" w:lineRule="auto"/>
        <w:jc w:val="both"/>
      </w:pPr>
      <w:r>
        <w:t>Critical c</w:t>
      </w:r>
      <w:r w:rsidR="00453582">
        <w:t>onversation</w:t>
      </w:r>
      <w:r w:rsidR="00186667">
        <w:t>s</w:t>
      </w:r>
      <w:r w:rsidR="00D3722B">
        <w:t xml:space="preserve"> </w:t>
      </w:r>
      <w:r w:rsidR="005E2E33">
        <w:t xml:space="preserve">consist of </w:t>
      </w:r>
      <w:r w:rsidR="00453582">
        <w:t xml:space="preserve">three </w:t>
      </w:r>
      <w:r w:rsidR="005E2E33">
        <w:t>essential</w:t>
      </w:r>
      <w:r w:rsidR="00453582">
        <w:t xml:space="preserve"> elements: </w:t>
      </w:r>
      <w:r w:rsidR="00FB5935">
        <w:t>difference of opinions, high emotion and high stakes.</w:t>
      </w:r>
      <w:r w:rsidR="00C65393">
        <w:t xml:space="preserve"> The</w:t>
      </w:r>
      <w:r w:rsidR="005E2E33">
        <w:t xml:space="preserve">se dynamics lie </w:t>
      </w:r>
      <w:r w:rsidR="00CA5D7F">
        <w:t xml:space="preserve">at the </w:t>
      </w:r>
      <w:r w:rsidR="005E2E33">
        <w:t xml:space="preserve">very </w:t>
      </w:r>
      <w:r w:rsidR="00CA5D7F">
        <w:t xml:space="preserve">core of </w:t>
      </w:r>
      <w:proofErr w:type="gramStart"/>
      <w:r w:rsidR="00DF0DD2">
        <w:t>any and all</w:t>
      </w:r>
      <w:proofErr w:type="gramEnd"/>
      <w:r w:rsidR="00DF0DD2">
        <w:t xml:space="preserve"> peacemaking </w:t>
      </w:r>
      <w:r w:rsidR="00DF0DD2">
        <w:lastRenderedPageBreak/>
        <w:t>efforts. The</w:t>
      </w:r>
      <w:r w:rsidR="005E2E33">
        <w:t>se discussions</w:t>
      </w:r>
      <w:r w:rsidR="00DF0DD2">
        <w:t xml:space="preserve"> are also th</w:t>
      </w:r>
      <w:r w:rsidR="00122466">
        <w:t xml:space="preserve">e ones </w:t>
      </w:r>
      <w:r w:rsidR="00DF0DD2">
        <w:t>avoided</w:t>
      </w:r>
      <w:r w:rsidR="005106D5">
        <w:t xml:space="preserve"> </w:t>
      </w:r>
      <w:r w:rsidR="005E2E33">
        <w:t xml:space="preserve">most often </w:t>
      </w:r>
      <w:r w:rsidR="005106D5">
        <w:t>because of the potential for conflict and misunderstanding.</w:t>
      </w:r>
    </w:p>
    <w:p w14:paraId="07FD3009" w14:textId="05024396" w:rsidR="001F1D5C" w:rsidRDefault="0015527C" w:rsidP="00890FE1">
      <w:pPr>
        <w:spacing w:line="480" w:lineRule="auto"/>
        <w:jc w:val="both"/>
      </w:pPr>
      <w:r>
        <w:t xml:space="preserve">When parents consider starting </w:t>
      </w:r>
      <w:r w:rsidR="005E493A">
        <w:t xml:space="preserve">family meetings </w:t>
      </w:r>
      <w:r w:rsidR="005E2E33">
        <w:t xml:space="preserve">to </w:t>
      </w:r>
      <w:r w:rsidR="005E493A">
        <w:t>set the rules of the house</w:t>
      </w:r>
      <w:r w:rsidR="006A1104">
        <w:t xml:space="preserve">, it is these conversations they might dread the most! </w:t>
      </w:r>
      <w:r w:rsidR="00B72B88">
        <w:t>(</w:t>
      </w:r>
      <w:r w:rsidR="00B72B88" w:rsidRPr="005E2E33">
        <w:rPr>
          <w:i/>
          <w:iCs/>
        </w:rPr>
        <w:t>Isn’t just easier to set all the rules and decide the punishments? This seems so messy</w:t>
      </w:r>
      <w:r w:rsidR="003C3119" w:rsidRPr="005E2E33">
        <w:rPr>
          <w:i/>
          <w:iCs/>
        </w:rPr>
        <w:t>!)</w:t>
      </w:r>
      <w:r w:rsidR="005945A7">
        <w:t xml:space="preserve"> And yet, </w:t>
      </w:r>
      <w:r w:rsidR="0095730A">
        <w:t xml:space="preserve">for a child to see </w:t>
      </w:r>
      <w:r w:rsidR="00C77D97">
        <w:t>the problem</w:t>
      </w:r>
      <w:r w:rsidR="005E2E33">
        <w:t xml:space="preserve"> and then </w:t>
      </w:r>
      <w:r w:rsidR="0095730A">
        <w:t xml:space="preserve">have a productive </w:t>
      </w:r>
      <w:r w:rsidR="005E2E33">
        <w:t>exchange they need to</w:t>
      </w:r>
      <w:r w:rsidR="0095730A">
        <w:t xml:space="preserve"> feel heard</w:t>
      </w:r>
      <w:r w:rsidR="00C77D97">
        <w:t xml:space="preserve"> and </w:t>
      </w:r>
      <w:r w:rsidR="005E2E33">
        <w:t>were</w:t>
      </w:r>
      <w:r w:rsidR="00FF54C3">
        <w:t xml:space="preserve"> part of the plan moving forward</w:t>
      </w:r>
      <w:r w:rsidR="004B2045">
        <w:t xml:space="preserve">. Those discussions are often </w:t>
      </w:r>
      <w:r w:rsidR="00EB1ABB">
        <w:t xml:space="preserve">the best </w:t>
      </w:r>
      <w:r w:rsidR="005013CF">
        <w:t>training they</w:t>
      </w:r>
      <w:r w:rsidR="00EB1ABB">
        <w:t xml:space="preserve"> can </w:t>
      </w:r>
      <w:r w:rsidR="00012C01">
        <w:t>receive</w:t>
      </w:r>
      <w:r w:rsidR="004B2045">
        <w:t xml:space="preserve"> growing up</w:t>
      </w:r>
      <w:r w:rsidR="001F1D5C">
        <w:t xml:space="preserve">. </w:t>
      </w:r>
    </w:p>
    <w:p w14:paraId="67AF1D51" w14:textId="3687CE64" w:rsidR="00D30687" w:rsidRDefault="004B2045" w:rsidP="00890FE1">
      <w:pPr>
        <w:spacing w:line="480" w:lineRule="auto"/>
        <w:jc w:val="both"/>
      </w:pPr>
      <w:r>
        <w:t>It is for this reason, that productive dialogues</w:t>
      </w:r>
      <w:r w:rsidR="001F1D5C">
        <w:t xml:space="preserve"> are the </w:t>
      </w:r>
      <w:r w:rsidR="00363E44">
        <w:t xml:space="preserve">sturdy </w:t>
      </w:r>
      <w:r w:rsidR="001F1D5C">
        <w:t xml:space="preserve">foundation of healthy </w:t>
      </w:r>
      <w:r w:rsidR="00363E44">
        <w:t>relationships!</w:t>
      </w:r>
    </w:p>
    <w:p w14:paraId="6A1883AF" w14:textId="1CF7BADB" w:rsidR="005A377F" w:rsidRDefault="005A377F" w:rsidP="00890FE1">
      <w:pPr>
        <w:spacing w:line="480" w:lineRule="auto"/>
        <w:jc w:val="both"/>
      </w:pPr>
      <w:r>
        <w:t xml:space="preserve">The </w:t>
      </w:r>
      <w:r w:rsidR="00787FCD">
        <w:t>illustration</w:t>
      </w:r>
      <w:r>
        <w:t xml:space="preserve"> below </w:t>
      </w:r>
      <w:r w:rsidR="00787FCD">
        <w:t xml:space="preserve">explains the process leading to </w:t>
      </w:r>
      <w:r w:rsidR="00A76F8B">
        <w:t xml:space="preserve">these healthy </w:t>
      </w:r>
      <w:r w:rsidR="004B2045">
        <w:t>interactions</w:t>
      </w:r>
      <w:r w:rsidR="00A76F8B">
        <w:t>.</w:t>
      </w:r>
    </w:p>
    <w:p w14:paraId="7D7D066A" w14:textId="2FC64A75" w:rsidR="00D30687" w:rsidRDefault="00FE10EB" w:rsidP="00890FE1">
      <w:pPr>
        <w:spacing w:line="480" w:lineRule="auto"/>
        <w:jc w:val="both"/>
      </w:pPr>
      <w:r w:rsidRPr="00FE10EB">
        <w:rPr>
          <w:noProof/>
        </w:rPr>
        <w:drawing>
          <wp:inline distT="0" distB="0" distL="0" distR="0" wp14:anchorId="652348B0" wp14:editId="182E030D">
            <wp:extent cx="5943600" cy="3343275"/>
            <wp:effectExtent l="0" t="0" r="0" b="0"/>
            <wp:docPr id="934342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425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EECC3" w14:textId="08FA1B82" w:rsidR="000E150B" w:rsidRDefault="000E150B" w:rsidP="00890FE1">
      <w:pPr>
        <w:spacing w:line="480" w:lineRule="auto"/>
        <w:jc w:val="both"/>
      </w:pPr>
      <w:r>
        <w:lastRenderedPageBreak/>
        <w:t xml:space="preserve">As </w:t>
      </w:r>
      <w:r w:rsidR="000B64A9">
        <w:t xml:space="preserve">seen </w:t>
      </w:r>
      <w:r>
        <w:t>above</w:t>
      </w:r>
      <w:r w:rsidR="00F93BF7">
        <w:t>, we all act</w:t>
      </w:r>
      <w:r w:rsidR="000B64A9">
        <w:t xml:space="preserve"> emotionally</w:t>
      </w:r>
      <w:r w:rsidR="00B0274B">
        <w:t xml:space="preserve"> to the stories we are telling ourse</w:t>
      </w:r>
      <w:r w:rsidR="004B2045">
        <w:t>lves about what we heard and saw</w:t>
      </w:r>
      <w:r w:rsidR="00B0274B">
        <w:t xml:space="preserve">. </w:t>
      </w:r>
      <w:r w:rsidR="00EE7FC3">
        <w:t>W</w:t>
      </w:r>
      <w:r w:rsidR="008C539D">
        <w:t xml:space="preserve">hether </w:t>
      </w:r>
      <w:r w:rsidR="004B2045">
        <w:t xml:space="preserve">we act those </w:t>
      </w:r>
      <w:r w:rsidR="00EE7FC3">
        <w:t>emotions</w:t>
      </w:r>
      <w:r w:rsidR="004B2045">
        <w:t xml:space="preserve"> out externally </w:t>
      </w:r>
      <w:r w:rsidR="008C539D">
        <w:t xml:space="preserve">or stuffed </w:t>
      </w:r>
      <w:r w:rsidR="004B2045">
        <w:t xml:space="preserve">them </w:t>
      </w:r>
      <w:r w:rsidR="007B105B">
        <w:t xml:space="preserve">back </w:t>
      </w:r>
      <w:r w:rsidR="008C539D">
        <w:t>down</w:t>
      </w:r>
      <w:r w:rsidR="007B105B">
        <w:t xml:space="preserve"> inside</w:t>
      </w:r>
      <w:r w:rsidR="00D9218D">
        <w:t>,</w:t>
      </w:r>
      <w:r w:rsidR="007B105B">
        <w:t xml:space="preserve"> </w:t>
      </w:r>
      <w:r w:rsidR="004B2045">
        <w:t xml:space="preserve">our reaction rarely </w:t>
      </w:r>
      <w:r w:rsidR="00D9218D">
        <w:t>turn</w:t>
      </w:r>
      <w:r w:rsidR="004B2045">
        <w:t>s</w:t>
      </w:r>
      <w:r w:rsidR="00D9218D">
        <w:t xml:space="preserve"> out well. </w:t>
      </w:r>
      <w:r w:rsidR="004B2045">
        <w:t>Poor responses can</w:t>
      </w:r>
      <w:r w:rsidR="00D9218D">
        <w:t xml:space="preserve"> </w:t>
      </w:r>
      <w:r w:rsidR="004B2045">
        <w:t xml:space="preserve">quickly </w:t>
      </w:r>
      <w:r w:rsidR="0038751E">
        <w:t>destroy good relationships</w:t>
      </w:r>
      <w:r w:rsidR="0019149F">
        <w:t xml:space="preserve"> and make peace impossible</w:t>
      </w:r>
      <w:r w:rsidR="0038751E">
        <w:t>.</w:t>
      </w:r>
      <w:r w:rsidR="00FC732C">
        <w:t xml:space="preserve"> Alternatively</w:t>
      </w:r>
      <w:r w:rsidR="000810FE">
        <w:t xml:space="preserve">, </w:t>
      </w:r>
      <w:r w:rsidR="004B2045">
        <w:t xml:space="preserve">ongoing </w:t>
      </w:r>
      <w:r w:rsidR="000810FE">
        <w:t>productive discussions</w:t>
      </w:r>
      <w:r w:rsidR="00A2528F">
        <w:t xml:space="preserve"> </w:t>
      </w:r>
      <w:r w:rsidR="00FC732C">
        <w:t xml:space="preserve">can </w:t>
      </w:r>
      <w:r w:rsidR="00A2528F">
        <w:t xml:space="preserve">promote closer connections as they build trust and openness. </w:t>
      </w:r>
    </w:p>
    <w:p w14:paraId="6AFCEFDF" w14:textId="177056FF" w:rsidR="00AA105B" w:rsidRDefault="00AA105B" w:rsidP="00890FE1">
      <w:pPr>
        <w:spacing w:line="480" w:lineRule="auto"/>
        <w:jc w:val="both"/>
      </w:pPr>
      <w:r>
        <w:t>For peace to exist</w:t>
      </w:r>
      <w:r w:rsidR="00A060C5">
        <w:t xml:space="preserve"> in </w:t>
      </w:r>
      <w:r>
        <w:t xml:space="preserve">presence of disagreement </w:t>
      </w:r>
      <w:r w:rsidR="00D6707B">
        <w:t xml:space="preserve">and opposing ideas, it must </w:t>
      </w:r>
      <w:r w:rsidR="003F0D25">
        <w:t xml:space="preserve">first </w:t>
      </w:r>
      <w:r w:rsidR="00D6707B">
        <w:t xml:space="preserve">take place </w:t>
      </w:r>
      <w:r w:rsidR="003F0D25">
        <w:t xml:space="preserve">where there is </w:t>
      </w:r>
      <w:r w:rsidR="00D6707B">
        <w:t xml:space="preserve">mutual trust. </w:t>
      </w:r>
      <w:r w:rsidR="005E2223">
        <w:t xml:space="preserve">In the home, kids that </w:t>
      </w:r>
      <w:proofErr w:type="gramStart"/>
      <w:r w:rsidR="005E2223">
        <w:t>are able to</w:t>
      </w:r>
      <w:proofErr w:type="gramEnd"/>
      <w:r w:rsidR="005E2223">
        <w:t xml:space="preserve"> collaborate with their parents in the formation of </w:t>
      </w:r>
      <w:r w:rsidR="00986919">
        <w:t>house rules</w:t>
      </w:r>
      <w:r w:rsidR="00991C34">
        <w:t xml:space="preserve"> and consequences</w:t>
      </w:r>
      <w:r w:rsidR="000D597B">
        <w:t xml:space="preserve"> tend to be more trusting and more open</w:t>
      </w:r>
      <w:r w:rsidR="00991C34">
        <w:t xml:space="preserve">. </w:t>
      </w:r>
    </w:p>
    <w:p w14:paraId="16438E20" w14:textId="2F47B9D2" w:rsidR="00FB5935" w:rsidRDefault="00FB5935" w:rsidP="00890FE1">
      <w:pPr>
        <w:spacing w:line="480" w:lineRule="auto"/>
        <w:jc w:val="both"/>
      </w:pPr>
    </w:p>
    <w:sectPr w:rsidR="00FB5935" w:rsidSect="00AD18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9CEB5" w14:textId="77777777" w:rsidR="00513AF6" w:rsidRDefault="00513AF6" w:rsidP="00375E3E">
      <w:pPr>
        <w:spacing w:after="0" w:line="240" w:lineRule="auto"/>
      </w:pPr>
      <w:r>
        <w:separator/>
      </w:r>
    </w:p>
  </w:endnote>
  <w:endnote w:type="continuationSeparator" w:id="0">
    <w:p w14:paraId="7E320C25" w14:textId="77777777" w:rsidR="00513AF6" w:rsidRDefault="00513AF6" w:rsidP="0037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1BD9" w14:textId="77777777" w:rsidR="00F34392" w:rsidRDefault="00F34392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9801ED3" w14:textId="77777777" w:rsidR="00C335E9" w:rsidRDefault="00C33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D1E7" w14:textId="77777777" w:rsidR="00513AF6" w:rsidRDefault="00513AF6" w:rsidP="00375E3E">
      <w:pPr>
        <w:spacing w:after="0" w:line="240" w:lineRule="auto"/>
      </w:pPr>
      <w:r>
        <w:separator/>
      </w:r>
    </w:p>
  </w:footnote>
  <w:footnote w:type="continuationSeparator" w:id="0">
    <w:p w14:paraId="48CE0557" w14:textId="77777777" w:rsidR="00513AF6" w:rsidRDefault="00513AF6" w:rsidP="0037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67063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2CD1C7" w14:textId="145AF63B" w:rsidR="00211C4F" w:rsidRDefault="00211C4F" w:rsidP="004471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E8CB4B" w14:textId="77777777" w:rsidR="00C335E9" w:rsidRDefault="00C335E9" w:rsidP="00211C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C1C3" w14:textId="3CECD84C" w:rsidR="00E10EEA" w:rsidRDefault="00232C47" w:rsidP="00C23B61">
    <w:pPr>
      <w:pStyle w:val="Header"/>
      <w:ind w:right="360"/>
      <w:jc w:val="right"/>
      <w:rPr>
        <w:sz w:val="16"/>
        <w:szCs w:val="16"/>
      </w:rPr>
    </w:pPr>
    <w:r>
      <w:rPr>
        <w:sz w:val="16"/>
        <w:szCs w:val="16"/>
      </w:rPr>
      <w:t>Kevin Hinckley</w:t>
    </w:r>
  </w:p>
  <w:p w14:paraId="66030777" w14:textId="0304FB82" w:rsidR="00232C47" w:rsidRPr="00C23B61" w:rsidRDefault="00232C47" w:rsidP="00C23B61">
    <w:pPr>
      <w:pStyle w:val="Header"/>
      <w:ind w:right="360"/>
      <w:jc w:val="right"/>
      <w:rPr>
        <w:sz w:val="16"/>
        <w:szCs w:val="16"/>
      </w:rPr>
    </w:pPr>
    <w:r>
      <w:rPr>
        <w:sz w:val="16"/>
        <w:szCs w:val="16"/>
      </w:rPr>
      <w:t>Raising Peacemakers</w:t>
    </w:r>
  </w:p>
  <w:p w14:paraId="6FAF9827" w14:textId="77777777" w:rsidR="00167CE7" w:rsidRDefault="00167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4059" w14:textId="619A9222" w:rsidR="006C0E30" w:rsidRPr="00FF173F" w:rsidRDefault="006C0E30" w:rsidP="00FF173F">
    <w:pPr>
      <w:pStyle w:val="Header"/>
      <w:jc w:val="right"/>
      <w:rPr>
        <w:sz w:val="18"/>
        <w:szCs w:val="18"/>
      </w:rPr>
    </w:pPr>
    <w:r w:rsidRPr="00FF173F">
      <w:rPr>
        <w:sz w:val="18"/>
        <w:szCs w:val="18"/>
      </w:rPr>
      <w:t>Kevin Hinckley</w:t>
    </w:r>
  </w:p>
  <w:p w14:paraId="4D2981BE" w14:textId="00A1F236" w:rsidR="006C0E30" w:rsidRPr="00FF173F" w:rsidRDefault="006C0E30" w:rsidP="00FF173F">
    <w:pPr>
      <w:pStyle w:val="Header"/>
      <w:jc w:val="right"/>
      <w:rPr>
        <w:sz w:val="18"/>
        <w:szCs w:val="18"/>
      </w:rPr>
    </w:pPr>
    <w:r w:rsidRPr="00FF173F">
      <w:rPr>
        <w:sz w:val="18"/>
        <w:szCs w:val="18"/>
      </w:rPr>
      <w:t>Raising Peacemakers</w:t>
    </w:r>
  </w:p>
  <w:p w14:paraId="0E9E8934" w14:textId="77777777" w:rsidR="006C0E30" w:rsidRDefault="006C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502B"/>
    <w:multiLevelType w:val="hybridMultilevel"/>
    <w:tmpl w:val="83AA8168"/>
    <w:lvl w:ilvl="0" w:tplc="58982C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7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79"/>
    <w:rsid w:val="00003880"/>
    <w:rsid w:val="00007F7C"/>
    <w:rsid w:val="00012C01"/>
    <w:rsid w:val="0002596A"/>
    <w:rsid w:val="00034FE8"/>
    <w:rsid w:val="000408C6"/>
    <w:rsid w:val="00046D72"/>
    <w:rsid w:val="00053E41"/>
    <w:rsid w:val="000668EC"/>
    <w:rsid w:val="000706FF"/>
    <w:rsid w:val="00074715"/>
    <w:rsid w:val="00075DD1"/>
    <w:rsid w:val="00080EBF"/>
    <w:rsid w:val="000810FE"/>
    <w:rsid w:val="00082DAD"/>
    <w:rsid w:val="00090CB9"/>
    <w:rsid w:val="00094980"/>
    <w:rsid w:val="000958C2"/>
    <w:rsid w:val="000A06D5"/>
    <w:rsid w:val="000A0A95"/>
    <w:rsid w:val="000A65C5"/>
    <w:rsid w:val="000A6C9C"/>
    <w:rsid w:val="000B5032"/>
    <w:rsid w:val="000B64A9"/>
    <w:rsid w:val="000B7795"/>
    <w:rsid w:val="000C04E0"/>
    <w:rsid w:val="000C6B57"/>
    <w:rsid w:val="000D597B"/>
    <w:rsid w:val="000E150B"/>
    <w:rsid w:val="000F3E2C"/>
    <w:rsid w:val="000F6560"/>
    <w:rsid w:val="000F7D78"/>
    <w:rsid w:val="00105E6E"/>
    <w:rsid w:val="00111D48"/>
    <w:rsid w:val="00114A23"/>
    <w:rsid w:val="00122466"/>
    <w:rsid w:val="001323E0"/>
    <w:rsid w:val="001374E6"/>
    <w:rsid w:val="0014128C"/>
    <w:rsid w:val="00142925"/>
    <w:rsid w:val="00142C40"/>
    <w:rsid w:val="00147358"/>
    <w:rsid w:val="0015527C"/>
    <w:rsid w:val="00164DDA"/>
    <w:rsid w:val="00167CE7"/>
    <w:rsid w:val="001762E0"/>
    <w:rsid w:val="001765F1"/>
    <w:rsid w:val="00186667"/>
    <w:rsid w:val="0019149F"/>
    <w:rsid w:val="001949BC"/>
    <w:rsid w:val="001973E1"/>
    <w:rsid w:val="001A06BD"/>
    <w:rsid w:val="001D1163"/>
    <w:rsid w:val="001D25D1"/>
    <w:rsid w:val="001E0AF5"/>
    <w:rsid w:val="001E11A6"/>
    <w:rsid w:val="001E1DDF"/>
    <w:rsid w:val="001E276E"/>
    <w:rsid w:val="001E4758"/>
    <w:rsid w:val="001E7999"/>
    <w:rsid w:val="001F14F3"/>
    <w:rsid w:val="001F1D5C"/>
    <w:rsid w:val="001F529B"/>
    <w:rsid w:val="001F5BA3"/>
    <w:rsid w:val="001F6BB2"/>
    <w:rsid w:val="0020112A"/>
    <w:rsid w:val="0020443B"/>
    <w:rsid w:val="002051E2"/>
    <w:rsid w:val="00211C4F"/>
    <w:rsid w:val="002142E8"/>
    <w:rsid w:val="002164C6"/>
    <w:rsid w:val="0021773D"/>
    <w:rsid w:val="00220BB0"/>
    <w:rsid w:val="00222C20"/>
    <w:rsid w:val="002312C6"/>
    <w:rsid w:val="00232C47"/>
    <w:rsid w:val="00251C80"/>
    <w:rsid w:val="00257CD4"/>
    <w:rsid w:val="00260F95"/>
    <w:rsid w:val="002642D8"/>
    <w:rsid w:val="00276AE8"/>
    <w:rsid w:val="002B4D31"/>
    <w:rsid w:val="002E2D3C"/>
    <w:rsid w:val="002F2191"/>
    <w:rsid w:val="003158B7"/>
    <w:rsid w:val="003176CE"/>
    <w:rsid w:val="00320499"/>
    <w:rsid w:val="003258A0"/>
    <w:rsid w:val="00326049"/>
    <w:rsid w:val="003404A2"/>
    <w:rsid w:val="003550BD"/>
    <w:rsid w:val="00356D46"/>
    <w:rsid w:val="00363E44"/>
    <w:rsid w:val="00370D7B"/>
    <w:rsid w:val="00375E3E"/>
    <w:rsid w:val="0038751E"/>
    <w:rsid w:val="0039074A"/>
    <w:rsid w:val="0039613A"/>
    <w:rsid w:val="003A17D4"/>
    <w:rsid w:val="003A3923"/>
    <w:rsid w:val="003C3119"/>
    <w:rsid w:val="003C6284"/>
    <w:rsid w:val="003D4412"/>
    <w:rsid w:val="003D52E5"/>
    <w:rsid w:val="003E7E62"/>
    <w:rsid w:val="003F0D25"/>
    <w:rsid w:val="004005DF"/>
    <w:rsid w:val="0040286C"/>
    <w:rsid w:val="00405DFC"/>
    <w:rsid w:val="004102CF"/>
    <w:rsid w:val="00413D8A"/>
    <w:rsid w:val="00413E75"/>
    <w:rsid w:val="00426C9A"/>
    <w:rsid w:val="00435ADC"/>
    <w:rsid w:val="00450E9E"/>
    <w:rsid w:val="00453582"/>
    <w:rsid w:val="00472CDF"/>
    <w:rsid w:val="004868A3"/>
    <w:rsid w:val="00497FAF"/>
    <w:rsid w:val="004A1AEC"/>
    <w:rsid w:val="004A5933"/>
    <w:rsid w:val="004A7DD1"/>
    <w:rsid w:val="004B2045"/>
    <w:rsid w:val="004B3559"/>
    <w:rsid w:val="004B55B6"/>
    <w:rsid w:val="004C0E82"/>
    <w:rsid w:val="004C6483"/>
    <w:rsid w:val="004C6AF7"/>
    <w:rsid w:val="004D073D"/>
    <w:rsid w:val="004E4874"/>
    <w:rsid w:val="005013CF"/>
    <w:rsid w:val="00504269"/>
    <w:rsid w:val="005064A7"/>
    <w:rsid w:val="005106D5"/>
    <w:rsid w:val="00513AF6"/>
    <w:rsid w:val="005362DF"/>
    <w:rsid w:val="00536B1D"/>
    <w:rsid w:val="00537381"/>
    <w:rsid w:val="0054661F"/>
    <w:rsid w:val="00552D7D"/>
    <w:rsid w:val="005552F4"/>
    <w:rsid w:val="0055658F"/>
    <w:rsid w:val="00566F28"/>
    <w:rsid w:val="00570473"/>
    <w:rsid w:val="005746EC"/>
    <w:rsid w:val="0057620E"/>
    <w:rsid w:val="005945A7"/>
    <w:rsid w:val="00594E1F"/>
    <w:rsid w:val="0059717C"/>
    <w:rsid w:val="005A0A35"/>
    <w:rsid w:val="005A247B"/>
    <w:rsid w:val="005A377F"/>
    <w:rsid w:val="005E2223"/>
    <w:rsid w:val="005E2E33"/>
    <w:rsid w:val="005E493A"/>
    <w:rsid w:val="005E4F0B"/>
    <w:rsid w:val="005F051E"/>
    <w:rsid w:val="005F4916"/>
    <w:rsid w:val="006023EF"/>
    <w:rsid w:val="006063FB"/>
    <w:rsid w:val="00614A46"/>
    <w:rsid w:val="0061509D"/>
    <w:rsid w:val="00625639"/>
    <w:rsid w:val="00627E1A"/>
    <w:rsid w:val="0063327B"/>
    <w:rsid w:val="00641E6D"/>
    <w:rsid w:val="00655D6D"/>
    <w:rsid w:val="00656315"/>
    <w:rsid w:val="006619DD"/>
    <w:rsid w:val="00662F78"/>
    <w:rsid w:val="00672A55"/>
    <w:rsid w:val="00676723"/>
    <w:rsid w:val="006928BC"/>
    <w:rsid w:val="006A1104"/>
    <w:rsid w:val="006A61DE"/>
    <w:rsid w:val="006B7BC5"/>
    <w:rsid w:val="006C0E30"/>
    <w:rsid w:val="006C4A0F"/>
    <w:rsid w:val="006D2027"/>
    <w:rsid w:val="006E44EB"/>
    <w:rsid w:val="006E5AFA"/>
    <w:rsid w:val="006E7640"/>
    <w:rsid w:val="007055A4"/>
    <w:rsid w:val="00706146"/>
    <w:rsid w:val="0070786F"/>
    <w:rsid w:val="00714C81"/>
    <w:rsid w:val="00714EE7"/>
    <w:rsid w:val="00717FBF"/>
    <w:rsid w:val="00721942"/>
    <w:rsid w:val="00727E4C"/>
    <w:rsid w:val="00734575"/>
    <w:rsid w:val="0073502E"/>
    <w:rsid w:val="007365A4"/>
    <w:rsid w:val="00740DCB"/>
    <w:rsid w:val="00755673"/>
    <w:rsid w:val="00757357"/>
    <w:rsid w:val="00760593"/>
    <w:rsid w:val="00763433"/>
    <w:rsid w:val="00776E5B"/>
    <w:rsid w:val="00787FCD"/>
    <w:rsid w:val="007A5E60"/>
    <w:rsid w:val="007A7AAD"/>
    <w:rsid w:val="007B105B"/>
    <w:rsid w:val="007B1316"/>
    <w:rsid w:val="007B61B5"/>
    <w:rsid w:val="007D3022"/>
    <w:rsid w:val="007D3486"/>
    <w:rsid w:val="007D4E80"/>
    <w:rsid w:val="007E2368"/>
    <w:rsid w:val="007E3F05"/>
    <w:rsid w:val="00800C9F"/>
    <w:rsid w:val="00802C0B"/>
    <w:rsid w:val="008034E1"/>
    <w:rsid w:val="0082453C"/>
    <w:rsid w:val="00826586"/>
    <w:rsid w:val="00847556"/>
    <w:rsid w:val="00850AF0"/>
    <w:rsid w:val="008548D6"/>
    <w:rsid w:val="008576C0"/>
    <w:rsid w:val="00865637"/>
    <w:rsid w:val="00872171"/>
    <w:rsid w:val="00876098"/>
    <w:rsid w:val="00876124"/>
    <w:rsid w:val="008820BE"/>
    <w:rsid w:val="00883310"/>
    <w:rsid w:val="00884FB9"/>
    <w:rsid w:val="00890FE1"/>
    <w:rsid w:val="008A0DEA"/>
    <w:rsid w:val="008A1D27"/>
    <w:rsid w:val="008A7545"/>
    <w:rsid w:val="008B2208"/>
    <w:rsid w:val="008C539D"/>
    <w:rsid w:val="008D7164"/>
    <w:rsid w:val="008E3C82"/>
    <w:rsid w:val="008E5FEE"/>
    <w:rsid w:val="00901929"/>
    <w:rsid w:val="00905E58"/>
    <w:rsid w:val="00916E9C"/>
    <w:rsid w:val="00921BE2"/>
    <w:rsid w:val="00941B8C"/>
    <w:rsid w:val="009472F0"/>
    <w:rsid w:val="00956F02"/>
    <w:rsid w:val="0095730A"/>
    <w:rsid w:val="00961CC2"/>
    <w:rsid w:val="00961F47"/>
    <w:rsid w:val="0096466F"/>
    <w:rsid w:val="009813EC"/>
    <w:rsid w:val="00986919"/>
    <w:rsid w:val="00991C34"/>
    <w:rsid w:val="009A138F"/>
    <w:rsid w:val="009A2391"/>
    <w:rsid w:val="009B0FD9"/>
    <w:rsid w:val="009B258F"/>
    <w:rsid w:val="009B323D"/>
    <w:rsid w:val="009B34AE"/>
    <w:rsid w:val="009B58CB"/>
    <w:rsid w:val="009B7C8E"/>
    <w:rsid w:val="009E5998"/>
    <w:rsid w:val="009E6DB3"/>
    <w:rsid w:val="009F3149"/>
    <w:rsid w:val="009F5ACC"/>
    <w:rsid w:val="00A060C5"/>
    <w:rsid w:val="00A106EE"/>
    <w:rsid w:val="00A1433A"/>
    <w:rsid w:val="00A15C3D"/>
    <w:rsid w:val="00A21A24"/>
    <w:rsid w:val="00A2528F"/>
    <w:rsid w:val="00A25AAA"/>
    <w:rsid w:val="00A26810"/>
    <w:rsid w:val="00A30219"/>
    <w:rsid w:val="00A45E76"/>
    <w:rsid w:val="00A4680E"/>
    <w:rsid w:val="00A5081E"/>
    <w:rsid w:val="00A76F8B"/>
    <w:rsid w:val="00A92A63"/>
    <w:rsid w:val="00A939DE"/>
    <w:rsid w:val="00AA105B"/>
    <w:rsid w:val="00AA19CB"/>
    <w:rsid w:val="00AB1875"/>
    <w:rsid w:val="00AB5EA4"/>
    <w:rsid w:val="00AC2EC4"/>
    <w:rsid w:val="00AC4D5A"/>
    <w:rsid w:val="00AD18CD"/>
    <w:rsid w:val="00AD6BC3"/>
    <w:rsid w:val="00AE52F6"/>
    <w:rsid w:val="00AF1FE4"/>
    <w:rsid w:val="00AF25B2"/>
    <w:rsid w:val="00AF5BFE"/>
    <w:rsid w:val="00B0274B"/>
    <w:rsid w:val="00B12850"/>
    <w:rsid w:val="00B229E7"/>
    <w:rsid w:val="00B24910"/>
    <w:rsid w:val="00B25D0A"/>
    <w:rsid w:val="00B33DCE"/>
    <w:rsid w:val="00B354F6"/>
    <w:rsid w:val="00B36A38"/>
    <w:rsid w:val="00B370D0"/>
    <w:rsid w:val="00B44D6E"/>
    <w:rsid w:val="00B51D02"/>
    <w:rsid w:val="00B559E1"/>
    <w:rsid w:val="00B56E42"/>
    <w:rsid w:val="00B5743B"/>
    <w:rsid w:val="00B60179"/>
    <w:rsid w:val="00B72B88"/>
    <w:rsid w:val="00B81515"/>
    <w:rsid w:val="00B82502"/>
    <w:rsid w:val="00B90AA7"/>
    <w:rsid w:val="00B92D69"/>
    <w:rsid w:val="00BA1B06"/>
    <w:rsid w:val="00BA1BA1"/>
    <w:rsid w:val="00BA7F0D"/>
    <w:rsid w:val="00BB260B"/>
    <w:rsid w:val="00BB2C01"/>
    <w:rsid w:val="00BB4A2C"/>
    <w:rsid w:val="00BB4A9A"/>
    <w:rsid w:val="00BB4DEC"/>
    <w:rsid w:val="00BB790D"/>
    <w:rsid w:val="00BC31A2"/>
    <w:rsid w:val="00BD790C"/>
    <w:rsid w:val="00BF36F9"/>
    <w:rsid w:val="00BF3D07"/>
    <w:rsid w:val="00C03732"/>
    <w:rsid w:val="00C06DB2"/>
    <w:rsid w:val="00C11353"/>
    <w:rsid w:val="00C23B61"/>
    <w:rsid w:val="00C241AF"/>
    <w:rsid w:val="00C31FD5"/>
    <w:rsid w:val="00C335E9"/>
    <w:rsid w:val="00C34510"/>
    <w:rsid w:val="00C40508"/>
    <w:rsid w:val="00C41986"/>
    <w:rsid w:val="00C462A0"/>
    <w:rsid w:val="00C50B6E"/>
    <w:rsid w:val="00C65393"/>
    <w:rsid w:val="00C67D2E"/>
    <w:rsid w:val="00C71039"/>
    <w:rsid w:val="00C7568F"/>
    <w:rsid w:val="00C77C35"/>
    <w:rsid w:val="00C77D97"/>
    <w:rsid w:val="00C86CAC"/>
    <w:rsid w:val="00C977F6"/>
    <w:rsid w:val="00CA07A0"/>
    <w:rsid w:val="00CA5D7F"/>
    <w:rsid w:val="00CB4748"/>
    <w:rsid w:val="00CB7796"/>
    <w:rsid w:val="00CC0EBB"/>
    <w:rsid w:val="00CC6DE7"/>
    <w:rsid w:val="00CD1A1C"/>
    <w:rsid w:val="00CD5593"/>
    <w:rsid w:val="00CD6F21"/>
    <w:rsid w:val="00CD7456"/>
    <w:rsid w:val="00CF0D0C"/>
    <w:rsid w:val="00CF20F2"/>
    <w:rsid w:val="00D02611"/>
    <w:rsid w:val="00D030A1"/>
    <w:rsid w:val="00D128CD"/>
    <w:rsid w:val="00D13F64"/>
    <w:rsid w:val="00D14482"/>
    <w:rsid w:val="00D170AC"/>
    <w:rsid w:val="00D30687"/>
    <w:rsid w:val="00D36C23"/>
    <w:rsid w:val="00D3722B"/>
    <w:rsid w:val="00D4158C"/>
    <w:rsid w:val="00D415DD"/>
    <w:rsid w:val="00D53CFC"/>
    <w:rsid w:val="00D54BFB"/>
    <w:rsid w:val="00D557AA"/>
    <w:rsid w:val="00D60B9F"/>
    <w:rsid w:val="00D6633F"/>
    <w:rsid w:val="00D66CE6"/>
    <w:rsid w:val="00D6707B"/>
    <w:rsid w:val="00D87A72"/>
    <w:rsid w:val="00D9218D"/>
    <w:rsid w:val="00DA4C8B"/>
    <w:rsid w:val="00DB1C33"/>
    <w:rsid w:val="00DB5651"/>
    <w:rsid w:val="00DB6BA7"/>
    <w:rsid w:val="00DD00D0"/>
    <w:rsid w:val="00DD0DC6"/>
    <w:rsid w:val="00DD1DB0"/>
    <w:rsid w:val="00DD68D2"/>
    <w:rsid w:val="00DE21DC"/>
    <w:rsid w:val="00DF0241"/>
    <w:rsid w:val="00DF0DD2"/>
    <w:rsid w:val="00DF6703"/>
    <w:rsid w:val="00E10EEA"/>
    <w:rsid w:val="00E20621"/>
    <w:rsid w:val="00E30B08"/>
    <w:rsid w:val="00E3551A"/>
    <w:rsid w:val="00E45243"/>
    <w:rsid w:val="00E556F3"/>
    <w:rsid w:val="00E56939"/>
    <w:rsid w:val="00E63FA0"/>
    <w:rsid w:val="00E73FEB"/>
    <w:rsid w:val="00E74E52"/>
    <w:rsid w:val="00EA0247"/>
    <w:rsid w:val="00EA4A06"/>
    <w:rsid w:val="00EB1ABB"/>
    <w:rsid w:val="00EB26AA"/>
    <w:rsid w:val="00EB4745"/>
    <w:rsid w:val="00EC5ABF"/>
    <w:rsid w:val="00EC6244"/>
    <w:rsid w:val="00EC6F0E"/>
    <w:rsid w:val="00ED1409"/>
    <w:rsid w:val="00EE1CB7"/>
    <w:rsid w:val="00EE7FC3"/>
    <w:rsid w:val="00F10150"/>
    <w:rsid w:val="00F1404D"/>
    <w:rsid w:val="00F154B7"/>
    <w:rsid w:val="00F1585C"/>
    <w:rsid w:val="00F24B71"/>
    <w:rsid w:val="00F27FCD"/>
    <w:rsid w:val="00F34151"/>
    <w:rsid w:val="00F34392"/>
    <w:rsid w:val="00F40007"/>
    <w:rsid w:val="00F40AFD"/>
    <w:rsid w:val="00F4247C"/>
    <w:rsid w:val="00F449A6"/>
    <w:rsid w:val="00F45822"/>
    <w:rsid w:val="00F50C09"/>
    <w:rsid w:val="00F52ECB"/>
    <w:rsid w:val="00F60C6E"/>
    <w:rsid w:val="00F62156"/>
    <w:rsid w:val="00F74970"/>
    <w:rsid w:val="00F802E0"/>
    <w:rsid w:val="00F81591"/>
    <w:rsid w:val="00F93BF7"/>
    <w:rsid w:val="00F96659"/>
    <w:rsid w:val="00FA58F9"/>
    <w:rsid w:val="00FB0CD4"/>
    <w:rsid w:val="00FB2448"/>
    <w:rsid w:val="00FB3A15"/>
    <w:rsid w:val="00FB5935"/>
    <w:rsid w:val="00FC66BA"/>
    <w:rsid w:val="00FC732C"/>
    <w:rsid w:val="00FE022B"/>
    <w:rsid w:val="00FE10EB"/>
    <w:rsid w:val="00FE605A"/>
    <w:rsid w:val="00FF173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01D13"/>
  <w15:chartTrackingRefBased/>
  <w15:docId w15:val="{E8CF1FCB-D25F-244C-8EA1-BBC8D54B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3E"/>
  </w:style>
  <w:style w:type="paragraph" w:styleId="Footer">
    <w:name w:val="footer"/>
    <w:basedOn w:val="Normal"/>
    <w:link w:val="FooterChar"/>
    <w:uiPriority w:val="99"/>
    <w:unhideWhenUsed/>
    <w:rsid w:val="0037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3E"/>
  </w:style>
  <w:style w:type="character" w:styleId="PageNumber">
    <w:name w:val="page number"/>
    <w:basedOn w:val="DefaultParagraphFont"/>
    <w:uiPriority w:val="99"/>
    <w:semiHidden/>
    <w:unhideWhenUsed/>
    <w:rsid w:val="0021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Hinckley</dc:creator>
  <cp:keywords/>
  <dc:description/>
  <cp:lastModifiedBy>Kevin Hinckley</cp:lastModifiedBy>
  <cp:revision>2</cp:revision>
  <dcterms:created xsi:type="dcterms:W3CDTF">2025-01-23T14:08:00Z</dcterms:created>
  <dcterms:modified xsi:type="dcterms:W3CDTF">2025-01-23T14:08:00Z</dcterms:modified>
</cp:coreProperties>
</file>