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178E" w14:textId="4D9023E8" w:rsidR="00D2121F" w:rsidRPr="002976B0" w:rsidRDefault="00301C5F" w:rsidP="00301C5F">
      <w:pPr>
        <w:pStyle w:val="Name"/>
        <w:tabs>
          <w:tab w:val="right" w:pos="9360"/>
        </w:tabs>
        <w:rPr>
          <w:rFonts w:ascii="Garamond" w:hAnsi="Garamond"/>
          <w:caps w:val="0"/>
          <w:sz w:val="22"/>
          <w:szCs w:val="20"/>
        </w:rPr>
      </w:pPr>
      <w:r w:rsidRPr="002976B0">
        <w:rPr>
          <w:rFonts w:ascii="Garamond" w:hAnsi="Garamond"/>
          <w:caps w:val="0"/>
          <w:sz w:val="22"/>
          <w:szCs w:val="20"/>
        </w:rPr>
        <w:t>Madison Phillips</w:t>
      </w:r>
    </w:p>
    <w:p w14:paraId="1D407875" w14:textId="04D726B6" w:rsidR="00D2121F" w:rsidRPr="002976B0" w:rsidRDefault="00301C5F" w:rsidP="00400269">
      <w:pPr>
        <w:pStyle w:val="Address"/>
        <w:tabs>
          <w:tab w:val="right" w:pos="9360"/>
        </w:tabs>
        <w:rPr>
          <w:rFonts w:ascii="Garamond" w:hAnsi="Garamond"/>
          <w:sz w:val="18"/>
          <w:szCs w:val="18"/>
        </w:rPr>
      </w:pPr>
      <w:r w:rsidRPr="002976B0">
        <w:rPr>
          <w:rFonts w:ascii="Garamond" w:hAnsi="Garamond"/>
          <w:sz w:val="18"/>
          <w:szCs w:val="20"/>
        </w:rPr>
        <w:t>804-317-8821</w:t>
      </w:r>
      <w:r w:rsidR="00B66E90" w:rsidRPr="002976B0">
        <w:rPr>
          <w:rFonts w:ascii="Garamond" w:hAnsi="Garamond"/>
          <w:sz w:val="12"/>
          <w:szCs w:val="12"/>
        </w:rPr>
        <w:t xml:space="preserve"> </w:t>
      </w:r>
      <w:r w:rsidR="00B66E90" w:rsidRPr="002976B0">
        <w:rPr>
          <w:rFonts w:ascii="Garamond" w:hAnsi="Garamond"/>
          <w:sz w:val="12"/>
          <w:szCs w:val="12"/>
        </w:rPr>
        <w:sym w:font="Wingdings" w:char="F06C"/>
      </w:r>
      <w:r w:rsidR="00B66E90" w:rsidRPr="002976B0">
        <w:rPr>
          <w:rFonts w:ascii="Garamond" w:hAnsi="Garamond"/>
          <w:sz w:val="12"/>
          <w:szCs w:val="12"/>
        </w:rPr>
        <w:t xml:space="preserve"> </w:t>
      </w:r>
      <w:r w:rsidRPr="002976B0">
        <w:rPr>
          <w:rFonts w:ascii="Garamond" w:hAnsi="Garamond"/>
          <w:sz w:val="18"/>
          <w:szCs w:val="20"/>
        </w:rPr>
        <w:t xml:space="preserve">madisonphillips313@gmail.com </w:t>
      </w:r>
      <w:r w:rsidRPr="002976B0">
        <w:rPr>
          <w:rFonts w:ascii="Garamond" w:hAnsi="Garamond"/>
          <w:sz w:val="12"/>
          <w:szCs w:val="12"/>
        </w:rPr>
        <w:sym w:font="Wingdings" w:char="F06C"/>
      </w:r>
      <w:r w:rsidRPr="002976B0">
        <w:rPr>
          <w:rFonts w:ascii="Garamond" w:hAnsi="Garamond"/>
          <w:sz w:val="12"/>
          <w:szCs w:val="12"/>
        </w:rPr>
        <w:t xml:space="preserve"> </w:t>
      </w:r>
      <w:r w:rsidRPr="002976B0">
        <w:rPr>
          <w:rFonts w:ascii="Garamond" w:hAnsi="Garamond"/>
          <w:sz w:val="18"/>
          <w:szCs w:val="18"/>
        </w:rPr>
        <w:t>www.madisonpphillips.com</w:t>
      </w:r>
    </w:p>
    <w:p w14:paraId="4D59DA20" w14:textId="77777777" w:rsidR="005E0187" w:rsidRPr="002976B0" w:rsidRDefault="005E0187" w:rsidP="00400269">
      <w:pPr>
        <w:pStyle w:val="Date"/>
        <w:tabs>
          <w:tab w:val="clear" w:pos="2160"/>
          <w:tab w:val="left" w:pos="1800"/>
          <w:tab w:val="right" w:pos="9360"/>
        </w:tabs>
        <w:spacing w:before="0"/>
        <w:rPr>
          <w:rFonts w:ascii="Garamond" w:hAnsi="Garamond"/>
          <w:b/>
          <w:sz w:val="18"/>
          <w:szCs w:val="20"/>
        </w:rPr>
      </w:pPr>
    </w:p>
    <w:p w14:paraId="0B11CB41" w14:textId="77777777" w:rsidR="00A51729" w:rsidRPr="002976B0" w:rsidRDefault="00D2121F" w:rsidP="00400269">
      <w:pPr>
        <w:pStyle w:val="Date"/>
        <w:pBdr>
          <w:bottom w:val="single" w:sz="4" w:space="1" w:color="auto"/>
        </w:pBdr>
        <w:tabs>
          <w:tab w:val="clear" w:pos="2160"/>
          <w:tab w:val="clear" w:pos="1008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b/>
          <w:sz w:val="18"/>
          <w:szCs w:val="20"/>
        </w:rPr>
        <w:t>EDUCATION</w:t>
      </w:r>
      <w:r w:rsidRPr="002976B0">
        <w:rPr>
          <w:rFonts w:ascii="Garamond" w:hAnsi="Garamond"/>
          <w:sz w:val="18"/>
          <w:szCs w:val="20"/>
        </w:rPr>
        <w:tab/>
      </w:r>
    </w:p>
    <w:p w14:paraId="44AF36FC" w14:textId="564E864C" w:rsidR="00D2121F" w:rsidRPr="002976B0" w:rsidRDefault="007E609F" w:rsidP="00400269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Style w:val="School"/>
          <w:rFonts w:ascii="Garamond" w:hAnsi="Garamond"/>
          <w:caps w:val="0"/>
          <w:sz w:val="18"/>
          <w:szCs w:val="20"/>
        </w:rPr>
        <w:t>University of Richmond</w:t>
      </w:r>
      <w:r w:rsidR="00874CD8" w:rsidRPr="002976B0">
        <w:rPr>
          <w:rFonts w:ascii="Garamond" w:hAnsi="Garamond"/>
          <w:sz w:val="18"/>
          <w:szCs w:val="20"/>
        </w:rPr>
        <w:t xml:space="preserve">, </w:t>
      </w:r>
      <w:r w:rsidRPr="002976B0">
        <w:rPr>
          <w:rFonts w:ascii="Garamond" w:hAnsi="Garamond"/>
          <w:sz w:val="18"/>
          <w:szCs w:val="20"/>
        </w:rPr>
        <w:t>Richmond, V</w:t>
      </w:r>
      <w:r w:rsidR="00A3320D" w:rsidRPr="002976B0">
        <w:rPr>
          <w:rFonts w:ascii="Garamond" w:hAnsi="Garamond"/>
          <w:sz w:val="18"/>
          <w:szCs w:val="20"/>
        </w:rPr>
        <w:t>irginia</w:t>
      </w:r>
      <w:r w:rsidR="00400269" w:rsidRPr="002976B0">
        <w:rPr>
          <w:rFonts w:ascii="Garamond" w:hAnsi="Garamond"/>
          <w:sz w:val="18"/>
          <w:szCs w:val="20"/>
        </w:rPr>
        <w:tab/>
      </w:r>
      <w:r w:rsidR="00301C5F" w:rsidRPr="002976B0">
        <w:rPr>
          <w:rFonts w:ascii="Garamond" w:hAnsi="Garamond"/>
          <w:sz w:val="18"/>
          <w:szCs w:val="20"/>
        </w:rPr>
        <w:t>May 2023</w:t>
      </w:r>
    </w:p>
    <w:p w14:paraId="10DD2822" w14:textId="6C5A1B07" w:rsidR="007E609F" w:rsidRPr="002976B0" w:rsidRDefault="007E609F" w:rsidP="00400269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 xml:space="preserve">Bachelor of </w:t>
      </w:r>
      <w:r w:rsidR="00301C5F" w:rsidRPr="002976B0">
        <w:rPr>
          <w:rFonts w:ascii="Garamond" w:hAnsi="Garamond"/>
          <w:sz w:val="18"/>
          <w:szCs w:val="20"/>
        </w:rPr>
        <w:t>Arts in Classical Civilizations with minors in Anthropology, Archaeology, and History</w:t>
      </w:r>
    </w:p>
    <w:p w14:paraId="0F5957E0" w14:textId="5139C415" w:rsidR="00D14649" w:rsidRPr="002976B0" w:rsidRDefault="00301C5F" w:rsidP="00400269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color w:val="000000"/>
          <w:sz w:val="18"/>
          <w:szCs w:val="20"/>
        </w:rPr>
      </w:pPr>
      <w:r w:rsidRPr="002976B0">
        <w:rPr>
          <w:rFonts w:ascii="Garamond" w:hAnsi="Garamond"/>
          <w:color w:val="000000"/>
          <w:sz w:val="18"/>
          <w:szCs w:val="20"/>
        </w:rPr>
        <w:t>GPA: 3.42</w:t>
      </w:r>
    </w:p>
    <w:p w14:paraId="30243AE3" w14:textId="041E3EB8" w:rsidR="00B92BC5" w:rsidRPr="002976B0" w:rsidRDefault="00B92BC5" w:rsidP="00400269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color w:val="000000"/>
          <w:sz w:val="18"/>
          <w:szCs w:val="20"/>
        </w:rPr>
        <w:t xml:space="preserve">Honors: Phi </w:t>
      </w:r>
      <w:proofErr w:type="spellStart"/>
      <w:r w:rsidRPr="002976B0">
        <w:rPr>
          <w:rFonts w:ascii="Garamond" w:hAnsi="Garamond"/>
          <w:color w:val="000000"/>
          <w:sz w:val="18"/>
          <w:szCs w:val="20"/>
        </w:rPr>
        <w:t>Eta</w:t>
      </w:r>
      <w:proofErr w:type="spellEnd"/>
      <w:r w:rsidRPr="002976B0">
        <w:rPr>
          <w:rFonts w:ascii="Garamond" w:hAnsi="Garamond"/>
          <w:color w:val="000000"/>
          <w:sz w:val="18"/>
          <w:szCs w:val="20"/>
        </w:rPr>
        <w:t xml:space="preserve"> Sigma (National First-Year Honor Society), Eta Sigma Phi (National Classics Honor Society)</w:t>
      </w:r>
    </w:p>
    <w:p w14:paraId="263E69C4" w14:textId="22FA7441" w:rsidR="005E0187" w:rsidRPr="002976B0" w:rsidRDefault="005E0187" w:rsidP="00B92BC5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14"/>
          <w:szCs w:val="20"/>
        </w:rPr>
      </w:pPr>
    </w:p>
    <w:p w14:paraId="25C48E03" w14:textId="5C59B774" w:rsidR="00B92BC5" w:rsidRPr="002976B0" w:rsidRDefault="00B92BC5" w:rsidP="00B92BC5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b/>
          <w:bCs/>
          <w:sz w:val="18"/>
          <w:szCs w:val="20"/>
        </w:rPr>
        <w:t>Reynolds Community College</w:t>
      </w:r>
      <w:r w:rsidRPr="002976B0">
        <w:rPr>
          <w:rFonts w:ascii="Garamond" w:hAnsi="Garamond"/>
          <w:sz w:val="18"/>
          <w:szCs w:val="20"/>
        </w:rPr>
        <w:t>, Richmond, V</w:t>
      </w:r>
      <w:r w:rsidR="00A3320D" w:rsidRPr="002976B0">
        <w:rPr>
          <w:rFonts w:ascii="Garamond" w:hAnsi="Garamond"/>
          <w:sz w:val="18"/>
          <w:szCs w:val="20"/>
        </w:rPr>
        <w:t>irginia</w:t>
      </w:r>
      <w:r w:rsidRPr="002976B0">
        <w:rPr>
          <w:rFonts w:ascii="Garamond" w:hAnsi="Garamond"/>
          <w:sz w:val="18"/>
          <w:szCs w:val="20"/>
        </w:rPr>
        <w:tab/>
        <w:t>May 20</w:t>
      </w:r>
      <w:r w:rsidRPr="002976B0">
        <w:rPr>
          <w:rFonts w:ascii="Garamond" w:hAnsi="Garamond"/>
          <w:sz w:val="18"/>
          <w:szCs w:val="20"/>
        </w:rPr>
        <w:t>21</w:t>
      </w:r>
    </w:p>
    <w:p w14:paraId="0088BED1" w14:textId="5427970F" w:rsidR="00B92BC5" w:rsidRPr="002976B0" w:rsidRDefault="00B92BC5" w:rsidP="00B92BC5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 xml:space="preserve">Associate of Science </w:t>
      </w:r>
      <w:r w:rsidR="007E3A00" w:rsidRPr="002976B0">
        <w:rPr>
          <w:rFonts w:ascii="Garamond" w:hAnsi="Garamond"/>
          <w:sz w:val="18"/>
          <w:szCs w:val="20"/>
        </w:rPr>
        <w:t>with a concentration in Science and Mathematics Teacher Preparation</w:t>
      </w:r>
    </w:p>
    <w:p w14:paraId="190D1478" w14:textId="5D323824" w:rsidR="00B92BC5" w:rsidRPr="002976B0" w:rsidRDefault="00B92BC5" w:rsidP="00B92BC5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color w:val="000000"/>
          <w:sz w:val="18"/>
          <w:szCs w:val="20"/>
        </w:rPr>
      </w:pPr>
      <w:r w:rsidRPr="002976B0">
        <w:rPr>
          <w:rFonts w:ascii="Garamond" w:hAnsi="Garamond"/>
          <w:color w:val="000000"/>
          <w:sz w:val="18"/>
          <w:szCs w:val="20"/>
        </w:rPr>
        <w:t xml:space="preserve">GPA: </w:t>
      </w:r>
      <w:r w:rsidR="007E3A00" w:rsidRPr="002976B0">
        <w:rPr>
          <w:rFonts w:ascii="Garamond" w:hAnsi="Garamond"/>
          <w:color w:val="000000"/>
          <w:sz w:val="18"/>
          <w:szCs w:val="20"/>
        </w:rPr>
        <w:t>4.00</w:t>
      </w:r>
    </w:p>
    <w:p w14:paraId="25D71072" w14:textId="64F46D5E" w:rsidR="00B92BC5" w:rsidRPr="002976B0" w:rsidRDefault="00B92BC5" w:rsidP="00B92BC5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color w:val="000000"/>
          <w:sz w:val="18"/>
          <w:szCs w:val="20"/>
        </w:rPr>
      </w:pPr>
      <w:r w:rsidRPr="002976B0">
        <w:rPr>
          <w:rFonts w:ascii="Garamond" w:hAnsi="Garamond"/>
          <w:color w:val="000000"/>
          <w:sz w:val="18"/>
          <w:szCs w:val="20"/>
        </w:rPr>
        <w:t xml:space="preserve">Honors: </w:t>
      </w:r>
      <w:r w:rsidR="007E3A00" w:rsidRPr="002976B0">
        <w:rPr>
          <w:rFonts w:ascii="Garamond" w:hAnsi="Garamond"/>
          <w:color w:val="000000"/>
          <w:sz w:val="18"/>
          <w:szCs w:val="20"/>
        </w:rPr>
        <w:t xml:space="preserve">Dean’s List (Fall 2019, Spring 2020, Summer 2020, Fall 2020, Spring 2021), President’s Honor Roll (Spring 2020, Spring 2021), Honor Program Graduate, Phi Theta Kappa (Academic Achievement and Volunteer Honor Society) </w:t>
      </w:r>
    </w:p>
    <w:p w14:paraId="3AE95DE9" w14:textId="727B85C9" w:rsidR="00B92BC5" w:rsidRPr="002976B0" w:rsidRDefault="00B92BC5" w:rsidP="00B92BC5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14"/>
          <w:szCs w:val="20"/>
        </w:rPr>
      </w:pPr>
    </w:p>
    <w:p w14:paraId="2B86BA7F" w14:textId="5FDA29A9" w:rsidR="005A0488" w:rsidRPr="002976B0" w:rsidRDefault="005A0488" w:rsidP="005A0488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proofErr w:type="spellStart"/>
      <w:r w:rsidRPr="002976B0">
        <w:rPr>
          <w:rFonts w:ascii="Garamond" w:hAnsi="Garamond"/>
          <w:b/>
          <w:bCs/>
          <w:sz w:val="18"/>
          <w:szCs w:val="20"/>
        </w:rPr>
        <w:t>ArchaeoSpain</w:t>
      </w:r>
      <w:proofErr w:type="spellEnd"/>
      <w:r w:rsidRPr="002976B0">
        <w:rPr>
          <w:rFonts w:ascii="Garamond" w:hAnsi="Garamond"/>
          <w:b/>
          <w:bCs/>
          <w:sz w:val="18"/>
          <w:szCs w:val="20"/>
        </w:rPr>
        <w:t xml:space="preserve"> Field School</w:t>
      </w:r>
      <w:r w:rsidRPr="002976B0">
        <w:rPr>
          <w:rFonts w:ascii="Garamond" w:hAnsi="Garamond"/>
          <w:sz w:val="18"/>
          <w:szCs w:val="20"/>
        </w:rPr>
        <w:t xml:space="preserve">, </w:t>
      </w:r>
      <w:proofErr w:type="spellStart"/>
      <w:r w:rsidRPr="002976B0">
        <w:rPr>
          <w:rFonts w:ascii="Garamond" w:hAnsi="Garamond"/>
          <w:sz w:val="18"/>
          <w:szCs w:val="20"/>
        </w:rPr>
        <w:t>Vergina</w:t>
      </w:r>
      <w:proofErr w:type="spellEnd"/>
      <w:r w:rsidRPr="002976B0">
        <w:rPr>
          <w:rFonts w:ascii="Garamond" w:hAnsi="Garamond"/>
          <w:sz w:val="18"/>
          <w:szCs w:val="20"/>
        </w:rPr>
        <w:t xml:space="preserve">, </w:t>
      </w:r>
      <w:proofErr w:type="spellStart"/>
      <w:r w:rsidRPr="002976B0">
        <w:rPr>
          <w:rFonts w:ascii="Garamond" w:hAnsi="Garamond"/>
          <w:sz w:val="18"/>
          <w:szCs w:val="20"/>
        </w:rPr>
        <w:t>Imathia</w:t>
      </w:r>
      <w:proofErr w:type="spellEnd"/>
      <w:r w:rsidRPr="002976B0">
        <w:rPr>
          <w:rFonts w:ascii="Garamond" w:hAnsi="Garamond"/>
          <w:sz w:val="18"/>
          <w:szCs w:val="20"/>
        </w:rPr>
        <w:t>, Greece</w:t>
      </w:r>
      <w:r w:rsidRPr="002976B0">
        <w:rPr>
          <w:rFonts w:ascii="Garamond" w:hAnsi="Garamond"/>
          <w:sz w:val="18"/>
          <w:szCs w:val="20"/>
        </w:rPr>
        <w:tab/>
      </w:r>
      <w:r w:rsidRPr="002976B0">
        <w:rPr>
          <w:rFonts w:ascii="Garamond" w:hAnsi="Garamond"/>
          <w:sz w:val="18"/>
          <w:szCs w:val="20"/>
        </w:rPr>
        <w:t>August 2022</w:t>
      </w:r>
    </w:p>
    <w:p w14:paraId="07C8558D" w14:textId="229B588F" w:rsidR="005A0488" w:rsidRPr="002976B0" w:rsidRDefault="005A0488" w:rsidP="00B92BC5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18"/>
        </w:rPr>
      </w:pPr>
      <w:r w:rsidRPr="002976B0">
        <w:rPr>
          <w:rFonts w:ascii="Garamond" w:hAnsi="Garamond"/>
          <w:sz w:val="18"/>
        </w:rPr>
        <w:t>Trained in excavation, recording and processing artifacts, stratigraphy and archaeology record, proper use of digging tools, triangulation, mapping and drawing, and ancient Greek painting techniques</w:t>
      </w:r>
    </w:p>
    <w:p w14:paraId="3CA12A82" w14:textId="0DE89EC9" w:rsidR="008F767B" w:rsidRPr="002976B0" w:rsidRDefault="008F767B" w:rsidP="00B92BC5">
      <w:pPr>
        <w:pStyle w:val="Body"/>
        <w:tabs>
          <w:tab w:val="clear" w:pos="10080"/>
          <w:tab w:val="right" w:pos="9360"/>
          <w:tab w:val="right" w:pos="9630"/>
        </w:tabs>
        <w:ind w:left="0"/>
        <w:rPr>
          <w:rFonts w:ascii="Garamond" w:hAnsi="Garamond"/>
          <w:sz w:val="18"/>
        </w:rPr>
      </w:pPr>
    </w:p>
    <w:p w14:paraId="30204B87" w14:textId="255FA38F" w:rsidR="008F767B" w:rsidRPr="002976B0" w:rsidRDefault="008F767B" w:rsidP="008F767B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b/>
          <w:bCs/>
          <w:sz w:val="18"/>
          <w:szCs w:val="20"/>
        </w:rPr>
        <w:t>Relevant course work</w:t>
      </w:r>
      <w:r w:rsidRPr="002976B0">
        <w:rPr>
          <w:rFonts w:ascii="Garamond" w:hAnsi="Garamond"/>
          <w:sz w:val="18"/>
          <w:szCs w:val="20"/>
        </w:rPr>
        <w:t>:</w:t>
      </w:r>
    </w:p>
    <w:p w14:paraId="61125AAC" w14:textId="3DB5A532" w:rsidR="008F767B" w:rsidRPr="002976B0" w:rsidRDefault="008F767B" w:rsidP="008F767B">
      <w:pPr>
        <w:pStyle w:val="Date"/>
        <w:numPr>
          <w:ilvl w:val="0"/>
          <w:numId w:val="11"/>
        </w:numPr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Assisted in the relocation, research, and display of the University of Richmond’s Ancient World Gallery</w:t>
      </w:r>
    </w:p>
    <w:p w14:paraId="7C8F3E23" w14:textId="2D0E3F77" w:rsidR="008F767B" w:rsidRPr="002976B0" w:rsidRDefault="0052458C" w:rsidP="008F767B">
      <w:pPr>
        <w:pStyle w:val="Date"/>
        <w:numPr>
          <w:ilvl w:val="0"/>
          <w:numId w:val="11"/>
        </w:numPr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Researched</w:t>
      </w:r>
      <w:r w:rsidR="008F767B" w:rsidRPr="002976B0">
        <w:rPr>
          <w:rFonts w:ascii="Garamond" w:hAnsi="Garamond"/>
          <w:sz w:val="18"/>
          <w:szCs w:val="20"/>
        </w:rPr>
        <w:t xml:space="preserve"> artifacts in the Ancient World Gallery </w:t>
      </w:r>
      <w:r w:rsidRPr="002976B0">
        <w:rPr>
          <w:rFonts w:ascii="Garamond" w:hAnsi="Garamond"/>
          <w:sz w:val="18"/>
          <w:szCs w:val="20"/>
        </w:rPr>
        <w:t>beyond the course requirements</w:t>
      </w:r>
    </w:p>
    <w:p w14:paraId="7BEDAF79" w14:textId="5CECE1CF" w:rsidR="008F767B" w:rsidRPr="002976B0" w:rsidRDefault="008F767B" w:rsidP="008F767B">
      <w:pPr>
        <w:pStyle w:val="Date"/>
        <w:numPr>
          <w:ilvl w:val="0"/>
          <w:numId w:val="11"/>
        </w:numPr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Developed Ancient World Gallery website during independent study</w:t>
      </w:r>
    </w:p>
    <w:p w14:paraId="069F9F44" w14:textId="7408E2B0" w:rsidR="008F767B" w:rsidRPr="002976B0" w:rsidRDefault="008F767B" w:rsidP="008F767B">
      <w:pPr>
        <w:pStyle w:val="Date"/>
        <w:numPr>
          <w:ilvl w:val="0"/>
          <w:numId w:val="11"/>
        </w:numPr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Curated the University of Richmond’s Cabinet of Curiosities in the Art History department</w:t>
      </w:r>
    </w:p>
    <w:p w14:paraId="13ED5D26" w14:textId="4DCCDD11" w:rsidR="002976B0" w:rsidRPr="002976B0" w:rsidRDefault="002976B0" w:rsidP="008F767B">
      <w:pPr>
        <w:pStyle w:val="Date"/>
        <w:numPr>
          <w:ilvl w:val="0"/>
          <w:numId w:val="11"/>
        </w:numPr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>
        <w:rPr>
          <w:rFonts w:ascii="Garamond" w:hAnsi="Garamond"/>
          <w:sz w:val="18"/>
          <w:szCs w:val="20"/>
        </w:rPr>
        <w:t xml:space="preserve">Experience in GIS mapping </w:t>
      </w:r>
    </w:p>
    <w:p w14:paraId="3679507E" w14:textId="77777777" w:rsidR="005E0187" w:rsidRPr="002976B0" w:rsidRDefault="005E0187" w:rsidP="00400269">
      <w:pPr>
        <w:pStyle w:val="Body"/>
        <w:tabs>
          <w:tab w:val="clear" w:pos="10080"/>
          <w:tab w:val="right" w:pos="9360"/>
          <w:tab w:val="right" w:pos="9630"/>
        </w:tabs>
        <w:ind w:hanging="360"/>
        <w:rPr>
          <w:rFonts w:ascii="Garamond" w:hAnsi="Garamond"/>
          <w:sz w:val="18"/>
          <w:szCs w:val="20"/>
        </w:rPr>
      </w:pPr>
    </w:p>
    <w:p w14:paraId="6711CB03" w14:textId="447DED35" w:rsidR="00A51729" w:rsidRPr="002976B0" w:rsidRDefault="00D2121F" w:rsidP="00400269">
      <w:pPr>
        <w:pStyle w:val="Date"/>
        <w:pBdr>
          <w:bottom w:val="single" w:sz="4" w:space="1" w:color="auto"/>
        </w:pBdr>
        <w:tabs>
          <w:tab w:val="clear" w:pos="2160"/>
          <w:tab w:val="clear" w:pos="10080"/>
          <w:tab w:val="left" w:pos="1800"/>
          <w:tab w:val="right" w:pos="9360"/>
          <w:tab w:val="right" w:pos="9630"/>
        </w:tabs>
        <w:spacing w:before="0"/>
        <w:rPr>
          <w:rFonts w:ascii="Garamond" w:hAnsi="Garamond"/>
          <w:i/>
          <w:sz w:val="18"/>
          <w:szCs w:val="20"/>
        </w:rPr>
      </w:pPr>
      <w:r w:rsidRPr="002976B0">
        <w:rPr>
          <w:rFonts w:ascii="Garamond" w:hAnsi="Garamond"/>
          <w:b/>
          <w:sz w:val="18"/>
          <w:szCs w:val="20"/>
        </w:rPr>
        <w:t>EXPERIENCE</w:t>
      </w:r>
    </w:p>
    <w:p w14:paraId="30A618BE" w14:textId="4304DAD8" w:rsidR="00D2121F" w:rsidRPr="002976B0" w:rsidRDefault="00A3320D" w:rsidP="00400269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Style w:val="School"/>
          <w:rFonts w:ascii="Garamond" w:hAnsi="Garamond"/>
          <w:caps w:val="0"/>
          <w:sz w:val="18"/>
          <w:szCs w:val="20"/>
        </w:rPr>
        <w:t>University of Richmond</w:t>
      </w:r>
      <w:r w:rsidR="008B68E7" w:rsidRPr="002976B0">
        <w:rPr>
          <w:rStyle w:val="School"/>
          <w:rFonts w:ascii="Garamond" w:hAnsi="Garamond"/>
          <w:b w:val="0"/>
          <w:caps w:val="0"/>
          <w:sz w:val="18"/>
          <w:szCs w:val="20"/>
        </w:rPr>
        <w:t xml:space="preserve">, </w:t>
      </w:r>
      <w:r w:rsidRPr="002976B0">
        <w:rPr>
          <w:rStyle w:val="School"/>
          <w:rFonts w:ascii="Garamond" w:hAnsi="Garamond"/>
          <w:b w:val="0"/>
          <w:caps w:val="0"/>
          <w:sz w:val="18"/>
          <w:szCs w:val="20"/>
        </w:rPr>
        <w:t>Richmond, Virginia</w:t>
      </w:r>
      <w:r w:rsidR="00400269" w:rsidRPr="002976B0">
        <w:rPr>
          <w:rFonts w:ascii="Garamond" w:hAnsi="Garamond"/>
          <w:sz w:val="18"/>
          <w:szCs w:val="20"/>
        </w:rPr>
        <w:tab/>
      </w:r>
      <w:r w:rsidRPr="002976B0">
        <w:rPr>
          <w:rFonts w:ascii="Garamond" w:hAnsi="Garamond"/>
          <w:sz w:val="18"/>
          <w:szCs w:val="20"/>
        </w:rPr>
        <w:t>October 2021 - Current</w:t>
      </w:r>
    </w:p>
    <w:p w14:paraId="6F100504" w14:textId="513208E4" w:rsidR="00D2121F" w:rsidRPr="002976B0" w:rsidRDefault="00A3320D" w:rsidP="00400269">
      <w:pPr>
        <w:pStyle w:val="Position"/>
        <w:tabs>
          <w:tab w:val="right" w:pos="9360"/>
          <w:tab w:val="right" w:pos="9630"/>
        </w:tabs>
        <w:ind w:left="1800" w:hanging="1800"/>
        <w:rPr>
          <w:rFonts w:ascii="Garamond" w:hAnsi="Garamond"/>
          <w:bCs/>
          <w:color w:val="000000"/>
          <w:sz w:val="18"/>
          <w:szCs w:val="20"/>
        </w:rPr>
      </w:pPr>
      <w:r w:rsidRPr="002976B0">
        <w:rPr>
          <w:rFonts w:ascii="Garamond" w:hAnsi="Garamond"/>
          <w:bCs/>
          <w:color w:val="000000"/>
          <w:sz w:val="18"/>
          <w:szCs w:val="20"/>
        </w:rPr>
        <w:t>Archaeology Lab and Departmental Assistant, Department of Classical Studies</w:t>
      </w:r>
    </w:p>
    <w:p w14:paraId="549D5C0B" w14:textId="698316F0" w:rsidR="00096482" w:rsidRPr="002976B0" w:rsidRDefault="00A3320D" w:rsidP="00400269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Catalog and research artifacts</w:t>
      </w:r>
    </w:p>
    <w:p w14:paraId="33E0F9EC" w14:textId="0794B9F7" w:rsidR="00096482" w:rsidRPr="002976B0" w:rsidRDefault="00A3320D" w:rsidP="00400269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Clean and conserve artifacts</w:t>
      </w:r>
    </w:p>
    <w:p w14:paraId="55E94112" w14:textId="4FA6A8FB" w:rsidR="007B1FAA" w:rsidRPr="002976B0" w:rsidRDefault="00A3320D" w:rsidP="007B1FAA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Mark (label) and record artifacts in database</w:t>
      </w:r>
    </w:p>
    <w:p w14:paraId="0DE3A390" w14:textId="704F56A8" w:rsidR="00A3320D" w:rsidRPr="002976B0" w:rsidRDefault="00A3320D" w:rsidP="00A3320D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 xml:space="preserve">Maintain an organized lab space </w:t>
      </w:r>
    </w:p>
    <w:p w14:paraId="58E0AA19" w14:textId="77777777" w:rsidR="005E0187" w:rsidRPr="002976B0" w:rsidRDefault="005E0187" w:rsidP="00400269">
      <w:pPr>
        <w:pStyle w:val="Date"/>
        <w:tabs>
          <w:tab w:val="clear" w:pos="2160"/>
          <w:tab w:val="clear" w:pos="10080"/>
          <w:tab w:val="left" w:pos="1800"/>
          <w:tab w:val="left" w:pos="1890"/>
          <w:tab w:val="right" w:pos="9360"/>
          <w:tab w:val="right" w:pos="9630"/>
        </w:tabs>
        <w:spacing w:before="0"/>
        <w:ind w:left="1800"/>
        <w:rPr>
          <w:rFonts w:ascii="Garamond" w:hAnsi="Garamond"/>
          <w:sz w:val="14"/>
          <w:szCs w:val="20"/>
        </w:rPr>
      </w:pPr>
    </w:p>
    <w:p w14:paraId="3DEA7958" w14:textId="33C26A49" w:rsidR="00874CD8" w:rsidRPr="002976B0" w:rsidRDefault="00A3320D" w:rsidP="00400269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Style w:val="School"/>
          <w:rFonts w:ascii="Garamond" w:hAnsi="Garamond"/>
          <w:caps w:val="0"/>
          <w:sz w:val="18"/>
          <w:szCs w:val="20"/>
        </w:rPr>
        <w:t>Well Into Life Massage &amp; Bodywork</w:t>
      </w:r>
      <w:r w:rsidR="008B68E7" w:rsidRPr="002976B0">
        <w:rPr>
          <w:rStyle w:val="School"/>
          <w:rFonts w:ascii="Garamond" w:hAnsi="Garamond"/>
          <w:b w:val="0"/>
          <w:caps w:val="0"/>
          <w:sz w:val="18"/>
          <w:szCs w:val="20"/>
        </w:rPr>
        <w:t xml:space="preserve">, </w:t>
      </w:r>
      <w:r w:rsidRPr="002976B0">
        <w:rPr>
          <w:rFonts w:ascii="Garamond" w:hAnsi="Garamond"/>
          <w:sz w:val="18"/>
          <w:szCs w:val="20"/>
        </w:rPr>
        <w:t xml:space="preserve">Richmond, Virginia </w:t>
      </w:r>
      <w:r w:rsidRPr="002976B0">
        <w:rPr>
          <w:rFonts w:ascii="Garamond" w:hAnsi="Garamond"/>
          <w:sz w:val="18"/>
          <w:szCs w:val="20"/>
        </w:rPr>
        <w:tab/>
        <w:t>February 2019 - Current</w:t>
      </w:r>
      <w:r w:rsidR="00400269" w:rsidRPr="002976B0">
        <w:rPr>
          <w:rFonts w:ascii="Garamond" w:hAnsi="Garamond"/>
          <w:sz w:val="18"/>
          <w:szCs w:val="20"/>
        </w:rPr>
        <w:tab/>
      </w:r>
    </w:p>
    <w:p w14:paraId="635C059A" w14:textId="5CFB32A4" w:rsidR="004D5AE4" w:rsidRPr="002976B0" w:rsidRDefault="00A3320D" w:rsidP="004D5AE4">
      <w:pPr>
        <w:pStyle w:val="Position"/>
        <w:tabs>
          <w:tab w:val="right" w:pos="9360"/>
          <w:tab w:val="right" w:pos="9630"/>
        </w:tabs>
        <w:ind w:left="1800" w:hanging="1800"/>
        <w:rPr>
          <w:rFonts w:ascii="Garamond" w:hAnsi="Garamond"/>
          <w:bCs/>
          <w:color w:val="000000"/>
          <w:sz w:val="18"/>
          <w:szCs w:val="20"/>
        </w:rPr>
      </w:pPr>
      <w:r w:rsidRPr="002976B0">
        <w:rPr>
          <w:rFonts w:ascii="Garamond" w:hAnsi="Garamond"/>
          <w:bCs/>
          <w:color w:val="000000"/>
          <w:sz w:val="18"/>
          <w:szCs w:val="20"/>
        </w:rPr>
        <w:t>Receptionist</w:t>
      </w:r>
      <w:r w:rsidR="004F523F" w:rsidRPr="002976B0">
        <w:rPr>
          <w:rFonts w:ascii="Garamond" w:hAnsi="Garamond"/>
          <w:bCs/>
          <w:color w:val="000000"/>
          <w:sz w:val="18"/>
          <w:szCs w:val="20"/>
        </w:rPr>
        <w:t xml:space="preserve"> and Admin Staff</w:t>
      </w:r>
    </w:p>
    <w:p w14:paraId="4DB61BC8" w14:textId="56BCF4B3" w:rsidR="00874CD8" w:rsidRPr="002976B0" w:rsidRDefault="00041132" w:rsidP="00400269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Oversee day-to-day operations and provide assistance to massage therapists</w:t>
      </w:r>
    </w:p>
    <w:p w14:paraId="5E549488" w14:textId="4AD2FB15" w:rsidR="00874CD8" w:rsidRPr="002976B0" w:rsidRDefault="00041132" w:rsidP="00400269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Perform a large variety of administrative tasks while managing customer communications</w:t>
      </w:r>
    </w:p>
    <w:p w14:paraId="1AF73AC2" w14:textId="47BD8460" w:rsidR="00041132" w:rsidRPr="002976B0" w:rsidRDefault="00041132" w:rsidP="00400269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Plan chair massage events and address all communications surrounding these events</w:t>
      </w:r>
    </w:p>
    <w:p w14:paraId="4C8C2D31" w14:textId="680D3E33" w:rsidR="00041132" w:rsidRPr="002976B0" w:rsidRDefault="00041132" w:rsidP="00400269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Supervise retail inventory and display</w:t>
      </w:r>
    </w:p>
    <w:p w14:paraId="0CF65EFD" w14:textId="06EE3C86" w:rsidR="007B1FAA" w:rsidRPr="002976B0" w:rsidRDefault="00041132" w:rsidP="007B1FAA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 xml:space="preserve">Manage massage membership contracts and all pertinent communications </w:t>
      </w:r>
    </w:p>
    <w:p w14:paraId="7C948970" w14:textId="5664B099" w:rsidR="00BC6E55" w:rsidRPr="002976B0" w:rsidRDefault="00BC6E55" w:rsidP="007B1FAA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 xml:space="preserve">Train onboarding staff </w:t>
      </w:r>
    </w:p>
    <w:p w14:paraId="6DD30D2E" w14:textId="77777777" w:rsidR="005E0187" w:rsidRPr="002976B0" w:rsidRDefault="005E0187" w:rsidP="00400269">
      <w:pPr>
        <w:pStyle w:val="Date"/>
        <w:tabs>
          <w:tab w:val="clear" w:pos="2160"/>
          <w:tab w:val="clear" w:pos="10080"/>
          <w:tab w:val="left" w:pos="1800"/>
          <w:tab w:val="left" w:pos="1890"/>
          <w:tab w:val="right" w:pos="9360"/>
          <w:tab w:val="right" w:pos="9630"/>
        </w:tabs>
        <w:spacing w:before="0"/>
        <w:ind w:left="1800"/>
        <w:rPr>
          <w:rFonts w:ascii="Garamond" w:hAnsi="Garamond"/>
          <w:sz w:val="14"/>
          <w:szCs w:val="20"/>
        </w:rPr>
      </w:pPr>
    </w:p>
    <w:p w14:paraId="54AD8D81" w14:textId="7BEFA60E" w:rsidR="00874CD8" w:rsidRPr="002976B0" w:rsidRDefault="00041132" w:rsidP="00400269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Style w:val="School"/>
          <w:rFonts w:ascii="Garamond" w:hAnsi="Garamond"/>
          <w:caps w:val="0"/>
          <w:sz w:val="18"/>
          <w:szCs w:val="20"/>
        </w:rPr>
        <w:t>Goochland Middle School</w:t>
      </w:r>
      <w:r w:rsidR="008B68E7" w:rsidRPr="002976B0">
        <w:rPr>
          <w:rStyle w:val="School"/>
          <w:rFonts w:ascii="Garamond" w:hAnsi="Garamond"/>
          <w:b w:val="0"/>
          <w:caps w:val="0"/>
          <w:sz w:val="18"/>
          <w:szCs w:val="20"/>
        </w:rPr>
        <w:t>,</w:t>
      </w:r>
      <w:r w:rsidRPr="002976B0">
        <w:rPr>
          <w:rStyle w:val="School"/>
          <w:rFonts w:ascii="Garamond" w:hAnsi="Garamond"/>
          <w:b w:val="0"/>
          <w:caps w:val="0"/>
          <w:sz w:val="18"/>
          <w:szCs w:val="20"/>
        </w:rPr>
        <w:t xml:space="preserve"> </w:t>
      </w:r>
      <w:r w:rsidRPr="002976B0">
        <w:rPr>
          <w:rFonts w:ascii="Garamond" w:hAnsi="Garamond"/>
          <w:sz w:val="18"/>
          <w:szCs w:val="20"/>
        </w:rPr>
        <w:t>Goochland, Virginia</w:t>
      </w:r>
      <w:r w:rsidRPr="002976B0">
        <w:rPr>
          <w:rFonts w:ascii="Garamond" w:hAnsi="Garamond"/>
          <w:sz w:val="18"/>
          <w:szCs w:val="20"/>
        </w:rPr>
        <w:tab/>
      </w:r>
      <w:r w:rsidR="00425EE4" w:rsidRPr="002976B0">
        <w:rPr>
          <w:rFonts w:ascii="Garamond" w:hAnsi="Garamond"/>
          <w:sz w:val="18"/>
          <w:szCs w:val="20"/>
        </w:rPr>
        <w:t>January</w:t>
      </w:r>
      <w:r w:rsidRPr="002976B0">
        <w:rPr>
          <w:rFonts w:ascii="Garamond" w:hAnsi="Garamond"/>
          <w:sz w:val="18"/>
          <w:szCs w:val="20"/>
        </w:rPr>
        <w:t xml:space="preserve"> 2022 – April 2022</w:t>
      </w:r>
      <w:r w:rsidR="00400269" w:rsidRPr="002976B0">
        <w:rPr>
          <w:rFonts w:ascii="Garamond" w:hAnsi="Garamond"/>
          <w:sz w:val="18"/>
          <w:szCs w:val="20"/>
        </w:rPr>
        <w:tab/>
      </w:r>
    </w:p>
    <w:p w14:paraId="5C4FE2D3" w14:textId="37F456FA" w:rsidR="004D5AE4" w:rsidRPr="002976B0" w:rsidRDefault="00041132" w:rsidP="004D5AE4">
      <w:pPr>
        <w:pStyle w:val="Position"/>
        <w:tabs>
          <w:tab w:val="right" w:pos="9360"/>
          <w:tab w:val="right" w:pos="9630"/>
        </w:tabs>
        <w:ind w:left="1800" w:hanging="1800"/>
        <w:rPr>
          <w:rFonts w:ascii="Garamond" w:hAnsi="Garamond"/>
          <w:bCs/>
          <w:color w:val="000000"/>
          <w:sz w:val="18"/>
          <w:szCs w:val="20"/>
        </w:rPr>
      </w:pPr>
      <w:r w:rsidRPr="002976B0">
        <w:rPr>
          <w:rFonts w:ascii="Garamond" w:hAnsi="Garamond"/>
          <w:bCs/>
          <w:color w:val="000000"/>
          <w:sz w:val="18"/>
          <w:szCs w:val="20"/>
        </w:rPr>
        <w:t>Assistant Coach, Track and Field</w:t>
      </w:r>
    </w:p>
    <w:p w14:paraId="0D14B58C" w14:textId="42F914A6" w:rsidR="00874CD8" w:rsidRPr="002976B0" w:rsidRDefault="00425EE4" w:rsidP="00400269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Coached discus and shotput to students age 11-13</w:t>
      </w:r>
    </w:p>
    <w:p w14:paraId="6E8584C3" w14:textId="2FAF51F5" w:rsidR="00874CD8" w:rsidRPr="002976B0" w:rsidRDefault="00425EE4" w:rsidP="00400269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Motivated students to try new</w:t>
      </w:r>
      <w:r w:rsidR="0062492B" w:rsidRPr="002976B0">
        <w:rPr>
          <w:rFonts w:ascii="Garamond" w:hAnsi="Garamond"/>
          <w:sz w:val="18"/>
          <w:szCs w:val="20"/>
        </w:rPr>
        <w:t xml:space="preserve"> athletic events and set goals to encourage growth</w:t>
      </w:r>
    </w:p>
    <w:p w14:paraId="62A6C51C" w14:textId="7CD113C0" w:rsidR="007B1FAA" w:rsidRPr="002976B0" w:rsidRDefault="00682BF2" w:rsidP="007B1FAA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 xml:space="preserve">Oversaw registration of students in athletic events at multicounty meets </w:t>
      </w:r>
    </w:p>
    <w:p w14:paraId="134322EE" w14:textId="77777777" w:rsidR="00D2121F" w:rsidRPr="002976B0" w:rsidRDefault="00D2121F" w:rsidP="00400269">
      <w:pPr>
        <w:pStyle w:val="Details"/>
        <w:tabs>
          <w:tab w:val="right" w:pos="9360"/>
        </w:tabs>
        <w:ind w:left="0" w:firstLine="0"/>
        <w:rPr>
          <w:rFonts w:ascii="Garamond" w:hAnsi="Garamond"/>
          <w:sz w:val="18"/>
          <w:szCs w:val="20"/>
        </w:rPr>
      </w:pPr>
    </w:p>
    <w:p w14:paraId="119FC221" w14:textId="11E2C3B1" w:rsidR="00D2121F" w:rsidRPr="002976B0" w:rsidRDefault="00A51729" w:rsidP="00400269">
      <w:pPr>
        <w:pStyle w:val="SectionHeading"/>
        <w:pBdr>
          <w:bottom w:val="single" w:sz="4" w:space="1" w:color="auto"/>
        </w:pBdr>
        <w:tabs>
          <w:tab w:val="right" w:pos="9360"/>
        </w:tabs>
        <w:spacing w:before="0"/>
        <w:ind w:left="1800" w:hanging="1800"/>
        <w:rPr>
          <w:rFonts w:ascii="Garamond" w:hAnsi="Garamond"/>
          <w:i/>
          <w:caps w:val="0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 xml:space="preserve">LEADERSHIP </w:t>
      </w:r>
      <w:r w:rsidR="00E34D00" w:rsidRPr="002976B0">
        <w:rPr>
          <w:rFonts w:ascii="Garamond" w:hAnsi="Garamond"/>
          <w:sz w:val="18"/>
          <w:szCs w:val="20"/>
        </w:rPr>
        <w:t>&amp;</w:t>
      </w:r>
      <w:r w:rsidRPr="002976B0">
        <w:rPr>
          <w:rFonts w:ascii="Garamond" w:hAnsi="Garamond"/>
          <w:sz w:val="18"/>
          <w:szCs w:val="20"/>
        </w:rPr>
        <w:t xml:space="preserve"> activities</w:t>
      </w:r>
    </w:p>
    <w:p w14:paraId="38E73246" w14:textId="5E06C48A" w:rsidR="00A51729" w:rsidRPr="002976B0" w:rsidRDefault="00BC6E55" w:rsidP="00400269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Style w:val="School"/>
          <w:rFonts w:ascii="Garamond" w:hAnsi="Garamond"/>
          <w:caps w:val="0"/>
          <w:sz w:val="18"/>
          <w:szCs w:val="20"/>
        </w:rPr>
        <w:t>Phi Theta Kappa Honor Society</w:t>
      </w:r>
      <w:r w:rsidR="00874CD8" w:rsidRPr="002976B0">
        <w:rPr>
          <w:rFonts w:ascii="Garamond" w:hAnsi="Garamond"/>
          <w:sz w:val="18"/>
          <w:szCs w:val="20"/>
        </w:rPr>
        <w:t xml:space="preserve">, </w:t>
      </w:r>
      <w:r w:rsidRPr="002976B0">
        <w:rPr>
          <w:rFonts w:ascii="Garamond" w:hAnsi="Garamond"/>
          <w:sz w:val="18"/>
          <w:szCs w:val="20"/>
        </w:rPr>
        <w:t>Richmond, Virginia</w:t>
      </w:r>
      <w:r w:rsidR="00400269" w:rsidRPr="002976B0">
        <w:rPr>
          <w:rFonts w:ascii="Garamond" w:hAnsi="Garamond"/>
          <w:sz w:val="18"/>
          <w:szCs w:val="20"/>
        </w:rPr>
        <w:tab/>
      </w:r>
      <w:r w:rsidRPr="002976B0">
        <w:rPr>
          <w:rFonts w:ascii="Garamond" w:hAnsi="Garamond"/>
          <w:sz w:val="18"/>
          <w:szCs w:val="20"/>
        </w:rPr>
        <w:t>May 20</w:t>
      </w:r>
      <w:r w:rsidR="00774088" w:rsidRPr="002976B0">
        <w:rPr>
          <w:rFonts w:ascii="Garamond" w:hAnsi="Garamond"/>
          <w:sz w:val="18"/>
          <w:szCs w:val="20"/>
        </w:rPr>
        <w:t>20 – May 2021</w:t>
      </w:r>
    </w:p>
    <w:p w14:paraId="18806972" w14:textId="68B63D9D" w:rsidR="00A51729" w:rsidRPr="002976B0" w:rsidRDefault="00BC6E55" w:rsidP="00400269">
      <w:pPr>
        <w:pStyle w:val="Position"/>
        <w:tabs>
          <w:tab w:val="right" w:pos="9360"/>
          <w:tab w:val="right" w:pos="9630"/>
        </w:tabs>
        <w:ind w:left="1800" w:hanging="1800"/>
        <w:rPr>
          <w:rFonts w:ascii="Garamond" w:hAnsi="Garamond"/>
          <w:color w:val="000000"/>
          <w:sz w:val="18"/>
          <w:szCs w:val="20"/>
        </w:rPr>
      </w:pPr>
      <w:r w:rsidRPr="002976B0">
        <w:rPr>
          <w:rFonts w:ascii="Garamond" w:hAnsi="Garamond"/>
          <w:color w:val="000000"/>
          <w:sz w:val="18"/>
          <w:szCs w:val="20"/>
        </w:rPr>
        <w:t xml:space="preserve">Vice President of Programming, Alpha Iota Beta chapter </w:t>
      </w:r>
    </w:p>
    <w:p w14:paraId="761445CD" w14:textId="6036FC45" w:rsidR="004D5AE4" w:rsidRPr="002976B0" w:rsidRDefault="00BC6E55" w:rsidP="00BC6E55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Led and organized all service, fellowship, and membership events for Alpha Iota Beta and Alpha Gamma Omicron chapters</w:t>
      </w:r>
    </w:p>
    <w:p w14:paraId="3878DC3A" w14:textId="68700F4D" w:rsidR="0038332B" w:rsidRPr="002976B0" w:rsidRDefault="0038332B" w:rsidP="00BC6E55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Completed over 240 hours of volunteer work</w:t>
      </w:r>
    </w:p>
    <w:p w14:paraId="4E3C42F3" w14:textId="77777777" w:rsidR="002976B0" w:rsidRPr="002976B0" w:rsidRDefault="002976B0" w:rsidP="008F767B">
      <w:pPr>
        <w:pStyle w:val="Date"/>
        <w:tabs>
          <w:tab w:val="clear" w:pos="2160"/>
          <w:tab w:val="clear" w:pos="10080"/>
          <w:tab w:val="left" w:pos="1800"/>
          <w:tab w:val="left" w:pos="1890"/>
          <w:tab w:val="right" w:pos="9360"/>
          <w:tab w:val="right" w:pos="9630"/>
        </w:tabs>
        <w:spacing w:before="0"/>
        <w:rPr>
          <w:rFonts w:ascii="Garamond" w:hAnsi="Garamond"/>
          <w:sz w:val="14"/>
          <w:szCs w:val="20"/>
        </w:rPr>
      </w:pPr>
    </w:p>
    <w:p w14:paraId="5C9513B0" w14:textId="72796C56" w:rsidR="00874CD8" w:rsidRPr="002976B0" w:rsidRDefault="00774088" w:rsidP="00400269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Style w:val="School"/>
          <w:rFonts w:ascii="Garamond" w:hAnsi="Garamond"/>
          <w:caps w:val="0"/>
          <w:sz w:val="18"/>
          <w:szCs w:val="20"/>
        </w:rPr>
        <w:t>Valley Proteins Fellows Programs</w:t>
      </w:r>
      <w:r w:rsidRPr="002976B0">
        <w:rPr>
          <w:rFonts w:ascii="Garamond" w:hAnsi="Garamond"/>
          <w:sz w:val="18"/>
          <w:szCs w:val="20"/>
        </w:rPr>
        <w:t>, Virginia</w:t>
      </w:r>
      <w:r w:rsidR="00400269" w:rsidRPr="002976B0">
        <w:rPr>
          <w:rFonts w:ascii="Garamond" w:hAnsi="Garamond"/>
          <w:sz w:val="18"/>
          <w:szCs w:val="20"/>
        </w:rPr>
        <w:tab/>
      </w:r>
      <w:r w:rsidR="00A7337E" w:rsidRPr="002976B0">
        <w:rPr>
          <w:rFonts w:ascii="Garamond" w:hAnsi="Garamond"/>
          <w:sz w:val="18"/>
          <w:szCs w:val="20"/>
        </w:rPr>
        <w:t>May</w:t>
      </w:r>
      <w:r w:rsidRPr="002976B0">
        <w:rPr>
          <w:rFonts w:ascii="Garamond" w:hAnsi="Garamond"/>
          <w:sz w:val="18"/>
          <w:szCs w:val="20"/>
        </w:rPr>
        <w:t xml:space="preserve"> 2020 – May 2021</w:t>
      </w:r>
    </w:p>
    <w:p w14:paraId="0DA2A494" w14:textId="7737048A" w:rsidR="004D5AE4" w:rsidRPr="002976B0" w:rsidRDefault="00774088" w:rsidP="004D5AE4">
      <w:pPr>
        <w:pStyle w:val="Position"/>
        <w:tabs>
          <w:tab w:val="right" w:pos="9360"/>
          <w:tab w:val="right" w:pos="9630"/>
        </w:tabs>
        <w:ind w:left="1800" w:hanging="1800"/>
        <w:rPr>
          <w:rFonts w:ascii="Garamond" w:hAnsi="Garamond"/>
          <w:color w:val="000000"/>
          <w:sz w:val="18"/>
          <w:szCs w:val="20"/>
        </w:rPr>
      </w:pPr>
      <w:r w:rsidRPr="002976B0">
        <w:rPr>
          <w:rFonts w:ascii="Garamond" w:hAnsi="Garamond"/>
          <w:color w:val="000000"/>
          <w:sz w:val="18"/>
          <w:szCs w:val="20"/>
        </w:rPr>
        <w:t>Fellow</w:t>
      </w:r>
    </w:p>
    <w:p w14:paraId="04B658A0" w14:textId="6AF86450" w:rsidR="004D5AE4" w:rsidRPr="002976B0" w:rsidRDefault="00774088" w:rsidP="004D5AE4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 xml:space="preserve">Responsible for mentoring future fellows </w:t>
      </w:r>
    </w:p>
    <w:p w14:paraId="1713D3EE" w14:textId="052F76EB" w:rsidR="004D5AE4" w:rsidRPr="002976B0" w:rsidRDefault="00774088" w:rsidP="004D5AE4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Served as an ambassador for the Virginia Community Colleges</w:t>
      </w:r>
    </w:p>
    <w:p w14:paraId="08F1BD3D" w14:textId="6110E53B" w:rsidR="00BD59E2" w:rsidRPr="002976B0" w:rsidRDefault="00A7337E" w:rsidP="004D5AE4">
      <w:pPr>
        <w:pStyle w:val="Details"/>
        <w:numPr>
          <w:ilvl w:val="0"/>
          <w:numId w:val="1"/>
        </w:numPr>
        <w:tabs>
          <w:tab w:val="right" w:pos="9360"/>
          <w:tab w:val="right" w:pos="9630"/>
        </w:tabs>
        <w:ind w:left="7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Completed over 60 hours of volunteer work</w:t>
      </w:r>
    </w:p>
    <w:p w14:paraId="54DC377B" w14:textId="78E13473" w:rsidR="00774088" w:rsidRDefault="00774088" w:rsidP="00774088">
      <w:pPr>
        <w:pStyle w:val="Details"/>
        <w:tabs>
          <w:tab w:val="right" w:pos="9360"/>
          <w:tab w:val="right" w:pos="9630"/>
        </w:tabs>
        <w:ind w:left="0" w:firstLine="0"/>
        <w:rPr>
          <w:rFonts w:ascii="Garamond" w:hAnsi="Garamond"/>
          <w:sz w:val="18"/>
          <w:szCs w:val="20"/>
        </w:rPr>
      </w:pPr>
    </w:p>
    <w:p w14:paraId="72A60740" w14:textId="66711C9B" w:rsidR="002976B0" w:rsidRDefault="002976B0" w:rsidP="00774088">
      <w:pPr>
        <w:pStyle w:val="Details"/>
        <w:tabs>
          <w:tab w:val="right" w:pos="9360"/>
          <w:tab w:val="right" w:pos="9630"/>
        </w:tabs>
        <w:ind w:left="0" w:firstLine="0"/>
        <w:rPr>
          <w:rFonts w:ascii="Garamond" w:hAnsi="Garamond"/>
          <w:sz w:val="18"/>
          <w:szCs w:val="20"/>
        </w:rPr>
      </w:pPr>
    </w:p>
    <w:p w14:paraId="1C6357FA" w14:textId="77777777" w:rsidR="002976B0" w:rsidRPr="002976B0" w:rsidRDefault="002976B0" w:rsidP="00774088">
      <w:pPr>
        <w:pStyle w:val="Details"/>
        <w:tabs>
          <w:tab w:val="right" w:pos="9360"/>
          <w:tab w:val="right" w:pos="9630"/>
        </w:tabs>
        <w:ind w:left="0" w:firstLine="0"/>
        <w:rPr>
          <w:rFonts w:ascii="Garamond" w:hAnsi="Garamond"/>
          <w:sz w:val="18"/>
          <w:szCs w:val="20"/>
        </w:rPr>
      </w:pPr>
    </w:p>
    <w:p w14:paraId="1DB97F93" w14:textId="42D0CFE7" w:rsidR="00774088" w:rsidRPr="002976B0" w:rsidRDefault="000337AB" w:rsidP="00774088">
      <w:pPr>
        <w:pStyle w:val="Date"/>
        <w:tabs>
          <w:tab w:val="clear" w:pos="2160"/>
          <w:tab w:val="clear" w:pos="10080"/>
          <w:tab w:val="left" w:pos="1800"/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Style w:val="School"/>
          <w:rFonts w:ascii="Garamond" w:hAnsi="Garamond"/>
          <w:caps w:val="0"/>
          <w:sz w:val="18"/>
          <w:szCs w:val="20"/>
        </w:rPr>
        <w:lastRenderedPageBreak/>
        <w:t>Goochland High School</w:t>
      </w:r>
      <w:r w:rsidR="00774088" w:rsidRPr="002976B0">
        <w:rPr>
          <w:rFonts w:ascii="Garamond" w:hAnsi="Garamond"/>
          <w:sz w:val="18"/>
          <w:szCs w:val="20"/>
        </w:rPr>
        <w:t xml:space="preserve">, </w:t>
      </w:r>
      <w:r w:rsidRPr="002976B0">
        <w:rPr>
          <w:rFonts w:ascii="Garamond" w:hAnsi="Garamond"/>
          <w:sz w:val="18"/>
          <w:szCs w:val="20"/>
        </w:rPr>
        <w:t>Goochland</w:t>
      </w:r>
      <w:r w:rsidR="00774088" w:rsidRPr="002976B0">
        <w:rPr>
          <w:rFonts w:ascii="Garamond" w:hAnsi="Garamond"/>
          <w:sz w:val="18"/>
          <w:szCs w:val="20"/>
        </w:rPr>
        <w:t>, Virginia</w:t>
      </w:r>
      <w:r w:rsidR="00774088" w:rsidRPr="002976B0">
        <w:rPr>
          <w:rFonts w:ascii="Garamond" w:hAnsi="Garamond"/>
          <w:sz w:val="18"/>
          <w:szCs w:val="20"/>
        </w:rPr>
        <w:tab/>
        <w:t>May 2020 – May 2021</w:t>
      </w:r>
    </w:p>
    <w:p w14:paraId="705FF87A" w14:textId="46DCA523" w:rsidR="00774088" w:rsidRPr="002976B0" w:rsidRDefault="000337AB" w:rsidP="00774088">
      <w:pPr>
        <w:pStyle w:val="Position"/>
        <w:tabs>
          <w:tab w:val="right" w:pos="9360"/>
          <w:tab w:val="right" w:pos="9630"/>
        </w:tabs>
        <w:ind w:left="1800" w:hanging="1800"/>
        <w:rPr>
          <w:rFonts w:ascii="Garamond" w:hAnsi="Garamond"/>
          <w:color w:val="000000"/>
          <w:sz w:val="18"/>
          <w:szCs w:val="20"/>
        </w:rPr>
      </w:pPr>
      <w:r w:rsidRPr="002976B0">
        <w:rPr>
          <w:rFonts w:ascii="Garamond" w:hAnsi="Garamond"/>
          <w:color w:val="000000"/>
          <w:sz w:val="18"/>
          <w:szCs w:val="20"/>
        </w:rPr>
        <w:t>Assistant Teacher, 9</w:t>
      </w:r>
      <w:r w:rsidRPr="002976B0">
        <w:rPr>
          <w:rFonts w:ascii="Garamond" w:hAnsi="Garamond"/>
          <w:color w:val="000000"/>
          <w:sz w:val="18"/>
          <w:szCs w:val="20"/>
          <w:vertAlign w:val="superscript"/>
        </w:rPr>
        <w:t>th</w:t>
      </w:r>
      <w:r w:rsidRPr="002976B0">
        <w:rPr>
          <w:rFonts w:ascii="Garamond" w:hAnsi="Garamond"/>
          <w:color w:val="000000"/>
          <w:sz w:val="18"/>
          <w:szCs w:val="20"/>
        </w:rPr>
        <w:t xml:space="preserve"> Grade World History</w:t>
      </w:r>
    </w:p>
    <w:p w14:paraId="5C08D6D0" w14:textId="3F71F4FD" w:rsidR="00774088" w:rsidRPr="002976B0" w:rsidRDefault="00A7337E" w:rsidP="000337AB">
      <w:pPr>
        <w:pStyle w:val="Details"/>
        <w:numPr>
          <w:ilvl w:val="0"/>
          <w:numId w:val="10"/>
        </w:numPr>
        <w:tabs>
          <w:tab w:val="right" w:pos="9360"/>
          <w:tab w:val="right" w:pos="9630"/>
        </w:tabs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Coordinated class project on early civilizations</w:t>
      </w:r>
    </w:p>
    <w:p w14:paraId="33A88BAE" w14:textId="4E7A2E30" w:rsidR="00A7337E" w:rsidRPr="002976B0" w:rsidRDefault="00A7337E" w:rsidP="000337AB">
      <w:pPr>
        <w:pStyle w:val="Details"/>
        <w:numPr>
          <w:ilvl w:val="0"/>
          <w:numId w:val="10"/>
        </w:numPr>
        <w:tabs>
          <w:tab w:val="right" w:pos="9360"/>
          <w:tab w:val="right" w:pos="9630"/>
        </w:tabs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 xml:space="preserve">Created </w:t>
      </w:r>
      <w:r w:rsidR="00BC6187" w:rsidRPr="002976B0">
        <w:rPr>
          <w:rFonts w:ascii="Garamond" w:hAnsi="Garamond"/>
          <w:sz w:val="18"/>
          <w:szCs w:val="20"/>
        </w:rPr>
        <w:t xml:space="preserve">rubrics and lesson plans to guide class discussion and projects </w:t>
      </w:r>
    </w:p>
    <w:p w14:paraId="4E033AE2" w14:textId="5320CEF4" w:rsidR="00774088" w:rsidRDefault="00774088" w:rsidP="002976B0">
      <w:pPr>
        <w:pStyle w:val="SectionHeading"/>
        <w:tabs>
          <w:tab w:val="right" w:pos="9360"/>
        </w:tabs>
        <w:spacing w:before="0"/>
        <w:rPr>
          <w:rFonts w:ascii="Garamond" w:hAnsi="Garamond"/>
          <w:b w:val="0"/>
          <w:caps w:val="0"/>
          <w:sz w:val="18"/>
          <w:szCs w:val="20"/>
        </w:rPr>
      </w:pPr>
    </w:p>
    <w:p w14:paraId="2CB03A7D" w14:textId="77777777" w:rsidR="002976B0" w:rsidRPr="002976B0" w:rsidRDefault="002976B0" w:rsidP="002976B0">
      <w:pPr>
        <w:pStyle w:val="SectionHeading"/>
        <w:tabs>
          <w:tab w:val="right" w:pos="9360"/>
        </w:tabs>
        <w:spacing w:before="0"/>
        <w:rPr>
          <w:rFonts w:ascii="Garamond" w:hAnsi="Garamond"/>
          <w:b w:val="0"/>
          <w:caps w:val="0"/>
          <w:sz w:val="18"/>
          <w:szCs w:val="20"/>
        </w:rPr>
      </w:pPr>
    </w:p>
    <w:p w14:paraId="454D6C43" w14:textId="49FCE58E" w:rsidR="00A51729" w:rsidRPr="002976B0" w:rsidRDefault="002976B0" w:rsidP="00400269">
      <w:pPr>
        <w:pStyle w:val="SectionHeading"/>
        <w:pBdr>
          <w:bottom w:val="single" w:sz="4" w:space="1" w:color="auto"/>
        </w:pBdr>
        <w:tabs>
          <w:tab w:val="right" w:pos="9360"/>
        </w:tabs>
        <w:spacing w:before="0"/>
        <w:ind w:left="1620" w:hanging="162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sz w:val="18"/>
          <w:szCs w:val="20"/>
        </w:rPr>
        <w:t>references</w:t>
      </w:r>
    </w:p>
    <w:p w14:paraId="463F1F0E" w14:textId="05FF622A" w:rsidR="00D2121F" w:rsidRPr="002976B0" w:rsidRDefault="002976B0" w:rsidP="004D5AE4">
      <w:pPr>
        <w:pStyle w:val="SectionHeading"/>
        <w:tabs>
          <w:tab w:val="right" w:pos="9360"/>
        </w:tabs>
        <w:spacing w:before="0"/>
        <w:rPr>
          <w:rFonts w:ascii="Garamond" w:hAnsi="Garamond"/>
          <w:b w:val="0"/>
          <w:caps w:val="0"/>
          <w:sz w:val="18"/>
          <w:szCs w:val="20"/>
        </w:rPr>
      </w:pPr>
      <w:r w:rsidRPr="002976B0">
        <w:rPr>
          <w:rFonts w:ascii="Garamond" w:hAnsi="Garamond"/>
          <w:b w:val="0"/>
          <w:caps w:val="0"/>
          <w:sz w:val="18"/>
          <w:szCs w:val="20"/>
        </w:rPr>
        <w:t xml:space="preserve">Carey Phillips | Employer at Well </w:t>
      </w:r>
      <w:proofErr w:type="gramStart"/>
      <w:r w:rsidRPr="002976B0">
        <w:rPr>
          <w:rFonts w:ascii="Garamond" w:hAnsi="Garamond"/>
          <w:b w:val="0"/>
          <w:caps w:val="0"/>
          <w:sz w:val="18"/>
          <w:szCs w:val="20"/>
        </w:rPr>
        <w:t>Into</w:t>
      </w:r>
      <w:proofErr w:type="gramEnd"/>
      <w:r w:rsidRPr="002976B0">
        <w:rPr>
          <w:rFonts w:ascii="Garamond" w:hAnsi="Garamond"/>
          <w:b w:val="0"/>
          <w:caps w:val="0"/>
          <w:sz w:val="18"/>
          <w:szCs w:val="20"/>
        </w:rPr>
        <w:t xml:space="preserve"> Life | 804-818-6281 x701</w:t>
      </w:r>
      <w:r w:rsidR="0038332B" w:rsidRPr="002976B0">
        <w:rPr>
          <w:rFonts w:ascii="Garamond" w:hAnsi="Garamond"/>
          <w:b w:val="0"/>
          <w:caps w:val="0"/>
          <w:sz w:val="18"/>
          <w:szCs w:val="20"/>
        </w:rPr>
        <w:t xml:space="preserve"> </w:t>
      </w:r>
    </w:p>
    <w:p w14:paraId="0317FDB9" w14:textId="3165961D" w:rsidR="002976B0" w:rsidRPr="002976B0" w:rsidRDefault="002976B0" w:rsidP="004D5AE4">
      <w:pPr>
        <w:pStyle w:val="SectionHeading"/>
        <w:tabs>
          <w:tab w:val="right" w:pos="9360"/>
        </w:tabs>
        <w:spacing w:before="0"/>
        <w:rPr>
          <w:rFonts w:ascii="Garamond" w:hAnsi="Garamond"/>
          <w:b w:val="0"/>
          <w:caps w:val="0"/>
          <w:sz w:val="18"/>
          <w:szCs w:val="20"/>
        </w:rPr>
      </w:pPr>
      <w:r w:rsidRPr="002976B0">
        <w:rPr>
          <w:rFonts w:ascii="Garamond" w:hAnsi="Garamond"/>
          <w:b w:val="0"/>
          <w:caps w:val="0"/>
          <w:sz w:val="18"/>
          <w:szCs w:val="20"/>
        </w:rPr>
        <w:t xml:space="preserve">Kim </w:t>
      </w:r>
      <w:proofErr w:type="spellStart"/>
      <w:r w:rsidRPr="002976B0">
        <w:rPr>
          <w:rFonts w:ascii="Garamond" w:hAnsi="Garamond"/>
          <w:b w:val="0"/>
          <w:caps w:val="0"/>
          <w:sz w:val="18"/>
          <w:szCs w:val="20"/>
        </w:rPr>
        <w:t>Hasley</w:t>
      </w:r>
      <w:proofErr w:type="spellEnd"/>
      <w:r w:rsidRPr="002976B0">
        <w:rPr>
          <w:rFonts w:ascii="Garamond" w:hAnsi="Garamond"/>
          <w:b w:val="0"/>
          <w:caps w:val="0"/>
          <w:sz w:val="18"/>
          <w:szCs w:val="20"/>
        </w:rPr>
        <w:t xml:space="preserve"> |Former Phi Theta Kappa advisor | khasley@reynolds.edu</w:t>
      </w:r>
    </w:p>
    <w:p w14:paraId="17CFE569" w14:textId="6A82B93F" w:rsidR="002976B0" w:rsidRPr="002976B0" w:rsidRDefault="002976B0" w:rsidP="004D5AE4">
      <w:pPr>
        <w:pStyle w:val="SectionHeading"/>
        <w:tabs>
          <w:tab w:val="right" w:pos="9360"/>
        </w:tabs>
        <w:spacing w:before="0"/>
        <w:rPr>
          <w:rFonts w:ascii="Garamond" w:hAnsi="Garamond"/>
          <w:sz w:val="18"/>
          <w:szCs w:val="20"/>
        </w:rPr>
      </w:pPr>
      <w:r w:rsidRPr="002976B0">
        <w:rPr>
          <w:rFonts w:ascii="Garamond" w:hAnsi="Garamond"/>
          <w:b w:val="0"/>
          <w:caps w:val="0"/>
          <w:sz w:val="18"/>
          <w:szCs w:val="20"/>
        </w:rPr>
        <w:t xml:space="preserve">Elizabeth </w:t>
      </w:r>
      <w:proofErr w:type="spellStart"/>
      <w:r w:rsidRPr="002976B0">
        <w:rPr>
          <w:rFonts w:ascii="Garamond" w:hAnsi="Garamond"/>
          <w:b w:val="0"/>
          <w:caps w:val="0"/>
          <w:sz w:val="18"/>
          <w:szCs w:val="20"/>
        </w:rPr>
        <w:t>Baughan</w:t>
      </w:r>
      <w:proofErr w:type="spellEnd"/>
      <w:r w:rsidRPr="002976B0">
        <w:rPr>
          <w:rFonts w:ascii="Garamond" w:hAnsi="Garamond"/>
          <w:b w:val="0"/>
          <w:caps w:val="0"/>
          <w:sz w:val="18"/>
          <w:szCs w:val="20"/>
        </w:rPr>
        <w:t xml:space="preserve"> |Supervisor at University of Richmond | ebaughan@richmond.edu</w:t>
      </w:r>
    </w:p>
    <w:sectPr w:rsidR="002976B0" w:rsidRPr="002976B0" w:rsidSect="007546C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8A7BD" w14:textId="77777777" w:rsidR="006D21F5" w:rsidRDefault="006D21F5" w:rsidP="00400269">
      <w:r>
        <w:separator/>
      </w:r>
    </w:p>
  </w:endnote>
  <w:endnote w:type="continuationSeparator" w:id="0">
    <w:p w14:paraId="398E0792" w14:textId="77777777" w:rsidR="006D21F5" w:rsidRDefault="006D21F5" w:rsidP="0040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4F2C" w14:textId="77777777" w:rsidR="006D21F5" w:rsidRDefault="006D21F5" w:rsidP="00400269">
      <w:r>
        <w:separator/>
      </w:r>
    </w:p>
  </w:footnote>
  <w:footnote w:type="continuationSeparator" w:id="0">
    <w:p w14:paraId="737C9F64" w14:textId="77777777" w:rsidR="006D21F5" w:rsidRDefault="006D21F5" w:rsidP="0040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0B4503"/>
    <w:multiLevelType w:val="hybridMultilevel"/>
    <w:tmpl w:val="9A4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4801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48E3921"/>
    <w:multiLevelType w:val="hybridMultilevel"/>
    <w:tmpl w:val="ACD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47E1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3ABC08E6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3FB40DD6"/>
    <w:multiLevelType w:val="singleLevel"/>
    <w:tmpl w:val="1A7EA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D2219A7"/>
    <w:multiLevelType w:val="hybridMultilevel"/>
    <w:tmpl w:val="8F8C77C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DC35E7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627162BF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7C615A1E"/>
    <w:multiLevelType w:val="singleLevel"/>
    <w:tmpl w:val="1A7EA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4566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2" w16cid:durableId="1839225555">
    <w:abstractNumId w:val="6"/>
  </w:num>
  <w:num w:numId="3" w16cid:durableId="1257834968">
    <w:abstractNumId w:val="10"/>
  </w:num>
  <w:num w:numId="4" w16cid:durableId="1756169960">
    <w:abstractNumId w:val="7"/>
  </w:num>
  <w:num w:numId="5" w16cid:durableId="1590767976">
    <w:abstractNumId w:val="8"/>
  </w:num>
  <w:num w:numId="6" w16cid:durableId="1902250214">
    <w:abstractNumId w:val="5"/>
  </w:num>
  <w:num w:numId="7" w16cid:durableId="1118834940">
    <w:abstractNumId w:val="4"/>
  </w:num>
  <w:num w:numId="8" w16cid:durableId="74598505">
    <w:abstractNumId w:val="2"/>
  </w:num>
  <w:num w:numId="9" w16cid:durableId="17783493">
    <w:abstractNumId w:val="9"/>
  </w:num>
  <w:num w:numId="10" w16cid:durableId="1325625688">
    <w:abstractNumId w:val="3"/>
  </w:num>
  <w:num w:numId="11" w16cid:durableId="117180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D8"/>
    <w:rsid w:val="000178F8"/>
    <w:rsid w:val="000337AB"/>
    <w:rsid w:val="00041132"/>
    <w:rsid w:val="00096482"/>
    <w:rsid w:val="0011197C"/>
    <w:rsid w:val="00164A08"/>
    <w:rsid w:val="00201875"/>
    <w:rsid w:val="00252C47"/>
    <w:rsid w:val="00297567"/>
    <w:rsid w:val="002976B0"/>
    <w:rsid w:val="002E4C04"/>
    <w:rsid w:val="00301C5F"/>
    <w:rsid w:val="00322702"/>
    <w:rsid w:val="00326400"/>
    <w:rsid w:val="0037375C"/>
    <w:rsid w:val="0038332B"/>
    <w:rsid w:val="00385439"/>
    <w:rsid w:val="003B14CF"/>
    <w:rsid w:val="003C63F5"/>
    <w:rsid w:val="003D24A3"/>
    <w:rsid w:val="003D3C76"/>
    <w:rsid w:val="00400269"/>
    <w:rsid w:val="00405A01"/>
    <w:rsid w:val="00405A6E"/>
    <w:rsid w:val="0042126D"/>
    <w:rsid w:val="00425EE4"/>
    <w:rsid w:val="00481677"/>
    <w:rsid w:val="004D5AE4"/>
    <w:rsid w:val="004F523F"/>
    <w:rsid w:val="004F67E3"/>
    <w:rsid w:val="0052458C"/>
    <w:rsid w:val="005A0488"/>
    <w:rsid w:val="005D713A"/>
    <w:rsid w:val="005E0187"/>
    <w:rsid w:val="0062492B"/>
    <w:rsid w:val="00653AF6"/>
    <w:rsid w:val="00653E85"/>
    <w:rsid w:val="00682BF2"/>
    <w:rsid w:val="006D21F5"/>
    <w:rsid w:val="006E4A93"/>
    <w:rsid w:val="00715563"/>
    <w:rsid w:val="007546C9"/>
    <w:rsid w:val="00774088"/>
    <w:rsid w:val="00785150"/>
    <w:rsid w:val="00792271"/>
    <w:rsid w:val="007937F9"/>
    <w:rsid w:val="007B1FAA"/>
    <w:rsid w:val="007B4E97"/>
    <w:rsid w:val="007E3A00"/>
    <w:rsid w:val="007E609F"/>
    <w:rsid w:val="008144E9"/>
    <w:rsid w:val="0084099D"/>
    <w:rsid w:val="00864265"/>
    <w:rsid w:val="00873345"/>
    <w:rsid w:val="00874CD8"/>
    <w:rsid w:val="008B68E7"/>
    <w:rsid w:val="008F767B"/>
    <w:rsid w:val="0093431D"/>
    <w:rsid w:val="009D77A5"/>
    <w:rsid w:val="00A108D8"/>
    <w:rsid w:val="00A3320D"/>
    <w:rsid w:val="00A51729"/>
    <w:rsid w:val="00A66C49"/>
    <w:rsid w:val="00A7337E"/>
    <w:rsid w:val="00B54346"/>
    <w:rsid w:val="00B66E90"/>
    <w:rsid w:val="00B92BC5"/>
    <w:rsid w:val="00BC6187"/>
    <w:rsid w:val="00BC6E55"/>
    <w:rsid w:val="00BD59E2"/>
    <w:rsid w:val="00BD7325"/>
    <w:rsid w:val="00C100D4"/>
    <w:rsid w:val="00D0229A"/>
    <w:rsid w:val="00D14649"/>
    <w:rsid w:val="00D2121F"/>
    <w:rsid w:val="00DB214C"/>
    <w:rsid w:val="00DB5C0F"/>
    <w:rsid w:val="00DE667C"/>
    <w:rsid w:val="00E34D00"/>
    <w:rsid w:val="00E35FE9"/>
    <w:rsid w:val="00E61C76"/>
    <w:rsid w:val="00EF323E"/>
    <w:rsid w:val="00F128C6"/>
    <w:rsid w:val="00F16D06"/>
    <w:rsid w:val="00F2418D"/>
    <w:rsid w:val="00F4195B"/>
    <w:rsid w:val="00F4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892A2"/>
  <w15:docId w15:val="{2C58E00E-A85F-4E32-B9EC-C59AC1D5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4A3"/>
  </w:style>
  <w:style w:type="paragraph" w:styleId="Heading3">
    <w:name w:val="heading 3"/>
    <w:basedOn w:val="Normal"/>
    <w:next w:val="Normal"/>
    <w:qFormat/>
    <w:rsid w:val="003D24A3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3D24A3"/>
    <w:pPr>
      <w:jc w:val="center"/>
    </w:pPr>
    <w:rPr>
      <w:b/>
      <w:caps/>
    </w:rPr>
  </w:style>
  <w:style w:type="paragraph" w:customStyle="1" w:styleId="Address">
    <w:name w:val="Address"/>
    <w:basedOn w:val="Normal"/>
    <w:rsid w:val="003D24A3"/>
    <w:pPr>
      <w:jc w:val="center"/>
    </w:pPr>
  </w:style>
  <w:style w:type="paragraph" w:customStyle="1" w:styleId="PhoneNumber">
    <w:name w:val="Phone Number"/>
    <w:basedOn w:val="Normal"/>
    <w:rsid w:val="003D24A3"/>
    <w:pPr>
      <w:spacing w:after="240"/>
      <w:jc w:val="center"/>
    </w:pPr>
  </w:style>
  <w:style w:type="paragraph" w:customStyle="1" w:styleId="SectionHeading">
    <w:name w:val="Section Heading"/>
    <w:basedOn w:val="Normal"/>
    <w:rsid w:val="003D24A3"/>
    <w:pPr>
      <w:spacing w:before="240"/>
    </w:pPr>
    <w:rPr>
      <w:b/>
      <w:caps/>
    </w:rPr>
  </w:style>
  <w:style w:type="paragraph" w:styleId="Date">
    <w:name w:val="Date"/>
    <w:basedOn w:val="Normal"/>
    <w:rsid w:val="003D24A3"/>
    <w:pPr>
      <w:tabs>
        <w:tab w:val="left" w:pos="2160"/>
        <w:tab w:val="right" w:pos="10080"/>
      </w:tabs>
      <w:spacing w:before="120"/>
    </w:pPr>
  </w:style>
  <w:style w:type="character" w:customStyle="1" w:styleId="School">
    <w:name w:val="School"/>
    <w:basedOn w:val="DefaultParagraphFont"/>
    <w:rsid w:val="003D24A3"/>
    <w:rPr>
      <w:b/>
      <w:caps/>
    </w:rPr>
  </w:style>
  <w:style w:type="paragraph" w:customStyle="1" w:styleId="Position">
    <w:name w:val="Position"/>
    <w:basedOn w:val="Normal"/>
    <w:rsid w:val="003D24A3"/>
    <w:pPr>
      <w:ind w:left="2160"/>
    </w:pPr>
    <w:rPr>
      <w:i/>
    </w:rPr>
  </w:style>
  <w:style w:type="paragraph" w:customStyle="1" w:styleId="Details">
    <w:name w:val="Details"/>
    <w:basedOn w:val="Position"/>
    <w:rsid w:val="003D24A3"/>
    <w:pPr>
      <w:ind w:left="2520" w:hanging="360"/>
    </w:pPr>
    <w:rPr>
      <w:i w:val="0"/>
    </w:rPr>
  </w:style>
  <w:style w:type="paragraph" w:customStyle="1" w:styleId="Body">
    <w:name w:val="Body"/>
    <w:basedOn w:val="Date"/>
    <w:rsid w:val="003D24A3"/>
    <w:pPr>
      <w:spacing w:before="0"/>
      <w:ind w:left="2160"/>
    </w:pPr>
  </w:style>
  <w:style w:type="character" w:customStyle="1" w:styleId="Other">
    <w:name w:val="Other"/>
    <w:basedOn w:val="DefaultParagraphFont"/>
    <w:rsid w:val="003D24A3"/>
  </w:style>
  <w:style w:type="paragraph" w:customStyle="1" w:styleId="Revised">
    <w:name w:val="Revised"/>
    <w:basedOn w:val="Normal"/>
    <w:rsid w:val="003D24A3"/>
    <w:pPr>
      <w:jc w:val="right"/>
    </w:pPr>
    <w:rPr>
      <w:i/>
    </w:rPr>
  </w:style>
  <w:style w:type="paragraph" w:styleId="Header">
    <w:name w:val="header"/>
    <w:basedOn w:val="Normal"/>
    <w:link w:val="HeaderChar"/>
    <w:rsid w:val="004002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0269"/>
  </w:style>
  <w:style w:type="paragraph" w:styleId="Footer">
    <w:name w:val="footer"/>
    <w:basedOn w:val="Normal"/>
    <w:link w:val="FooterChar"/>
    <w:rsid w:val="004002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0269"/>
  </w:style>
  <w:style w:type="character" w:styleId="Hyperlink">
    <w:name w:val="Hyperlink"/>
    <w:basedOn w:val="DefaultParagraphFont"/>
    <w:rsid w:val="00301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AppData\Local\Temp\Resume%20template%20Class%20of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4A67E076FEB4598FDDEAAAF627392" ma:contentTypeVersion="0" ma:contentTypeDescription="Create a new document." ma:contentTypeScope="" ma:versionID="7f8297ec9afcdc2129b94e05fe23d90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1240263-F821-4BD8-B155-B90B5F7B2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C1C32-A696-4E00-8C40-92D53EE7A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4A879-4A9D-4408-8EF8-B6DA1CC7BAF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E1CBEF6-B035-4E8F-B82D-EC35924E9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 Class of 2012</Template>
  <TotalTime>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Resume Template</vt:lpstr>
    </vt:vector>
  </TitlesOfParts>
  <Manager/>
  <Company>University of Richmond</Company>
  <LinksUpToDate>false</LinksUpToDate>
  <CharactersWithSpaces>3468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Resume Template</dc:title>
  <dc:subject/>
  <dc:creator>Frank Allen</dc:creator>
  <cp:keywords/>
  <dc:description/>
  <cp:lastModifiedBy>Madison Phillips</cp:lastModifiedBy>
  <cp:revision>2</cp:revision>
  <cp:lastPrinted>2013-07-23T18:30:00Z</cp:lastPrinted>
  <dcterms:created xsi:type="dcterms:W3CDTF">2022-09-09T20:23:00Z</dcterms:created>
  <dcterms:modified xsi:type="dcterms:W3CDTF">2022-09-09T20:23:00Z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