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4ED99" w14:textId="77777777" w:rsidR="00762D81" w:rsidRDefault="002919F6" w:rsidP="002919F6">
      <w:pPr>
        <w:jc w:val="center"/>
      </w:pPr>
      <w:bookmarkStart w:id="0" w:name="_GoBack"/>
      <w:r>
        <w:t xml:space="preserve">PLANTS </w:t>
      </w:r>
      <w:bookmarkEnd w:id="0"/>
      <w:r>
        <w:t>FOR SUN; NE HIGHLANDS</w:t>
      </w:r>
    </w:p>
    <w:p w14:paraId="323BF434" w14:textId="77777777" w:rsidR="002919F6" w:rsidRDefault="002919F6" w:rsidP="002919F6">
      <w:pPr>
        <w:jc w:val="center"/>
      </w:pPr>
      <w:r>
        <w:t>SUBSET FOR SMALL GARDENS, AVERAGE MOISTURE</w:t>
      </w:r>
    </w:p>
    <w:p w14:paraId="41143EC4" w14:textId="77777777" w:rsidR="002919F6" w:rsidRDefault="002919F6" w:rsidP="002919F6">
      <w:pPr>
        <w:jc w:val="center"/>
      </w:pPr>
    </w:p>
    <w:p w14:paraId="40B8B0CE" w14:textId="18A43957" w:rsidR="002919F6" w:rsidRDefault="006B56ED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Aquilegia canadensis </w:t>
      </w:r>
      <w:r w:rsidR="002919F6">
        <w:rPr>
          <w:rFonts w:eastAsia="Times New Roman"/>
        </w:rPr>
        <w:br/>
        <w:t>red columbine</w:t>
      </w:r>
    </w:p>
    <w:p w14:paraId="0863B33E" w14:textId="77777777" w:rsidR="002919F6" w:rsidRDefault="002919F6" w:rsidP="002919F6">
      <w:pPr>
        <w:rPr>
          <w:rFonts w:eastAsia="Times New Roman"/>
        </w:rPr>
      </w:pPr>
    </w:p>
    <w:p w14:paraId="73E01448" w14:textId="10452CDF" w:rsidR="002919F6" w:rsidRDefault="006B56ED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Asclepias incarnata </w:t>
      </w:r>
      <w:r w:rsidR="002919F6">
        <w:rPr>
          <w:rFonts w:eastAsia="Times New Roman"/>
        </w:rPr>
        <w:br/>
        <w:t>swamp milkweed</w:t>
      </w:r>
    </w:p>
    <w:p w14:paraId="76770849" w14:textId="77777777" w:rsidR="002919F6" w:rsidRDefault="002919F6" w:rsidP="002919F6">
      <w:pPr>
        <w:rPr>
          <w:rFonts w:eastAsia="Times New Roman"/>
        </w:rPr>
      </w:pPr>
    </w:p>
    <w:p w14:paraId="4F85DBB8" w14:textId="2B542463" w:rsidR="002919F6" w:rsidRDefault="006B56ED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Asclepias tuberosa </w:t>
      </w:r>
      <w:r w:rsidR="002919F6">
        <w:rPr>
          <w:rFonts w:eastAsia="Times New Roman"/>
        </w:rPr>
        <w:br/>
        <w:t>butterfly milkweed</w:t>
      </w:r>
    </w:p>
    <w:p w14:paraId="5D4AFDC8" w14:textId="77777777" w:rsidR="002919F6" w:rsidRDefault="002919F6" w:rsidP="002919F6">
      <w:pPr>
        <w:rPr>
          <w:rFonts w:eastAsia="Times New Roman"/>
        </w:rPr>
      </w:pPr>
    </w:p>
    <w:p w14:paraId="20F6B6A1" w14:textId="5604C60D" w:rsidR="002919F6" w:rsidRDefault="006B56ED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Campanula </w:t>
      </w:r>
      <w:proofErr w:type="spellStart"/>
      <w:r w:rsidR="002919F6">
        <w:rPr>
          <w:rStyle w:val="Emphasis"/>
          <w:rFonts w:eastAsia="Times New Roman"/>
        </w:rPr>
        <w:t>rotundifolia</w:t>
      </w:r>
      <w:proofErr w:type="spellEnd"/>
      <w:r w:rsidR="002919F6">
        <w:rPr>
          <w:rStyle w:val="Emphasis"/>
          <w:rFonts w:eastAsia="Times New Roman"/>
        </w:rPr>
        <w:t xml:space="preserve"> </w:t>
      </w:r>
      <w:r w:rsidR="002919F6">
        <w:rPr>
          <w:rFonts w:eastAsia="Times New Roman"/>
        </w:rPr>
        <w:br/>
        <w:t>harebell</w:t>
      </w:r>
    </w:p>
    <w:p w14:paraId="33C8F137" w14:textId="77777777" w:rsidR="002919F6" w:rsidRDefault="002919F6" w:rsidP="002919F6">
      <w:pPr>
        <w:rPr>
          <w:rFonts w:eastAsia="Times New Roman"/>
        </w:rPr>
      </w:pPr>
    </w:p>
    <w:p w14:paraId="3EDAA3B2" w14:textId="6C8BC8ED" w:rsidR="002919F6" w:rsidRDefault="006B56ED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Carex </w:t>
      </w:r>
      <w:proofErr w:type="spellStart"/>
      <w:r w:rsidR="002919F6">
        <w:rPr>
          <w:rStyle w:val="Emphasis"/>
          <w:rFonts w:eastAsia="Times New Roman"/>
        </w:rPr>
        <w:t>appalachica</w:t>
      </w:r>
      <w:proofErr w:type="spellEnd"/>
      <w:r w:rsidR="002919F6">
        <w:rPr>
          <w:rStyle w:val="Emphasis"/>
          <w:rFonts w:eastAsia="Times New Roman"/>
        </w:rPr>
        <w:t xml:space="preserve"> </w:t>
      </w:r>
      <w:r w:rsidR="002919F6">
        <w:rPr>
          <w:rFonts w:eastAsia="Times New Roman"/>
        </w:rPr>
        <w:br/>
        <w:t>Appalachian sedge</w:t>
      </w:r>
    </w:p>
    <w:p w14:paraId="64C6BFE6" w14:textId="77777777" w:rsidR="002919F6" w:rsidRDefault="002919F6" w:rsidP="002919F6">
      <w:pPr>
        <w:rPr>
          <w:rFonts w:eastAsia="Times New Roman"/>
        </w:rPr>
      </w:pPr>
    </w:p>
    <w:p w14:paraId="37BCCB66" w14:textId="262D90FB" w:rsidR="002919F6" w:rsidRDefault="002919F6" w:rsidP="002919F6">
      <w:pPr>
        <w:rPr>
          <w:rFonts w:eastAsia="Times New Roman"/>
        </w:rPr>
      </w:pPr>
      <w:proofErr w:type="spellStart"/>
      <w:r>
        <w:rPr>
          <w:rStyle w:val="Emphasis"/>
          <w:rFonts w:eastAsia="Times New Roman"/>
        </w:rPr>
        <w:t>Conoclinium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coelestinum</w:t>
      </w:r>
      <w:proofErr w:type="spellEnd"/>
      <w:r>
        <w:rPr>
          <w:rStyle w:val="Emphasis"/>
          <w:rFonts w:eastAsia="Times New Roman"/>
        </w:rPr>
        <w:t xml:space="preserve"> </w:t>
      </w:r>
      <w:r w:rsidR="00193172">
        <w:rPr>
          <w:rStyle w:val="Emphasis"/>
          <w:rFonts w:eastAsia="Times New Roman"/>
        </w:rPr>
        <w:t xml:space="preserve">  Not ecotype in new </w:t>
      </w:r>
      <w:proofErr w:type="spellStart"/>
      <w:r w:rsidR="00193172">
        <w:rPr>
          <w:rStyle w:val="Emphasis"/>
          <w:rFonts w:eastAsia="Times New Roman"/>
        </w:rPr>
        <w:t>england</w:t>
      </w:r>
      <w:proofErr w:type="spellEnd"/>
      <w:r>
        <w:rPr>
          <w:rFonts w:eastAsia="Times New Roman"/>
        </w:rPr>
        <w:br/>
        <w:t>blue mist flower</w:t>
      </w:r>
    </w:p>
    <w:p w14:paraId="60D3D0A9" w14:textId="77777777" w:rsidR="002919F6" w:rsidRDefault="002919F6" w:rsidP="002919F6">
      <w:pPr>
        <w:rPr>
          <w:rFonts w:eastAsia="Times New Roman"/>
        </w:rPr>
      </w:pPr>
    </w:p>
    <w:p w14:paraId="38F8BD9C" w14:textId="699CBC56" w:rsidR="002919F6" w:rsidRDefault="006B56ED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Geranium maculatum </w:t>
      </w:r>
      <w:r w:rsidR="002919F6">
        <w:rPr>
          <w:rFonts w:eastAsia="Times New Roman"/>
        </w:rPr>
        <w:br/>
        <w:t>wild geranium</w:t>
      </w:r>
    </w:p>
    <w:p w14:paraId="398ED7D3" w14:textId="77777777" w:rsidR="002919F6" w:rsidRDefault="002919F6" w:rsidP="002919F6">
      <w:pPr>
        <w:rPr>
          <w:rFonts w:eastAsia="Times New Roman"/>
        </w:rPr>
      </w:pPr>
    </w:p>
    <w:p w14:paraId="37FA7E70" w14:textId="3879D843" w:rsidR="002919F6" w:rsidRDefault="002919F6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Hypericum prolificum </w:t>
      </w:r>
      <w:r w:rsidR="00193172">
        <w:rPr>
          <w:rStyle w:val="Emphasis"/>
          <w:rFonts w:eastAsia="Times New Roman"/>
        </w:rPr>
        <w:t xml:space="preserve">  no</w:t>
      </w:r>
      <w:r>
        <w:rPr>
          <w:rFonts w:eastAsia="Times New Roman"/>
        </w:rPr>
        <w:br/>
        <w:t>shrubby St John's wort</w:t>
      </w:r>
    </w:p>
    <w:p w14:paraId="1FD15ECA" w14:textId="77777777" w:rsidR="002919F6" w:rsidRDefault="002919F6" w:rsidP="002919F6">
      <w:pPr>
        <w:rPr>
          <w:rFonts w:eastAsia="Times New Roman"/>
        </w:rPr>
      </w:pPr>
    </w:p>
    <w:p w14:paraId="3E2E2587" w14:textId="7AFB1E5F" w:rsidR="002919F6" w:rsidRDefault="002919F6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Liatris spicata </w:t>
      </w:r>
      <w:r w:rsidR="00193172">
        <w:rPr>
          <w:rStyle w:val="Emphasis"/>
          <w:rFonts w:eastAsia="Times New Roman"/>
        </w:rPr>
        <w:t xml:space="preserve">  no</w:t>
      </w:r>
      <w:r>
        <w:rPr>
          <w:rFonts w:eastAsia="Times New Roman"/>
        </w:rPr>
        <w:br/>
        <w:t>dense blazing star</w:t>
      </w:r>
    </w:p>
    <w:p w14:paraId="0B628416" w14:textId="77777777" w:rsidR="002919F6" w:rsidRDefault="002919F6" w:rsidP="002919F6">
      <w:pPr>
        <w:rPr>
          <w:rFonts w:eastAsia="Times New Roman"/>
        </w:rPr>
      </w:pPr>
    </w:p>
    <w:p w14:paraId="5D7203E0" w14:textId="0EC92843" w:rsidR="002919F6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Lobelia </w:t>
      </w:r>
      <w:proofErr w:type="spellStart"/>
      <w:r w:rsidR="002919F6">
        <w:rPr>
          <w:rStyle w:val="Emphasis"/>
          <w:rFonts w:eastAsia="Times New Roman"/>
        </w:rPr>
        <w:t>siphilitica</w:t>
      </w:r>
      <w:proofErr w:type="spellEnd"/>
      <w:r w:rsidR="002919F6">
        <w:rPr>
          <w:rStyle w:val="Emphasis"/>
          <w:rFonts w:eastAsia="Times New Roman"/>
        </w:rPr>
        <w:t xml:space="preserve"> </w:t>
      </w:r>
      <w:r w:rsidR="002919F6">
        <w:rPr>
          <w:rFonts w:eastAsia="Times New Roman"/>
        </w:rPr>
        <w:br/>
        <w:t>blue lobelia</w:t>
      </w:r>
    </w:p>
    <w:p w14:paraId="751AF947" w14:textId="77777777" w:rsidR="004901A8" w:rsidRDefault="004901A8" w:rsidP="002919F6">
      <w:pPr>
        <w:rPr>
          <w:rFonts w:eastAsia="Times New Roman"/>
        </w:rPr>
      </w:pPr>
    </w:p>
    <w:p w14:paraId="26DA127A" w14:textId="46A1AADE" w:rsidR="004901A8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proofErr w:type="spellStart"/>
      <w:r w:rsidR="004901A8">
        <w:rPr>
          <w:rStyle w:val="Emphasis"/>
          <w:rFonts w:eastAsia="Times New Roman"/>
        </w:rPr>
        <w:t>Lupinus</w:t>
      </w:r>
      <w:proofErr w:type="spellEnd"/>
      <w:r w:rsidR="004901A8">
        <w:rPr>
          <w:rStyle w:val="Emphasis"/>
          <w:rFonts w:eastAsia="Times New Roman"/>
        </w:rPr>
        <w:t xml:space="preserve"> </w:t>
      </w:r>
      <w:proofErr w:type="spellStart"/>
      <w:r w:rsidR="004901A8">
        <w:rPr>
          <w:rStyle w:val="Emphasis"/>
          <w:rFonts w:eastAsia="Times New Roman"/>
        </w:rPr>
        <w:t>perennis</w:t>
      </w:r>
      <w:proofErr w:type="spellEnd"/>
      <w:r w:rsidR="004901A8">
        <w:rPr>
          <w:rStyle w:val="Emphasis"/>
          <w:rFonts w:eastAsia="Times New Roman"/>
        </w:rPr>
        <w:t xml:space="preserve"> </w:t>
      </w:r>
      <w:r w:rsidR="004901A8">
        <w:rPr>
          <w:rFonts w:eastAsia="Times New Roman"/>
        </w:rPr>
        <w:br/>
        <w:t>sundial lupine</w:t>
      </w:r>
    </w:p>
    <w:p w14:paraId="7A0B97F1" w14:textId="77777777" w:rsidR="002919F6" w:rsidRDefault="002919F6" w:rsidP="002919F6">
      <w:pPr>
        <w:rPr>
          <w:rFonts w:eastAsia="Times New Roman"/>
        </w:rPr>
      </w:pPr>
    </w:p>
    <w:p w14:paraId="29D0E426" w14:textId="005D1B7B" w:rsidR="002919F6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proofErr w:type="spellStart"/>
      <w:r w:rsidR="002919F6">
        <w:rPr>
          <w:rStyle w:val="Emphasis"/>
          <w:rFonts w:eastAsia="Times New Roman"/>
        </w:rPr>
        <w:t>Maianthemum</w:t>
      </w:r>
      <w:proofErr w:type="spellEnd"/>
      <w:r w:rsidR="002919F6">
        <w:rPr>
          <w:rStyle w:val="Emphasis"/>
          <w:rFonts w:eastAsia="Times New Roman"/>
        </w:rPr>
        <w:t xml:space="preserve"> </w:t>
      </w:r>
      <w:proofErr w:type="spellStart"/>
      <w:r w:rsidR="002919F6">
        <w:rPr>
          <w:rStyle w:val="Emphasis"/>
          <w:rFonts w:eastAsia="Times New Roman"/>
        </w:rPr>
        <w:t>stellatum</w:t>
      </w:r>
      <w:proofErr w:type="spellEnd"/>
      <w:r w:rsidR="002919F6">
        <w:rPr>
          <w:rStyle w:val="Emphasis"/>
          <w:rFonts w:eastAsia="Times New Roman"/>
        </w:rPr>
        <w:t xml:space="preserve"> </w:t>
      </w:r>
      <w:r w:rsidR="002919F6">
        <w:rPr>
          <w:rFonts w:eastAsia="Times New Roman"/>
        </w:rPr>
        <w:br/>
        <w:t xml:space="preserve">starry false </w:t>
      </w:r>
      <w:proofErr w:type="spellStart"/>
      <w:r w:rsidR="002919F6">
        <w:rPr>
          <w:rFonts w:eastAsia="Times New Roman"/>
        </w:rPr>
        <w:t>Solomons</w:t>
      </w:r>
      <w:proofErr w:type="spellEnd"/>
      <w:r w:rsidR="002919F6">
        <w:rPr>
          <w:rFonts w:eastAsia="Times New Roman"/>
        </w:rPr>
        <w:t xml:space="preserve"> seal</w:t>
      </w:r>
    </w:p>
    <w:p w14:paraId="2357D900" w14:textId="77777777" w:rsidR="004901A8" w:rsidRDefault="004901A8" w:rsidP="002919F6">
      <w:pPr>
        <w:rPr>
          <w:rFonts w:eastAsia="Times New Roman"/>
        </w:rPr>
      </w:pPr>
    </w:p>
    <w:p w14:paraId="7C2C967C" w14:textId="66FF396E" w:rsidR="004901A8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proofErr w:type="spellStart"/>
      <w:r w:rsidR="004901A8">
        <w:rPr>
          <w:rStyle w:val="Emphasis"/>
          <w:rFonts w:eastAsia="Times New Roman"/>
        </w:rPr>
        <w:t>Micranthes</w:t>
      </w:r>
      <w:proofErr w:type="spellEnd"/>
      <w:r w:rsidR="004901A8">
        <w:rPr>
          <w:rStyle w:val="Emphasis"/>
          <w:rFonts w:eastAsia="Times New Roman"/>
        </w:rPr>
        <w:t xml:space="preserve"> </w:t>
      </w:r>
      <w:proofErr w:type="spellStart"/>
      <w:r w:rsidR="004901A8">
        <w:rPr>
          <w:rStyle w:val="Emphasis"/>
          <w:rFonts w:eastAsia="Times New Roman"/>
        </w:rPr>
        <w:t>virginiensis</w:t>
      </w:r>
      <w:proofErr w:type="spellEnd"/>
      <w:r w:rsidR="004901A8">
        <w:rPr>
          <w:rStyle w:val="Emphasis"/>
          <w:rFonts w:eastAsia="Times New Roman"/>
        </w:rPr>
        <w:t xml:space="preserve"> </w:t>
      </w:r>
      <w:r w:rsidR="004901A8">
        <w:rPr>
          <w:rFonts w:eastAsia="Times New Roman"/>
        </w:rPr>
        <w:br/>
        <w:t>early saxifrage</w:t>
      </w:r>
    </w:p>
    <w:p w14:paraId="4DCD5959" w14:textId="77777777" w:rsidR="002919F6" w:rsidRDefault="002919F6" w:rsidP="002919F6">
      <w:pPr>
        <w:rPr>
          <w:rFonts w:eastAsia="Times New Roman"/>
        </w:rPr>
      </w:pPr>
    </w:p>
    <w:p w14:paraId="59E9997A" w14:textId="77777777" w:rsidR="002919F6" w:rsidRDefault="002919F6" w:rsidP="002919F6">
      <w:pPr>
        <w:rPr>
          <w:rFonts w:eastAsia="Times New Roman"/>
        </w:rPr>
      </w:pPr>
      <w:proofErr w:type="spellStart"/>
      <w:r>
        <w:rPr>
          <w:rStyle w:val="Emphasis"/>
          <w:rFonts w:eastAsia="Times New Roman"/>
        </w:rPr>
        <w:t>Oenothera</w:t>
      </w:r>
      <w:proofErr w:type="spellEnd"/>
      <w:r>
        <w:rPr>
          <w:rStyle w:val="Emphasis"/>
          <w:rFonts w:eastAsia="Times New Roman"/>
        </w:rPr>
        <w:t xml:space="preserve"> </w:t>
      </w:r>
      <w:proofErr w:type="spellStart"/>
      <w:r>
        <w:rPr>
          <w:rStyle w:val="Emphasis"/>
          <w:rFonts w:eastAsia="Times New Roman"/>
        </w:rPr>
        <w:t>fruticosa</w:t>
      </w:r>
      <w:proofErr w:type="spellEnd"/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sundrops</w:t>
      </w:r>
      <w:proofErr w:type="spellEnd"/>
    </w:p>
    <w:p w14:paraId="71B1B79B" w14:textId="77777777" w:rsidR="002919F6" w:rsidRDefault="002919F6" w:rsidP="002919F6">
      <w:pPr>
        <w:rPr>
          <w:rFonts w:eastAsia="Times New Roman"/>
        </w:rPr>
      </w:pPr>
    </w:p>
    <w:p w14:paraId="49DDB0CA" w14:textId="21250151" w:rsidR="002919F6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lastRenderedPageBreak/>
        <w:t>*</w:t>
      </w:r>
      <w:proofErr w:type="spellStart"/>
      <w:r w:rsidR="002919F6">
        <w:rPr>
          <w:rStyle w:val="Emphasis"/>
          <w:rFonts w:eastAsia="Times New Roman"/>
        </w:rPr>
        <w:t>Packera</w:t>
      </w:r>
      <w:proofErr w:type="spellEnd"/>
      <w:r w:rsidR="002919F6">
        <w:rPr>
          <w:rStyle w:val="Emphasis"/>
          <w:rFonts w:eastAsia="Times New Roman"/>
        </w:rPr>
        <w:t xml:space="preserve"> </w:t>
      </w:r>
      <w:proofErr w:type="spellStart"/>
      <w:r w:rsidR="002919F6">
        <w:rPr>
          <w:rStyle w:val="Emphasis"/>
          <w:rFonts w:eastAsia="Times New Roman"/>
        </w:rPr>
        <w:t>obovata</w:t>
      </w:r>
      <w:proofErr w:type="spellEnd"/>
      <w:r w:rsidR="002919F6">
        <w:rPr>
          <w:rStyle w:val="Emphasis"/>
          <w:rFonts w:eastAsia="Times New Roman"/>
        </w:rPr>
        <w:t xml:space="preserve"> </w:t>
      </w:r>
      <w:r w:rsidR="002919F6">
        <w:rPr>
          <w:rFonts w:eastAsia="Times New Roman"/>
        </w:rPr>
        <w:br/>
        <w:t>running groundsel</w:t>
      </w:r>
    </w:p>
    <w:p w14:paraId="58D41C68" w14:textId="77777777" w:rsidR="002919F6" w:rsidRDefault="002919F6" w:rsidP="002919F6">
      <w:pPr>
        <w:rPr>
          <w:rFonts w:eastAsia="Times New Roman"/>
        </w:rPr>
      </w:pPr>
    </w:p>
    <w:p w14:paraId="5C52B89E" w14:textId="7A15858D" w:rsidR="002919F6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2919F6">
        <w:rPr>
          <w:rStyle w:val="Emphasis"/>
          <w:rFonts w:eastAsia="Times New Roman"/>
        </w:rPr>
        <w:t xml:space="preserve">Penstemon digitalis </w:t>
      </w:r>
      <w:r w:rsidR="002919F6">
        <w:rPr>
          <w:rFonts w:eastAsia="Times New Roman"/>
        </w:rPr>
        <w:br/>
        <w:t>foxglove beardtongue</w:t>
      </w:r>
    </w:p>
    <w:p w14:paraId="6C816262" w14:textId="77777777" w:rsidR="002919F6" w:rsidRDefault="002919F6" w:rsidP="002919F6">
      <w:pPr>
        <w:rPr>
          <w:rFonts w:eastAsia="Times New Roman"/>
        </w:rPr>
      </w:pPr>
    </w:p>
    <w:p w14:paraId="3AA83367" w14:textId="733699AC" w:rsidR="002919F6" w:rsidRDefault="004901A8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 </w:t>
      </w:r>
    </w:p>
    <w:p w14:paraId="61C8BC2D" w14:textId="77777777" w:rsidR="002919F6" w:rsidRDefault="002919F6" w:rsidP="002919F6">
      <w:pPr>
        <w:rPr>
          <w:rFonts w:eastAsia="Times New Roman"/>
        </w:rPr>
      </w:pPr>
    </w:p>
    <w:p w14:paraId="6CE7E84E" w14:textId="4A21CCA7" w:rsidR="002919F6" w:rsidRDefault="004901A8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 xml:space="preserve"> </w:t>
      </w:r>
    </w:p>
    <w:p w14:paraId="17C7F000" w14:textId="77777777" w:rsidR="00694D05" w:rsidRDefault="00694D05" w:rsidP="002919F6">
      <w:pPr>
        <w:rPr>
          <w:rFonts w:eastAsia="Times New Roman"/>
        </w:rPr>
      </w:pPr>
    </w:p>
    <w:p w14:paraId="6C4EE69F" w14:textId="4889C04F" w:rsidR="00694D05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694D05">
        <w:rPr>
          <w:rStyle w:val="Emphasis"/>
          <w:rFonts w:eastAsia="Times New Roman"/>
        </w:rPr>
        <w:t xml:space="preserve">Pycnanthemum </w:t>
      </w:r>
      <w:proofErr w:type="spellStart"/>
      <w:r w:rsidR="00694D05">
        <w:rPr>
          <w:rStyle w:val="Emphasis"/>
          <w:rFonts w:eastAsia="Times New Roman"/>
        </w:rPr>
        <w:t>tenuifolium</w:t>
      </w:r>
      <w:proofErr w:type="spellEnd"/>
      <w:r w:rsidR="00694D05">
        <w:rPr>
          <w:rStyle w:val="Emphasis"/>
          <w:rFonts w:eastAsia="Times New Roman"/>
        </w:rPr>
        <w:t xml:space="preserve"> </w:t>
      </w:r>
      <w:r w:rsidR="00694D05">
        <w:rPr>
          <w:rFonts w:eastAsia="Times New Roman"/>
        </w:rPr>
        <w:br/>
        <w:t>narrow leaf mountain mint</w:t>
      </w:r>
    </w:p>
    <w:p w14:paraId="29F24B90" w14:textId="77777777" w:rsidR="00694D05" w:rsidRDefault="00694D05" w:rsidP="002919F6">
      <w:pPr>
        <w:rPr>
          <w:rFonts w:eastAsia="Times New Roman"/>
        </w:rPr>
      </w:pPr>
    </w:p>
    <w:p w14:paraId="4F499912" w14:textId="67A36167" w:rsidR="00694D05" w:rsidRDefault="00193172" w:rsidP="002919F6">
      <w:pPr>
        <w:rPr>
          <w:rFonts w:eastAsia="Times New Roman"/>
        </w:rPr>
      </w:pPr>
      <w:r>
        <w:rPr>
          <w:rStyle w:val="Emphasis"/>
          <w:rFonts w:eastAsia="Times New Roman"/>
        </w:rPr>
        <w:t>*</w:t>
      </w:r>
      <w:r w:rsidR="00694D05">
        <w:rPr>
          <w:rStyle w:val="Emphasis"/>
          <w:rFonts w:eastAsia="Times New Roman"/>
        </w:rPr>
        <w:t xml:space="preserve">Pycnanthemum </w:t>
      </w:r>
      <w:proofErr w:type="spellStart"/>
      <w:r w:rsidR="00694D05">
        <w:rPr>
          <w:rStyle w:val="Emphasis"/>
          <w:rFonts w:eastAsia="Times New Roman"/>
        </w:rPr>
        <w:t>verticillatum</w:t>
      </w:r>
      <w:proofErr w:type="spellEnd"/>
      <w:r w:rsidR="00694D05">
        <w:rPr>
          <w:rStyle w:val="Emphasis"/>
          <w:rFonts w:eastAsia="Times New Roman"/>
        </w:rPr>
        <w:t xml:space="preserve"> </w:t>
      </w:r>
      <w:r w:rsidR="00694D05">
        <w:rPr>
          <w:rFonts w:eastAsia="Times New Roman"/>
        </w:rPr>
        <w:br/>
        <w:t>whorled mountain mint</w:t>
      </w:r>
    </w:p>
    <w:p w14:paraId="55822580" w14:textId="77777777" w:rsidR="00694D05" w:rsidRDefault="00694D05" w:rsidP="002919F6">
      <w:pPr>
        <w:rPr>
          <w:rFonts w:eastAsia="Times New Roman"/>
        </w:rPr>
      </w:pPr>
    </w:p>
    <w:p w14:paraId="7CE570CB" w14:textId="7B9D5802" w:rsidR="00694D05" w:rsidRDefault="00694D05" w:rsidP="00193172">
      <w:pPr>
        <w:tabs>
          <w:tab w:val="left" w:pos="1840"/>
        </w:tabs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 xml:space="preserve">Scutellaria </w:t>
      </w:r>
      <w:r w:rsidR="00193172">
        <w:rPr>
          <w:rStyle w:val="Emphasis"/>
          <w:rFonts w:eastAsia="Times New Roman"/>
        </w:rPr>
        <w:t>incana</w:t>
      </w:r>
      <w:r w:rsidR="00193172">
        <w:rPr>
          <w:rStyle w:val="Emphasis"/>
          <w:rFonts w:eastAsia="Times New Roman"/>
        </w:rPr>
        <w:tab/>
      </w:r>
      <w:r w:rsidR="00193172">
        <w:rPr>
          <w:rStyle w:val="Emphasis"/>
          <w:rFonts w:eastAsia="Times New Roman"/>
        </w:rPr>
        <w:tab/>
      </w:r>
      <w:r w:rsidR="00193172">
        <w:rPr>
          <w:rStyle w:val="Emphasis"/>
          <w:rFonts w:eastAsia="Times New Roman"/>
        </w:rPr>
        <w:tab/>
        <w:t xml:space="preserve">no </w:t>
      </w:r>
      <w:r>
        <w:rPr>
          <w:rStyle w:val="Emphasis"/>
          <w:rFonts w:eastAsia="Times New Roman"/>
        </w:rPr>
        <w:t xml:space="preserve"> </w:t>
      </w:r>
      <w:r w:rsidR="00193172">
        <w:rPr>
          <w:rStyle w:val="Emphasis"/>
          <w:rFonts w:eastAsia="Times New Roman"/>
        </w:rPr>
        <w:t xml:space="preserve"> </w:t>
      </w:r>
      <w:r w:rsidR="00193172">
        <w:rPr>
          <w:rStyle w:val="Emphasis"/>
          <w:rFonts w:eastAsia="Times New Roman"/>
        </w:rPr>
        <w:tab/>
      </w:r>
      <w:r>
        <w:rPr>
          <w:rFonts w:eastAsia="Times New Roman"/>
          <w:i/>
          <w:iCs/>
        </w:rPr>
        <w:br/>
        <w:t>downy skullcap</w:t>
      </w:r>
    </w:p>
    <w:p w14:paraId="09251F06" w14:textId="77777777" w:rsidR="00694D05" w:rsidRDefault="00694D05" w:rsidP="002919F6">
      <w:pPr>
        <w:rPr>
          <w:rFonts w:eastAsia="Times New Roman"/>
          <w:i/>
          <w:iCs/>
        </w:rPr>
      </w:pPr>
    </w:p>
    <w:p w14:paraId="7023E5A5" w14:textId="3643385B" w:rsidR="00694D05" w:rsidRDefault="00454678" w:rsidP="002919F6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>*</w:t>
      </w:r>
      <w:r w:rsidR="00694D05">
        <w:rPr>
          <w:rStyle w:val="Emphasis"/>
          <w:rFonts w:eastAsia="Times New Roman"/>
        </w:rPr>
        <w:t xml:space="preserve">Solidago </w:t>
      </w:r>
      <w:proofErr w:type="spellStart"/>
      <w:r w:rsidR="00694D05">
        <w:rPr>
          <w:rStyle w:val="Emphasis"/>
          <w:rFonts w:eastAsia="Times New Roman"/>
        </w:rPr>
        <w:t>caesia</w:t>
      </w:r>
      <w:proofErr w:type="spellEnd"/>
      <w:r w:rsidR="00694D05">
        <w:rPr>
          <w:rStyle w:val="Emphasis"/>
          <w:rFonts w:eastAsia="Times New Roman"/>
        </w:rPr>
        <w:t xml:space="preserve"> </w:t>
      </w:r>
      <w:r w:rsidR="00694D05">
        <w:rPr>
          <w:rFonts w:eastAsia="Times New Roman"/>
          <w:i/>
          <w:iCs/>
        </w:rPr>
        <w:br/>
        <w:t>wreath goldenrod</w:t>
      </w:r>
    </w:p>
    <w:p w14:paraId="2C2DDB2F" w14:textId="77777777" w:rsidR="00694D05" w:rsidRDefault="00694D05" w:rsidP="002919F6">
      <w:pPr>
        <w:rPr>
          <w:rFonts w:eastAsia="Times New Roman"/>
          <w:i/>
          <w:iCs/>
        </w:rPr>
      </w:pPr>
    </w:p>
    <w:p w14:paraId="763E77CE" w14:textId="4BD5C3F7" w:rsidR="00694D05" w:rsidRDefault="00454678" w:rsidP="002919F6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>*</w:t>
      </w:r>
      <w:r w:rsidR="00694D05">
        <w:rPr>
          <w:rStyle w:val="Emphasis"/>
          <w:rFonts w:eastAsia="Times New Roman"/>
        </w:rPr>
        <w:t xml:space="preserve">Solidago bicolor </w:t>
      </w:r>
      <w:r w:rsidR="00694D05">
        <w:rPr>
          <w:rFonts w:eastAsia="Times New Roman"/>
          <w:i/>
          <w:iCs/>
        </w:rPr>
        <w:br/>
        <w:t>white goldenrod</w:t>
      </w:r>
    </w:p>
    <w:p w14:paraId="558722F4" w14:textId="77777777" w:rsidR="00DB01FE" w:rsidRDefault="00DB01FE" w:rsidP="002919F6">
      <w:pPr>
        <w:rPr>
          <w:rFonts w:eastAsia="Times New Roman"/>
          <w:i/>
          <w:iCs/>
        </w:rPr>
      </w:pPr>
    </w:p>
    <w:p w14:paraId="3C54D411" w14:textId="62CBAA74" w:rsidR="00DB01FE" w:rsidRDefault="00454678" w:rsidP="002919F6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>*</w:t>
      </w:r>
      <w:r w:rsidR="00DB01FE">
        <w:rPr>
          <w:rStyle w:val="Emphasis"/>
          <w:rFonts w:eastAsia="Times New Roman"/>
        </w:rPr>
        <w:t xml:space="preserve">Solidago </w:t>
      </w:r>
      <w:proofErr w:type="spellStart"/>
      <w:r w:rsidR="00DB01FE">
        <w:rPr>
          <w:rStyle w:val="Emphasis"/>
          <w:rFonts w:eastAsia="Times New Roman"/>
        </w:rPr>
        <w:t>puberula</w:t>
      </w:r>
      <w:proofErr w:type="spellEnd"/>
      <w:r w:rsidR="00DB01FE">
        <w:rPr>
          <w:rStyle w:val="Emphasis"/>
          <w:rFonts w:eastAsia="Times New Roman"/>
        </w:rPr>
        <w:t xml:space="preserve"> </w:t>
      </w:r>
      <w:r w:rsidR="00DB01FE">
        <w:rPr>
          <w:rFonts w:eastAsia="Times New Roman"/>
          <w:i/>
          <w:iCs/>
        </w:rPr>
        <w:br/>
        <w:t>downy goldenrod</w:t>
      </w:r>
    </w:p>
    <w:p w14:paraId="1D585975" w14:textId="77777777" w:rsidR="00694D05" w:rsidRDefault="00694D05" w:rsidP="002919F6">
      <w:pPr>
        <w:rPr>
          <w:rFonts w:eastAsia="Times New Roman"/>
          <w:i/>
          <w:iCs/>
        </w:rPr>
      </w:pPr>
    </w:p>
    <w:p w14:paraId="616CA9B4" w14:textId="3A57082C" w:rsidR="00694D05" w:rsidRDefault="00454678" w:rsidP="002919F6">
      <w:pPr>
        <w:rPr>
          <w:rFonts w:eastAsia="Times New Roman"/>
          <w:i/>
          <w:iCs/>
        </w:rPr>
      </w:pPr>
      <w:r>
        <w:rPr>
          <w:rStyle w:val="Emphasis"/>
          <w:rFonts w:eastAsia="Times New Roman"/>
        </w:rPr>
        <w:t>*</w:t>
      </w:r>
      <w:proofErr w:type="spellStart"/>
      <w:r w:rsidR="00694D05">
        <w:rPr>
          <w:rStyle w:val="Emphasis"/>
          <w:rFonts w:eastAsia="Times New Roman"/>
        </w:rPr>
        <w:t>Symphyotrichum</w:t>
      </w:r>
      <w:proofErr w:type="spellEnd"/>
      <w:r w:rsidR="00694D05">
        <w:rPr>
          <w:rStyle w:val="Emphasis"/>
          <w:rFonts w:eastAsia="Times New Roman"/>
        </w:rPr>
        <w:t xml:space="preserve"> </w:t>
      </w:r>
      <w:proofErr w:type="spellStart"/>
      <w:r w:rsidR="00694D05">
        <w:rPr>
          <w:rStyle w:val="Emphasis"/>
          <w:rFonts w:eastAsia="Times New Roman"/>
        </w:rPr>
        <w:t>novi-belgii</w:t>
      </w:r>
      <w:proofErr w:type="spellEnd"/>
      <w:r w:rsidR="00694D05">
        <w:rPr>
          <w:rStyle w:val="Emphasis"/>
          <w:rFonts w:eastAsia="Times New Roman"/>
        </w:rPr>
        <w:t xml:space="preserve"> </w:t>
      </w:r>
      <w:r w:rsidR="00694D05">
        <w:rPr>
          <w:rFonts w:eastAsia="Times New Roman"/>
          <w:i/>
          <w:iCs/>
        </w:rPr>
        <w:br/>
        <w:t>New York aster</w:t>
      </w:r>
    </w:p>
    <w:p w14:paraId="20B7542E" w14:textId="77777777" w:rsidR="00694D05" w:rsidRDefault="00694D05" w:rsidP="002919F6">
      <w:pPr>
        <w:rPr>
          <w:rFonts w:eastAsia="Times New Roman"/>
          <w:i/>
          <w:iCs/>
        </w:rPr>
      </w:pPr>
    </w:p>
    <w:p w14:paraId="342530DE" w14:textId="37E14645" w:rsidR="00694D05" w:rsidRDefault="00454678" w:rsidP="002919F6">
      <w:r>
        <w:rPr>
          <w:rStyle w:val="Emphasis"/>
          <w:rFonts w:eastAsia="Times New Roman"/>
        </w:rPr>
        <w:t>*</w:t>
      </w:r>
      <w:r w:rsidR="00694D05">
        <w:rPr>
          <w:rStyle w:val="Emphasis"/>
          <w:rFonts w:eastAsia="Times New Roman"/>
        </w:rPr>
        <w:t xml:space="preserve">Zizia </w:t>
      </w:r>
      <w:proofErr w:type="spellStart"/>
      <w:r w:rsidR="00694D05">
        <w:rPr>
          <w:rStyle w:val="Emphasis"/>
          <w:rFonts w:eastAsia="Times New Roman"/>
        </w:rPr>
        <w:t>aurea</w:t>
      </w:r>
      <w:proofErr w:type="spellEnd"/>
      <w:r w:rsidR="00694D05">
        <w:rPr>
          <w:rStyle w:val="Emphasis"/>
          <w:rFonts w:eastAsia="Times New Roman"/>
        </w:rPr>
        <w:t xml:space="preserve"> </w:t>
      </w:r>
      <w:r w:rsidR="00694D05">
        <w:rPr>
          <w:rFonts w:eastAsia="Times New Roman"/>
          <w:i/>
          <w:iCs/>
        </w:rPr>
        <w:br/>
        <w:t xml:space="preserve">golden </w:t>
      </w:r>
      <w:proofErr w:type="spellStart"/>
      <w:r w:rsidR="00694D05">
        <w:rPr>
          <w:rFonts w:eastAsia="Times New Roman"/>
          <w:i/>
          <w:iCs/>
        </w:rPr>
        <w:t>Alexanders</w:t>
      </w:r>
      <w:proofErr w:type="spellEnd"/>
    </w:p>
    <w:sectPr w:rsidR="00694D05" w:rsidSect="00DB172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0D9EF" w14:textId="77777777" w:rsidR="00DB1456" w:rsidRDefault="00DB1456" w:rsidP="00DB1456">
      <w:r>
        <w:separator/>
      </w:r>
    </w:p>
  </w:endnote>
  <w:endnote w:type="continuationSeparator" w:id="0">
    <w:p w14:paraId="61845AEA" w14:textId="77777777" w:rsidR="00DB1456" w:rsidRDefault="00DB1456" w:rsidP="00DB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8FFFE" w14:textId="77777777" w:rsidR="00DB1456" w:rsidRDefault="00DB1456" w:rsidP="00DB1456">
      <w:r>
        <w:separator/>
      </w:r>
    </w:p>
  </w:footnote>
  <w:footnote w:type="continuationSeparator" w:id="0">
    <w:p w14:paraId="2980DA96" w14:textId="77777777" w:rsidR="00DB1456" w:rsidRDefault="00DB1456" w:rsidP="00DB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F6"/>
    <w:rsid w:val="00193172"/>
    <w:rsid w:val="002919F6"/>
    <w:rsid w:val="00454678"/>
    <w:rsid w:val="004901A8"/>
    <w:rsid w:val="00634BCC"/>
    <w:rsid w:val="00694D05"/>
    <w:rsid w:val="006B56ED"/>
    <w:rsid w:val="00762D81"/>
    <w:rsid w:val="00DB01FE"/>
    <w:rsid w:val="00DB1456"/>
    <w:rsid w:val="00D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8814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919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1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4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1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5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919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1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4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1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5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cladel</dc:creator>
  <cp:keywords/>
  <dc:description/>
  <cp:lastModifiedBy>nancy  cladel</cp:lastModifiedBy>
  <cp:revision>6</cp:revision>
  <dcterms:created xsi:type="dcterms:W3CDTF">2022-03-22T21:00:00Z</dcterms:created>
  <dcterms:modified xsi:type="dcterms:W3CDTF">2022-03-26T22:52:00Z</dcterms:modified>
</cp:coreProperties>
</file>