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48" w:rsidRDefault="00F052A8" w:rsidP="00F052A8">
      <w:pPr>
        <w:jc w:val="center"/>
        <w:rPr>
          <w:b/>
        </w:rPr>
      </w:pPr>
      <w:bookmarkStart w:id="0" w:name="_GoBack"/>
      <w:bookmarkEnd w:id="0"/>
      <w:r>
        <w:rPr>
          <w:b/>
        </w:rPr>
        <w:t>JEFF DAVIS COUNTY BOARD OF COMMISSIONERS</w:t>
      </w:r>
    </w:p>
    <w:p w:rsidR="00F052A8" w:rsidRDefault="00F052A8" w:rsidP="00F052A8">
      <w:pPr>
        <w:jc w:val="center"/>
        <w:rPr>
          <w:b/>
        </w:rPr>
      </w:pPr>
    </w:p>
    <w:p w:rsidR="00F052A8" w:rsidRDefault="00F052A8" w:rsidP="00F052A8">
      <w:pPr>
        <w:jc w:val="center"/>
        <w:rPr>
          <w:b/>
        </w:rPr>
      </w:pPr>
      <w:r>
        <w:rPr>
          <w:b/>
        </w:rPr>
        <w:t>REGULAR MEETING</w:t>
      </w:r>
    </w:p>
    <w:p w:rsidR="00F052A8" w:rsidRDefault="00F052A8" w:rsidP="00F052A8">
      <w:pPr>
        <w:jc w:val="center"/>
        <w:rPr>
          <w:b/>
        </w:rPr>
      </w:pPr>
    </w:p>
    <w:p w:rsidR="00F052A8" w:rsidRDefault="00F052A8" w:rsidP="00F052A8">
      <w:pPr>
        <w:jc w:val="center"/>
        <w:rPr>
          <w:b/>
        </w:rPr>
      </w:pPr>
      <w:r>
        <w:rPr>
          <w:b/>
        </w:rPr>
        <w:t>JANUARY 21, 2020</w:t>
      </w:r>
    </w:p>
    <w:p w:rsidR="00F052A8" w:rsidRDefault="00F052A8" w:rsidP="00F052A8">
      <w:pPr>
        <w:jc w:val="center"/>
        <w:rPr>
          <w:b/>
        </w:rPr>
      </w:pPr>
    </w:p>
    <w:p w:rsidR="00F052A8" w:rsidRDefault="00F052A8" w:rsidP="00F052A8">
      <w:pPr>
        <w:jc w:val="center"/>
        <w:rPr>
          <w:b/>
        </w:rPr>
      </w:pPr>
      <w:r>
        <w:rPr>
          <w:b/>
        </w:rPr>
        <w:t>MINUTES</w:t>
      </w:r>
    </w:p>
    <w:p w:rsidR="00F052A8" w:rsidRDefault="00F052A8" w:rsidP="00F052A8">
      <w:pPr>
        <w:jc w:val="center"/>
        <w:rPr>
          <w:b/>
        </w:rPr>
      </w:pPr>
    </w:p>
    <w:p w:rsidR="006517B3" w:rsidRDefault="00F052A8" w:rsidP="00F052A8">
      <w:pPr>
        <w:rPr>
          <w:b/>
        </w:rPr>
      </w:pPr>
      <w:r>
        <w:rPr>
          <w:b/>
        </w:rPr>
        <w:t xml:space="preserve">Present: </w:t>
      </w:r>
      <w:r w:rsidR="006517B3">
        <w:rPr>
          <w:b/>
        </w:rPr>
        <w:t xml:space="preserve"> </w:t>
      </w:r>
      <w:r w:rsidR="006517B3">
        <w:t>Chairman Ricky Crosby, Commissioners James Benjamin, Brad Crews, Hank Hobbs, Attorney Carla Powell, Administrator Keith Carter and Clerk Sherri Lytle</w:t>
      </w:r>
      <w:r w:rsidR="006517B3">
        <w:rPr>
          <w:b/>
        </w:rPr>
        <w:t>.</w:t>
      </w:r>
    </w:p>
    <w:p w:rsidR="006517B3" w:rsidRDefault="006517B3" w:rsidP="00F052A8">
      <w:pPr>
        <w:rPr>
          <w:b/>
        </w:rPr>
      </w:pPr>
    </w:p>
    <w:p w:rsidR="00F052A8" w:rsidRDefault="00F052A8" w:rsidP="00F052A8">
      <w:r>
        <w:t>Chairman Ricky Crosby called the meeting to order at 6:00 p.m. and Commissioner James Benjamin gave the invocation.  Chairman Crosby led the Pledge of Allegiance.</w:t>
      </w:r>
    </w:p>
    <w:p w:rsidR="00F052A8" w:rsidRDefault="00F052A8" w:rsidP="00F052A8"/>
    <w:p w:rsidR="00F052A8" w:rsidRDefault="00F052A8" w:rsidP="00F052A8">
      <w:pPr>
        <w:rPr>
          <w:b/>
          <w:u w:val="single"/>
        </w:rPr>
      </w:pPr>
      <w:r w:rsidRPr="00F052A8">
        <w:rPr>
          <w:b/>
          <w:u w:val="single"/>
        </w:rPr>
        <w:t xml:space="preserve">APPOINT CHAIRMAN </w:t>
      </w:r>
    </w:p>
    <w:p w:rsidR="00F052A8" w:rsidRDefault="00F052A8" w:rsidP="00F052A8">
      <w:r>
        <w:rPr>
          <w:b/>
        </w:rPr>
        <w:t xml:space="preserve">Motion:  </w:t>
      </w:r>
      <w:r>
        <w:t>To appoint Ricky Crosby as Chairman.</w:t>
      </w:r>
    </w:p>
    <w:p w:rsidR="00F052A8" w:rsidRDefault="00F052A8" w:rsidP="00F052A8">
      <w:r>
        <w:rPr>
          <w:b/>
        </w:rPr>
        <w:t xml:space="preserve">Proposed:  </w:t>
      </w:r>
      <w:r>
        <w:t>Commissioner James Benjamin</w:t>
      </w:r>
    </w:p>
    <w:p w:rsidR="00F052A8" w:rsidRDefault="00F052A8" w:rsidP="00F052A8">
      <w:r>
        <w:rPr>
          <w:b/>
        </w:rPr>
        <w:t xml:space="preserve">Second:  </w:t>
      </w:r>
      <w:r>
        <w:t>Commissioner Vann Wooten</w:t>
      </w:r>
    </w:p>
    <w:p w:rsidR="00F052A8" w:rsidRDefault="00F052A8" w:rsidP="00F052A8">
      <w:r>
        <w:rPr>
          <w:b/>
        </w:rPr>
        <w:t xml:space="preserve">Motion Carried 3 – 2 </w:t>
      </w:r>
      <w:r>
        <w:t>(Commissioners Brad Crews and Hank Hobbs opposed)</w:t>
      </w:r>
    </w:p>
    <w:p w:rsidR="00F052A8" w:rsidRDefault="00F052A8" w:rsidP="00F052A8"/>
    <w:p w:rsidR="00F052A8" w:rsidRDefault="00F052A8" w:rsidP="00F052A8">
      <w:r>
        <w:t>After Commissioner Van Wooten made the second</w:t>
      </w:r>
      <w:r w:rsidR="0076185D">
        <w:t>,</w:t>
      </w:r>
      <w:r>
        <w:t xml:space="preserve"> Commissioner Hank Hobbs </w:t>
      </w:r>
      <w:r w:rsidR="003F6A74">
        <w:t>said</w:t>
      </w:r>
      <w:r>
        <w:t xml:space="preserve"> </w:t>
      </w:r>
      <w:r w:rsidR="003F6A74">
        <w:t>“</w:t>
      </w:r>
      <w:r>
        <w:t xml:space="preserve">that he has served on many boards for the past twenty five years but I haven’t served on one </w:t>
      </w:r>
      <w:r w:rsidR="003F6A74">
        <w:t>with more tenured people or</w:t>
      </w:r>
      <w:r>
        <w:t xml:space="preserve"> folks that are there day-in</w:t>
      </w:r>
      <w:r w:rsidR="003F6A74">
        <w:t xml:space="preserve"> and </w:t>
      </w:r>
      <w:r>
        <w:t>day-out</w:t>
      </w:r>
      <w:r w:rsidR="003F6A74">
        <w:t xml:space="preserve"> and puts forth their best effort.  We’re all here for the same thing to make this community better and lead and direct this county.  But, I don’t believe I’ve ever served on one where the man that has been on there for six years that haven’t had the opportunity or even been asked if he wanted to be chairman.  My Main concern is that everybody needs that experience to lead and direct.  It comes up every year and we never discuss it.  It’s done before it gets here.  I don’t agree with it and is very disrespectful.  Commissioner Crews has been here going on six years and has never been asked one time if he would like to serve as chairman”.  </w:t>
      </w:r>
    </w:p>
    <w:p w:rsidR="003F6A74" w:rsidRDefault="003F6A74" w:rsidP="00F052A8"/>
    <w:p w:rsidR="003F6A74" w:rsidRDefault="003F6A74" w:rsidP="00F052A8">
      <w:pPr>
        <w:rPr>
          <w:b/>
          <w:u w:val="single"/>
        </w:rPr>
      </w:pPr>
      <w:r>
        <w:rPr>
          <w:b/>
          <w:u w:val="single"/>
        </w:rPr>
        <w:t>APPOINT VICE CHAIRMAN</w:t>
      </w:r>
    </w:p>
    <w:p w:rsidR="003F6A74" w:rsidRDefault="003F6A74" w:rsidP="00F052A8">
      <w:r>
        <w:rPr>
          <w:b/>
        </w:rPr>
        <w:t xml:space="preserve">Motion:  </w:t>
      </w:r>
      <w:r>
        <w:t>To appoint Vann Wooten as Vice Chairman.</w:t>
      </w:r>
    </w:p>
    <w:p w:rsidR="003F6A74" w:rsidRDefault="003F6A74" w:rsidP="00F052A8">
      <w:r>
        <w:rPr>
          <w:b/>
        </w:rPr>
        <w:t xml:space="preserve">Proposed:  </w:t>
      </w:r>
      <w:r w:rsidR="006D7C07">
        <w:t>Commissioner James Benjamin</w:t>
      </w:r>
    </w:p>
    <w:p w:rsidR="006D7C07" w:rsidRDefault="006D7C07" w:rsidP="00F052A8">
      <w:r>
        <w:rPr>
          <w:b/>
        </w:rPr>
        <w:t xml:space="preserve">Second:  </w:t>
      </w:r>
      <w:r>
        <w:t>Chairman Ricky Crosby</w:t>
      </w:r>
    </w:p>
    <w:p w:rsidR="006D7C07" w:rsidRDefault="006D7C07" w:rsidP="00F052A8">
      <w:r>
        <w:rPr>
          <w:b/>
        </w:rPr>
        <w:t xml:space="preserve">Motion Carried 3 – 2 </w:t>
      </w:r>
      <w:r>
        <w:t>(Commissioners Brad Crews and Hank Hobbs opposed)</w:t>
      </w:r>
    </w:p>
    <w:p w:rsidR="006D7C07" w:rsidRDefault="006D7C07" w:rsidP="00F052A8"/>
    <w:p w:rsidR="006D7C07" w:rsidRDefault="006D7C07" w:rsidP="00F052A8">
      <w:r>
        <w:t>There were no public comments.</w:t>
      </w:r>
    </w:p>
    <w:p w:rsidR="006D7C07" w:rsidRDefault="006D7C07" w:rsidP="00F052A8"/>
    <w:p w:rsidR="006D7C07" w:rsidRDefault="006D7C07" w:rsidP="00F052A8">
      <w:pPr>
        <w:rPr>
          <w:b/>
          <w:u w:val="single"/>
        </w:rPr>
      </w:pPr>
      <w:r>
        <w:rPr>
          <w:b/>
          <w:u w:val="single"/>
        </w:rPr>
        <w:t>APPROVAL OF MINUTES FOR DECEMBER 10</w:t>
      </w:r>
      <w:r w:rsidRPr="006D7C07">
        <w:rPr>
          <w:b/>
          <w:u w:val="single"/>
          <w:vertAlign w:val="superscript"/>
        </w:rPr>
        <w:t>TH</w:t>
      </w:r>
      <w:r>
        <w:rPr>
          <w:b/>
          <w:u w:val="single"/>
        </w:rPr>
        <w:t xml:space="preserve"> </w:t>
      </w:r>
    </w:p>
    <w:p w:rsidR="006D7C07" w:rsidRDefault="006D7C07" w:rsidP="00F052A8">
      <w:r>
        <w:rPr>
          <w:b/>
        </w:rPr>
        <w:t xml:space="preserve">Motion:  </w:t>
      </w:r>
      <w:r>
        <w:t>To approve the minutes for December 10</w:t>
      </w:r>
      <w:r w:rsidRPr="006D7C07">
        <w:rPr>
          <w:vertAlign w:val="superscript"/>
        </w:rPr>
        <w:t>th</w:t>
      </w:r>
      <w:r>
        <w:t>.</w:t>
      </w:r>
    </w:p>
    <w:p w:rsidR="006D7C07" w:rsidRDefault="006D7C07" w:rsidP="00F052A8">
      <w:r>
        <w:rPr>
          <w:b/>
        </w:rPr>
        <w:t xml:space="preserve">Proposed:  </w:t>
      </w:r>
      <w:r>
        <w:t>Commissioner Brad Crews</w:t>
      </w:r>
    </w:p>
    <w:p w:rsidR="006D7C07" w:rsidRDefault="006D7C07" w:rsidP="00F052A8">
      <w:r>
        <w:rPr>
          <w:b/>
        </w:rPr>
        <w:t xml:space="preserve">Second:  </w:t>
      </w:r>
      <w:r>
        <w:t>Commissioner James Benjamin</w:t>
      </w:r>
    </w:p>
    <w:p w:rsidR="006D7C07" w:rsidRDefault="006D7C07" w:rsidP="00F052A8">
      <w:pPr>
        <w:rPr>
          <w:b/>
        </w:rPr>
      </w:pPr>
      <w:r>
        <w:rPr>
          <w:b/>
        </w:rPr>
        <w:t>Motion Carried</w:t>
      </w:r>
    </w:p>
    <w:p w:rsidR="006D7C07" w:rsidRDefault="006D7C07" w:rsidP="00F052A8">
      <w:pPr>
        <w:rPr>
          <w:b/>
        </w:rPr>
      </w:pPr>
    </w:p>
    <w:p w:rsidR="006D7C07" w:rsidRDefault="006D7C07" w:rsidP="00F052A8">
      <w:pPr>
        <w:rPr>
          <w:b/>
          <w:u w:val="single"/>
        </w:rPr>
      </w:pPr>
      <w:r>
        <w:rPr>
          <w:b/>
          <w:u w:val="single"/>
        </w:rPr>
        <w:t>APPROVAL TO PAY MONTHLY BILLS</w:t>
      </w:r>
    </w:p>
    <w:p w:rsidR="006D7C07" w:rsidRDefault="006D7C07" w:rsidP="00F052A8">
      <w:r>
        <w:rPr>
          <w:b/>
        </w:rPr>
        <w:t xml:space="preserve">Motion:  </w:t>
      </w:r>
      <w:r>
        <w:t>To approve to pay the monthly bills.</w:t>
      </w:r>
    </w:p>
    <w:p w:rsidR="006D7C07" w:rsidRDefault="006D7C07" w:rsidP="00F052A8">
      <w:r>
        <w:rPr>
          <w:b/>
        </w:rPr>
        <w:t xml:space="preserve">Proposed:  </w:t>
      </w:r>
      <w:r>
        <w:t>Commissioner Brad Crews</w:t>
      </w:r>
    </w:p>
    <w:p w:rsidR="006D7C07" w:rsidRDefault="006D7C07" w:rsidP="00F052A8">
      <w:r>
        <w:rPr>
          <w:b/>
        </w:rPr>
        <w:t xml:space="preserve">Second:  </w:t>
      </w:r>
      <w:r>
        <w:t xml:space="preserve">Commissioner </w:t>
      </w:r>
      <w:r w:rsidR="00F260B0">
        <w:t>Vann Wooten</w:t>
      </w:r>
    </w:p>
    <w:p w:rsidR="00F260B0" w:rsidRDefault="00F260B0" w:rsidP="00F052A8">
      <w:pPr>
        <w:rPr>
          <w:b/>
        </w:rPr>
      </w:pPr>
      <w:r>
        <w:rPr>
          <w:b/>
        </w:rPr>
        <w:lastRenderedPageBreak/>
        <w:t>Motion Carried</w:t>
      </w:r>
    </w:p>
    <w:p w:rsidR="00F260B0" w:rsidRDefault="00F260B0" w:rsidP="00F052A8">
      <w:pPr>
        <w:rPr>
          <w:b/>
        </w:rPr>
      </w:pPr>
    </w:p>
    <w:p w:rsidR="00F260B0" w:rsidRDefault="00F260B0" w:rsidP="00F052A8">
      <w:pPr>
        <w:rPr>
          <w:b/>
          <w:u w:val="single"/>
        </w:rPr>
      </w:pPr>
      <w:r>
        <w:rPr>
          <w:b/>
          <w:u w:val="single"/>
        </w:rPr>
        <w:t>TAX COMMISSIONER SUSAN KERSEY – DISCUSS/APPROVE REFUND</w:t>
      </w:r>
    </w:p>
    <w:p w:rsidR="00F260B0" w:rsidRDefault="00F260B0" w:rsidP="00F052A8">
      <w:r>
        <w:rPr>
          <w:b/>
        </w:rPr>
        <w:t xml:space="preserve">Motion:  </w:t>
      </w:r>
      <w:r>
        <w:t>To approve</w:t>
      </w:r>
      <w:r w:rsidR="001B13CE">
        <w:t xml:space="preserve"> a refund to Carroll Foskey in the amount of $651.43.</w:t>
      </w:r>
    </w:p>
    <w:p w:rsidR="001B13CE" w:rsidRDefault="001B13CE" w:rsidP="00F052A8">
      <w:r>
        <w:rPr>
          <w:b/>
        </w:rPr>
        <w:t xml:space="preserve">Proposed:  </w:t>
      </w:r>
      <w:r>
        <w:t>Commissioner Brad Crews</w:t>
      </w:r>
    </w:p>
    <w:p w:rsidR="001B13CE" w:rsidRDefault="001B13CE" w:rsidP="00F052A8">
      <w:r>
        <w:rPr>
          <w:b/>
        </w:rPr>
        <w:t xml:space="preserve">Second:  </w:t>
      </w:r>
      <w:r>
        <w:t>Commissioner Hank Hobbs</w:t>
      </w:r>
    </w:p>
    <w:p w:rsidR="001B13CE" w:rsidRDefault="001B13CE" w:rsidP="00F052A8">
      <w:pPr>
        <w:rPr>
          <w:b/>
        </w:rPr>
      </w:pPr>
      <w:r>
        <w:rPr>
          <w:b/>
        </w:rPr>
        <w:t>Motion Carried</w:t>
      </w:r>
    </w:p>
    <w:p w:rsidR="001B13CE" w:rsidRDefault="001B13CE" w:rsidP="00F052A8">
      <w:pPr>
        <w:rPr>
          <w:b/>
        </w:rPr>
      </w:pPr>
    </w:p>
    <w:p w:rsidR="001B13CE" w:rsidRDefault="001B13CE" w:rsidP="00F052A8">
      <w:pPr>
        <w:rPr>
          <w:b/>
          <w:u w:val="single"/>
        </w:rPr>
      </w:pPr>
      <w:r>
        <w:rPr>
          <w:b/>
          <w:u w:val="single"/>
        </w:rPr>
        <w:t>APPROVAL TO GRANT AN EASEMENT TO THE CITY OF HAZLEHURST LOCATED ON YOUNG STREET FOR THE PURPOSE OF WATER IMPROVEMENTS</w:t>
      </w:r>
    </w:p>
    <w:p w:rsidR="001B13CE" w:rsidRDefault="001B13CE" w:rsidP="00F052A8">
      <w:r>
        <w:rPr>
          <w:b/>
        </w:rPr>
        <w:t xml:space="preserve">Motion:  </w:t>
      </w:r>
      <w:r>
        <w:t>To grant an easement to the City of Hazlehurst located on Young Street for the purpose of water improvements.</w:t>
      </w:r>
    </w:p>
    <w:p w:rsidR="001B13CE" w:rsidRDefault="001B13CE" w:rsidP="00F052A8">
      <w:r>
        <w:rPr>
          <w:b/>
        </w:rPr>
        <w:t xml:space="preserve">Proposed:  </w:t>
      </w:r>
      <w:r>
        <w:t>Commissioner Brad Crews</w:t>
      </w:r>
    </w:p>
    <w:p w:rsidR="001B13CE" w:rsidRDefault="001B13CE" w:rsidP="00F052A8">
      <w:r>
        <w:rPr>
          <w:b/>
        </w:rPr>
        <w:t xml:space="preserve">Second:  </w:t>
      </w:r>
      <w:r>
        <w:t>Commissioner Vann Wooten</w:t>
      </w:r>
    </w:p>
    <w:p w:rsidR="001B13CE" w:rsidRDefault="001B13CE" w:rsidP="00F052A8">
      <w:r>
        <w:rPr>
          <w:b/>
        </w:rPr>
        <w:t xml:space="preserve">Motion Carried 4 – 1 </w:t>
      </w:r>
      <w:r>
        <w:t>(Commissioner James Benjamin opposed)</w:t>
      </w:r>
    </w:p>
    <w:p w:rsidR="001B13CE" w:rsidRDefault="001B13CE" w:rsidP="00F052A8"/>
    <w:p w:rsidR="001B13CE" w:rsidRDefault="001B13CE" w:rsidP="00F052A8">
      <w:pPr>
        <w:rPr>
          <w:b/>
          <w:u w:val="single"/>
        </w:rPr>
      </w:pPr>
      <w:r>
        <w:rPr>
          <w:b/>
          <w:u w:val="single"/>
        </w:rPr>
        <w:t>APPOINT/REAPPOINT THE REGIONAL COUNCIL THIRD MEMBER AS THE PRIVATE SECTOR REPRESENTATIVE</w:t>
      </w:r>
    </w:p>
    <w:p w:rsidR="001B13CE" w:rsidRDefault="001B13CE" w:rsidP="00F052A8">
      <w:r>
        <w:rPr>
          <w:b/>
        </w:rPr>
        <w:t xml:space="preserve">Motion:  </w:t>
      </w:r>
      <w:r>
        <w:t>To reappoint Vann Wooten to the Regional Council third member as the private sector representative.</w:t>
      </w:r>
    </w:p>
    <w:p w:rsidR="001B13CE" w:rsidRDefault="001B13CE" w:rsidP="00F052A8">
      <w:r>
        <w:rPr>
          <w:b/>
        </w:rPr>
        <w:t xml:space="preserve">Proposed:  </w:t>
      </w:r>
      <w:r>
        <w:t>Commissioner James Benjamin</w:t>
      </w:r>
    </w:p>
    <w:p w:rsidR="001B13CE" w:rsidRDefault="001B13CE" w:rsidP="00F052A8">
      <w:r>
        <w:rPr>
          <w:b/>
        </w:rPr>
        <w:t xml:space="preserve">Second:  </w:t>
      </w:r>
      <w:r>
        <w:t>Commissioner Brad Crews</w:t>
      </w:r>
    </w:p>
    <w:p w:rsidR="001B13CE" w:rsidRDefault="001B13CE" w:rsidP="00F052A8">
      <w:pPr>
        <w:rPr>
          <w:b/>
        </w:rPr>
      </w:pPr>
      <w:r>
        <w:rPr>
          <w:b/>
        </w:rPr>
        <w:t>Motion Carried</w:t>
      </w:r>
    </w:p>
    <w:p w:rsidR="001B13CE" w:rsidRDefault="001B13CE" w:rsidP="00F052A8">
      <w:pPr>
        <w:rPr>
          <w:b/>
        </w:rPr>
      </w:pPr>
    </w:p>
    <w:p w:rsidR="001B13CE" w:rsidRDefault="001B13CE" w:rsidP="00F052A8">
      <w:pPr>
        <w:rPr>
          <w:b/>
          <w:u w:val="single"/>
        </w:rPr>
      </w:pPr>
      <w:r>
        <w:rPr>
          <w:b/>
          <w:u w:val="single"/>
        </w:rPr>
        <w:t>REAPPOINT TIM CAIN TO THE BOARD OF ASSESSORS</w:t>
      </w:r>
    </w:p>
    <w:p w:rsidR="001B13CE" w:rsidRDefault="001B13CE" w:rsidP="00F052A8">
      <w:r>
        <w:rPr>
          <w:b/>
        </w:rPr>
        <w:t xml:space="preserve">Motion:  </w:t>
      </w:r>
      <w:r>
        <w:t>To reappoint Tim Cain to the Board of Assessors.</w:t>
      </w:r>
    </w:p>
    <w:p w:rsidR="001B13CE" w:rsidRDefault="001B13CE" w:rsidP="00F052A8">
      <w:r>
        <w:rPr>
          <w:b/>
        </w:rPr>
        <w:t xml:space="preserve">Proposed:  </w:t>
      </w:r>
      <w:r>
        <w:t>Commissioner Vann Wooten</w:t>
      </w:r>
    </w:p>
    <w:p w:rsidR="001B13CE" w:rsidRDefault="001B13CE" w:rsidP="00F052A8">
      <w:r>
        <w:rPr>
          <w:b/>
        </w:rPr>
        <w:t xml:space="preserve">Second:  </w:t>
      </w:r>
      <w:r>
        <w:t>Commissioner Hank Hobbs</w:t>
      </w:r>
    </w:p>
    <w:p w:rsidR="001B13CE" w:rsidRDefault="001B13CE" w:rsidP="00F052A8">
      <w:pPr>
        <w:rPr>
          <w:b/>
        </w:rPr>
      </w:pPr>
      <w:r>
        <w:rPr>
          <w:b/>
        </w:rPr>
        <w:t>Motion Carried</w:t>
      </w:r>
    </w:p>
    <w:p w:rsidR="001B13CE" w:rsidRDefault="001B13CE" w:rsidP="00F052A8">
      <w:pPr>
        <w:rPr>
          <w:b/>
        </w:rPr>
      </w:pPr>
    </w:p>
    <w:p w:rsidR="001B13CE" w:rsidRDefault="001B13CE" w:rsidP="00F052A8">
      <w:pPr>
        <w:rPr>
          <w:b/>
          <w:u w:val="single"/>
        </w:rPr>
      </w:pPr>
      <w:r>
        <w:rPr>
          <w:b/>
          <w:u w:val="single"/>
        </w:rPr>
        <w:t>APPOINT TWO MEMBERS TO THE JOINT DEVELOPMENT AUTHORITY TO REPLACE CECILIA MCLOON AND RICKY URSREY</w:t>
      </w:r>
    </w:p>
    <w:p w:rsidR="001B13CE" w:rsidRDefault="001B13CE" w:rsidP="00F052A8">
      <w:r>
        <w:rPr>
          <w:b/>
        </w:rPr>
        <w:t xml:space="preserve">Motion:  </w:t>
      </w:r>
      <w:r>
        <w:t>To appoint Jim Moore to the Joint Development Authority to replace Cecilia McLoon.</w:t>
      </w:r>
    </w:p>
    <w:p w:rsidR="001B13CE" w:rsidRDefault="001B13CE" w:rsidP="00F052A8">
      <w:r>
        <w:rPr>
          <w:b/>
        </w:rPr>
        <w:t xml:space="preserve">Proposed:  </w:t>
      </w:r>
      <w:r>
        <w:t>Commissioner Vann Wooten</w:t>
      </w:r>
    </w:p>
    <w:p w:rsidR="001B13CE" w:rsidRDefault="001B13CE" w:rsidP="00F052A8">
      <w:r>
        <w:rPr>
          <w:b/>
        </w:rPr>
        <w:t xml:space="preserve">Second:  </w:t>
      </w:r>
      <w:r>
        <w:t>Commissioner James Benjamin</w:t>
      </w:r>
    </w:p>
    <w:p w:rsidR="001B13CE" w:rsidRDefault="001B13CE" w:rsidP="00F052A8">
      <w:r>
        <w:rPr>
          <w:b/>
        </w:rPr>
        <w:t xml:space="preserve">Motion Carried 4 – 1 </w:t>
      </w:r>
      <w:r>
        <w:t>(Commissioner Brad Crews opposed)</w:t>
      </w:r>
    </w:p>
    <w:p w:rsidR="001B13CE" w:rsidRDefault="001B13CE" w:rsidP="00F052A8"/>
    <w:p w:rsidR="001B13CE" w:rsidRDefault="001B13CE" w:rsidP="00F052A8">
      <w:r>
        <w:rPr>
          <w:b/>
        </w:rPr>
        <w:t xml:space="preserve">Motion:  </w:t>
      </w:r>
      <w:r>
        <w:t>To appoint Greer Smith to the Joint Development Authority to replace Ricky Ursrey.</w:t>
      </w:r>
    </w:p>
    <w:p w:rsidR="001B13CE" w:rsidRDefault="001B13CE" w:rsidP="00F052A8">
      <w:r>
        <w:rPr>
          <w:b/>
        </w:rPr>
        <w:t xml:space="preserve">Proposed:  </w:t>
      </w:r>
      <w:r w:rsidR="00EC058F">
        <w:t>Commissioner Hank Hobbs</w:t>
      </w:r>
    </w:p>
    <w:p w:rsidR="00EC058F" w:rsidRDefault="00EC058F" w:rsidP="00F052A8">
      <w:r>
        <w:rPr>
          <w:b/>
        </w:rPr>
        <w:t xml:space="preserve">Second:  </w:t>
      </w:r>
      <w:r>
        <w:t>Commissioner Vann Wooten</w:t>
      </w:r>
    </w:p>
    <w:p w:rsidR="00EC058F" w:rsidRDefault="00EC058F" w:rsidP="00F052A8">
      <w:pPr>
        <w:rPr>
          <w:b/>
        </w:rPr>
      </w:pPr>
      <w:r>
        <w:rPr>
          <w:b/>
        </w:rPr>
        <w:t>Motion Carried</w:t>
      </w:r>
    </w:p>
    <w:p w:rsidR="00EC058F" w:rsidRDefault="00EC058F" w:rsidP="00F052A8">
      <w:pPr>
        <w:rPr>
          <w:b/>
        </w:rPr>
      </w:pPr>
    </w:p>
    <w:p w:rsidR="00EC058F" w:rsidRDefault="00EC058F" w:rsidP="00F052A8">
      <w:pPr>
        <w:rPr>
          <w:b/>
          <w:u w:val="single"/>
        </w:rPr>
      </w:pPr>
      <w:r>
        <w:rPr>
          <w:b/>
          <w:u w:val="single"/>
        </w:rPr>
        <w:t>APPOINT MEMBER TO THE BOARD OF HEALTH</w:t>
      </w:r>
    </w:p>
    <w:p w:rsidR="00EC058F" w:rsidRDefault="00EC058F" w:rsidP="00F052A8">
      <w:r>
        <w:rPr>
          <w:b/>
        </w:rPr>
        <w:t xml:space="preserve">Motion:  </w:t>
      </w:r>
      <w:r>
        <w:t>To appoint Greg Land to the Board of Health.</w:t>
      </w:r>
    </w:p>
    <w:p w:rsidR="00EC058F" w:rsidRDefault="00EC058F" w:rsidP="00F052A8">
      <w:r>
        <w:rPr>
          <w:b/>
        </w:rPr>
        <w:t xml:space="preserve">Proposed:  </w:t>
      </w:r>
      <w:r>
        <w:t>Commissioner Hank Hobbs</w:t>
      </w:r>
    </w:p>
    <w:p w:rsidR="00EC058F" w:rsidRDefault="00EC058F" w:rsidP="00F052A8">
      <w:r>
        <w:rPr>
          <w:b/>
        </w:rPr>
        <w:t xml:space="preserve">Second:  </w:t>
      </w:r>
      <w:r>
        <w:t>Commissioner Brad Crews</w:t>
      </w:r>
    </w:p>
    <w:p w:rsidR="00EC058F" w:rsidRDefault="00EC058F" w:rsidP="00F052A8">
      <w:pPr>
        <w:rPr>
          <w:b/>
        </w:rPr>
      </w:pPr>
      <w:r>
        <w:rPr>
          <w:b/>
        </w:rPr>
        <w:t>Motion Carried</w:t>
      </w:r>
    </w:p>
    <w:p w:rsidR="001074AA" w:rsidRDefault="001074AA" w:rsidP="00F052A8">
      <w:pPr>
        <w:rPr>
          <w:b/>
        </w:rPr>
      </w:pPr>
    </w:p>
    <w:p w:rsidR="001074AA" w:rsidRDefault="001074AA" w:rsidP="00F052A8">
      <w:pPr>
        <w:rPr>
          <w:b/>
          <w:u w:val="single"/>
        </w:rPr>
      </w:pPr>
      <w:r>
        <w:rPr>
          <w:b/>
          <w:u w:val="single"/>
        </w:rPr>
        <w:lastRenderedPageBreak/>
        <w:t>DISCUSS NEW/OLD BUSINESS</w:t>
      </w:r>
    </w:p>
    <w:p w:rsidR="001074AA" w:rsidRDefault="001074AA" w:rsidP="00F052A8">
      <w:r>
        <w:t>Commissioner Crews stated if someone cuts a county road whether it’s the city or whoever they should get the county’s permission and need to fix it back to our specifications.  This has happened and we were not notified.  Attorney Powell explained that we have an ordinance in place we just need the name to pursue</w:t>
      </w:r>
      <w:r w:rsidR="009B3170">
        <w:t>.</w:t>
      </w:r>
    </w:p>
    <w:p w:rsidR="009B3170" w:rsidRDefault="009B3170" w:rsidP="00F052A8"/>
    <w:p w:rsidR="009B3170" w:rsidRDefault="009B3170" w:rsidP="00F052A8">
      <w:r>
        <w:t>Administrator Keith Carter informed the Board that we had a truck driver to quit today to go to work for the city and would like permission to hire a truck driver to replace him.</w:t>
      </w:r>
    </w:p>
    <w:p w:rsidR="009B3170" w:rsidRDefault="009B3170" w:rsidP="00F052A8"/>
    <w:p w:rsidR="009B3170" w:rsidRDefault="009B3170" w:rsidP="00F052A8">
      <w:r>
        <w:rPr>
          <w:b/>
        </w:rPr>
        <w:t xml:space="preserve">Motion:  </w:t>
      </w:r>
      <w:r>
        <w:t>To hire a truck driver at the Road Department.</w:t>
      </w:r>
    </w:p>
    <w:p w:rsidR="009B3170" w:rsidRDefault="009B3170" w:rsidP="00F052A8">
      <w:r>
        <w:rPr>
          <w:b/>
        </w:rPr>
        <w:t xml:space="preserve">Proposed:  </w:t>
      </w:r>
      <w:r>
        <w:t>Commissioner Vann Wooten</w:t>
      </w:r>
    </w:p>
    <w:p w:rsidR="009B3170" w:rsidRDefault="009B3170" w:rsidP="00F052A8">
      <w:r>
        <w:rPr>
          <w:b/>
        </w:rPr>
        <w:t xml:space="preserve">Second:  </w:t>
      </w:r>
      <w:r>
        <w:t>Commissioner Brad Crews</w:t>
      </w:r>
    </w:p>
    <w:p w:rsidR="009B3170" w:rsidRDefault="009B3170" w:rsidP="00F052A8">
      <w:pPr>
        <w:rPr>
          <w:b/>
        </w:rPr>
      </w:pPr>
      <w:r>
        <w:rPr>
          <w:b/>
        </w:rPr>
        <w:t>Motion Carried</w:t>
      </w:r>
    </w:p>
    <w:p w:rsidR="009B3170" w:rsidRDefault="009B3170" w:rsidP="00F052A8">
      <w:pPr>
        <w:rPr>
          <w:b/>
        </w:rPr>
      </w:pPr>
    </w:p>
    <w:p w:rsidR="009B3170" w:rsidRDefault="009B3170" w:rsidP="00F052A8">
      <w:r>
        <w:t xml:space="preserve">Commissioner Hank Hobbs said “that we still have Ryland Trash Cans </w:t>
      </w:r>
      <w:r w:rsidR="0091459D">
        <w:t xml:space="preserve">(approx. 150 cans) </w:t>
      </w:r>
      <w:r>
        <w:t>in his community where he lives that haven’t been picked up.  Administrator Carter, Mayor and myself has contacted the company to come and pick up but</w:t>
      </w:r>
      <w:r w:rsidR="0091459D">
        <w:t>,</w:t>
      </w:r>
      <w:r>
        <w:t xml:space="preserve"> there still there.  They had mistakenly put them out there thinking they were in Appling County”. </w:t>
      </w:r>
    </w:p>
    <w:p w:rsidR="009B3170" w:rsidRDefault="009B3170" w:rsidP="00F052A8"/>
    <w:p w:rsidR="009B3170" w:rsidRDefault="009B3170" w:rsidP="00F052A8">
      <w:pPr>
        <w:rPr>
          <w:b/>
        </w:rPr>
      </w:pPr>
      <w:r>
        <w:rPr>
          <w:b/>
        </w:rPr>
        <w:t>ADJOURN 6:17 P.M.</w:t>
      </w:r>
    </w:p>
    <w:p w:rsidR="0091459D" w:rsidRDefault="0091459D" w:rsidP="00F052A8">
      <w:pPr>
        <w:rPr>
          <w:b/>
        </w:rPr>
      </w:pPr>
    </w:p>
    <w:p w:rsidR="0091459D" w:rsidRDefault="0091459D" w:rsidP="00F052A8">
      <w:pPr>
        <w:rPr>
          <w:b/>
        </w:rPr>
      </w:pPr>
    </w:p>
    <w:p w:rsidR="0091459D" w:rsidRDefault="0091459D" w:rsidP="00F052A8">
      <w:r>
        <w:t>___________________________________</w:t>
      </w:r>
      <w:r>
        <w:tab/>
      </w:r>
      <w:r>
        <w:tab/>
      </w:r>
      <w:r>
        <w:tab/>
        <w:t>________________________________</w:t>
      </w:r>
    </w:p>
    <w:p w:rsidR="0091459D" w:rsidRPr="0091459D" w:rsidRDefault="0091459D" w:rsidP="00F052A8">
      <w:r>
        <w:t>Sherri Lytle, Clerk</w:t>
      </w:r>
      <w:r>
        <w:tab/>
      </w:r>
      <w:r>
        <w:tab/>
      </w:r>
      <w:r>
        <w:tab/>
      </w:r>
      <w:r>
        <w:tab/>
      </w:r>
      <w:r>
        <w:tab/>
      </w:r>
      <w:r>
        <w:tab/>
        <w:t xml:space="preserve">Ricky Crosby, Chairman </w:t>
      </w:r>
    </w:p>
    <w:p w:rsidR="00EC058F" w:rsidRDefault="00EC058F" w:rsidP="00F052A8">
      <w:pPr>
        <w:rPr>
          <w:b/>
        </w:rPr>
      </w:pPr>
    </w:p>
    <w:p w:rsidR="00EC058F" w:rsidRPr="00EC058F" w:rsidRDefault="00EC058F" w:rsidP="00F052A8">
      <w:pPr>
        <w:rPr>
          <w:b/>
          <w:u w:val="single"/>
        </w:rPr>
      </w:pPr>
    </w:p>
    <w:p w:rsidR="001B13CE" w:rsidRPr="001B13CE" w:rsidRDefault="001B13CE" w:rsidP="00F052A8">
      <w:pPr>
        <w:rPr>
          <w:b/>
        </w:rPr>
      </w:pPr>
    </w:p>
    <w:sectPr w:rsidR="001B13CE" w:rsidRPr="001B13CE" w:rsidSect="00D55E9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A8"/>
    <w:rsid w:val="001074AA"/>
    <w:rsid w:val="001301E6"/>
    <w:rsid w:val="001B13CE"/>
    <w:rsid w:val="002007E1"/>
    <w:rsid w:val="002D3214"/>
    <w:rsid w:val="003F6A74"/>
    <w:rsid w:val="006517B3"/>
    <w:rsid w:val="006D7C07"/>
    <w:rsid w:val="0076185D"/>
    <w:rsid w:val="0091459D"/>
    <w:rsid w:val="009B3170"/>
    <w:rsid w:val="00AB1B48"/>
    <w:rsid w:val="00D55E9C"/>
    <w:rsid w:val="00EC058F"/>
    <w:rsid w:val="00F052A8"/>
    <w:rsid w:val="00F26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A9848-F76D-4B74-B1A7-59AE6741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E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E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3</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JDCBOC1</cp:lastModifiedBy>
  <cp:revision>4</cp:revision>
  <cp:lastPrinted>2020-03-03T16:56:00Z</cp:lastPrinted>
  <dcterms:created xsi:type="dcterms:W3CDTF">2020-01-22T14:41:00Z</dcterms:created>
  <dcterms:modified xsi:type="dcterms:W3CDTF">2020-03-03T16:58:00Z</dcterms:modified>
</cp:coreProperties>
</file>