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AAE07" w14:textId="72D733BB" w:rsidR="00923554" w:rsidRPr="00480710" w:rsidRDefault="008D0252" w:rsidP="002409A2">
      <w:pPr>
        <w:jc w:val="center"/>
        <w:rPr>
          <w:rFonts w:ascii="Arial" w:hAnsi="Arial" w:cs="Arial"/>
          <w:sz w:val="24"/>
          <w:szCs w:val="24"/>
          <w:u w:val="single"/>
        </w:rPr>
      </w:pPr>
      <w:r w:rsidRPr="00480710">
        <w:rPr>
          <w:rFonts w:ascii="Arial" w:hAnsi="Arial" w:cs="Arial"/>
          <w:sz w:val="24"/>
          <w:szCs w:val="24"/>
          <w:u w:val="single"/>
        </w:rPr>
        <w:t xml:space="preserve">Murray Baptist Church – </w:t>
      </w:r>
      <w:r w:rsidR="00303DCC">
        <w:rPr>
          <w:rFonts w:ascii="Arial" w:hAnsi="Arial" w:cs="Arial"/>
          <w:sz w:val="24"/>
          <w:szCs w:val="24"/>
          <w:u w:val="single"/>
        </w:rPr>
        <w:t>7</w:t>
      </w:r>
      <w:r w:rsidRPr="00480710">
        <w:rPr>
          <w:rFonts w:ascii="Arial" w:hAnsi="Arial" w:cs="Arial"/>
          <w:sz w:val="24"/>
          <w:szCs w:val="24"/>
          <w:u w:val="single"/>
        </w:rPr>
        <w:t>/</w:t>
      </w:r>
      <w:r w:rsidR="00895C05">
        <w:rPr>
          <w:rFonts w:ascii="Arial" w:hAnsi="Arial" w:cs="Arial"/>
          <w:sz w:val="24"/>
          <w:szCs w:val="24"/>
          <w:u w:val="single"/>
        </w:rPr>
        <w:t>14</w:t>
      </w:r>
      <w:r w:rsidRPr="00480710">
        <w:rPr>
          <w:rFonts w:ascii="Arial" w:hAnsi="Arial" w:cs="Arial"/>
          <w:sz w:val="24"/>
          <w:szCs w:val="24"/>
          <w:u w:val="single"/>
        </w:rPr>
        <w:t>/20</w:t>
      </w:r>
      <w:r w:rsidR="00923554" w:rsidRPr="00480710">
        <w:rPr>
          <w:rFonts w:ascii="Arial" w:hAnsi="Arial" w:cs="Arial"/>
          <w:sz w:val="24"/>
          <w:szCs w:val="24"/>
          <w:u w:val="single"/>
        </w:rPr>
        <w:t xml:space="preserve"> – Bible Study Outline</w:t>
      </w:r>
    </w:p>
    <w:p w14:paraId="2E492AB2" w14:textId="77777777" w:rsidR="00303DCC" w:rsidRDefault="00303DCC">
      <w:pPr>
        <w:rPr>
          <w:rFonts w:ascii="Arial" w:hAnsi="Arial" w:cs="Arial"/>
          <w:sz w:val="24"/>
          <w:szCs w:val="24"/>
          <w:u w:val="single"/>
        </w:rPr>
      </w:pPr>
    </w:p>
    <w:p w14:paraId="0ADDBE8F" w14:textId="27397167" w:rsidR="008D0252" w:rsidRPr="00923554" w:rsidRDefault="00D624F8">
      <w:pPr>
        <w:rPr>
          <w:rFonts w:ascii="Arial" w:hAnsi="Arial" w:cs="Arial"/>
          <w:sz w:val="24"/>
          <w:szCs w:val="24"/>
          <w:u w:val="single"/>
        </w:rPr>
      </w:pPr>
      <w:r>
        <w:rPr>
          <w:rFonts w:ascii="Arial" w:hAnsi="Arial" w:cs="Arial"/>
          <w:sz w:val="24"/>
          <w:szCs w:val="24"/>
          <w:u w:val="single"/>
        </w:rPr>
        <w:t xml:space="preserve">Acts Chapter </w:t>
      </w:r>
      <w:r w:rsidR="00895C05">
        <w:rPr>
          <w:rFonts w:ascii="Arial" w:hAnsi="Arial" w:cs="Arial"/>
          <w:sz w:val="24"/>
          <w:szCs w:val="24"/>
          <w:u w:val="single"/>
        </w:rPr>
        <w:t>12</w:t>
      </w:r>
    </w:p>
    <w:p w14:paraId="4EBFF30E" w14:textId="77777777" w:rsidR="00895C05" w:rsidRPr="00485D29" w:rsidRDefault="00303DCC" w:rsidP="00895C05">
      <w:pPr>
        <w:rPr>
          <w:rFonts w:ascii="Arial" w:hAnsi="Arial" w:cs="Arial"/>
          <w:b/>
          <w:bCs/>
          <w:sz w:val="24"/>
          <w:szCs w:val="24"/>
        </w:rPr>
      </w:pPr>
      <w:r w:rsidRPr="00485D29">
        <w:rPr>
          <w:rFonts w:ascii="Arial" w:hAnsi="Arial" w:cs="Arial"/>
          <w:b/>
          <w:bCs/>
          <w:sz w:val="24"/>
          <w:szCs w:val="24"/>
        </w:rPr>
        <w:t>Key people</w:t>
      </w:r>
    </w:p>
    <w:p w14:paraId="27B1316C" w14:textId="6C057027" w:rsidR="004B0F09" w:rsidRDefault="004B0F09" w:rsidP="00895C05">
      <w:pPr>
        <w:rPr>
          <w:rFonts w:ascii="Arial" w:hAnsi="Arial" w:cs="Arial"/>
          <w:sz w:val="24"/>
          <w:szCs w:val="24"/>
        </w:rPr>
      </w:pPr>
      <w:r>
        <w:rPr>
          <w:rFonts w:ascii="Arial" w:hAnsi="Arial" w:cs="Arial"/>
          <w:sz w:val="24"/>
          <w:szCs w:val="24"/>
        </w:rPr>
        <w:t xml:space="preserve">Herod – This is a different Herod than the once in Acts 4:27. This is Herod Agrippa I, the grandson of Herod the Great. </w:t>
      </w:r>
    </w:p>
    <w:p w14:paraId="47E0775E" w14:textId="365156EB" w:rsidR="00303DCC" w:rsidRDefault="00895C05" w:rsidP="00895C05">
      <w:pPr>
        <w:rPr>
          <w:rFonts w:ascii="Arial" w:hAnsi="Arial" w:cs="Arial"/>
          <w:sz w:val="24"/>
          <w:szCs w:val="24"/>
        </w:rPr>
      </w:pPr>
      <w:r>
        <w:rPr>
          <w:rFonts w:ascii="Arial" w:hAnsi="Arial" w:cs="Arial"/>
          <w:sz w:val="24"/>
          <w:szCs w:val="24"/>
        </w:rPr>
        <w:t>James – brother of John (killed by King Herod with a sword)</w:t>
      </w:r>
      <w:r w:rsidR="00BD201D">
        <w:rPr>
          <w:rFonts w:ascii="Arial" w:hAnsi="Arial" w:cs="Arial"/>
          <w:sz w:val="24"/>
          <w:szCs w:val="24"/>
        </w:rPr>
        <w:t>.</w:t>
      </w:r>
    </w:p>
    <w:p w14:paraId="0133CFEE" w14:textId="698053DA" w:rsidR="00895C05" w:rsidRDefault="00895C05" w:rsidP="00895C05">
      <w:pPr>
        <w:rPr>
          <w:rFonts w:ascii="Arial" w:hAnsi="Arial" w:cs="Arial"/>
          <w:sz w:val="24"/>
          <w:szCs w:val="24"/>
        </w:rPr>
      </w:pPr>
      <w:r>
        <w:rPr>
          <w:rFonts w:ascii="Arial" w:hAnsi="Arial" w:cs="Arial"/>
          <w:sz w:val="24"/>
          <w:szCs w:val="24"/>
        </w:rPr>
        <w:t>Peter – Arrested by King Herod and prepared to be killed after the Passover</w:t>
      </w:r>
      <w:r w:rsidR="00BD201D">
        <w:rPr>
          <w:rFonts w:ascii="Arial" w:hAnsi="Arial" w:cs="Arial"/>
          <w:sz w:val="24"/>
          <w:szCs w:val="24"/>
        </w:rPr>
        <w:t>.</w:t>
      </w:r>
    </w:p>
    <w:p w14:paraId="41FDB29C" w14:textId="7B1DD444" w:rsidR="0098578B" w:rsidRDefault="0098578B" w:rsidP="00895C05">
      <w:pPr>
        <w:rPr>
          <w:rFonts w:ascii="Arial" w:hAnsi="Arial" w:cs="Arial"/>
          <w:sz w:val="24"/>
          <w:szCs w:val="24"/>
        </w:rPr>
      </w:pPr>
      <w:r>
        <w:rPr>
          <w:rFonts w:ascii="Arial" w:hAnsi="Arial" w:cs="Arial"/>
          <w:sz w:val="24"/>
          <w:szCs w:val="24"/>
        </w:rPr>
        <w:t>Church people – Praying</w:t>
      </w:r>
      <w:r w:rsidR="00BD201D">
        <w:rPr>
          <w:rFonts w:ascii="Arial" w:hAnsi="Arial" w:cs="Arial"/>
          <w:sz w:val="24"/>
          <w:szCs w:val="24"/>
        </w:rPr>
        <w:t>.</w:t>
      </w:r>
    </w:p>
    <w:p w14:paraId="7DB6A0A3" w14:textId="4265417E" w:rsidR="0098578B" w:rsidRDefault="0098578B" w:rsidP="00895C05">
      <w:pPr>
        <w:rPr>
          <w:rFonts w:ascii="Arial" w:hAnsi="Arial" w:cs="Arial"/>
          <w:sz w:val="24"/>
          <w:szCs w:val="24"/>
        </w:rPr>
      </w:pPr>
      <w:r>
        <w:rPr>
          <w:rFonts w:ascii="Arial" w:hAnsi="Arial" w:cs="Arial"/>
          <w:sz w:val="24"/>
          <w:szCs w:val="24"/>
        </w:rPr>
        <w:t>Mary – Mother of John Mark (this person will prove to be a reason for the later separation of Paul and Barnab</w:t>
      </w:r>
      <w:r w:rsidR="004B0F09">
        <w:rPr>
          <w:rFonts w:ascii="Arial" w:hAnsi="Arial" w:cs="Arial"/>
          <w:sz w:val="24"/>
          <w:szCs w:val="24"/>
        </w:rPr>
        <w:t>a</w:t>
      </w:r>
      <w:r>
        <w:rPr>
          <w:rFonts w:ascii="Arial" w:hAnsi="Arial" w:cs="Arial"/>
          <w:sz w:val="24"/>
          <w:szCs w:val="24"/>
        </w:rPr>
        <w:t>s</w:t>
      </w:r>
      <w:r w:rsidR="004B0F09">
        <w:rPr>
          <w:rFonts w:ascii="Arial" w:hAnsi="Arial" w:cs="Arial"/>
          <w:sz w:val="24"/>
          <w:szCs w:val="24"/>
        </w:rPr>
        <w:t xml:space="preserve"> in terms of their missionary work</w:t>
      </w:r>
      <w:r>
        <w:rPr>
          <w:rFonts w:ascii="Arial" w:hAnsi="Arial" w:cs="Arial"/>
          <w:sz w:val="24"/>
          <w:szCs w:val="24"/>
        </w:rPr>
        <w:t>)</w:t>
      </w:r>
      <w:r w:rsidR="00BD201D">
        <w:rPr>
          <w:rFonts w:ascii="Arial" w:hAnsi="Arial" w:cs="Arial"/>
          <w:sz w:val="24"/>
          <w:szCs w:val="24"/>
        </w:rPr>
        <w:t>.</w:t>
      </w:r>
    </w:p>
    <w:p w14:paraId="30B7CA0B" w14:textId="418E644D" w:rsidR="0098578B" w:rsidRDefault="004B0F09" w:rsidP="00895C05">
      <w:pPr>
        <w:rPr>
          <w:rFonts w:ascii="Arial" w:hAnsi="Arial" w:cs="Arial"/>
          <w:sz w:val="24"/>
          <w:szCs w:val="24"/>
        </w:rPr>
      </w:pPr>
      <w:r>
        <w:rPr>
          <w:rFonts w:ascii="Arial" w:hAnsi="Arial" w:cs="Arial"/>
          <w:sz w:val="24"/>
          <w:szCs w:val="24"/>
        </w:rPr>
        <w:t>Rhoda – the maid who refused to answer the door when Peter knocked</w:t>
      </w:r>
      <w:r w:rsidR="00BD201D">
        <w:rPr>
          <w:rFonts w:ascii="Arial" w:hAnsi="Arial" w:cs="Arial"/>
          <w:sz w:val="24"/>
          <w:szCs w:val="24"/>
        </w:rPr>
        <w:t>.</w:t>
      </w:r>
    </w:p>
    <w:p w14:paraId="28E4E5BF" w14:textId="2D3BE3F1" w:rsidR="00303DCC" w:rsidRDefault="004B0F09" w:rsidP="00303DCC">
      <w:pPr>
        <w:rPr>
          <w:rFonts w:ascii="Arial" w:hAnsi="Arial" w:cs="Arial"/>
          <w:sz w:val="24"/>
          <w:szCs w:val="24"/>
        </w:rPr>
      </w:pPr>
      <w:r>
        <w:rPr>
          <w:rFonts w:ascii="Arial" w:hAnsi="Arial" w:cs="Arial"/>
          <w:sz w:val="24"/>
          <w:szCs w:val="24"/>
        </w:rPr>
        <w:t xml:space="preserve">Soldiers </w:t>
      </w:r>
      <w:r w:rsidR="00BD201D">
        <w:rPr>
          <w:rFonts w:ascii="Arial" w:hAnsi="Arial" w:cs="Arial"/>
          <w:sz w:val="24"/>
          <w:szCs w:val="24"/>
        </w:rPr>
        <w:t>–</w:t>
      </w:r>
      <w:r>
        <w:rPr>
          <w:rFonts w:ascii="Arial" w:hAnsi="Arial" w:cs="Arial"/>
          <w:sz w:val="24"/>
          <w:szCs w:val="24"/>
        </w:rPr>
        <w:t xml:space="preserve"> </w:t>
      </w:r>
      <w:r w:rsidR="00BD201D">
        <w:rPr>
          <w:rFonts w:ascii="Arial" w:hAnsi="Arial" w:cs="Arial"/>
          <w:sz w:val="24"/>
          <w:szCs w:val="24"/>
        </w:rPr>
        <w:t>those assigned to watch Peter</w:t>
      </w:r>
      <w:r w:rsidR="00A82034">
        <w:rPr>
          <w:rFonts w:ascii="Arial" w:hAnsi="Arial" w:cs="Arial"/>
          <w:sz w:val="24"/>
          <w:szCs w:val="24"/>
        </w:rPr>
        <w:t xml:space="preserve"> until he could be killed after the Passover.</w:t>
      </w:r>
    </w:p>
    <w:p w14:paraId="6DA44E3E" w14:textId="77777777" w:rsidR="00485D29" w:rsidRDefault="00485D29" w:rsidP="00303DCC">
      <w:pPr>
        <w:rPr>
          <w:rFonts w:ascii="Arial" w:hAnsi="Arial" w:cs="Arial"/>
          <w:sz w:val="24"/>
          <w:szCs w:val="24"/>
        </w:rPr>
      </w:pPr>
    </w:p>
    <w:p w14:paraId="722ACB47" w14:textId="535A9B7B" w:rsidR="00540F42" w:rsidRDefault="00303DCC" w:rsidP="00303DCC">
      <w:pPr>
        <w:rPr>
          <w:rFonts w:ascii="Arial" w:hAnsi="Arial" w:cs="Arial"/>
          <w:sz w:val="24"/>
          <w:szCs w:val="24"/>
        </w:rPr>
      </w:pPr>
      <w:r w:rsidRPr="00485D29">
        <w:rPr>
          <w:rFonts w:ascii="Arial" w:hAnsi="Arial" w:cs="Arial"/>
          <w:b/>
          <w:bCs/>
          <w:sz w:val="24"/>
          <w:szCs w:val="24"/>
        </w:rPr>
        <w:t>Key themes</w:t>
      </w:r>
      <w:r>
        <w:rPr>
          <w:rFonts w:ascii="Arial" w:hAnsi="Arial" w:cs="Arial"/>
          <w:sz w:val="24"/>
          <w:szCs w:val="24"/>
        </w:rPr>
        <w:t xml:space="preserve">  </w:t>
      </w:r>
    </w:p>
    <w:p w14:paraId="332B62D1" w14:textId="0FFAB648" w:rsidR="00167EB3" w:rsidRDefault="00CA26D3" w:rsidP="00540F42">
      <w:pPr>
        <w:pStyle w:val="ListParagraph"/>
        <w:numPr>
          <w:ilvl w:val="0"/>
          <w:numId w:val="4"/>
        </w:numPr>
        <w:rPr>
          <w:rFonts w:ascii="Arial" w:hAnsi="Arial" w:cs="Arial"/>
          <w:sz w:val="24"/>
          <w:szCs w:val="24"/>
        </w:rPr>
      </w:pPr>
      <w:r>
        <w:rPr>
          <w:rFonts w:ascii="Arial" w:hAnsi="Arial" w:cs="Arial"/>
          <w:sz w:val="24"/>
          <w:szCs w:val="24"/>
        </w:rPr>
        <w:t>Persecution of people who belonged to the church</w:t>
      </w:r>
    </w:p>
    <w:p w14:paraId="202FA2D4" w14:textId="0DE39099" w:rsidR="00CA26D3" w:rsidRDefault="00CA26D3" w:rsidP="00540F42">
      <w:pPr>
        <w:pStyle w:val="ListParagraph"/>
        <w:numPr>
          <w:ilvl w:val="0"/>
          <w:numId w:val="4"/>
        </w:numPr>
        <w:rPr>
          <w:rFonts w:ascii="Arial" w:hAnsi="Arial" w:cs="Arial"/>
          <w:sz w:val="24"/>
          <w:szCs w:val="24"/>
        </w:rPr>
      </w:pPr>
      <w:r>
        <w:rPr>
          <w:rFonts w:ascii="Arial" w:hAnsi="Arial" w:cs="Arial"/>
          <w:sz w:val="24"/>
          <w:szCs w:val="24"/>
        </w:rPr>
        <w:t>Relationship between the Jews and Romans</w:t>
      </w:r>
    </w:p>
    <w:p w14:paraId="6E2EF999" w14:textId="03172921" w:rsidR="00CA26D3" w:rsidRDefault="00CA26D3" w:rsidP="00540F42">
      <w:pPr>
        <w:pStyle w:val="ListParagraph"/>
        <w:numPr>
          <w:ilvl w:val="0"/>
          <w:numId w:val="4"/>
        </w:numPr>
        <w:rPr>
          <w:rFonts w:ascii="Arial" w:hAnsi="Arial" w:cs="Arial"/>
          <w:sz w:val="24"/>
          <w:szCs w:val="24"/>
        </w:rPr>
      </w:pPr>
      <w:r>
        <w:rPr>
          <w:rFonts w:ascii="Arial" w:hAnsi="Arial" w:cs="Arial"/>
          <w:sz w:val="24"/>
          <w:szCs w:val="24"/>
        </w:rPr>
        <w:t>God’s deliverance of Peter from prison and 16 guards (4 men were on duty at a time in four rotating shifts</w:t>
      </w:r>
      <w:r w:rsidR="00222D23">
        <w:rPr>
          <w:rFonts w:ascii="Arial" w:hAnsi="Arial" w:cs="Arial"/>
          <w:sz w:val="24"/>
          <w:szCs w:val="24"/>
        </w:rPr>
        <w:t>)</w:t>
      </w:r>
    </w:p>
    <w:p w14:paraId="2A917603" w14:textId="000FF40C" w:rsidR="00222D23" w:rsidRDefault="00222D23" w:rsidP="00540F42">
      <w:pPr>
        <w:pStyle w:val="ListParagraph"/>
        <w:numPr>
          <w:ilvl w:val="0"/>
          <w:numId w:val="4"/>
        </w:numPr>
        <w:rPr>
          <w:rFonts w:ascii="Arial" w:hAnsi="Arial" w:cs="Arial"/>
          <w:sz w:val="24"/>
          <w:szCs w:val="24"/>
        </w:rPr>
      </w:pPr>
      <w:r>
        <w:rPr>
          <w:rFonts w:ascii="Arial" w:hAnsi="Arial" w:cs="Arial"/>
          <w:sz w:val="24"/>
          <w:szCs w:val="24"/>
        </w:rPr>
        <w:t>The death of Herod</w:t>
      </w:r>
    </w:p>
    <w:p w14:paraId="01866E32" w14:textId="2A65BDFD" w:rsidR="00540F42" w:rsidRDefault="00540F42" w:rsidP="00303DCC">
      <w:pPr>
        <w:rPr>
          <w:rFonts w:ascii="Arial" w:hAnsi="Arial" w:cs="Arial"/>
          <w:sz w:val="24"/>
          <w:szCs w:val="24"/>
        </w:rPr>
      </w:pPr>
    </w:p>
    <w:p w14:paraId="1C364963" w14:textId="461C4C46" w:rsidR="00BF5E67" w:rsidRDefault="00BF5E67" w:rsidP="00303DCC">
      <w:pPr>
        <w:rPr>
          <w:rFonts w:ascii="Arial" w:hAnsi="Arial" w:cs="Arial"/>
          <w:sz w:val="24"/>
          <w:szCs w:val="24"/>
        </w:rPr>
      </w:pPr>
      <w:r>
        <w:rPr>
          <w:rFonts w:ascii="Arial" w:hAnsi="Arial" w:cs="Arial"/>
          <w:sz w:val="24"/>
          <w:szCs w:val="24"/>
        </w:rPr>
        <w:t>Acts 12:1-</w:t>
      </w:r>
      <w:r w:rsidR="00C946C6">
        <w:rPr>
          <w:rFonts w:ascii="Arial" w:hAnsi="Arial" w:cs="Arial"/>
          <w:sz w:val="24"/>
          <w:szCs w:val="24"/>
        </w:rPr>
        <w:t>3</w:t>
      </w:r>
    </w:p>
    <w:p w14:paraId="574C7C7E" w14:textId="66BBE845" w:rsidR="00BF5E67" w:rsidRDefault="00BF5E67" w:rsidP="00303DCC">
      <w:pPr>
        <w:rPr>
          <w:rFonts w:ascii="Arial" w:hAnsi="Arial" w:cs="Arial"/>
          <w:sz w:val="24"/>
          <w:szCs w:val="24"/>
        </w:rPr>
      </w:pPr>
      <w:r>
        <w:rPr>
          <w:rFonts w:ascii="Arial" w:hAnsi="Arial" w:cs="Arial"/>
          <w:sz w:val="24"/>
          <w:szCs w:val="24"/>
        </w:rPr>
        <w:t>v.1 – Herod’s role is not dissimilar to that of Saul/Paul in Chapter 9</w:t>
      </w:r>
      <w:r w:rsidR="00064240">
        <w:rPr>
          <w:rFonts w:ascii="Arial" w:hAnsi="Arial" w:cs="Arial"/>
          <w:sz w:val="24"/>
          <w:szCs w:val="24"/>
        </w:rPr>
        <w:t>.  What are some similarities?</w:t>
      </w:r>
    </w:p>
    <w:p w14:paraId="76CD4228" w14:textId="63E46097" w:rsidR="00BF5E67" w:rsidRDefault="00BF5E67" w:rsidP="00303DCC">
      <w:pPr>
        <w:rPr>
          <w:rFonts w:ascii="Arial" w:hAnsi="Arial" w:cs="Arial"/>
          <w:sz w:val="24"/>
          <w:szCs w:val="24"/>
        </w:rPr>
      </w:pPr>
      <w:r>
        <w:rPr>
          <w:rFonts w:ascii="Arial" w:hAnsi="Arial" w:cs="Arial"/>
          <w:sz w:val="24"/>
          <w:szCs w:val="24"/>
        </w:rPr>
        <w:t>v.3 – Additional motivation as to why Herod continued persecution of key church leaders</w:t>
      </w:r>
    </w:p>
    <w:p w14:paraId="4B5A7BE3" w14:textId="694F970B" w:rsidR="00C946C6" w:rsidRDefault="00C946C6" w:rsidP="00303DCC">
      <w:pPr>
        <w:rPr>
          <w:rFonts w:ascii="Arial" w:hAnsi="Arial" w:cs="Arial"/>
          <w:sz w:val="24"/>
          <w:szCs w:val="24"/>
        </w:rPr>
      </w:pPr>
    </w:p>
    <w:p w14:paraId="2D626A32" w14:textId="57E10963" w:rsidR="00C946C6" w:rsidRDefault="00C946C6" w:rsidP="00303DCC">
      <w:pPr>
        <w:rPr>
          <w:rFonts w:ascii="Arial" w:hAnsi="Arial" w:cs="Arial"/>
          <w:sz w:val="24"/>
          <w:szCs w:val="24"/>
        </w:rPr>
      </w:pPr>
      <w:r>
        <w:rPr>
          <w:rFonts w:ascii="Arial" w:hAnsi="Arial" w:cs="Arial"/>
          <w:sz w:val="24"/>
          <w:szCs w:val="24"/>
        </w:rPr>
        <w:t xml:space="preserve">Acts 12:4-6 </w:t>
      </w:r>
    </w:p>
    <w:p w14:paraId="6F320762" w14:textId="7643A6A7" w:rsidR="00C946C6" w:rsidRDefault="00C946C6" w:rsidP="00C946C6">
      <w:pPr>
        <w:pStyle w:val="ListParagraph"/>
        <w:numPr>
          <w:ilvl w:val="0"/>
          <w:numId w:val="14"/>
        </w:numPr>
        <w:rPr>
          <w:rFonts w:ascii="Arial" w:hAnsi="Arial" w:cs="Arial"/>
          <w:sz w:val="24"/>
          <w:szCs w:val="24"/>
        </w:rPr>
      </w:pPr>
      <w:r>
        <w:rPr>
          <w:rFonts w:ascii="Arial" w:hAnsi="Arial" w:cs="Arial"/>
          <w:sz w:val="24"/>
          <w:szCs w:val="24"/>
        </w:rPr>
        <w:t>Indicates the planning Herod went to make sure Peter was executed</w:t>
      </w:r>
    </w:p>
    <w:p w14:paraId="1C5D57B8" w14:textId="40555C32" w:rsidR="00C946C6" w:rsidRDefault="00C946C6" w:rsidP="00C946C6">
      <w:pPr>
        <w:pStyle w:val="ListParagraph"/>
        <w:numPr>
          <w:ilvl w:val="0"/>
          <w:numId w:val="14"/>
        </w:numPr>
        <w:rPr>
          <w:rFonts w:ascii="Arial" w:hAnsi="Arial" w:cs="Arial"/>
          <w:sz w:val="24"/>
          <w:szCs w:val="24"/>
        </w:rPr>
      </w:pPr>
      <w:r>
        <w:rPr>
          <w:rFonts w:ascii="Arial" w:hAnsi="Arial" w:cs="Arial"/>
          <w:sz w:val="24"/>
          <w:szCs w:val="24"/>
        </w:rPr>
        <w:t>Four (4) squads of solders</w:t>
      </w:r>
    </w:p>
    <w:p w14:paraId="25BEAF40" w14:textId="3BF1DCFD" w:rsidR="00C946C6" w:rsidRDefault="00C946C6" w:rsidP="00C946C6">
      <w:pPr>
        <w:pStyle w:val="ListParagraph"/>
        <w:numPr>
          <w:ilvl w:val="1"/>
          <w:numId w:val="14"/>
        </w:numPr>
        <w:rPr>
          <w:rFonts w:ascii="Arial" w:hAnsi="Arial" w:cs="Arial"/>
          <w:sz w:val="24"/>
          <w:szCs w:val="24"/>
        </w:rPr>
      </w:pPr>
      <w:r>
        <w:rPr>
          <w:rFonts w:ascii="Arial" w:hAnsi="Arial" w:cs="Arial"/>
          <w:sz w:val="24"/>
          <w:szCs w:val="24"/>
        </w:rPr>
        <w:t>A squad of soldiers was comprised of 4 men</w:t>
      </w:r>
    </w:p>
    <w:p w14:paraId="48B79AFE" w14:textId="78EBC026" w:rsidR="00C946C6" w:rsidRDefault="00C946C6" w:rsidP="00C946C6">
      <w:pPr>
        <w:pStyle w:val="ListParagraph"/>
        <w:numPr>
          <w:ilvl w:val="1"/>
          <w:numId w:val="14"/>
        </w:numPr>
        <w:rPr>
          <w:rFonts w:ascii="Arial" w:hAnsi="Arial" w:cs="Arial"/>
          <w:sz w:val="24"/>
          <w:szCs w:val="24"/>
        </w:rPr>
      </w:pPr>
      <w:r>
        <w:rPr>
          <w:rFonts w:ascii="Arial" w:hAnsi="Arial" w:cs="Arial"/>
          <w:sz w:val="24"/>
          <w:szCs w:val="24"/>
        </w:rPr>
        <w:t>16 men total were tasked with guarding Peter</w:t>
      </w:r>
    </w:p>
    <w:p w14:paraId="79352D28" w14:textId="639208B0" w:rsidR="00C946C6" w:rsidRDefault="00C946C6" w:rsidP="00C946C6">
      <w:pPr>
        <w:pStyle w:val="ListParagraph"/>
        <w:numPr>
          <w:ilvl w:val="1"/>
          <w:numId w:val="14"/>
        </w:numPr>
        <w:rPr>
          <w:rFonts w:ascii="Arial" w:hAnsi="Arial" w:cs="Arial"/>
          <w:sz w:val="24"/>
          <w:szCs w:val="24"/>
        </w:rPr>
      </w:pPr>
      <w:r>
        <w:rPr>
          <w:rFonts w:ascii="Arial" w:hAnsi="Arial" w:cs="Arial"/>
          <w:sz w:val="24"/>
          <w:szCs w:val="24"/>
        </w:rPr>
        <w:t>2 slept beside him during the night</w:t>
      </w:r>
    </w:p>
    <w:p w14:paraId="746431A9" w14:textId="0BEEF3B7" w:rsidR="00C946C6" w:rsidRPr="00C946C6" w:rsidRDefault="00C946C6" w:rsidP="00C946C6">
      <w:pPr>
        <w:pStyle w:val="ListParagraph"/>
        <w:numPr>
          <w:ilvl w:val="0"/>
          <w:numId w:val="14"/>
        </w:numPr>
        <w:rPr>
          <w:rFonts w:ascii="Arial" w:hAnsi="Arial" w:cs="Arial"/>
          <w:sz w:val="24"/>
          <w:szCs w:val="24"/>
        </w:rPr>
      </w:pPr>
      <w:r>
        <w:rPr>
          <w:rFonts w:ascii="Arial" w:hAnsi="Arial" w:cs="Arial"/>
          <w:sz w:val="24"/>
          <w:szCs w:val="24"/>
        </w:rPr>
        <w:t>Each wrist was chained while he slept</w:t>
      </w:r>
    </w:p>
    <w:p w14:paraId="109DD01D" w14:textId="1C479B55" w:rsidR="00C946C6" w:rsidRDefault="00C946C6" w:rsidP="00C946C6">
      <w:pPr>
        <w:rPr>
          <w:rFonts w:ascii="Arial" w:hAnsi="Arial" w:cs="Arial"/>
          <w:sz w:val="24"/>
          <w:szCs w:val="24"/>
        </w:rPr>
      </w:pPr>
    </w:p>
    <w:p w14:paraId="46DAFF73" w14:textId="5C9D293D" w:rsidR="00C946C6" w:rsidRDefault="00C946C6" w:rsidP="00C946C6">
      <w:pPr>
        <w:rPr>
          <w:rFonts w:ascii="Arial" w:hAnsi="Arial" w:cs="Arial"/>
          <w:sz w:val="24"/>
          <w:szCs w:val="24"/>
        </w:rPr>
      </w:pPr>
      <w:r>
        <w:rPr>
          <w:rFonts w:ascii="Arial" w:hAnsi="Arial" w:cs="Arial"/>
          <w:sz w:val="24"/>
          <w:szCs w:val="24"/>
        </w:rPr>
        <w:t>Acts 12:7-1</w:t>
      </w:r>
      <w:r w:rsidR="009D26B5">
        <w:rPr>
          <w:rFonts w:ascii="Arial" w:hAnsi="Arial" w:cs="Arial"/>
          <w:sz w:val="24"/>
          <w:szCs w:val="24"/>
        </w:rPr>
        <w:t>1</w:t>
      </w:r>
    </w:p>
    <w:p w14:paraId="2186FAA1" w14:textId="2F7C2D64" w:rsidR="00C946C6" w:rsidRDefault="00C946C6" w:rsidP="00C946C6">
      <w:pPr>
        <w:pStyle w:val="ListParagraph"/>
        <w:numPr>
          <w:ilvl w:val="0"/>
          <w:numId w:val="17"/>
        </w:numPr>
        <w:rPr>
          <w:rFonts w:ascii="Arial" w:hAnsi="Arial" w:cs="Arial"/>
          <w:sz w:val="24"/>
          <w:szCs w:val="24"/>
        </w:rPr>
      </w:pPr>
      <w:r>
        <w:rPr>
          <w:rFonts w:ascii="Arial" w:hAnsi="Arial" w:cs="Arial"/>
          <w:sz w:val="24"/>
          <w:szCs w:val="24"/>
        </w:rPr>
        <w:t>An angel appears – angels are associated with light</w:t>
      </w:r>
    </w:p>
    <w:p w14:paraId="49E6220E" w14:textId="0E5A97F8" w:rsidR="00C946C6" w:rsidRDefault="00C946C6" w:rsidP="00C946C6">
      <w:pPr>
        <w:pStyle w:val="ListParagraph"/>
        <w:numPr>
          <w:ilvl w:val="0"/>
          <w:numId w:val="17"/>
        </w:numPr>
        <w:rPr>
          <w:rFonts w:ascii="Arial" w:hAnsi="Arial" w:cs="Arial"/>
          <w:sz w:val="24"/>
          <w:szCs w:val="24"/>
        </w:rPr>
      </w:pPr>
      <w:r>
        <w:rPr>
          <w:rFonts w:ascii="Arial" w:hAnsi="Arial" w:cs="Arial"/>
          <w:sz w:val="24"/>
          <w:szCs w:val="24"/>
        </w:rPr>
        <w:t>This is a sensory experience – Peter sees the angel (sight</w:t>
      </w:r>
      <w:r w:rsidR="00BB15C5">
        <w:rPr>
          <w:rFonts w:ascii="Arial" w:hAnsi="Arial" w:cs="Arial"/>
          <w:sz w:val="24"/>
          <w:szCs w:val="24"/>
        </w:rPr>
        <w:t xml:space="preserve"> v.7</w:t>
      </w:r>
      <w:r>
        <w:rPr>
          <w:rFonts w:ascii="Arial" w:hAnsi="Arial" w:cs="Arial"/>
          <w:sz w:val="24"/>
          <w:szCs w:val="24"/>
        </w:rPr>
        <w:t>), feels the angel tapping (feel</w:t>
      </w:r>
      <w:r w:rsidR="00BB15C5">
        <w:rPr>
          <w:rFonts w:ascii="Arial" w:hAnsi="Arial" w:cs="Arial"/>
          <w:sz w:val="24"/>
          <w:szCs w:val="24"/>
        </w:rPr>
        <w:t xml:space="preserve"> v.7</w:t>
      </w:r>
      <w:r>
        <w:rPr>
          <w:rFonts w:ascii="Arial" w:hAnsi="Arial" w:cs="Arial"/>
          <w:sz w:val="24"/>
          <w:szCs w:val="24"/>
        </w:rPr>
        <w:t>), and hears the angle speak (hearing</w:t>
      </w:r>
      <w:r w:rsidR="00BB15C5">
        <w:rPr>
          <w:rFonts w:ascii="Arial" w:hAnsi="Arial" w:cs="Arial"/>
          <w:sz w:val="24"/>
          <w:szCs w:val="24"/>
        </w:rPr>
        <w:t xml:space="preserve"> – vs. 7-9</w:t>
      </w:r>
      <w:r>
        <w:rPr>
          <w:rFonts w:ascii="Arial" w:hAnsi="Arial" w:cs="Arial"/>
          <w:sz w:val="24"/>
          <w:szCs w:val="24"/>
        </w:rPr>
        <w:t>)</w:t>
      </w:r>
      <w:r w:rsidR="00BB15C5">
        <w:rPr>
          <w:rFonts w:ascii="Arial" w:hAnsi="Arial" w:cs="Arial"/>
          <w:sz w:val="24"/>
          <w:szCs w:val="24"/>
        </w:rPr>
        <w:t>.</w:t>
      </w:r>
      <w:r>
        <w:rPr>
          <w:rFonts w:ascii="Arial" w:hAnsi="Arial" w:cs="Arial"/>
          <w:sz w:val="24"/>
          <w:szCs w:val="24"/>
        </w:rPr>
        <w:t xml:space="preserve"> </w:t>
      </w:r>
      <w:r w:rsidR="00BB15C5">
        <w:rPr>
          <w:rFonts w:ascii="Arial" w:hAnsi="Arial" w:cs="Arial"/>
          <w:sz w:val="24"/>
          <w:szCs w:val="24"/>
        </w:rPr>
        <w:t>The sensory experience is not always a part of an angelic/Godly encounter. C</w:t>
      </w:r>
      <w:r>
        <w:rPr>
          <w:rFonts w:ascii="Arial" w:hAnsi="Arial" w:cs="Arial"/>
          <w:sz w:val="24"/>
          <w:szCs w:val="24"/>
        </w:rPr>
        <w:t>ontrast that against Saul’s conversion experience with Jesus</w:t>
      </w:r>
    </w:p>
    <w:p w14:paraId="4102E15B" w14:textId="7299E7B6" w:rsidR="00C946C6" w:rsidRDefault="00BB15C5" w:rsidP="00C946C6">
      <w:pPr>
        <w:pStyle w:val="ListParagraph"/>
        <w:numPr>
          <w:ilvl w:val="0"/>
          <w:numId w:val="17"/>
        </w:numPr>
        <w:rPr>
          <w:rFonts w:ascii="Arial" w:hAnsi="Arial" w:cs="Arial"/>
          <w:sz w:val="24"/>
          <w:szCs w:val="24"/>
        </w:rPr>
      </w:pPr>
      <w:r>
        <w:rPr>
          <w:rFonts w:ascii="Arial" w:hAnsi="Arial" w:cs="Arial"/>
          <w:sz w:val="24"/>
          <w:szCs w:val="24"/>
        </w:rPr>
        <w:t xml:space="preserve">Vs. 10-11 </w:t>
      </w:r>
      <w:r w:rsidR="009D26B5">
        <w:rPr>
          <w:rFonts w:ascii="Arial" w:hAnsi="Arial" w:cs="Arial"/>
          <w:sz w:val="24"/>
          <w:szCs w:val="24"/>
        </w:rPr>
        <w:t>– Peter comes the reality of his escape and the assurance that God delivered him</w:t>
      </w:r>
    </w:p>
    <w:p w14:paraId="155B1526" w14:textId="642221EF" w:rsidR="009D26B5" w:rsidRDefault="009D26B5" w:rsidP="009D26B5">
      <w:pPr>
        <w:rPr>
          <w:rFonts w:ascii="Arial" w:hAnsi="Arial" w:cs="Arial"/>
          <w:sz w:val="24"/>
          <w:szCs w:val="24"/>
        </w:rPr>
      </w:pPr>
    </w:p>
    <w:p w14:paraId="0C7CACC3" w14:textId="46D9F5F3" w:rsidR="009D26B5" w:rsidRPr="009D26B5" w:rsidRDefault="009D26B5" w:rsidP="009D26B5">
      <w:pPr>
        <w:rPr>
          <w:rFonts w:ascii="Arial" w:hAnsi="Arial" w:cs="Arial"/>
          <w:sz w:val="24"/>
          <w:szCs w:val="24"/>
        </w:rPr>
      </w:pPr>
      <w:r>
        <w:rPr>
          <w:rFonts w:ascii="Arial" w:hAnsi="Arial" w:cs="Arial"/>
          <w:sz w:val="24"/>
          <w:szCs w:val="24"/>
        </w:rPr>
        <w:t>Acts 12:12-19</w:t>
      </w:r>
    </w:p>
    <w:p w14:paraId="6FF7B4D0" w14:textId="7CC1AA56" w:rsidR="00C946C6" w:rsidRPr="009D26B5" w:rsidRDefault="009D26B5" w:rsidP="009D26B5">
      <w:pPr>
        <w:pStyle w:val="ListParagraph"/>
        <w:numPr>
          <w:ilvl w:val="0"/>
          <w:numId w:val="18"/>
        </w:numPr>
        <w:rPr>
          <w:rFonts w:ascii="Arial" w:hAnsi="Arial" w:cs="Arial"/>
          <w:sz w:val="24"/>
          <w:szCs w:val="24"/>
        </w:rPr>
      </w:pPr>
      <w:r>
        <w:rPr>
          <w:rFonts w:ascii="Arial" w:hAnsi="Arial" w:cs="Arial"/>
          <w:sz w:val="24"/>
          <w:szCs w:val="24"/>
        </w:rPr>
        <w:t>Goes to house of Mary – mother of John Mark (this provides a segue into John Mark’s future interactions with Barnabas and Saul.</w:t>
      </w:r>
    </w:p>
    <w:p w14:paraId="1A660D14" w14:textId="70140212" w:rsidR="00C946C6" w:rsidRDefault="009D26B5" w:rsidP="009D26B5">
      <w:pPr>
        <w:pStyle w:val="ListParagraph"/>
        <w:numPr>
          <w:ilvl w:val="0"/>
          <w:numId w:val="18"/>
        </w:numPr>
        <w:rPr>
          <w:rFonts w:ascii="Arial" w:hAnsi="Arial" w:cs="Arial"/>
          <w:sz w:val="24"/>
          <w:szCs w:val="24"/>
        </w:rPr>
      </w:pPr>
      <w:r>
        <w:rPr>
          <w:rFonts w:ascii="Arial" w:hAnsi="Arial" w:cs="Arial"/>
          <w:sz w:val="24"/>
          <w:szCs w:val="24"/>
        </w:rPr>
        <w:t>Vs. 13-1</w:t>
      </w:r>
      <w:r w:rsidR="00142FD9">
        <w:rPr>
          <w:rFonts w:ascii="Arial" w:hAnsi="Arial" w:cs="Arial"/>
          <w:sz w:val="24"/>
          <w:szCs w:val="24"/>
        </w:rPr>
        <w:t>7 – Rhoda’s response, The Church’s response</w:t>
      </w:r>
    </w:p>
    <w:p w14:paraId="4CBAA2D2" w14:textId="61FB4B48" w:rsidR="00142FD9" w:rsidRDefault="00142FD9" w:rsidP="00142FD9">
      <w:pPr>
        <w:rPr>
          <w:rFonts w:ascii="Arial" w:hAnsi="Arial" w:cs="Arial"/>
          <w:sz w:val="24"/>
          <w:szCs w:val="24"/>
        </w:rPr>
      </w:pPr>
    </w:p>
    <w:p w14:paraId="00793F48" w14:textId="515E30A8" w:rsidR="00580D03" w:rsidRDefault="00580D03" w:rsidP="00142FD9">
      <w:pPr>
        <w:rPr>
          <w:rFonts w:ascii="Arial" w:hAnsi="Arial" w:cs="Arial"/>
          <w:sz w:val="24"/>
          <w:szCs w:val="24"/>
        </w:rPr>
      </w:pPr>
      <w:r>
        <w:rPr>
          <w:rFonts w:ascii="Arial" w:hAnsi="Arial" w:cs="Arial"/>
          <w:sz w:val="24"/>
          <w:szCs w:val="24"/>
        </w:rPr>
        <w:t>Acts 12:20-22</w:t>
      </w:r>
    </w:p>
    <w:p w14:paraId="257D71B4" w14:textId="5B66789C" w:rsidR="00580D03" w:rsidRDefault="00580D03" w:rsidP="00580D03">
      <w:pPr>
        <w:pStyle w:val="ListParagraph"/>
        <w:numPr>
          <w:ilvl w:val="0"/>
          <w:numId w:val="20"/>
        </w:numPr>
        <w:rPr>
          <w:rFonts w:ascii="Arial" w:hAnsi="Arial" w:cs="Arial"/>
          <w:sz w:val="24"/>
          <w:szCs w:val="24"/>
        </w:rPr>
      </w:pPr>
      <w:r>
        <w:rPr>
          <w:rFonts w:ascii="Arial" w:hAnsi="Arial" w:cs="Arial"/>
          <w:sz w:val="24"/>
          <w:szCs w:val="24"/>
        </w:rPr>
        <w:t>Herod could play politics with people but not with God</w:t>
      </w:r>
    </w:p>
    <w:p w14:paraId="052DD0A4" w14:textId="3020F5C1" w:rsidR="00580D03" w:rsidRDefault="00580D03" w:rsidP="00580D03">
      <w:pPr>
        <w:pStyle w:val="ListParagraph"/>
        <w:numPr>
          <w:ilvl w:val="0"/>
          <w:numId w:val="20"/>
        </w:numPr>
        <w:rPr>
          <w:rFonts w:ascii="Arial" w:hAnsi="Arial" w:cs="Arial"/>
          <w:sz w:val="24"/>
          <w:szCs w:val="24"/>
        </w:rPr>
      </w:pPr>
      <w:r>
        <w:rPr>
          <w:rFonts w:ascii="Arial" w:hAnsi="Arial" w:cs="Arial"/>
          <w:sz w:val="24"/>
          <w:szCs w:val="24"/>
        </w:rPr>
        <w:t>What is the difference between the angelic reaction here, vs. the reaction of the Iconium people to Paul and Barnabas in Acts 14:8-15?</w:t>
      </w:r>
    </w:p>
    <w:p w14:paraId="7B80B8F0" w14:textId="27F2A7D7" w:rsidR="00580D03" w:rsidRDefault="00580D03" w:rsidP="00580D03">
      <w:pPr>
        <w:rPr>
          <w:rFonts w:ascii="Arial" w:hAnsi="Arial" w:cs="Arial"/>
          <w:sz w:val="24"/>
          <w:szCs w:val="24"/>
        </w:rPr>
      </w:pPr>
    </w:p>
    <w:p w14:paraId="231DA9D7" w14:textId="506544E9" w:rsidR="00580D03" w:rsidRDefault="00580D03" w:rsidP="00580D03">
      <w:pPr>
        <w:rPr>
          <w:rFonts w:ascii="Arial" w:hAnsi="Arial" w:cs="Arial"/>
          <w:sz w:val="24"/>
          <w:szCs w:val="24"/>
        </w:rPr>
      </w:pPr>
      <w:r>
        <w:rPr>
          <w:rFonts w:ascii="Arial" w:hAnsi="Arial" w:cs="Arial"/>
          <w:sz w:val="24"/>
          <w:szCs w:val="24"/>
        </w:rPr>
        <w:t>Acts 12:24</w:t>
      </w:r>
    </w:p>
    <w:p w14:paraId="7DC5EE8A" w14:textId="4FF1B2A3" w:rsidR="00580D03" w:rsidRDefault="00064240" w:rsidP="00580D03">
      <w:pPr>
        <w:pStyle w:val="ListParagraph"/>
        <w:numPr>
          <w:ilvl w:val="0"/>
          <w:numId w:val="21"/>
        </w:numPr>
        <w:rPr>
          <w:rFonts w:ascii="Arial" w:hAnsi="Arial" w:cs="Arial"/>
          <w:sz w:val="24"/>
          <w:szCs w:val="24"/>
        </w:rPr>
      </w:pPr>
      <w:r>
        <w:rPr>
          <w:rFonts w:ascii="Arial" w:hAnsi="Arial" w:cs="Arial"/>
          <w:sz w:val="24"/>
          <w:szCs w:val="24"/>
        </w:rPr>
        <w:t>What continues to advance and gain followers.</w:t>
      </w:r>
    </w:p>
    <w:p w14:paraId="3AD8BDB5" w14:textId="77777777" w:rsidR="00580D03" w:rsidRPr="00580D03" w:rsidRDefault="00580D03" w:rsidP="00580D03">
      <w:pPr>
        <w:rPr>
          <w:rFonts w:ascii="Arial" w:hAnsi="Arial" w:cs="Arial"/>
          <w:sz w:val="24"/>
          <w:szCs w:val="24"/>
        </w:rPr>
      </w:pPr>
    </w:p>
    <w:p w14:paraId="6FA56BAC" w14:textId="62E1B4B0" w:rsidR="00142FD9" w:rsidRDefault="00142FD9" w:rsidP="00142FD9">
      <w:pPr>
        <w:rPr>
          <w:rFonts w:ascii="Arial" w:hAnsi="Arial" w:cs="Arial"/>
          <w:sz w:val="24"/>
          <w:szCs w:val="24"/>
        </w:rPr>
      </w:pPr>
      <w:r>
        <w:rPr>
          <w:rFonts w:ascii="Arial" w:hAnsi="Arial" w:cs="Arial"/>
          <w:sz w:val="24"/>
          <w:szCs w:val="24"/>
        </w:rPr>
        <w:t xml:space="preserve">Questions, </w:t>
      </w:r>
      <w:proofErr w:type="gramStart"/>
      <w:r>
        <w:rPr>
          <w:rFonts w:ascii="Arial" w:hAnsi="Arial" w:cs="Arial"/>
          <w:sz w:val="24"/>
          <w:szCs w:val="24"/>
        </w:rPr>
        <w:t>symbols</w:t>
      </w:r>
      <w:proofErr w:type="gramEnd"/>
      <w:r>
        <w:rPr>
          <w:rFonts w:ascii="Arial" w:hAnsi="Arial" w:cs="Arial"/>
          <w:sz w:val="24"/>
          <w:szCs w:val="24"/>
        </w:rPr>
        <w:t xml:space="preserve"> and connections</w:t>
      </w:r>
    </w:p>
    <w:p w14:paraId="11298E63" w14:textId="7EF9F049" w:rsidR="00142FD9" w:rsidRDefault="00142FD9" w:rsidP="00142FD9">
      <w:pPr>
        <w:pStyle w:val="ListParagraph"/>
        <w:numPr>
          <w:ilvl w:val="0"/>
          <w:numId w:val="19"/>
        </w:numPr>
        <w:rPr>
          <w:rFonts w:ascii="Arial" w:hAnsi="Arial" w:cs="Arial"/>
          <w:sz w:val="24"/>
          <w:szCs w:val="24"/>
        </w:rPr>
      </w:pPr>
      <w:r>
        <w:rPr>
          <w:rFonts w:ascii="Arial" w:hAnsi="Arial" w:cs="Arial"/>
          <w:sz w:val="24"/>
          <w:szCs w:val="24"/>
        </w:rPr>
        <w:t>The arrest of Peter, four squads of guards, the two chains – all are symbols of hopelessness.  Yet Peter escaped.  When you look at your circumstances or past challenging circumstances, did you ever think it was unescapable</w:t>
      </w:r>
      <w:r w:rsidR="00444A2B">
        <w:rPr>
          <w:rFonts w:ascii="Arial" w:hAnsi="Arial" w:cs="Arial"/>
          <w:sz w:val="24"/>
          <w:szCs w:val="24"/>
        </w:rPr>
        <w:t>?  How did that turn out?</w:t>
      </w:r>
    </w:p>
    <w:p w14:paraId="55841F13" w14:textId="587FC39B" w:rsidR="00444A2B" w:rsidRDefault="00444A2B" w:rsidP="00142FD9">
      <w:pPr>
        <w:pStyle w:val="ListParagraph"/>
        <w:numPr>
          <w:ilvl w:val="0"/>
          <w:numId w:val="19"/>
        </w:numPr>
        <w:rPr>
          <w:rFonts w:ascii="Arial" w:hAnsi="Arial" w:cs="Arial"/>
          <w:sz w:val="24"/>
          <w:szCs w:val="24"/>
        </w:rPr>
      </w:pPr>
      <w:r>
        <w:rPr>
          <w:rFonts w:ascii="Arial" w:hAnsi="Arial" w:cs="Arial"/>
          <w:sz w:val="24"/>
          <w:szCs w:val="24"/>
        </w:rPr>
        <w:t xml:space="preserve">Why did Rhoda and then the church react with amazement when Peter was knocking on the door?  Why do we get so surprised that God answers are prayer as if we </w:t>
      </w:r>
      <w:proofErr w:type="gramStart"/>
      <w:r>
        <w:rPr>
          <w:rFonts w:ascii="Arial" w:hAnsi="Arial" w:cs="Arial"/>
          <w:sz w:val="24"/>
          <w:szCs w:val="24"/>
        </w:rPr>
        <w:t>don’t</w:t>
      </w:r>
      <w:proofErr w:type="gramEnd"/>
      <w:r>
        <w:rPr>
          <w:rFonts w:ascii="Arial" w:hAnsi="Arial" w:cs="Arial"/>
          <w:sz w:val="24"/>
          <w:szCs w:val="24"/>
        </w:rPr>
        <w:t xml:space="preserve"> know that he did it (Sure we don’t know how he did it, but we know he did</w:t>
      </w:r>
      <w:r w:rsidR="00580D03">
        <w:rPr>
          <w:rFonts w:ascii="Arial" w:hAnsi="Arial" w:cs="Arial"/>
          <w:sz w:val="24"/>
          <w:szCs w:val="24"/>
        </w:rPr>
        <w:t>!</w:t>
      </w:r>
      <w:r>
        <w:rPr>
          <w:rFonts w:ascii="Arial" w:hAnsi="Arial" w:cs="Arial"/>
          <w:sz w:val="24"/>
          <w:szCs w:val="24"/>
        </w:rPr>
        <w:t>).</w:t>
      </w:r>
    </w:p>
    <w:p w14:paraId="185F6319" w14:textId="0EEC095E" w:rsidR="00444A2B" w:rsidRDefault="00444A2B" w:rsidP="00142FD9">
      <w:pPr>
        <w:pStyle w:val="ListParagraph"/>
        <w:numPr>
          <w:ilvl w:val="0"/>
          <w:numId w:val="19"/>
        </w:numPr>
        <w:rPr>
          <w:rFonts w:ascii="Arial" w:hAnsi="Arial" w:cs="Arial"/>
          <w:sz w:val="24"/>
          <w:szCs w:val="24"/>
        </w:rPr>
      </w:pPr>
      <w:r>
        <w:rPr>
          <w:rFonts w:ascii="Arial" w:hAnsi="Arial" w:cs="Arial"/>
          <w:sz w:val="24"/>
          <w:szCs w:val="24"/>
        </w:rPr>
        <w:t xml:space="preserve">What is the cost when do something unethical </w:t>
      </w:r>
      <w:r w:rsidR="00580D03">
        <w:rPr>
          <w:rFonts w:ascii="Arial" w:hAnsi="Arial" w:cs="Arial"/>
          <w:sz w:val="24"/>
          <w:szCs w:val="24"/>
        </w:rPr>
        <w:t>when</w:t>
      </w:r>
      <w:r>
        <w:rPr>
          <w:rFonts w:ascii="Arial" w:hAnsi="Arial" w:cs="Arial"/>
          <w:sz w:val="24"/>
          <w:szCs w:val="24"/>
        </w:rPr>
        <w:t xml:space="preserve"> it brings us personal, political, or professional capital?</w:t>
      </w:r>
    </w:p>
    <w:p w14:paraId="1EA2D21B" w14:textId="5F5F3BEE" w:rsidR="00444A2B" w:rsidRDefault="00444A2B" w:rsidP="00142FD9">
      <w:pPr>
        <w:pStyle w:val="ListParagraph"/>
        <w:numPr>
          <w:ilvl w:val="0"/>
          <w:numId w:val="19"/>
        </w:numPr>
        <w:rPr>
          <w:rFonts w:ascii="Arial" w:hAnsi="Arial" w:cs="Arial"/>
          <w:sz w:val="24"/>
          <w:szCs w:val="24"/>
        </w:rPr>
      </w:pPr>
      <w:r>
        <w:rPr>
          <w:rFonts w:ascii="Arial" w:hAnsi="Arial" w:cs="Arial"/>
          <w:sz w:val="24"/>
          <w:szCs w:val="24"/>
        </w:rPr>
        <w:t>What does it mean to pray fervently?  It is number of words, repetition? What makes prayer fervent?</w:t>
      </w:r>
    </w:p>
    <w:p w14:paraId="46623343" w14:textId="57D343DF" w:rsidR="00C946C6" w:rsidRPr="00485D29" w:rsidRDefault="00444A2B" w:rsidP="00C946C6">
      <w:pPr>
        <w:pStyle w:val="ListParagraph"/>
        <w:numPr>
          <w:ilvl w:val="0"/>
          <w:numId w:val="19"/>
        </w:numPr>
        <w:rPr>
          <w:rFonts w:ascii="Arial" w:hAnsi="Arial" w:cs="Arial"/>
          <w:sz w:val="24"/>
          <w:szCs w:val="24"/>
        </w:rPr>
      </w:pPr>
      <w:r w:rsidRPr="00485D29">
        <w:rPr>
          <w:rFonts w:ascii="Arial" w:hAnsi="Arial" w:cs="Arial"/>
          <w:sz w:val="24"/>
          <w:szCs w:val="24"/>
        </w:rPr>
        <w:t>Does persecution cause you to only think of yourself or do you see opportunities in the transition?</w:t>
      </w:r>
    </w:p>
    <w:sectPr w:rsidR="00C946C6" w:rsidRPr="00485D29" w:rsidSect="005A2628">
      <w:foot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F790D" w14:textId="77777777" w:rsidR="00944994" w:rsidRDefault="00944994" w:rsidP="00944994">
      <w:pPr>
        <w:spacing w:after="0" w:line="240" w:lineRule="auto"/>
      </w:pPr>
      <w:r>
        <w:separator/>
      </w:r>
    </w:p>
  </w:endnote>
  <w:endnote w:type="continuationSeparator" w:id="0">
    <w:p w14:paraId="678868C6" w14:textId="77777777" w:rsidR="00944994" w:rsidRDefault="00944994" w:rsidP="0094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789237"/>
      <w:docPartObj>
        <w:docPartGallery w:val="Page Numbers (Bottom of Page)"/>
        <w:docPartUnique/>
      </w:docPartObj>
    </w:sdtPr>
    <w:sdtEndPr/>
    <w:sdtContent>
      <w:sdt>
        <w:sdtPr>
          <w:id w:val="-1769616900"/>
          <w:docPartObj>
            <w:docPartGallery w:val="Page Numbers (Top of Page)"/>
            <w:docPartUnique/>
          </w:docPartObj>
        </w:sdtPr>
        <w:sdtEndPr/>
        <w:sdtContent>
          <w:p w14:paraId="2CBBD388" w14:textId="1BBD217A" w:rsidR="00944994" w:rsidRDefault="009449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572488" w14:textId="77777777" w:rsidR="00944994" w:rsidRDefault="0094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CDB7A" w14:textId="77777777" w:rsidR="00944994" w:rsidRDefault="00944994" w:rsidP="00944994">
      <w:pPr>
        <w:spacing w:after="0" w:line="240" w:lineRule="auto"/>
      </w:pPr>
      <w:r>
        <w:separator/>
      </w:r>
    </w:p>
  </w:footnote>
  <w:footnote w:type="continuationSeparator" w:id="0">
    <w:p w14:paraId="113A8254" w14:textId="77777777" w:rsidR="00944994" w:rsidRDefault="00944994" w:rsidP="0094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37D0"/>
    <w:multiLevelType w:val="hybridMultilevel"/>
    <w:tmpl w:val="B1E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43E4B"/>
    <w:multiLevelType w:val="hybridMultilevel"/>
    <w:tmpl w:val="E640CE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84787"/>
    <w:multiLevelType w:val="hybridMultilevel"/>
    <w:tmpl w:val="7AA6A61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90728"/>
    <w:multiLevelType w:val="hybridMultilevel"/>
    <w:tmpl w:val="8DD2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6263D"/>
    <w:multiLevelType w:val="hybridMultilevel"/>
    <w:tmpl w:val="3CD2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277D3"/>
    <w:multiLevelType w:val="hybridMultilevel"/>
    <w:tmpl w:val="51E8B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5C6B57"/>
    <w:multiLevelType w:val="hybridMultilevel"/>
    <w:tmpl w:val="89248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022E"/>
    <w:multiLevelType w:val="hybridMultilevel"/>
    <w:tmpl w:val="7C9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C1F70"/>
    <w:multiLevelType w:val="hybridMultilevel"/>
    <w:tmpl w:val="5960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C417F"/>
    <w:multiLevelType w:val="hybridMultilevel"/>
    <w:tmpl w:val="B8AC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C04CA"/>
    <w:multiLevelType w:val="hybridMultilevel"/>
    <w:tmpl w:val="C12684BA"/>
    <w:lvl w:ilvl="0" w:tplc="D8B090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64248"/>
    <w:multiLevelType w:val="hybridMultilevel"/>
    <w:tmpl w:val="99280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86ABE"/>
    <w:multiLevelType w:val="hybridMultilevel"/>
    <w:tmpl w:val="932C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67E95"/>
    <w:multiLevelType w:val="hybridMultilevel"/>
    <w:tmpl w:val="B9E29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F0066"/>
    <w:multiLevelType w:val="hybridMultilevel"/>
    <w:tmpl w:val="F974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E314C"/>
    <w:multiLevelType w:val="hybridMultilevel"/>
    <w:tmpl w:val="CED0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61D02"/>
    <w:multiLevelType w:val="hybridMultilevel"/>
    <w:tmpl w:val="9270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E29AC"/>
    <w:multiLevelType w:val="hybridMultilevel"/>
    <w:tmpl w:val="D3A85B7A"/>
    <w:lvl w:ilvl="0" w:tplc="D8B090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B0BEC"/>
    <w:multiLevelType w:val="hybridMultilevel"/>
    <w:tmpl w:val="BEC4E4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C2684"/>
    <w:multiLevelType w:val="hybridMultilevel"/>
    <w:tmpl w:val="B31A7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CA4EB7"/>
    <w:multiLevelType w:val="hybridMultilevel"/>
    <w:tmpl w:val="070C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
  </w:num>
  <w:num w:numId="4">
    <w:abstractNumId w:val="14"/>
  </w:num>
  <w:num w:numId="5">
    <w:abstractNumId w:val="10"/>
  </w:num>
  <w:num w:numId="6">
    <w:abstractNumId w:val="17"/>
  </w:num>
  <w:num w:numId="7">
    <w:abstractNumId w:val="20"/>
  </w:num>
  <w:num w:numId="8">
    <w:abstractNumId w:val="4"/>
  </w:num>
  <w:num w:numId="9">
    <w:abstractNumId w:val="15"/>
  </w:num>
  <w:num w:numId="10">
    <w:abstractNumId w:val="1"/>
  </w:num>
  <w:num w:numId="11">
    <w:abstractNumId w:val="16"/>
  </w:num>
  <w:num w:numId="12">
    <w:abstractNumId w:val="12"/>
  </w:num>
  <w:num w:numId="13">
    <w:abstractNumId w:val="0"/>
  </w:num>
  <w:num w:numId="14">
    <w:abstractNumId w:val="11"/>
  </w:num>
  <w:num w:numId="15">
    <w:abstractNumId w:val="13"/>
  </w:num>
  <w:num w:numId="16">
    <w:abstractNumId w:val="19"/>
  </w:num>
  <w:num w:numId="17">
    <w:abstractNumId w:val="7"/>
  </w:num>
  <w:num w:numId="18">
    <w:abstractNumId w:val="8"/>
  </w:num>
  <w:num w:numId="19">
    <w:abstractNumId w:val="3"/>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52"/>
    <w:rsid w:val="00064240"/>
    <w:rsid w:val="00067CD5"/>
    <w:rsid w:val="000A4593"/>
    <w:rsid w:val="00142FD9"/>
    <w:rsid w:val="00167EB3"/>
    <w:rsid w:val="001D6852"/>
    <w:rsid w:val="00222D23"/>
    <w:rsid w:val="002409A2"/>
    <w:rsid w:val="002467A7"/>
    <w:rsid w:val="0026478B"/>
    <w:rsid w:val="00270CA8"/>
    <w:rsid w:val="002D06BF"/>
    <w:rsid w:val="002F3B28"/>
    <w:rsid w:val="00303DCC"/>
    <w:rsid w:val="003219C4"/>
    <w:rsid w:val="0035571A"/>
    <w:rsid w:val="00370D83"/>
    <w:rsid w:val="00376143"/>
    <w:rsid w:val="003B3D24"/>
    <w:rsid w:val="003B64E4"/>
    <w:rsid w:val="003C527E"/>
    <w:rsid w:val="003F4920"/>
    <w:rsid w:val="0042594A"/>
    <w:rsid w:val="00444A2B"/>
    <w:rsid w:val="00480710"/>
    <w:rsid w:val="00481BAB"/>
    <w:rsid w:val="00485D29"/>
    <w:rsid w:val="004911DA"/>
    <w:rsid w:val="004B0F09"/>
    <w:rsid w:val="004C2363"/>
    <w:rsid w:val="00540F42"/>
    <w:rsid w:val="00580C81"/>
    <w:rsid w:val="00580D03"/>
    <w:rsid w:val="005A2628"/>
    <w:rsid w:val="006476A5"/>
    <w:rsid w:val="00651E86"/>
    <w:rsid w:val="0067531C"/>
    <w:rsid w:val="0074172E"/>
    <w:rsid w:val="00752B97"/>
    <w:rsid w:val="008458E5"/>
    <w:rsid w:val="0085010F"/>
    <w:rsid w:val="008740FC"/>
    <w:rsid w:val="00895C05"/>
    <w:rsid w:val="008D0252"/>
    <w:rsid w:val="00905D0F"/>
    <w:rsid w:val="00923554"/>
    <w:rsid w:val="00926EAE"/>
    <w:rsid w:val="00944994"/>
    <w:rsid w:val="00950DC2"/>
    <w:rsid w:val="009845D5"/>
    <w:rsid w:val="0098578B"/>
    <w:rsid w:val="00993232"/>
    <w:rsid w:val="009C355C"/>
    <w:rsid w:val="009D26B5"/>
    <w:rsid w:val="00A82034"/>
    <w:rsid w:val="00AB547E"/>
    <w:rsid w:val="00AE2A95"/>
    <w:rsid w:val="00BB15C5"/>
    <w:rsid w:val="00BD201D"/>
    <w:rsid w:val="00BF5E67"/>
    <w:rsid w:val="00C65F0D"/>
    <w:rsid w:val="00C946C6"/>
    <w:rsid w:val="00CA26D3"/>
    <w:rsid w:val="00D624F8"/>
    <w:rsid w:val="00E130B7"/>
    <w:rsid w:val="00E608AD"/>
    <w:rsid w:val="00EA7E83"/>
    <w:rsid w:val="00ED418D"/>
    <w:rsid w:val="00EF7701"/>
    <w:rsid w:val="00F14EB2"/>
    <w:rsid w:val="00F71253"/>
    <w:rsid w:val="00F87926"/>
    <w:rsid w:val="00FB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1A6F"/>
  <w15:chartTrackingRefBased/>
  <w15:docId w15:val="{0B97E572-765C-44E3-829A-0F163F15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252"/>
    <w:pPr>
      <w:ind w:left="720"/>
      <w:contextualSpacing/>
    </w:pPr>
  </w:style>
  <w:style w:type="paragraph" w:styleId="Header">
    <w:name w:val="header"/>
    <w:basedOn w:val="Normal"/>
    <w:link w:val="HeaderChar"/>
    <w:uiPriority w:val="99"/>
    <w:unhideWhenUsed/>
    <w:rsid w:val="0094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4"/>
  </w:style>
  <w:style w:type="paragraph" w:styleId="Footer">
    <w:name w:val="footer"/>
    <w:basedOn w:val="Normal"/>
    <w:link w:val="FooterChar"/>
    <w:uiPriority w:val="99"/>
    <w:unhideWhenUsed/>
    <w:rsid w:val="0094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9</cp:revision>
  <cp:lastPrinted>2020-06-02T23:47:00Z</cp:lastPrinted>
  <dcterms:created xsi:type="dcterms:W3CDTF">2020-07-14T14:55:00Z</dcterms:created>
  <dcterms:modified xsi:type="dcterms:W3CDTF">2020-07-14T22:42:00Z</dcterms:modified>
</cp:coreProperties>
</file>