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800F9" w14:textId="5DE3D02A" w:rsidR="0081666D" w:rsidRDefault="0081666D" w:rsidP="0081666D">
      <w:pPr>
        <w:spacing w:after="0" w:line="240" w:lineRule="auto"/>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River Bend Board Minutes 01/24/26</w:t>
      </w:r>
    </w:p>
    <w:p w14:paraId="4261D975" w14:textId="77777777" w:rsidR="0081666D" w:rsidRDefault="0081666D" w:rsidP="0081666D">
      <w:pPr>
        <w:spacing w:after="0" w:line="240" w:lineRule="auto"/>
        <w:outlineLvl w:val="1"/>
        <w:rPr>
          <w:rFonts w:ascii="Times New Roman" w:eastAsia="Times New Roman" w:hAnsi="Times New Roman" w:cs="Times New Roman"/>
          <w:b/>
          <w:bCs/>
          <w:kern w:val="0"/>
          <w:sz w:val="36"/>
          <w:szCs w:val="36"/>
          <w14:ligatures w14:val="none"/>
        </w:rPr>
      </w:pPr>
    </w:p>
    <w:p w14:paraId="3C64495F" w14:textId="77777777" w:rsidR="0081666D" w:rsidRDefault="0081666D" w:rsidP="0081666D">
      <w:pPr>
        <w:spacing w:after="0" w:line="240" w:lineRule="auto"/>
        <w:outlineLvl w:val="1"/>
        <w:rPr>
          <w:rFonts w:ascii="Times New Roman" w:eastAsia="Times New Roman" w:hAnsi="Times New Roman" w:cs="Times New Roman"/>
          <w:b/>
          <w:bCs/>
          <w:kern w:val="0"/>
          <w:sz w:val="36"/>
          <w:szCs w:val="36"/>
          <w14:ligatures w14:val="none"/>
        </w:rPr>
      </w:pPr>
    </w:p>
    <w:p w14:paraId="64BDBE87" w14:textId="327AD455" w:rsidR="0081666D" w:rsidRDefault="0081666D" w:rsidP="0081666D">
      <w:pPr>
        <w:spacing w:after="0" w:line="240" w:lineRule="auto"/>
        <w:outlineLvl w:val="1"/>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Called to order</w:t>
      </w:r>
    </w:p>
    <w:p w14:paraId="3C9277AE" w14:textId="77777777" w:rsidR="0081666D" w:rsidRDefault="0081666D" w:rsidP="0081666D">
      <w:pPr>
        <w:spacing w:after="0" w:line="240" w:lineRule="auto"/>
        <w:outlineLvl w:val="1"/>
        <w:rPr>
          <w:rFonts w:ascii="Times New Roman" w:eastAsia="Times New Roman" w:hAnsi="Times New Roman" w:cs="Times New Roman"/>
          <w:b/>
          <w:bCs/>
          <w:kern w:val="0"/>
          <w:sz w:val="28"/>
          <w:szCs w:val="28"/>
          <w14:ligatures w14:val="none"/>
        </w:rPr>
      </w:pPr>
    </w:p>
    <w:p w14:paraId="38BE16EF" w14:textId="4E4153E8" w:rsidR="0081666D" w:rsidRPr="0081666D" w:rsidRDefault="0081666D" w:rsidP="0081666D">
      <w:pPr>
        <w:spacing w:after="0" w:line="240" w:lineRule="auto"/>
        <w:outlineLvl w:val="1"/>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Roll call</w:t>
      </w:r>
    </w:p>
    <w:p w14:paraId="645E0A4F" w14:textId="77777777" w:rsidR="0081666D" w:rsidRPr="0081666D" w:rsidRDefault="0081666D" w:rsidP="0081666D">
      <w:pPr>
        <w:spacing w:after="0" w:line="240" w:lineRule="auto"/>
        <w:outlineLvl w:val="1"/>
        <w:rPr>
          <w:rFonts w:ascii="Times New Roman" w:eastAsia="Times New Roman" w:hAnsi="Times New Roman" w:cs="Times New Roman"/>
          <w:b/>
          <w:bCs/>
          <w:kern w:val="0"/>
          <w:sz w:val="36"/>
          <w:szCs w:val="36"/>
          <w14:ligatures w14:val="none"/>
        </w:rPr>
      </w:pPr>
    </w:p>
    <w:p w14:paraId="4FBED860" w14:textId="77777777" w:rsidR="0081666D" w:rsidRPr="0081666D" w:rsidRDefault="0081666D" w:rsidP="0081666D">
      <w:pPr>
        <w:spacing w:after="0" w:line="240" w:lineRule="auto"/>
        <w:outlineLvl w:val="2"/>
        <w:rPr>
          <w:rFonts w:ascii="Times New Roman" w:eastAsia="Times New Roman" w:hAnsi="Times New Roman" w:cs="Times New Roman"/>
          <w:b/>
          <w:bCs/>
          <w:kern w:val="0"/>
          <w:sz w:val="27"/>
          <w:szCs w:val="27"/>
          <w14:ligatures w14:val="none"/>
        </w:rPr>
      </w:pPr>
      <w:r w:rsidRPr="0081666D">
        <w:rPr>
          <w:rFonts w:ascii="Times New Roman" w:eastAsia="Times New Roman" w:hAnsi="Times New Roman" w:cs="Times New Roman"/>
          <w:b/>
          <w:bCs/>
          <w:kern w:val="0"/>
          <w:sz w:val="27"/>
          <w:szCs w:val="27"/>
          <w14:ligatures w14:val="none"/>
        </w:rPr>
        <w:t>Board Resignation and Appointment</w:t>
      </w:r>
    </w:p>
    <w:p w14:paraId="4FBBDAEE" w14:textId="18E264BF" w:rsidR="0081666D" w:rsidRDefault="0081666D" w:rsidP="0081666D">
      <w:pPr>
        <w:spacing w:after="0" w:line="240" w:lineRule="auto"/>
        <w:rPr>
          <w:rFonts w:ascii="Times New Roman" w:eastAsia="Times New Roman" w:hAnsi="Times New Roman" w:cs="Times New Roman"/>
          <w:kern w:val="0"/>
          <w14:ligatures w14:val="none"/>
        </w:rPr>
      </w:pPr>
      <w:r w:rsidRPr="0081666D">
        <w:rPr>
          <w:rFonts w:ascii="Times New Roman" w:eastAsia="Times New Roman" w:hAnsi="Times New Roman" w:cs="Times New Roman"/>
          <w:kern w:val="0"/>
          <w14:ligatures w14:val="none"/>
        </w:rPr>
        <w:t>The board meeting focused on two main issues: the removal of Josh Lass</w:t>
      </w:r>
      <w:r>
        <w:rPr>
          <w:rFonts w:ascii="Times New Roman" w:eastAsia="Times New Roman" w:hAnsi="Times New Roman" w:cs="Times New Roman"/>
          <w:kern w:val="0"/>
          <w14:ligatures w14:val="none"/>
        </w:rPr>
        <w:t>i</w:t>
      </w:r>
      <w:r w:rsidRPr="0081666D">
        <w:rPr>
          <w:rFonts w:ascii="Times New Roman" w:eastAsia="Times New Roman" w:hAnsi="Times New Roman" w:cs="Times New Roman"/>
          <w:kern w:val="0"/>
          <w14:ligatures w14:val="none"/>
        </w:rPr>
        <w:t>ter from the board and the appointment of Brian Rice to fill the vacant position. After discussing Josh's resignation and the motion to remove him, the board voted to</w:t>
      </w:r>
      <w:r>
        <w:rPr>
          <w:rFonts w:ascii="Times New Roman" w:eastAsia="Times New Roman" w:hAnsi="Times New Roman" w:cs="Times New Roman"/>
          <w:kern w:val="0"/>
          <w14:ligatures w14:val="none"/>
        </w:rPr>
        <w:t xml:space="preserve"> not accept the resignation and to vote to remove Josh Lassister from the board.</w:t>
      </w:r>
      <w:r w:rsidRPr="0081666D">
        <w:rPr>
          <w:rFonts w:ascii="Times New Roman" w:eastAsia="Times New Roman" w:hAnsi="Times New Roman" w:cs="Times New Roman"/>
          <w:kern w:val="0"/>
          <w14:ligatures w14:val="none"/>
        </w:rPr>
        <w:t xml:space="preserve"> They then appointed Brian Rice to the board position, confirming he had been properly vetted. </w:t>
      </w:r>
    </w:p>
    <w:p w14:paraId="6832D873" w14:textId="77777777" w:rsidR="0081666D" w:rsidRPr="0081666D" w:rsidRDefault="0081666D" w:rsidP="0081666D">
      <w:pPr>
        <w:spacing w:after="0" w:line="240" w:lineRule="auto"/>
        <w:rPr>
          <w:rFonts w:ascii="Times New Roman" w:eastAsia="Times New Roman" w:hAnsi="Times New Roman" w:cs="Times New Roman"/>
          <w:kern w:val="0"/>
          <w14:ligatures w14:val="none"/>
        </w:rPr>
      </w:pPr>
    </w:p>
    <w:p w14:paraId="29364E44" w14:textId="77777777" w:rsidR="0081666D" w:rsidRPr="0081666D" w:rsidRDefault="0081666D" w:rsidP="0081666D">
      <w:pPr>
        <w:spacing w:after="0" w:line="240" w:lineRule="auto"/>
        <w:outlineLvl w:val="2"/>
        <w:rPr>
          <w:rFonts w:ascii="Times New Roman" w:eastAsia="Times New Roman" w:hAnsi="Times New Roman" w:cs="Times New Roman"/>
          <w:b/>
          <w:bCs/>
          <w:kern w:val="0"/>
          <w:sz w:val="27"/>
          <w:szCs w:val="27"/>
          <w14:ligatures w14:val="none"/>
        </w:rPr>
      </w:pPr>
      <w:r w:rsidRPr="0081666D">
        <w:rPr>
          <w:rFonts w:ascii="Times New Roman" w:eastAsia="Times New Roman" w:hAnsi="Times New Roman" w:cs="Times New Roman"/>
          <w:b/>
          <w:bCs/>
          <w:kern w:val="0"/>
          <w:sz w:val="27"/>
          <w:szCs w:val="27"/>
          <w14:ligatures w14:val="none"/>
        </w:rPr>
        <w:t>Bathroom Remodeling and Staffing Updates</w:t>
      </w:r>
    </w:p>
    <w:p w14:paraId="23654652" w14:textId="77777777" w:rsidR="0081666D" w:rsidRDefault="0081666D" w:rsidP="0081666D">
      <w:pPr>
        <w:spacing w:after="0" w:line="240" w:lineRule="auto"/>
        <w:rPr>
          <w:rFonts w:ascii="Times New Roman" w:eastAsia="Times New Roman" w:hAnsi="Times New Roman" w:cs="Times New Roman"/>
          <w:kern w:val="0"/>
          <w14:ligatures w14:val="none"/>
        </w:rPr>
      </w:pPr>
      <w:r w:rsidRPr="0081666D">
        <w:rPr>
          <w:rFonts w:ascii="Times New Roman" w:eastAsia="Times New Roman" w:hAnsi="Times New Roman" w:cs="Times New Roman"/>
          <w:kern w:val="0"/>
          <w14:ligatures w14:val="none"/>
        </w:rPr>
        <w:t xml:space="preserve">The team discussed ongoing remodeling work on 9 bathrooms, with Earnest noting that work was delayed until May due to flood concerns and the need to get pricing. They voted to accept Jake's layoff by April 1st, with the possibility of being brought back when needed. Earnest mentioned he would visit the work site </w:t>
      </w:r>
      <w:proofErr w:type="gramStart"/>
      <w:r w:rsidRPr="0081666D">
        <w:rPr>
          <w:rFonts w:ascii="Times New Roman" w:eastAsia="Times New Roman" w:hAnsi="Times New Roman" w:cs="Times New Roman"/>
          <w:kern w:val="0"/>
          <w14:ligatures w14:val="none"/>
        </w:rPr>
        <w:t>on</w:t>
      </w:r>
      <w:proofErr w:type="gramEnd"/>
      <w:r w:rsidRPr="0081666D">
        <w:rPr>
          <w:rFonts w:ascii="Times New Roman" w:eastAsia="Times New Roman" w:hAnsi="Times New Roman" w:cs="Times New Roman"/>
          <w:kern w:val="0"/>
          <w14:ligatures w14:val="none"/>
        </w:rPr>
        <w:t xml:space="preserve"> weekends to provide support and oversight without micromanaging. The team also discussed a bathroom project on the backside of building 4, which they decided to rebuild after flood damage, though they are still considering whether to use pods or rebuild it entirely.</w:t>
      </w:r>
    </w:p>
    <w:p w14:paraId="5B1A0DC2" w14:textId="77777777" w:rsidR="0081666D" w:rsidRPr="0081666D" w:rsidRDefault="0081666D" w:rsidP="0081666D">
      <w:pPr>
        <w:spacing w:after="0" w:line="240" w:lineRule="auto"/>
        <w:rPr>
          <w:rFonts w:ascii="Times New Roman" w:eastAsia="Times New Roman" w:hAnsi="Times New Roman" w:cs="Times New Roman"/>
          <w:kern w:val="0"/>
          <w14:ligatures w14:val="none"/>
        </w:rPr>
      </w:pPr>
    </w:p>
    <w:p w14:paraId="7F47736E" w14:textId="77777777" w:rsidR="0081666D" w:rsidRPr="0081666D" w:rsidRDefault="0081666D" w:rsidP="0081666D">
      <w:pPr>
        <w:spacing w:after="0" w:line="240" w:lineRule="auto"/>
        <w:outlineLvl w:val="2"/>
        <w:rPr>
          <w:rFonts w:ascii="Times New Roman" w:eastAsia="Times New Roman" w:hAnsi="Times New Roman" w:cs="Times New Roman"/>
          <w:b/>
          <w:bCs/>
          <w:kern w:val="0"/>
          <w:sz w:val="27"/>
          <w:szCs w:val="27"/>
          <w14:ligatures w14:val="none"/>
        </w:rPr>
      </w:pPr>
      <w:r w:rsidRPr="0081666D">
        <w:rPr>
          <w:rFonts w:ascii="Times New Roman" w:eastAsia="Times New Roman" w:hAnsi="Times New Roman" w:cs="Times New Roman"/>
          <w:b/>
          <w:bCs/>
          <w:kern w:val="0"/>
          <w:sz w:val="27"/>
          <w:szCs w:val="27"/>
          <w14:ligatures w14:val="none"/>
        </w:rPr>
        <w:t>Account Access and Security Measures</w:t>
      </w:r>
    </w:p>
    <w:p w14:paraId="73243347" w14:textId="77777777" w:rsidR="0081666D" w:rsidRPr="0081666D" w:rsidRDefault="0081666D" w:rsidP="0081666D">
      <w:pPr>
        <w:spacing w:after="0" w:line="240" w:lineRule="auto"/>
        <w:rPr>
          <w:rFonts w:ascii="Times New Roman" w:eastAsia="Times New Roman" w:hAnsi="Times New Roman" w:cs="Times New Roman"/>
          <w:kern w:val="0"/>
          <w14:ligatures w14:val="none"/>
        </w:rPr>
      </w:pPr>
      <w:r w:rsidRPr="0081666D">
        <w:rPr>
          <w:rFonts w:ascii="Times New Roman" w:eastAsia="Times New Roman" w:hAnsi="Times New Roman" w:cs="Times New Roman"/>
          <w:kern w:val="0"/>
          <w14:ligatures w14:val="none"/>
        </w:rPr>
        <w:t>The board discussed adding Stacey as a signer on the checking account to address issues with check signing and payment processing. They agreed to limit access to file cabinets in the office to board members Teresa, Miranda, and Stacey, with strict controls on file access and monitoring. The board also addressed concerns about file security and privacy, noting that missing files had previously been used to manipulate elections, and agreed that board members should be able to contact the attorney directly with transparency among all board members.</w:t>
      </w:r>
    </w:p>
    <w:p w14:paraId="7E9299E5" w14:textId="77777777" w:rsidR="0081666D" w:rsidRDefault="0081666D" w:rsidP="0081666D">
      <w:pPr>
        <w:spacing w:after="0" w:line="240" w:lineRule="auto"/>
        <w:outlineLvl w:val="2"/>
        <w:rPr>
          <w:rFonts w:ascii="Times New Roman" w:eastAsia="Times New Roman" w:hAnsi="Times New Roman" w:cs="Times New Roman"/>
          <w:b/>
          <w:bCs/>
          <w:kern w:val="0"/>
          <w:sz w:val="27"/>
          <w:szCs w:val="27"/>
          <w14:ligatures w14:val="none"/>
        </w:rPr>
      </w:pPr>
    </w:p>
    <w:p w14:paraId="2A968D03" w14:textId="65AED0F1" w:rsidR="0081666D" w:rsidRPr="0081666D" w:rsidRDefault="0081666D" w:rsidP="0081666D">
      <w:pPr>
        <w:spacing w:after="0" w:line="240" w:lineRule="auto"/>
        <w:outlineLvl w:val="2"/>
        <w:rPr>
          <w:rFonts w:ascii="Times New Roman" w:eastAsia="Times New Roman" w:hAnsi="Times New Roman" w:cs="Times New Roman"/>
          <w:b/>
          <w:bCs/>
          <w:kern w:val="0"/>
          <w:sz w:val="27"/>
          <w:szCs w:val="27"/>
          <w14:ligatures w14:val="none"/>
        </w:rPr>
      </w:pPr>
      <w:r w:rsidRPr="0081666D">
        <w:rPr>
          <w:rFonts w:ascii="Times New Roman" w:eastAsia="Times New Roman" w:hAnsi="Times New Roman" w:cs="Times New Roman"/>
          <w:b/>
          <w:bCs/>
          <w:kern w:val="0"/>
          <w:sz w:val="27"/>
          <w:szCs w:val="27"/>
          <w14:ligatures w14:val="none"/>
        </w:rPr>
        <w:t>Board Approves Layoff, Updates Protocols</w:t>
      </w:r>
    </w:p>
    <w:p w14:paraId="1EEC79FA" w14:textId="77777777" w:rsidR="0081666D" w:rsidRDefault="0081666D" w:rsidP="0081666D">
      <w:pPr>
        <w:spacing w:after="0" w:line="240" w:lineRule="auto"/>
        <w:rPr>
          <w:rFonts w:ascii="Times New Roman" w:eastAsia="Times New Roman" w:hAnsi="Times New Roman" w:cs="Times New Roman"/>
          <w:kern w:val="0"/>
          <w14:ligatures w14:val="none"/>
        </w:rPr>
      </w:pPr>
      <w:r w:rsidRPr="0081666D">
        <w:rPr>
          <w:rFonts w:ascii="Times New Roman" w:eastAsia="Times New Roman" w:hAnsi="Times New Roman" w:cs="Times New Roman"/>
          <w:kern w:val="0"/>
          <w14:ligatures w14:val="none"/>
        </w:rPr>
        <w:t>The board discussed two main issues: the temporary layoff of Jake until April 1st to conserve funds, and new protocols for accessing property owner files. Teresa explained that board members must now request file access through Miranda or herself, with one of them present to oversee the review. The board also addressed the need for transparency in file management, ensuring the privacy of property owners.</w:t>
      </w:r>
    </w:p>
    <w:p w14:paraId="207DC799" w14:textId="77777777" w:rsidR="006E53DA" w:rsidRDefault="006E53DA" w:rsidP="0081666D">
      <w:pPr>
        <w:spacing w:after="0" w:line="240" w:lineRule="auto"/>
        <w:rPr>
          <w:rFonts w:ascii="Times New Roman" w:eastAsia="Times New Roman" w:hAnsi="Times New Roman" w:cs="Times New Roman"/>
          <w:kern w:val="0"/>
          <w14:ligatures w14:val="none"/>
        </w:rPr>
      </w:pPr>
    </w:p>
    <w:p w14:paraId="14F8C593" w14:textId="77777777" w:rsidR="006E53DA" w:rsidRDefault="006E53DA" w:rsidP="0081666D">
      <w:pPr>
        <w:spacing w:after="0" w:line="240" w:lineRule="auto"/>
        <w:rPr>
          <w:rFonts w:ascii="Times New Roman" w:eastAsia="Times New Roman" w:hAnsi="Times New Roman" w:cs="Times New Roman"/>
          <w:kern w:val="0"/>
          <w14:ligatures w14:val="none"/>
        </w:rPr>
      </w:pPr>
    </w:p>
    <w:p w14:paraId="3A6265F4" w14:textId="5A8A80C2" w:rsidR="006E53DA" w:rsidRDefault="006E53DA" w:rsidP="0081666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Motion to adjourn the meeting made by Darrell Richert. Motion seconded by Earnest Hall.</w:t>
      </w:r>
    </w:p>
    <w:p w14:paraId="285372D9" w14:textId="77777777" w:rsidR="006E53DA" w:rsidRDefault="006E53DA" w:rsidP="0081666D">
      <w:pPr>
        <w:spacing w:after="0" w:line="240" w:lineRule="auto"/>
        <w:rPr>
          <w:rFonts w:ascii="Times New Roman" w:eastAsia="Times New Roman" w:hAnsi="Times New Roman" w:cs="Times New Roman"/>
          <w:kern w:val="0"/>
          <w14:ligatures w14:val="none"/>
        </w:rPr>
      </w:pPr>
    </w:p>
    <w:p w14:paraId="1B0570EE" w14:textId="6BEE1974" w:rsidR="006E53DA" w:rsidRPr="0081666D" w:rsidRDefault="006E53DA" w:rsidP="0081666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Meeting adjourned.</w:t>
      </w:r>
    </w:p>
    <w:p w14:paraId="2291E09A" w14:textId="77777777" w:rsidR="0081666D" w:rsidRDefault="0081666D"/>
    <w:sectPr w:rsidR="008166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A021D"/>
    <w:multiLevelType w:val="multilevel"/>
    <w:tmpl w:val="8060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306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66D"/>
    <w:rsid w:val="000A608E"/>
    <w:rsid w:val="006E53DA"/>
    <w:rsid w:val="0081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E1E51"/>
  <w15:chartTrackingRefBased/>
  <w15:docId w15:val="{171C90C7-7E7F-4194-8E36-EA07610A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6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6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6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6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6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6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6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6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6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6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6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6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6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6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66D"/>
    <w:rPr>
      <w:rFonts w:eastAsiaTheme="majorEastAsia" w:cstheme="majorBidi"/>
      <w:color w:val="272727" w:themeColor="text1" w:themeTint="D8"/>
    </w:rPr>
  </w:style>
  <w:style w:type="paragraph" w:styleId="Title">
    <w:name w:val="Title"/>
    <w:basedOn w:val="Normal"/>
    <w:next w:val="Normal"/>
    <w:link w:val="TitleChar"/>
    <w:uiPriority w:val="10"/>
    <w:qFormat/>
    <w:rsid w:val="008166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66D"/>
    <w:pPr>
      <w:spacing w:before="160"/>
      <w:jc w:val="center"/>
    </w:pPr>
    <w:rPr>
      <w:i/>
      <w:iCs/>
      <w:color w:val="404040" w:themeColor="text1" w:themeTint="BF"/>
    </w:rPr>
  </w:style>
  <w:style w:type="character" w:customStyle="1" w:styleId="QuoteChar">
    <w:name w:val="Quote Char"/>
    <w:basedOn w:val="DefaultParagraphFont"/>
    <w:link w:val="Quote"/>
    <w:uiPriority w:val="29"/>
    <w:rsid w:val="0081666D"/>
    <w:rPr>
      <w:i/>
      <w:iCs/>
      <w:color w:val="404040" w:themeColor="text1" w:themeTint="BF"/>
    </w:rPr>
  </w:style>
  <w:style w:type="paragraph" w:styleId="ListParagraph">
    <w:name w:val="List Paragraph"/>
    <w:basedOn w:val="Normal"/>
    <w:uiPriority w:val="34"/>
    <w:qFormat/>
    <w:rsid w:val="0081666D"/>
    <w:pPr>
      <w:ind w:left="720"/>
      <w:contextualSpacing/>
    </w:pPr>
  </w:style>
  <w:style w:type="character" w:styleId="IntenseEmphasis">
    <w:name w:val="Intense Emphasis"/>
    <w:basedOn w:val="DefaultParagraphFont"/>
    <w:uiPriority w:val="21"/>
    <w:qFormat/>
    <w:rsid w:val="0081666D"/>
    <w:rPr>
      <w:i/>
      <w:iCs/>
      <w:color w:val="0F4761" w:themeColor="accent1" w:themeShade="BF"/>
    </w:rPr>
  </w:style>
  <w:style w:type="paragraph" w:styleId="IntenseQuote">
    <w:name w:val="Intense Quote"/>
    <w:basedOn w:val="Normal"/>
    <w:next w:val="Normal"/>
    <w:link w:val="IntenseQuoteChar"/>
    <w:uiPriority w:val="30"/>
    <w:qFormat/>
    <w:rsid w:val="008166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66D"/>
    <w:rPr>
      <w:i/>
      <w:iCs/>
      <w:color w:val="0F4761" w:themeColor="accent1" w:themeShade="BF"/>
    </w:rPr>
  </w:style>
  <w:style w:type="character" w:styleId="IntenseReference">
    <w:name w:val="Intense Reference"/>
    <w:basedOn w:val="DefaultParagraphFont"/>
    <w:uiPriority w:val="32"/>
    <w:qFormat/>
    <w:rsid w:val="008166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jeremy monroe</cp:lastModifiedBy>
  <cp:revision>1</cp:revision>
  <dcterms:created xsi:type="dcterms:W3CDTF">2026-02-19T23:42:00Z</dcterms:created>
  <dcterms:modified xsi:type="dcterms:W3CDTF">2026-02-19T23:58:00Z</dcterms:modified>
</cp:coreProperties>
</file>