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DE298" w14:textId="77777777" w:rsidR="00B877C0" w:rsidRPr="00B877C0" w:rsidRDefault="00B877C0" w:rsidP="00B877C0">
      <w:pPr>
        <w:spacing w:after="0" w:line="240" w:lineRule="auto"/>
        <w:jc w:val="center"/>
        <w:rPr>
          <w:noProof/>
        </w:rPr>
      </w:pPr>
      <w:r w:rsidRPr="00B877C0">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Sagecreek Bible Church</w:t>
      </w:r>
    </w:p>
    <w:p w14:paraId="7C2ABAC1" w14:textId="77777777" w:rsidR="00B877C0" w:rsidRPr="00B877C0" w:rsidRDefault="00B877C0" w:rsidP="00B877C0">
      <w:pPr>
        <w:spacing w:after="0" w:line="240" w:lineRule="auto"/>
        <w:jc w:val="center"/>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877C0">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Worksheet </w:t>
      </w:r>
    </w:p>
    <w:p w14:paraId="0E4B80A4" w14:textId="2DBC53E6" w:rsidR="00B877C0" w:rsidRPr="00B877C0" w:rsidRDefault="00B877C0" w:rsidP="00B877C0">
      <w:pPr>
        <w:spacing w:after="0" w:line="240" w:lineRule="auto"/>
        <w:jc w:val="center"/>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877C0">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Case For </w:t>
      </w:r>
      <w:r>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Prayer</w:t>
      </w:r>
      <w:r w:rsidRPr="00B877C0">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0192D73E" w14:textId="36E2001C" w:rsidR="00B877C0" w:rsidRDefault="00B877C0" w:rsidP="00B877C0">
      <w:pPr>
        <w:spacing w:after="0" w:line="240" w:lineRule="auto"/>
        <w:rPr>
          <w:rFonts w:ascii="Times New Roman" w:hAnsi="Times New Roman" w:cs="Times New Roman"/>
          <w:b/>
          <w:bCs/>
          <w:sz w:val="26"/>
          <w:szCs w:val="26"/>
        </w:rPr>
      </w:pPr>
    </w:p>
    <w:p w14:paraId="172B05DF" w14:textId="77777777" w:rsidR="001251A0" w:rsidRPr="00B877C0" w:rsidRDefault="001251A0" w:rsidP="00B877C0">
      <w:pPr>
        <w:spacing w:after="0" w:line="240" w:lineRule="auto"/>
        <w:rPr>
          <w:rFonts w:ascii="Times New Roman" w:hAnsi="Times New Roman" w:cs="Times New Roman"/>
          <w:b/>
          <w:bCs/>
          <w:sz w:val="26"/>
          <w:szCs w:val="26"/>
        </w:rPr>
      </w:pPr>
    </w:p>
    <w:p w14:paraId="6CE3C7C1" w14:textId="6C78E999" w:rsidR="001251A0" w:rsidRDefault="001251A0" w:rsidP="001251A0">
      <w:pPr>
        <w:pStyle w:val="NoSpacing"/>
        <w:rPr>
          <w:rFonts w:ascii="Times New Roman" w:hAnsi="Times New Roman" w:cs="Times New Roman"/>
          <w:b/>
          <w:sz w:val="26"/>
          <w:szCs w:val="26"/>
        </w:rPr>
      </w:pPr>
      <w:r w:rsidRPr="001251A0">
        <w:rPr>
          <w:rFonts w:ascii="Times New Roman" w:hAnsi="Times New Roman" w:cs="Times New Roman"/>
          <w:b/>
          <w:i/>
          <w:iCs/>
          <w:sz w:val="26"/>
          <w:szCs w:val="26"/>
        </w:rPr>
        <w:t>Billy Graham:</w:t>
      </w:r>
      <w:r w:rsidRPr="001251A0">
        <w:rPr>
          <w:rFonts w:ascii="Times New Roman" w:hAnsi="Times New Roman" w:cs="Times New Roman"/>
          <w:b/>
          <w:sz w:val="26"/>
          <w:szCs w:val="26"/>
        </w:rPr>
        <w:t xml:space="preserve"> Prayer is simply talking to God—and the most important thing I can say about this is that God wants you to talk to Him! He loves us and He has promised to hear us when we pray.</w:t>
      </w:r>
    </w:p>
    <w:p w14:paraId="75A690E8" w14:textId="12121E14" w:rsidR="001251A0" w:rsidRDefault="001251A0" w:rsidP="001251A0">
      <w:pPr>
        <w:pStyle w:val="NoSpacing"/>
        <w:rPr>
          <w:rFonts w:ascii="Times New Roman" w:hAnsi="Times New Roman" w:cs="Times New Roman"/>
          <w:b/>
          <w:sz w:val="26"/>
          <w:szCs w:val="26"/>
        </w:rPr>
      </w:pPr>
    </w:p>
    <w:p w14:paraId="5C189A3D" w14:textId="77777777" w:rsidR="001251A0" w:rsidRPr="001251A0" w:rsidRDefault="001251A0" w:rsidP="001251A0">
      <w:pPr>
        <w:pStyle w:val="NoSpacing"/>
        <w:rPr>
          <w:rFonts w:ascii="Times New Roman" w:hAnsi="Times New Roman" w:cs="Times New Roman"/>
          <w:b/>
          <w:sz w:val="26"/>
          <w:szCs w:val="26"/>
        </w:rPr>
      </w:pPr>
    </w:p>
    <w:p w14:paraId="43E38540" w14:textId="77777777" w:rsidR="00B877C0" w:rsidRPr="00B877C0" w:rsidRDefault="00B877C0" w:rsidP="00B877C0">
      <w:pPr>
        <w:jc w:val="center"/>
        <w:rPr>
          <w:rFonts w:ascii="Calibri" w:eastAsia="Calibri" w:hAnsi="Calibri" w:cs="Calibri"/>
        </w:rPr>
      </w:pPr>
      <w:r w:rsidRPr="00B877C0">
        <w:rPr>
          <w:rFonts w:ascii="Arial" w:eastAsia="Calibri" w:hAnsi="Arial" w:cs="Arial"/>
          <w:noProof/>
          <w:color w:val="2962FF"/>
          <w:sz w:val="20"/>
          <w:szCs w:val="20"/>
        </w:rPr>
        <w:drawing>
          <wp:inline distT="0" distB="0" distL="0" distR="0" wp14:anchorId="4972B6C9" wp14:editId="50DB15CF">
            <wp:extent cx="3718152" cy="4685030"/>
            <wp:effectExtent l="0" t="0" r="0" b="1270"/>
            <wp:docPr id="3" name="Picture 3" descr="Amazon.com: Armor of God EPH 6:13-17 Challenge Coin Shield of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Armor of God EPH 6:13-17 Challenge Coin Shield of ...">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502" cy="4695551"/>
                    </a:xfrm>
                    <a:prstGeom prst="rect">
                      <a:avLst/>
                    </a:prstGeom>
                    <a:noFill/>
                    <a:ln>
                      <a:noFill/>
                    </a:ln>
                  </pic:spPr>
                </pic:pic>
              </a:graphicData>
            </a:graphic>
          </wp:inline>
        </w:drawing>
      </w:r>
    </w:p>
    <w:p w14:paraId="0A7BC64A" w14:textId="07DF3180" w:rsidR="00B877C0" w:rsidRPr="00B877C0" w:rsidRDefault="002212F0" w:rsidP="00B877C0">
      <w:pPr>
        <w:jc w:val="center"/>
        <w:rPr>
          <w:rFonts w:ascii="Calibri" w:eastAsia="Calibri" w:hAnsi="Calibri" w:cs="Calibr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eastAsia="Calibri" w:hAnsi="Calibri" w:cs="Calibr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14</w:t>
      </w:r>
      <w:r w:rsidR="00B877C0" w:rsidRPr="00B877C0">
        <w:rPr>
          <w:rFonts w:ascii="Calibri" w:eastAsia="Calibri" w:hAnsi="Calibri" w:cs="Calibr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September 2020</w:t>
      </w:r>
    </w:p>
    <w:p w14:paraId="09986D7A" w14:textId="46798FC9" w:rsidR="00A333F4" w:rsidRPr="00A333F4" w:rsidRDefault="005265AC" w:rsidP="00A333F4">
      <w:pPr>
        <w:pStyle w:val="NoSpacing"/>
        <w:jc w:val="center"/>
        <w:rPr>
          <w:rFonts w:ascii="Times New Roman" w:hAnsi="Times New Roman" w:cs="Times New Roman"/>
          <w:b/>
          <w:sz w:val="26"/>
          <w:szCs w:val="26"/>
        </w:rPr>
      </w:pPr>
      <w:r>
        <w:rPr>
          <w:rFonts w:ascii="Times New Roman" w:hAnsi="Times New Roman" w:cs="Times New Roman"/>
          <w:b/>
          <w:sz w:val="26"/>
          <w:szCs w:val="26"/>
        </w:rPr>
        <w:lastRenderedPageBreak/>
        <w:t>Prayer in the life of a believer in Jesus Christ</w:t>
      </w:r>
    </w:p>
    <w:p w14:paraId="7C9F32AF" w14:textId="77777777" w:rsidR="00CA2BF6" w:rsidRPr="00CA2BF6" w:rsidRDefault="00CA2BF6" w:rsidP="00A333F4">
      <w:pPr>
        <w:pStyle w:val="NoSpacing"/>
        <w:rPr>
          <w:rFonts w:ascii="Times New Roman" w:hAnsi="Times New Roman" w:cs="Times New Roman"/>
          <w:bCs/>
          <w:sz w:val="26"/>
          <w:szCs w:val="26"/>
        </w:rPr>
      </w:pPr>
    </w:p>
    <w:p w14:paraId="7672E185" w14:textId="752A1034" w:rsidR="00CA2BF6" w:rsidRDefault="005F4976" w:rsidP="00A333F4">
      <w:pPr>
        <w:pStyle w:val="NoSpacing"/>
        <w:rPr>
          <w:rFonts w:ascii="Times New Roman" w:hAnsi="Times New Roman" w:cs="Times New Roman"/>
          <w:bCs/>
          <w:sz w:val="26"/>
          <w:szCs w:val="26"/>
        </w:rPr>
      </w:pPr>
      <w:r>
        <w:rPr>
          <w:rFonts w:ascii="Times New Roman" w:hAnsi="Times New Roman" w:cs="Times New Roman"/>
          <w:bCs/>
          <w:sz w:val="26"/>
          <w:szCs w:val="26"/>
        </w:rPr>
        <w:t xml:space="preserve">Who do we </w:t>
      </w:r>
      <w:proofErr w:type="gramStart"/>
      <w:r>
        <w:rPr>
          <w:rFonts w:ascii="Times New Roman" w:hAnsi="Times New Roman" w:cs="Times New Roman"/>
          <w:bCs/>
          <w:sz w:val="26"/>
          <w:szCs w:val="26"/>
        </w:rPr>
        <w:t>actually pray</w:t>
      </w:r>
      <w:proofErr w:type="gramEnd"/>
      <w:r>
        <w:rPr>
          <w:rFonts w:ascii="Times New Roman" w:hAnsi="Times New Roman" w:cs="Times New Roman"/>
          <w:bCs/>
          <w:sz w:val="26"/>
          <w:szCs w:val="26"/>
        </w:rPr>
        <w:t xml:space="preserve"> to?</w:t>
      </w:r>
    </w:p>
    <w:p w14:paraId="69BC94B9" w14:textId="02A2648A" w:rsidR="005F4976" w:rsidRDefault="005F4976" w:rsidP="00A333F4">
      <w:pPr>
        <w:pStyle w:val="NoSpacing"/>
        <w:rPr>
          <w:rFonts w:ascii="Times New Roman" w:hAnsi="Times New Roman" w:cs="Times New Roman"/>
          <w:bCs/>
          <w:sz w:val="26"/>
          <w:szCs w:val="26"/>
        </w:rPr>
      </w:pPr>
    </w:p>
    <w:p w14:paraId="2AF7A1C1" w14:textId="5F7D2300" w:rsidR="005F4976" w:rsidRDefault="005F4976" w:rsidP="00A333F4">
      <w:pPr>
        <w:pStyle w:val="NoSpacing"/>
        <w:rPr>
          <w:rFonts w:ascii="Times New Roman" w:hAnsi="Times New Roman" w:cs="Times New Roman"/>
          <w:bCs/>
          <w:sz w:val="26"/>
          <w:szCs w:val="26"/>
        </w:rPr>
      </w:pPr>
      <w:r>
        <w:rPr>
          <w:rFonts w:ascii="Times New Roman" w:hAnsi="Times New Roman" w:cs="Times New Roman"/>
          <w:bCs/>
          <w:sz w:val="26"/>
          <w:szCs w:val="26"/>
        </w:rPr>
        <w:t>How do we best pray with others as a group?</w:t>
      </w:r>
    </w:p>
    <w:p w14:paraId="5EB48E71" w14:textId="4FC95DEA" w:rsidR="005F4976" w:rsidRDefault="005F4976" w:rsidP="00A333F4">
      <w:pPr>
        <w:pStyle w:val="NoSpacing"/>
        <w:rPr>
          <w:rFonts w:ascii="Times New Roman" w:hAnsi="Times New Roman" w:cs="Times New Roman"/>
          <w:bCs/>
          <w:sz w:val="26"/>
          <w:szCs w:val="26"/>
        </w:rPr>
      </w:pPr>
    </w:p>
    <w:p w14:paraId="7B24C42E" w14:textId="2BBA3152" w:rsidR="005F4976" w:rsidRDefault="00E8554F" w:rsidP="00A333F4">
      <w:pPr>
        <w:pStyle w:val="NoSpacing"/>
        <w:rPr>
          <w:rFonts w:ascii="Times New Roman" w:hAnsi="Times New Roman" w:cs="Times New Roman"/>
          <w:bCs/>
          <w:sz w:val="26"/>
          <w:szCs w:val="26"/>
        </w:rPr>
      </w:pPr>
      <w:r>
        <w:rPr>
          <w:rFonts w:ascii="Times New Roman" w:hAnsi="Times New Roman" w:cs="Times New Roman"/>
          <w:bCs/>
          <w:sz w:val="26"/>
          <w:szCs w:val="26"/>
        </w:rPr>
        <w:t>When someone asks you to pray for them, how can you respond?</w:t>
      </w:r>
    </w:p>
    <w:p w14:paraId="2102E983" w14:textId="635645CF" w:rsidR="00DB393A" w:rsidRDefault="00DB393A" w:rsidP="00A333F4">
      <w:pPr>
        <w:pStyle w:val="NoSpacing"/>
        <w:rPr>
          <w:rFonts w:ascii="Times New Roman" w:hAnsi="Times New Roman" w:cs="Times New Roman"/>
          <w:bCs/>
          <w:sz w:val="26"/>
          <w:szCs w:val="26"/>
        </w:rPr>
      </w:pPr>
      <w:r>
        <w:rPr>
          <w:rFonts w:ascii="Times New Roman" w:hAnsi="Times New Roman" w:cs="Times New Roman"/>
          <w:bCs/>
          <w:sz w:val="26"/>
          <w:szCs w:val="26"/>
        </w:rPr>
        <w:tab/>
      </w:r>
      <w:r w:rsidR="00E87BC4">
        <w:rPr>
          <w:rFonts w:ascii="Times New Roman" w:hAnsi="Times New Roman" w:cs="Times New Roman"/>
          <w:bCs/>
          <w:sz w:val="26"/>
          <w:szCs w:val="26"/>
        </w:rPr>
        <w:t>Immediately pray.</w:t>
      </w:r>
    </w:p>
    <w:p w14:paraId="7FC10949" w14:textId="2B8E35B9" w:rsidR="00E87BC4" w:rsidRDefault="00E87BC4" w:rsidP="00A333F4">
      <w:pPr>
        <w:pStyle w:val="NoSpacing"/>
        <w:rPr>
          <w:rFonts w:ascii="Times New Roman" w:hAnsi="Times New Roman" w:cs="Times New Roman"/>
          <w:bCs/>
          <w:sz w:val="26"/>
          <w:szCs w:val="26"/>
        </w:rPr>
      </w:pPr>
    </w:p>
    <w:p w14:paraId="09AFCBF5" w14:textId="6FF9979F" w:rsidR="00E87BC4" w:rsidRDefault="008D46B5" w:rsidP="00A333F4">
      <w:pPr>
        <w:pStyle w:val="NoSpacing"/>
        <w:rPr>
          <w:rFonts w:ascii="Times New Roman" w:hAnsi="Times New Roman" w:cs="Times New Roman"/>
          <w:bCs/>
          <w:sz w:val="26"/>
          <w:szCs w:val="26"/>
        </w:rPr>
      </w:pPr>
      <w:r>
        <w:rPr>
          <w:rFonts w:ascii="Times New Roman" w:hAnsi="Times New Roman" w:cs="Times New Roman"/>
          <w:bCs/>
          <w:sz w:val="26"/>
          <w:szCs w:val="26"/>
        </w:rPr>
        <w:t xml:space="preserve">How does </w:t>
      </w:r>
      <w:r w:rsidR="00AA447E">
        <w:rPr>
          <w:rFonts w:ascii="Times New Roman" w:hAnsi="Times New Roman" w:cs="Times New Roman"/>
          <w:bCs/>
          <w:sz w:val="26"/>
          <w:szCs w:val="26"/>
        </w:rPr>
        <w:t>God prioritize prayers from multiple people?</w:t>
      </w:r>
    </w:p>
    <w:p w14:paraId="553A9497" w14:textId="3CEB55BE" w:rsidR="00AA447E" w:rsidRDefault="00AA447E" w:rsidP="00A333F4">
      <w:pPr>
        <w:pStyle w:val="NoSpacing"/>
        <w:rPr>
          <w:rFonts w:ascii="Times New Roman" w:hAnsi="Times New Roman" w:cs="Times New Roman"/>
          <w:bCs/>
          <w:sz w:val="26"/>
          <w:szCs w:val="26"/>
        </w:rPr>
      </w:pPr>
      <w:r>
        <w:rPr>
          <w:rFonts w:ascii="Times New Roman" w:hAnsi="Times New Roman" w:cs="Times New Roman"/>
          <w:bCs/>
          <w:sz w:val="26"/>
          <w:szCs w:val="26"/>
        </w:rPr>
        <w:tab/>
        <w:t>Farmers want rain – fishermen want sun.</w:t>
      </w:r>
    </w:p>
    <w:p w14:paraId="2B451F1C" w14:textId="15C73AC8" w:rsidR="00AA447E" w:rsidRDefault="00AA447E" w:rsidP="00A333F4">
      <w:pPr>
        <w:pStyle w:val="NoSpacing"/>
        <w:rPr>
          <w:rFonts w:ascii="Times New Roman" w:hAnsi="Times New Roman" w:cs="Times New Roman"/>
          <w:bCs/>
          <w:sz w:val="26"/>
          <w:szCs w:val="26"/>
        </w:rPr>
      </w:pPr>
    </w:p>
    <w:p w14:paraId="1726DAAF" w14:textId="77777777" w:rsidR="00AA447E" w:rsidRPr="00CA2BF6" w:rsidRDefault="00AA447E" w:rsidP="00A333F4">
      <w:pPr>
        <w:pStyle w:val="NoSpacing"/>
        <w:rPr>
          <w:rFonts w:ascii="Times New Roman" w:hAnsi="Times New Roman" w:cs="Times New Roman"/>
          <w:bCs/>
          <w:sz w:val="26"/>
          <w:szCs w:val="26"/>
        </w:rPr>
      </w:pPr>
    </w:p>
    <w:p w14:paraId="0A338521" w14:textId="77777777" w:rsidR="00CA2BF6" w:rsidRPr="00CA2BF6" w:rsidRDefault="00CA2BF6" w:rsidP="00A333F4">
      <w:pPr>
        <w:pStyle w:val="NoSpacing"/>
        <w:rPr>
          <w:rFonts w:ascii="Times New Roman" w:hAnsi="Times New Roman" w:cs="Times New Roman"/>
          <w:bCs/>
          <w:sz w:val="26"/>
          <w:szCs w:val="26"/>
        </w:rPr>
      </w:pPr>
    </w:p>
    <w:p w14:paraId="1262AE03" w14:textId="3042B557" w:rsidR="00812981" w:rsidRPr="00812981" w:rsidRDefault="00812981" w:rsidP="00A333F4">
      <w:pPr>
        <w:pStyle w:val="NoSpacing"/>
        <w:rPr>
          <w:rFonts w:ascii="Times New Roman" w:hAnsi="Times New Roman" w:cs="Times New Roman"/>
          <w:bCs/>
          <w:i/>
          <w:iCs/>
          <w:sz w:val="26"/>
          <w:szCs w:val="26"/>
        </w:rPr>
      </w:pPr>
      <w:r w:rsidRPr="00812981">
        <w:rPr>
          <w:rFonts w:ascii="Times New Roman" w:hAnsi="Times New Roman" w:cs="Times New Roman"/>
          <w:bCs/>
          <w:i/>
          <w:iCs/>
          <w:sz w:val="26"/>
          <w:szCs w:val="26"/>
        </w:rPr>
        <w:t>See Page 4 for a children’s word study on prayer.</w:t>
      </w:r>
    </w:p>
    <w:p w14:paraId="59D4E6DA" w14:textId="703C1BF1" w:rsidR="0052601F" w:rsidRDefault="0052601F" w:rsidP="00A333F4">
      <w:pPr>
        <w:pStyle w:val="NoSpacing"/>
        <w:rPr>
          <w:rFonts w:ascii="Times New Roman" w:hAnsi="Times New Roman" w:cs="Times New Roman"/>
          <w:bCs/>
          <w:sz w:val="26"/>
          <w:szCs w:val="26"/>
        </w:rPr>
      </w:pPr>
      <w:r>
        <w:rPr>
          <w:rFonts w:ascii="Times New Roman" w:hAnsi="Times New Roman" w:cs="Times New Roman"/>
          <w:bCs/>
          <w:sz w:val="26"/>
          <w:szCs w:val="26"/>
        </w:rPr>
        <w:t xml:space="preserve">In your own words, define what prayer </w:t>
      </w:r>
      <w:r w:rsidR="008062A4">
        <w:rPr>
          <w:rFonts w:ascii="Times New Roman" w:hAnsi="Times New Roman" w:cs="Times New Roman"/>
          <w:bCs/>
          <w:sz w:val="26"/>
          <w:szCs w:val="26"/>
        </w:rPr>
        <w:t>means</w:t>
      </w:r>
      <w:r>
        <w:rPr>
          <w:rFonts w:ascii="Times New Roman" w:hAnsi="Times New Roman" w:cs="Times New Roman"/>
          <w:bCs/>
          <w:sz w:val="26"/>
          <w:szCs w:val="26"/>
        </w:rPr>
        <w:t xml:space="preserve"> to you.</w:t>
      </w:r>
    </w:p>
    <w:tbl>
      <w:tblPr>
        <w:tblStyle w:val="TableGrid"/>
        <w:tblW w:w="0" w:type="auto"/>
        <w:tblLook w:val="04A0" w:firstRow="1" w:lastRow="0" w:firstColumn="1" w:lastColumn="0" w:noHBand="0" w:noVBand="1"/>
      </w:tblPr>
      <w:tblGrid>
        <w:gridCol w:w="9350"/>
      </w:tblGrid>
      <w:tr w:rsidR="0052601F" w14:paraId="51883178" w14:textId="77777777" w:rsidTr="00BB1A58">
        <w:tc>
          <w:tcPr>
            <w:tcW w:w="9350" w:type="dxa"/>
          </w:tcPr>
          <w:p w14:paraId="08D0E906" w14:textId="77777777" w:rsidR="0052601F" w:rsidRDefault="0052601F" w:rsidP="00BB1A58">
            <w:pPr>
              <w:pStyle w:val="NoSpacing"/>
              <w:rPr>
                <w:rFonts w:ascii="Times New Roman" w:hAnsi="Times New Roman" w:cs="Times New Roman"/>
                <w:sz w:val="26"/>
                <w:szCs w:val="26"/>
              </w:rPr>
            </w:pPr>
          </w:p>
        </w:tc>
      </w:tr>
      <w:tr w:rsidR="0052601F" w14:paraId="26FEFA06" w14:textId="77777777" w:rsidTr="00BB1A58">
        <w:tc>
          <w:tcPr>
            <w:tcW w:w="9350" w:type="dxa"/>
          </w:tcPr>
          <w:p w14:paraId="70DE9B76" w14:textId="77777777" w:rsidR="0052601F" w:rsidRDefault="0052601F" w:rsidP="00BB1A58">
            <w:pPr>
              <w:pStyle w:val="NoSpacing"/>
              <w:rPr>
                <w:rFonts w:ascii="Times New Roman" w:hAnsi="Times New Roman" w:cs="Times New Roman"/>
                <w:sz w:val="26"/>
                <w:szCs w:val="26"/>
              </w:rPr>
            </w:pPr>
          </w:p>
        </w:tc>
      </w:tr>
    </w:tbl>
    <w:p w14:paraId="43899572" w14:textId="7332340E" w:rsidR="00711DD7" w:rsidRDefault="00711DD7" w:rsidP="00B40FBE">
      <w:pPr>
        <w:pStyle w:val="NoSpacing"/>
        <w:rPr>
          <w:rFonts w:ascii="Times New Roman" w:hAnsi="Times New Roman" w:cs="Times New Roman"/>
          <w:sz w:val="26"/>
          <w:szCs w:val="26"/>
        </w:rPr>
      </w:pPr>
      <w:r w:rsidRPr="00711DD7">
        <w:rPr>
          <w:rFonts w:ascii="Times New Roman" w:hAnsi="Times New Roman" w:cs="Times New Roman"/>
          <w:sz w:val="26"/>
          <w:szCs w:val="26"/>
        </w:rPr>
        <w:t xml:space="preserve">Define how you believe God answers prayers.  Record any Scriptural references you </w:t>
      </w:r>
      <w:proofErr w:type="gramStart"/>
      <w:r w:rsidRPr="00711DD7">
        <w:rPr>
          <w:rFonts w:ascii="Times New Roman" w:hAnsi="Times New Roman" w:cs="Times New Roman"/>
          <w:sz w:val="26"/>
          <w:szCs w:val="26"/>
        </w:rPr>
        <w:t>have to</w:t>
      </w:r>
      <w:proofErr w:type="gramEnd"/>
      <w:r w:rsidRPr="00711DD7">
        <w:rPr>
          <w:rFonts w:ascii="Times New Roman" w:hAnsi="Times New Roman" w:cs="Times New Roman"/>
          <w:sz w:val="26"/>
          <w:szCs w:val="26"/>
        </w:rPr>
        <w:t xml:space="preserve"> validate your response.  </w:t>
      </w:r>
    </w:p>
    <w:tbl>
      <w:tblPr>
        <w:tblStyle w:val="TableGrid"/>
        <w:tblW w:w="0" w:type="auto"/>
        <w:tblLook w:val="04A0" w:firstRow="1" w:lastRow="0" w:firstColumn="1" w:lastColumn="0" w:noHBand="0" w:noVBand="1"/>
      </w:tblPr>
      <w:tblGrid>
        <w:gridCol w:w="9350"/>
      </w:tblGrid>
      <w:tr w:rsidR="009F15AE" w14:paraId="50CB5778" w14:textId="77777777" w:rsidTr="00BB1A58">
        <w:tc>
          <w:tcPr>
            <w:tcW w:w="9350" w:type="dxa"/>
          </w:tcPr>
          <w:p w14:paraId="61854595" w14:textId="77777777" w:rsidR="009F15AE" w:rsidRDefault="009F15AE" w:rsidP="00BB1A58">
            <w:pPr>
              <w:pStyle w:val="NoSpacing"/>
              <w:rPr>
                <w:rFonts w:ascii="Times New Roman" w:hAnsi="Times New Roman" w:cs="Times New Roman"/>
                <w:sz w:val="26"/>
                <w:szCs w:val="26"/>
              </w:rPr>
            </w:pPr>
          </w:p>
        </w:tc>
      </w:tr>
      <w:tr w:rsidR="009F15AE" w14:paraId="01DF57D8" w14:textId="77777777" w:rsidTr="00BB1A58">
        <w:tc>
          <w:tcPr>
            <w:tcW w:w="9350" w:type="dxa"/>
          </w:tcPr>
          <w:p w14:paraId="23E7777A" w14:textId="77777777" w:rsidR="009F15AE" w:rsidRDefault="009F15AE" w:rsidP="00BB1A58">
            <w:pPr>
              <w:pStyle w:val="NoSpacing"/>
              <w:rPr>
                <w:rFonts w:ascii="Times New Roman" w:hAnsi="Times New Roman" w:cs="Times New Roman"/>
                <w:sz w:val="26"/>
                <w:szCs w:val="26"/>
              </w:rPr>
            </w:pPr>
          </w:p>
        </w:tc>
      </w:tr>
    </w:tbl>
    <w:p w14:paraId="292801E6" w14:textId="10371CFE" w:rsidR="00B40FBE" w:rsidRPr="00EE68DF" w:rsidRDefault="00B40FBE" w:rsidP="00B40FBE">
      <w:pPr>
        <w:pStyle w:val="NoSpacing"/>
        <w:rPr>
          <w:rFonts w:ascii="Times New Roman" w:hAnsi="Times New Roman" w:cs="Times New Roman"/>
          <w:sz w:val="26"/>
          <w:szCs w:val="26"/>
        </w:rPr>
      </w:pPr>
      <w:r w:rsidRPr="00EE68DF">
        <w:rPr>
          <w:rFonts w:ascii="Times New Roman" w:hAnsi="Times New Roman" w:cs="Times New Roman"/>
          <w:sz w:val="26"/>
          <w:szCs w:val="26"/>
        </w:rPr>
        <w:t>God tells us we have four major priorities if we’re going to call ourselves a church:</w:t>
      </w:r>
      <w:r>
        <w:rPr>
          <w:rFonts w:ascii="Times New Roman" w:hAnsi="Times New Roman" w:cs="Times New Roman"/>
          <w:sz w:val="26"/>
          <w:szCs w:val="26"/>
        </w:rPr>
        <w:t xml:space="preserve"> </w:t>
      </w:r>
      <w:r w:rsidRPr="00EE68DF">
        <w:rPr>
          <w:rFonts w:ascii="Times New Roman" w:hAnsi="Times New Roman" w:cs="Times New Roman"/>
          <w:sz w:val="26"/>
          <w:szCs w:val="26"/>
        </w:rPr>
        <w:t xml:space="preserve">Teaching . . . fellowship . . . breaking of bread . . . prayer. </w:t>
      </w:r>
      <w:r w:rsidR="00E16B16">
        <w:rPr>
          <w:rFonts w:ascii="Times New Roman" w:hAnsi="Times New Roman" w:cs="Times New Roman"/>
          <w:b/>
          <w:bCs/>
          <w:sz w:val="26"/>
          <w:szCs w:val="26"/>
        </w:rPr>
        <w:t xml:space="preserve">See </w:t>
      </w:r>
      <w:r w:rsidRPr="002A1B31">
        <w:rPr>
          <w:rFonts w:ascii="Times New Roman" w:hAnsi="Times New Roman" w:cs="Times New Roman"/>
          <w:b/>
          <w:bCs/>
          <w:sz w:val="26"/>
          <w:szCs w:val="26"/>
        </w:rPr>
        <w:t>Acts 2:42</w:t>
      </w:r>
      <w:r>
        <w:rPr>
          <w:rFonts w:ascii="Times New Roman" w:hAnsi="Times New Roman" w:cs="Times New Roman"/>
          <w:sz w:val="26"/>
          <w:szCs w:val="26"/>
        </w:rPr>
        <w:t xml:space="preserve">. What part do you believe prayer plays in the life of </w:t>
      </w:r>
      <w:r w:rsidRPr="002212F0">
        <w:rPr>
          <w:rFonts w:ascii="Times New Roman" w:hAnsi="Times New Roman" w:cs="Times New Roman"/>
          <w:i/>
          <w:iCs/>
          <w:sz w:val="26"/>
          <w:szCs w:val="26"/>
        </w:rPr>
        <w:t>our</w:t>
      </w:r>
      <w:r>
        <w:rPr>
          <w:rFonts w:ascii="Times New Roman" w:hAnsi="Times New Roman" w:cs="Times New Roman"/>
          <w:sz w:val="26"/>
          <w:szCs w:val="26"/>
        </w:rPr>
        <w:t xml:space="preserve"> church?</w:t>
      </w:r>
    </w:p>
    <w:tbl>
      <w:tblPr>
        <w:tblStyle w:val="TableGrid"/>
        <w:tblW w:w="0" w:type="auto"/>
        <w:tblLook w:val="04A0" w:firstRow="1" w:lastRow="0" w:firstColumn="1" w:lastColumn="0" w:noHBand="0" w:noVBand="1"/>
      </w:tblPr>
      <w:tblGrid>
        <w:gridCol w:w="9350"/>
      </w:tblGrid>
      <w:tr w:rsidR="00B40FBE" w14:paraId="72ACC38F" w14:textId="77777777" w:rsidTr="00BB1A58">
        <w:tc>
          <w:tcPr>
            <w:tcW w:w="9350" w:type="dxa"/>
          </w:tcPr>
          <w:p w14:paraId="5AB5272D" w14:textId="77777777" w:rsidR="00B40FBE" w:rsidRDefault="00B40FBE" w:rsidP="00BB1A58">
            <w:pPr>
              <w:pStyle w:val="NoSpacing"/>
              <w:rPr>
                <w:rFonts w:ascii="Times New Roman" w:hAnsi="Times New Roman" w:cs="Times New Roman"/>
                <w:sz w:val="26"/>
                <w:szCs w:val="26"/>
              </w:rPr>
            </w:pPr>
          </w:p>
        </w:tc>
      </w:tr>
      <w:tr w:rsidR="00B40FBE" w14:paraId="23C44F17" w14:textId="77777777" w:rsidTr="00BB1A58">
        <w:tc>
          <w:tcPr>
            <w:tcW w:w="9350" w:type="dxa"/>
          </w:tcPr>
          <w:p w14:paraId="68D73976" w14:textId="77777777" w:rsidR="00B40FBE" w:rsidRDefault="00B40FBE" w:rsidP="00BB1A58">
            <w:pPr>
              <w:pStyle w:val="NoSpacing"/>
              <w:rPr>
                <w:rFonts w:ascii="Times New Roman" w:hAnsi="Times New Roman" w:cs="Times New Roman"/>
                <w:sz w:val="26"/>
                <w:szCs w:val="26"/>
              </w:rPr>
            </w:pPr>
          </w:p>
        </w:tc>
      </w:tr>
    </w:tbl>
    <w:p w14:paraId="0E895884" w14:textId="7CB17B4C" w:rsidR="0054004D" w:rsidRDefault="006E73AF" w:rsidP="00EE6460">
      <w:pPr>
        <w:pStyle w:val="NoSpacing"/>
        <w:rPr>
          <w:rFonts w:ascii="Times New Roman" w:hAnsi="Times New Roman" w:cs="Times New Roman"/>
          <w:bCs/>
          <w:sz w:val="26"/>
          <w:szCs w:val="26"/>
        </w:rPr>
      </w:pPr>
      <w:r>
        <w:rPr>
          <w:rFonts w:ascii="Times New Roman" w:hAnsi="Times New Roman" w:cs="Times New Roman"/>
          <w:bCs/>
          <w:sz w:val="26"/>
          <w:szCs w:val="26"/>
        </w:rPr>
        <w:t xml:space="preserve">Identify four areas of specific prayer from </w:t>
      </w:r>
      <w:r w:rsidR="000350FE">
        <w:rPr>
          <w:rFonts w:ascii="Times New Roman" w:hAnsi="Times New Roman" w:cs="Times New Roman"/>
          <w:bCs/>
          <w:sz w:val="26"/>
          <w:szCs w:val="26"/>
        </w:rPr>
        <w:t>this text and explain how they apply to our prayer lives today.</w:t>
      </w:r>
      <w:r w:rsidR="0054004D">
        <w:rPr>
          <w:rFonts w:ascii="Times New Roman" w:hAnsi="Times New Roman" w:cs="Times New Roman"/>
          <w:bCs/>
          <w:sz w:val="26"/>
          <w:szCs w:val="26"/>
        </w:rPr>
        <w:t xml:space="preserve">  </w:t>
      </w:r>
      <w:r w:rsidR="0054004D" w:rsidRPr="00816089">
        <w:rPr>
          <w:rFonts w:ascii="Times New Roman" w:hAnsi="Times New Roman" w:cs="Times New Roman"/>
          <w:b/>
          <w:sz w:val="26"/>
          <w:szCs w:val="26"/>
        </w:rPr>
        <w:t xml:space="preserve">See </w:t>
      </w:r>
      <w:r w:rsidR="00816089" w:rsidRPr="00816089">
        <w:rPr>
          <w:rFonts w:ascii="Times New Roman" w:hAnsi="Times New Roman" w:cs="Times New Roman"/>
          <w:b/>
          <w:sz w:val="26"/>
          <w:szCs w:val="26"/>
        </w:rPr>
        <w:t>1 Samuel 12:23-24.</w:t>
      </w:r>
    </w:p>
    <w:tbl>
      <w:tblPr>
        <w:tblStyle w:val="TableGrid"/>
        <w:tblW w:w="0" w:type="auto"/>
        <w:tblLook w:val="04A0" w:firstRow="1" w:lastRow="0" w:firstColumn="1" w:lastColumn="0" w:noHBand="0" w:noVBand="1"/>
      </w:tblPr>
      <w:tblGrid>
        <w:gridCol w:w="9350"/>
      </w:tblGrid>
      <w:tr w:rsidR="00816089" w14:paraId="6381797C" w14:textId="77777777" w:rsidTr="00BB1A58">
        <w:tc>
          <w:tcPr>
            <w:tcW w:w="9350" w:type="dxa"/>
          </w:tcPr>
          <w:p w14:paraId="7FD6838B" w14:textId="77777777" w:rsidR="00816089" w:rsidRDefault="00816089" w:rsidP="00BB1A58">
            <w:pPr>
              <w:pStyle w:val="NoSpacing"/>
              <w:rPr>
                <w:rFonts w:ascii="Times New Roman" w:hAnsi="Times New Roman" w:cs="Times New Roman"/>
                <w:sz w:val="26"/>
                <w:szCs w:val="26"/>
              </w:rPr>
            </w:pPr>
          </w:p>
        </w:tc>
      </w:tr>
      <w:tr w:rsidR="00816089" w14:paraId="1F213F2C" w14:textId="77777777" w:rsidTr="00BB1A58">
        <w:tc>
          <w:tcPr>
            <w:tcW w:w="9350" w:type="dxa"/>
          </w:tcPr>
          <w:p w14:paraId="791E6BFA" w14:textId="77777777" w:rsidR="00816089" w:rsidRDefault="00816089" w:rsidP="00BB1A58">
            <w:pPr>
              <w:pStyle w:val="NoSpacing"/>
              <w:rPr>
                <w:rFonts w:ascii="Times New Roman" w:hAnsi="Times New Roman" w:cs="Times New Roman"/>
                <w:sz w:val="26"/>
                <w:szCs w:val="26"/>
              </w:rPr>
            </w:pPr>
          </w:p>
        </w:tc>
      </w:tr>
      <w:tr w:rsidR="00113320" w14:paraId="082B79D8" w14:textId="77777777" w:rsidTr="00BB1A58">
        <w:tc>
          <w:tcPr>
            <w:tcW w:w="9350" w:type="dxa"/>
          </w:tcPr>
          <w:p w14:paraId="25C16AD0" w14:textId="77777777" w:rsidR="00113320" w:rsidRDefault="00113320" w:rsidP="00BB1A58">
            <w:pPr>
              <w:pStyle w:val="NoSpacing"/>
              <w:rPr>
                <w:rFonts w:ascii="Times New Roman" w:hAnsi="Times New Roman" w:cs="Times New Roman"/>
                <w:sz w:val="26"/>
                <w:szCs w:val="26"/>
              </w:rPr>
            </w:pPr>
          </w:p>
        </w:tc>
      </w:tr>
      <w:tr w:rsidR="00113320" w14:paraId="19BFA3EA" w14:textId="77777777" w:rsidTr="00BB1A58">
        <w:tc>
          <w:tcPr>
            <w:tcW w:w="9350" w:type="dxa"/>
          </w:tcPr>
          <w:p w14:paraId="74090988" w14:textId="77777777" w:rsidR="00113320" w:rsidRDefault="00113320" w:rsidP="00BB1A58">
            <w:pPr>
              <w:pStyle w:val="NoSpacing"/>
              <w:rPr>
                <w:rFonts w:ascii="Times New Roman" w:hAnsi="Times New Roman" w:cs="Times New Roman"/>
                <w:sz w:val="26"/>
                <w:szCs w:val="26"/>
              </w:rPr>
            </w:pPr>
          </w:p>
        </w:tc>
      </w:tr>
    </w:tbl>
    <w:p w14:paraId="0CF9BE66" w14:textId="140E957B" w:rsidR="00EE6460" w:rsidRDefault="003871F0" w:rsidP="00EE6460">
      <w:pPr>
        <w:pStyle w:val="NoSpacing"/>
        <w:rPr>
          <w:rFonts w:ascii="Times New Roman" w:hAnsi="Times New Roman" w:cs="Times New Roman"/>
          <w:b/>
          <w:bCs/>
          <w:sz w:val="26"/>
          <w:szCs w:val="26"/>
        </w:rPr>
      </w:pPr>
      <w:r>
        <w:rPr>
          <w:rFonts w:ascii="Times New Roman" w:hAnsi="Times New Roman" w:cs="Times New Roman"/>
          <w:bCs/>
          <w:sz w:val="26"/>
          <w:szCs w:val="26"/>
        </w:rPr>
        <w:t xml:space="preserve">How optional is prayer in the life of a believer?  </w:t>
      </w:r>
      <w:r w:rsidRPr="003871F0">
        <w:rPr>
          <w:rFonts w:ascii="Times New Roman" w:hAnsi="Times New Roman" w:cs="Times New Roman"/>
          <w:b/>
          <w:sz w:val="26"/>
          <w:szCs w:val="26"/>
        </w:rPr>
        <w:t>See</w:t>
      </w:r>
      <w:r w:rsidR="00EE6460" w:rsidRPr="003871F0">
        <w:rPr>
          <w:rFonts w:ascii="Times New Roman" w:hAnsi="Times New Roman" w:cs="Times New Roman"/>
          <w:b/>
          <w:sz w:val="26"/>
          <w:szCs w:val="26"/>
        </w:rPr>
        <w:t xml:space="preserve"> </w:t>
      </w:r>
      <w:r w:rsidR="00EE6460" w:rsidRPr="00EE6460">
        <w:rPr>
          <w:rFonts w:ascii="Times New Roman" w:hAnsi="Times New Roman" w:cs="Times New Roman"/>
          <w:b/>
          <w:bCs/>
          <w:sz w:val="26"/>
          <w:szCs w:val="26"/>
        </w:rPr>
        <w:t>1 Thess</w:t>
      </w:r>
      <w:r>
        <w:rPr>
          <w:rFonts w:ascii="Times New Roman" w:hAnsi="Times New Roman" w:cs="Times New Roman"/>
          <w:b/>
          <w:bCs/>
          <w:sz w:val="26"/>
          <w:szCs w:val="26"/>
        </w:rPr>
        <w:t>alonians</w:t>
      </w:r>
      <w:r w:rsidR="00EE6460" w:rsidRPr="00EE6460">
        <w:rPr>
          <w:rFonts w:ascii="Times New Roman" w:hAnsi="Times New Roman" w:cs="Times New Roman"/>
          <w:b/>
          <w:bCs/>
          <w:sz w:val="26"/>
          <w:szCs w:val="26"/>
        </w:rPr>
        <w:t xml:space="preserve"> 5:17</w:t>
      </w:r>
      <w:r w:rsidR="00EE6460">
        <w:rPr>
          <w:rFonts w:ascii="Times New Roman" w:hAnsi="Times New Roman" w:cs="Times New Roman"/>
          <w:b/>
          <w:bCs/>
          <w:sz w:val="26"/>
          <w:szCs w:val="26"/>
        </w:rPr>
        <w:t xml:space="preserve">, </w:t>
      </w:r>
      <w:r w:rsidR="00EE6460" w:rsidRPr="00EE6460">
        <w:rPr>
          <w:rFonts w:ascii="Times New Roman" w:hAnsi="Times New Roman" w:cs="Times New Roman"/>
          <w:b/>
          <w:bCs/>
          <w:sz w:val="26"/>
          <w:szCs w:val="26"/>
        </w:rPr>
        <w:t>Colo</w:t>
      </w:r>
      <w:r>
        <w:rPr>
          <w:rFonts w:ascii="Times New Roman" w:hAnsi="Times New Roman" w:cs="Times New Roman"/>
          <w:b/>
          <w:bCs/>
          <w:sz w:val="26"/>
          <w:szCs w:val="26"/>
        </w:rPr>
        <w:t>ssians</w:t>
      </w:r>
      <w:r w:rsidR="00EE6460" w:rsidRPr="00EE6460">
        <w:rPr>
          <w:rFonts w:ascii="Times New Roman" w:hAnsi="Times New Roman" w:cs="Times New Roman"/>
          <w:b/>
          <w:bCs/>
          <w:sz w:val="26"/>
          <w:szCs w:val="26"/>
        </w:rPr>
        <w:t xml:space="preserve"> 4:2</w:t>
      </w:r>
      <w:r>
        <w:rPr>
          <w:rFonts w:ascii="Times New Roman" w:hAnsi="Times New Roman" w:cs="Times New Roman"/>
          <w:b/>
          <w:bCs/>
          <w:sz w:val="26"/>
          <w:szCs w:val="26"/>
        </w:rPr>
        <w:t>.</w:t>
      </w:r>
    </w:p>
    <w:tbl>
      <w:tblPr>
        <w:tblStyle w:val="TableGrid"/>
        <w:tblW w:w="0" w:type="auto"/>
        <w:tblLook w:val="04A0" w:firstRow="1" w:lastRow="0" w:firstColumn="1" w:lastColumn="0" w:noHBand="0" w:noVBand="1"/>
      </w:tblPr>
      <w:tblGrid>
        <w:gridCol w:w="9350"/>
      </w:tblGrid>
      <w:tr w:rsidR="0052601F" w:rsidRPr="0052601F" w14:paraId="632EA07A" w14:textId="77777777" w:rsidTr="00BB1A58">
        <w:tc>
          <w:tcPr>
            <w:tcW w:w="9350" w:type="dxa"/>
          </w:tcPr>
          <w:p w14:paraId="64D8908F" w14:textId="77777777" w:rsidR="0052601F" w:rsidRPr="0052601F" w:rsidRDefault="0052601F" w:rsidP="0052601F">
            <w:pPr>
              <w:pStyle w:val="NoSpacing"/>
              <w:rPr>
                <w:rFonts w:ascii="Times New Roman" w:hAnsi="Times New Roman" w:cs="Times New Roman"/>
                <w:bCs/>
                <w:sz w:val="26"/>
                <w:szCs w:val="26"/>
              </w:rPr>
            </w:pPr>
          </w:p>
        </w:tc>
      </w:tr>
      <w:tr w:rsidR="0052601F" w:rsidRPr="0052601F" w14:paraId="4517D7CB" w14:textId="77777777" w:rsidTr="00BB1A58">
        <w:tc>
          <w:tcPr>
            <w:tcW w:w="9350" w:type="dxa"/>
          </w:tcPr>
          <w:p w14:paraId="0ECF630E" w14:textId="77777777" w:rsidR="0052601F" w:rsidRPr="0052601F" w:rsidRDefault="0052601F" w:rsidP="0052601F">
            <w:pPr>
              <w:pStyle w:val="NoSpacing"/>
              <w:rPr>
                <w:rFonts w:ascii="Times New Roman" w:hAnsi="Times New Roman" w:cs="Times New Roman"/>
                <w:bCs/>
                <w:sz w:val="26"/>
                <w:szCs w:val="26"/>
              </w:rPr>
            </w:pPr>
          </w:p>
        </w:tc>
      </w:tr>
    </w:tbl>
    <w:p w14:paraId="4ED7AE95" w14:textId="746E7962" w:rsidR="00EE6460" w:rsidRPr="00EE6460" w:rsidRDefault="005265AC" w:rsidP="00EE6460">
      <w:pPr>
        <w:pStyle w:val="NoSpacing"/>
        <w:rPr>
          <w:rFonts w:ascii="Times New Roman" w:hAnsi="Times New Roman" w:cs="Times New Roman"/>
          <w:b/>
          <w:bCs/>
          <w:sz w:val="26"/>
          <w:szCs w:val="26"/>
        </w:rPr>
      </w:pPr>
      <w:r>
        <w:rPr>
          <w:rFonts w:ascii="Times New Roman" w:hAnsi="Times New Roman" w:cs="Times New Roman"/>
          <w:bCs/>
          <w:sz w:val="26"/>
          <w:szCs w:val="26"/>
        </w:rPr>
        <w:t xml:space="preserve">Does </w:t>
      </w:r>
      <w:r w:rsidR="00EE6460" w:rsidRPr="00EE6460">
        <w:rPr>
          <w:rFonts w:ascii="Times New Roman" w:hAnsi="Times New Roman" w:cs="Times New Roman"/>
          <w:bCs/>
          <w:sz w:val="26"/>
          <w:szCs w:val="26"/>
        </w:rPr>
        <w:t xml:space="preserve">God </w:t>
      </w:r>
      <w:proofErr w:type="gramStart"/>
      <w:r>
        <w:rPr>
          <w:rFonts w:ascii="Times New Roman" w:hAnsi="Times New Roman" w:cs="Times New Roman"/>
          <w:bCs/>
          <w:sz w:val="26"/>
          <w:szCs w:val="26"/>
        </w:rPr>
        <w:t xml:space="preserve">actually </w:t>
      </w:r>
      <w:r w:rsidR="00EE6460" w:rsidRPr="00EE6460">
        <w:rPr>
          <w:rFonts w:ascii="Times New Roman" w:hAnsi="Times New Roman" w:cs="Times New Roman"/>
          <w:bCs/>
          <w:sz w:val="26"/>
          <w:szCs w:val="26"/>
        </w:rPr>
        <w:t>listen</w:t>
      </w:r>
      <w:proofErr w:type="gramEnd"/>
      <w:r w:rsidR="00EE6460" w:rsidRPr="00EE6460">
        <w:rPr>
          <w:rFonts w:ascii="Times New Roman" w:hAnsi="Times New Roman" w:cs="Times New Roman"/>
          <w:bCs/>
          <w:sz w:val="26"/>
          <w:szCs w:val="26"/>
        </w:rPr>
        <w:t xml:space="preserve"> to our prayer</w:t>
      </w:r>
      <w:r>
        <w:rPr>
          <w:rFonts w:ascii="Times New Roman" w:hAnsi="Times New Roman" w:cs="Times New Roman"/>
          <w:bCs/>
          <w:sz w:val="26"/>
          <w:szCs w:val="26"/>
        </w:rPr>
        <w:t xml:space="preserve">?  </w:t>
      </w:r>
      <w:r w:rsidRPr="005265AC">
        <w:rPr>
          <w:rFonts w:ascii="Times New Roman" w:hAnsi="Times New Roman" w:cs="Times New Roman"/>
          <w:b/>
          <w:sz w:val="26"/>
          <w:szCs w:val="26"/>
        </w:rPr>
        <w:t xml:space="preserve">See </w:t>
      </w:r>
      <w:r w:rsidR="00EE6460" w:rsidRPr="00EE6460">
        <w:rPr>
          <w:rFonts w:ascii="Times New Roman" w:hAnsi="Times New Roman" w:cs="Times New Roman"/>
          <w:b/>
          <w:bCs/>
          <w:sz w:val="26"/>
          <w:szCs w:val="26"/>
        </w:rPr>
        <w:t>1 Kings 8:52</w:t>
      </w:r>
      <w:r w:rsidR="00EE6460">
        <w:rPr>
          <w:rFonts w:ascii="Times New Roman" w:hAnsi="Times New Roman" w:cs="Times New Roman"/>
          <w:b/>
          <w:bCs/>
          <w:sz w:val="26"/>
          <w:szCs w:val="26"/>
        </w:rPr>
        <w:t xml:space="preserve">, </w:t>
      </w:r>
      <w:r w:rsidR="00EE6460" w:rsidRPr="00EE6460">
        <w:rPr>
          <w:rFonts w:ascii="Times New Roman" w:hAnsi="Times New Roman" w:cs="Times New Roman"/>
          <w:b/>
          <w:bCs/>
          <w:sz w:val="26"/>
          <w:szCs w:val="26"/>
        </w:rPr>
        <w:t>Psalms 6:9</w:t>
      </w:r>
      <w:r>
        <w:rPr>
          <w:rFonts w:ascii="Times New Roman" w:hAnsi="Times New Roman" w:cs="Times New Roman"/>
          <w:b/>
          <w:bCs/>
          <w:sz w:val="26"/>
          <w:szCs w:val="26"/>
        </w:rPr>
        <w:t>.</w:t>
      </w:r>
    </w:p>
    <w:tbl>
      <w:tblPr>
        <w:tblStyle w:val="TableGrid"/>
        <w:tblW w:w="0" w:type="auto"/>
        <w:tblLook w:val="04A0" w:firstRow="1" w:lastRow="0" w:firstColumn="1" w:lastColumn="0" w:noHBand="0" w:noVBand="1"/>
      </w:tblPr>
      <w:tblGrid>
        <w:gridCol w:w="9350"/>
      </w:tblGrid>
      <w:tr w:rsidR="0052601F" w14:paraId="58EFFEFA" w14:textId="77777777" w:rsidTr="00BB1A58">
        <w:tc>
          <w:tcPr>
            <w:tcW w:w="9350" w:type="dxa"/>
          </w:tcPr>
          <w:p w14:paraId="1755FDA2" w14:textId="77777777" w:rsidR="0052601F" w:rsidRDefault="0052601F" w:rsidP="00BB1A58">
            <w:pPr>
              <w:pStyle w:val="NoSpacing"/>
              <w:rPr>
                <w:rFonts w:ascii="Times New Roman" w:hAnsi="Times New Roman" w:cs="Times New Roman"/>
                <w:sz w:val="26"/>
                <w:szCs w:val="26"/>
              </w:rPr>
            </w:pPr>
          </w:p>
        </w:tc>
      </w:tr>
      <w:tr w:rsidR="0052601F" w14:paraId="782DAF7B" w14:textId="77777777" w:rsidTr="00BB1A58">
        <w:tc>
          <w:tcPr>
            <w:tcW w:w="9350" w:type="dxa"/>
          </w:tcPr>
          <w:p w14:paraId="0A158F78" w14:textId="77777777" w:rsidR="0052601F" w:rsidRDefault="0052601F" w:rsidP="00BB1A58">
            <w:pPr>
              <w:pStyle w:val="NoSpacing"/>
              <w:rPr>
                <w:rFonts w:ascii="Times New Roman" w:hAnsi="Times New Roman" w:cs="Times New Roman"/>
                <w:sz w:val="26"/>
                <w:szCs w:val="26"/>
              </w:rPr>
            </w:pPr>
          </w:p>
        </w:tc>
      </w:tr>
    </w:tbl>
    <w:p w14:paraId="4BA88AB7" w14:textId="610D63F3" w:rsidR="00EE6460" w:rsidRDefault="00092143" w:rsidP="00EE6460">
      <w:pPr>
        <w:pStyle w:val="NoSpacing"/>
        <w:rPr>
          <w:rFonts w:ascii="Times New Roman" w:hAnsi="Times New Roman" w:cs="Times New Roman"/>
          <w:b/>
          <w:bCs/>
          <w:sz w:val="26"/>
          <w:szCs w:val="26"/>
        </w:rPr>
      </w:pPr>
      <w:r>
        <w:rPr>
          <w:rFonts w:ascii="Times New Roman" w:hAnsi="Times New Roman" w:cs="Times New Roman"/>
          <w:bCs/>
          <w:sz w:val="26"/>
          <w:szCs w:val="26"/>
        </w:rPr>
        <w:t xml:space="preserve">How does God help us in </w:t>
      </w:r>
      <w:r w:rsidR="00EE6460" w:rsidRPr="00EE6460">
        <w:rPr>
          <w:rFonts w:ascii="Times New Roman" w:hAnsi="Times New Roman" w:cs="Times New Roman"/>
          <w:bCs/>
          <w:sz w:val="26"/>
          <w:szCs w:val="26"/>
        </w:rPr>
        <w:t xml:space="preserve">those times </w:t>
      </w:r>
      <w:r w:rsidR="00EE6460">
        <w:rPr>
          <w:rFonts w:ascii="Times New Roman" w:hAnsi="Times New Roman" w:cs="Times New Roman"/>
          <w:bCs/>
          <w:sz w:val="26"/>
          <w:szCs w:val="26"/>
        </w:rPr>
        <w:t xml:space="preserve">when we </w:t>
      </w:r>
      <w:r w:rsidR="00EE6460" w:rsidRPr="00EE6460">
        <w:rPr>
          <w:rFonts w:ascii="Times New Roman" w:hAnsi="Times New Roman" w:cs="Times New Roman"/>
          <w:bCs/>
          <w:sz w:val="26"/>
          <w:szCs w:val="26"/>
        </w:rPr>
        <w:t xml:space="preserve">don’t know what to discuss with </w:t>
      </w:r>
      <w:r w:rsidR="00E14284">
        <w:rPr>
          <w:rFonts w:ascii="Times New Roman" w:hAnsi="Times New Roman" w:cs="Times New Roman"/>
          <w:bCs/>
          <w:sz w:val="26"/>
          <w:szCs w:val="26"/>
        </w:rPr>
        <w:t>Him</w:t>
      </w:r>
      <w:r>
        <w:rPr>
          <w:rFonts w:ascii="Times New Roman" w:hAnsi="Times New Roman" w:cs="Times New Roman"/>
          <w:bCs/>
          <w:sz w:val="26"/>
          <w:szCs w:val="26"/>
        </w:rPr>
        <w:t xml:space="preserve">?  </w:t>
      </w:r>
      <w:r w:rsidRPr="00092143">
        <w:rPr>
          <w:rFonts w:ascii="Times New Roman" w:hAnsi="Times New Roman" w:cs="Times New Roman"/>
          <w:b/>
          <w:sz w:val="26"/>
          <w:szCs w:val="26"/>
        </w:rPr>
        <w:t xml:space="preserve">See Romans </w:t>
      </w:r>
      <w:r w:rsidR="00EE6460" w:rsidRPr="00092143">
        <w:rPr>
          <w:rFonts w:ascii="Times New Roman" w:hAnsi="Times New Roman" w:cs="Times New Roman"/>
          <w:b/>
          <w:sz w:val="26"/>
          <w:szCs w:val="26"/>
        </w:rPr>
        <w:t>8:26</w:t>
      </w:r>
      <w:r w:rsidRPr="00092143">
        <w:rPr>
          <w:rFonts w:ascii="Times New Roman" w:hAnsi="Times New Roman" w:cs="Times New Roman"/>
          <w:b/>
          <w:sz w:val="26"/>
          <w:szCs w:val="26"/>
        </w:rPr>
        <w:t>.</w:t>
      </w:r>
    </w:p>
    <w:tbl>
      <w:tblPr>
        <w:tblStyle w:val="TableGrid"/>
        <w:tblW w:w="0" w:type="auto"/>
        <w:tblLook w:val="04A0" w:firstRow="1" w:lastRow="0" w:firstColumn="1" w:lastColumn="0" w:noHBand="0" w:noVBand="1"/>
      </w:tblPr>
      <w:tblGrid>
        <w:gridCol w:w="9350"/>
      </w:tblGrid>
      <w:tr w:rsidR="0052601F" w14:paraId="7D4C10EA" w14:textId="77777777" w:rsidTr="00BB1A58">
        <w:tc>
          <w:tcPr>
            <w:tcW w:w="9350" w:type="dxa"/>
          </w:tcPr>
          <w:p w14:paraId="27D6FA46" w14:textId="77777777" w:rsidR="0052601F" w:rsidRDefault="0052601F" w:rsidP="00BB1A58">
            <w:pPr>
              <w:pStyle w:val="NoSpacing"/>
              <w:rPr>
                <w:rFonts w:ascii="Times New Roman" w:hAnsi="Times New Roman" w:cs="Times New Roman"/>
                <w:sz w:val="26"/>
                <w:szCs w:val="26"/>
              </w:rPr>
            </w:pPr>
          </w:p>
        </w:tc>
      </w:tr>
      <w:tr w:rsidR="0052601F" w14:paraId="152F76A9" w14:textId="77777777" w:rsidTr="00BB1A58">
        <w:tc>
          <w:tcPr>
            <w:tcW w:w="9350" w:type="dxa"/>
          </w:tcPr>
          <w:p w14:paraId="6A31D7C4" w14:textId="77777777" w:rsidR="0052601F" w:rsidRDefault="0052601F" w:rsidP="00BB1A58">
            <w:pPr>
              <w:pStyle w:val="NoSpacing"/>
              <w:rPr>
                <w:rFonts w:ascii="Times New Roman" w:hAnsi="Times New Roman" w:cs="Times New Roman"/>
                <w:sz w:val="26"/>
                <w:szCs w:val="26"/>
              </w:rPr>
            </w:pPr>
          </w:p>
        </w:tc>
      </w:tr>
    </w:tbl>
    <w:p w14:paraId="226658DB" w14:textId="7721FBFD" w:rsidR="002B7A90" w:rsidRDefault="002B7A90" w:rsidP="00A333F4">
      <w:pPr>
        <w:pStyle w:val="NoSpacing"/>
        <w:rPr>
          <w:rFonts w:ascii="Times New Roman" w:hAnsi="Times New Roman" w:cs="Times New Roman"/>
          <w:bCs/>
          <w:sz w:val="26"/>
          <w:szCs w:val="26"/>
        </w:rPr>
      </w:pPr>
      <w:r>
        <w:rPr>
          <w:rFonts w:ascii="Times New Roman" w:hAnsi="Times New Roman" w:cs="Times New Roman"/>
          <w:bCs/>
          <w:sz w:val="26"/>
          <w:szCs w:val="26"/>
        </w:rPr>
        <w:t xml:space="preserve">What is the difference between public and private prayer and </w:t>
      </w:r>
      <w:r w:rsidR="00C630A1">
        <w:rPr>
          <w:rFonts w:ascii="Times New Roman" w:hAnsi="Times New Roman" w:cs="Times New Roman"/>
          <w:bCs/>
          <w:sz w:val="26"/>
          <w:szCs w:val="26"/>
        </w:rPr>
        <w:t xml:space="preserve">why is private prayer time in our lives so important?  </w:t>
      </w:r>
      <w:r w:rsidR="00C630A1" w:rsidRPr="004E1E83">
        <w:rPr>
          <w:rFonts w:ascii="Times New Roman" w:hAnsi="Times New Roman" w:cs="Times New Roman"/>
          <w:b/>
          <w:sz w:val="26"/>
          <w:szCs w:val="26"/>
        </w:rPr>
        <w:t>See Matthew 6:</w:t>
      </w:r>
      <w:r w:rsidR="004E1E83" w:rsidRPr="004E1E83">
        <w:rPr>
          <w:rFonts w:ascii="Times New Roman" w:hAnsi="Times New Roman" w:cs="Times New Roman"/>
          <w:b/>
          <w:sz w:val="26"/>
          <w:szCs w:val="26"/>
        </w:rPr>
        <w:t>5-15.</w:t>
      </w:r>
    </w:p>
    <w:tbl>
      <w:tblPr>
        <w:tblStyle w:val="TableGrid"/>
        <w:tblW w:w="0" w:type="auto"/>
        <w:tblLook w:val="04A0" w:firstRow="1" w:lastRow="0" w:firstColumn="1" w:lastColumn="0" w:noHBand="0" w:noVBand="1"/>
      </w:tblPr>
      <w:tblGrid>
        <w:gridCol w:w="9350"/>
      </w:tblGrid>
      <w:tr w:rsidR="00C630A1" w14:paraId="5D3858B6" w14:textId="77777777" w:rsidTr="00BB1A58">
        <w:tc>
          <w:tcPr>
            <w:tcW w:w="9350" w:type="dxa"/>
          </w:tcPr>
          <w:p w14:paraId="7C40CE54" w14:textId="77777777" w:rsidR="00C630A1" w:rsidRDefault="00C630A1" w:rsidP="00BB1A58">
            <w:pPr>
              <w:pStyle w:val="NoSpacing"/>
              <w:rPr>
                <w:rFonts w:ascii="Times New Roman" w:hAnsi="Times New Roman" w:cs="Times New Roman"/>
                <w:sz w:val="26"/>
                <w:szCs w:val="26"/>
              </w:rPr>
            </w:pPr>
          </w:p>
        </w:tc>
      </w:tr>
      <w:tr w:rsidR="00C630A1" w14:paraId="613D5089" w14:textId="77777777" w:rsidTr="00BB1A58">
        <w:tc>
          <w:tcPr>
            <w:tcW w:w="9350" w:type="dxa"/>
          </w:tcPr>
          <w:p w14:paraId="55B0230B" w14:textId="77777777" w:rsidR="00C630A1" w:rsidRDefault="00C630A1" w:rsidP="00BB1A58">
            <w:pPr>
              <w:pStyle w:val="NoSpacing"/>
              <w:rPr>
                <w:rFonts w:ascii="Times New Roman" w:hAnsi="Times New Roman" w:cs="Times New Roman"/>
                <w:sz w:val="26"/>
                <w:szCs w:val="26"/>
              </w:rPr>
            </w:pPr>
          </w:p>
        </w:tc>
      </w:tr>
    </w:tbl>
    <w:p w14:paraId="1D3A98B0" w14:textId="3749B9B6" w:rsidR="00EA4B3F" w:rsidRDefault="00EE6460" w:rsidP="00A333F4">
      <w:pPr>
        <w:pStyle w:val="NoSpacing"/>
        <w:rPr>
          <w:rFonts w:ascii="Times New Roman" w:hAnsi="Times New Roman" w:cs="Times New Roman"/>
          <w:bCs/>
          <w:sz w:val="26"/>
          <w:szCs w:val="26"/>
        </w:rPr>
      </w:pPr>
      <w:r>
        <w:rPr>
          <w:rFonts w:ascii="Times New Roman" w:hAnsi="Times New Roman" w:cs="Times New Roman"/>
          <w:bCs/>
          <w:sz w:val="26"/>
          <w:szCs w:val="26"/>
        </w:rPr>
        <w:t xml:space="preserve">When you go to the Lord in prayer, </w:t>
      </w:r>
      <w:r w:rsidR="003A31F0">
        <w:rPr>
          <w:rFonts w:ascii="Times New Roman" w:hAnsi="Times New Roman" w:cs="Times New Roman"/>
          <w:bCs/>
          <w:sz w:val="26"/>
          <w:szCs w:val="26"/>
        </w:rPr>
        <w:t>what are some of the issues/areas we should cover with Him?</w:t>
      </w:r>
      <w:r w:rsidR="005D2144">
        <w:rPr>
          <w:rFonts w:ascii="Times New Roman" w:hAnsi="Times New Roman" w:cs="Times New Roman"/>
          <w:bCs/>
          <w:sz w:val="26"/>
          <w:szCs w:val="26"/>
        </w:rPr>
        <w:t xml:space="preserve">  (Example:  </w:t>
      </w:r>
      <w:r w:rsidR="00EA4B3F" w:rsidRPr="003F725C">
        <w:rPr>
          <w:rFonts w:ascii="Times New Roman" w:hAnsi="Times New Roman" w:cs="Times New Roman"/>
          <w:b/>
          <w:sz w:val="26"/>
          <w:szCs w:val="26"/>
        </w:rPr>
        <w:t>Revelation</w:t>
      </w:r>
      <w:r w:rsidR="005D2144" w:rsidRPr="003F725C">
        <w:rPr>
          <w:rFonts w:ascii="Times New Roman" w:hAnsi="Times New Roman" w:cs="Times New Roman"/>
          <w:b/>
          <w:sz w:val="26"/>
          <w:szCs w:val="26"/>
        </w:rPr>
        <w:t xml:space="preserve"> </w:t>
      </w:r>
      <w:r w:rsidR="003F725C" w:rsidRPr="003F725C">
        <w:rPr>
          <w:rFonts w:ascii="Times New Roman" w:hAnsi="Times New Roman" w:cs="Times New Roman"/>
          <w:b/>
          <w:sz w:val="26"/>
          <w:szCs w:val="26"/>
        </w:rPr>
        <w:t>5:13</w:t>
      </w:r>
      <w:r w:rsidR="003F725C">
        <w:rPr>
          <w:rFonts w:ascii="Times New Roman" w:hAnsi="Times New Roman" w:cs="Times New Roman"/>
          <w:bCs/>
          <w:sz w:val="26"/>
          <w:szCs w:val="26"/>
        </w:rPr>
        <w:t xml:space="preserve"> </w:t>
      </w:r>
      <w:r w:rsidR="005D2144">
        <w:rPr>
          <w:rFonts w:ascii="Times New Roman" w:hAnsi="Times New Roman" w:cs="Times New Roman"/>
          <w:bCs/>
          <w:sz w:val="26"/>
          <w:szCs w:val="26"/>
        </w:rPr>
        <w:t xml:space="preserve">- </w:t>
      </w:r>
      <w:r w:rsidR="00A333F4">
        <w:rPr>
          <w:rFonts w:ascii="Times New Roman" w:hAnsi="Times New Roman" w:cs="Times New Roman"/>
          <w:bCs/>
          <w:sz w:val="26"/>
          <w:szCs w:val="26"/>
        </w:rPr>
        <w:t>We pray in adoration to God</w:t>
      </w:r>
      <w:r w:rsidR="00EA4B3F">
        <w:rPr>
          <w:rFonts w:ascii="Times New Roman" w:hAnsi="Times New Roman" w:cs="Times New Roman"/>
          <w:bCs/>
          <w:sz w:val="26"/>
          <w:szCs w:val="26"/>
        </w:rPr>
        <w:t>).</w:t>
      </w:r>
    </w:p>
    <w:p w14:paraId="47B50C87" w14:textId="3E465783" w:rsidR="00A333F4" w:rsidRPr="00171CAE" w:rsidRDefault="00A333F4" w:rsidP="00A333F4">
      <w:pPr>
        <w:pStyle w:val="NoSpacing"/>
        <w:rPr>
          <w:rFonts w:ascii="Times New Roman" w:hAnsi="Times New Roman" w:cs="Times New Roman"/>
          <w:b/>
          <w:sz w:val="26"/>
          <w:szCs w:val="26"/>
        </w:rPr>
      </w:pPr>
      <w:r w:rsidRPr="00171CAE">
        <w:rPr>
          <w:rFonts w:ascii="Times New Roman" w:hAnsi="Times New Roman" w:cs="Times New Roman"/>
          <w:b/>
          <w:sz w:val="26"/>
          <w:szCs w:val="26"/>
        </w:rPr>
        <w:t xml:space="preserve">1 John 1:9  </w:t>
      </w:r>
    </w:p>
    <w:tbl>
      <w:tblPr>
        <w:tblStyle w:val="TableGrid"/>
        <w:tblW w:w="0" w:type="auto"/>
        <w:tblLook w:val="04A0" w:firstRow="1" w:lastRow="0" w:firstColumn="1" w:lastColumn="0" w:noHBand="0" w:noVBand="1"/>
      </w:tblPr>
      <w:tblGrid>
        <w:gridCol w:w="9350"/>
      </w:tblGrid>
      <w:tr w:rsidR="0052601F" w14:paraId="311BBEA9" w14:textId="77777777" w:rsidTr="00BB1A58">
        <w:tc>
          <w:tcPr>
            <w:tcW w:w="9350" w:type="dxa"/>
          </w:tcPr>
          <w:p w14:paraId="656364B7" w14:textId="77777777" w:rsidR="0052601F" w:rsidRDefault="0052601F" w:rsidP="00BB1A58">
            <w:pPr>
              <w:pStyle w:val="NoSpacing"/>
              <w:rPr>
                <w:rFonts w:ascii="Times New Roman" w:hAnsi="Times New Roman" w:cs="Times New Roman"/>
                <w:sz w:val="26"/>
                <w:szCs w:val="26"/>
              </w:rPr>
            </w:pPr>
          </w:p>
        </w:tc>
      </w:tr>
      <w:tr w:rsidR="0052601F" w14:paraId="6E03DE3A" w14:textId="77777777" w:rsidTr="00BB1A58">
        <w:tc>
          <w:tcPr>
            <w:tcW w:w="9350" w:type="dxa"/>
          </w:tcPr>
          <w:p w14:paraId="106E2EBE" w14:textId="77777777" w:rsidR="0052601F" w:rsidRDefault="0052601F" w:rsidP="00BB1A58">
            <w:pPr>
              <w:pStyle w:val="NoSpacing"/>
              <w:rPr>
                <w:rFonts w:ascii="Times New Roman" w:hAnsi="Times New Roman" w:cs="Times New Roman"/>
                <w:sz w:val="26"/>
                <w:szCs w:val="26"/>
              </w:rPr>
            </w:pPr>
          </w:p>
        </w:tc>
      </w:tr>
    </w:tbl>
    <w:p w14:paraId="71912887" w14:textId="54190167" w:rsidR="00A333F4" w:rsidRPr="00354A52" w:rsidRDefault="00A333F4" w:rsidP="00A333F4">
      <w:pPr>
        <w:pStyle w:val="NoSpacing"/>
        <w:rPr>
          <w:rFonts w:ascii="Times New Roman" w:hAnsi="Times New Roman" w:cs="Times New Roman"/>
          <w:b/>
          <w:sz w:val="26"/>
          <w:szCs w:val="26"/>
        </w:rPr>
      </w:pPr>
      <w:r w:rsidRPr="00354A52">
        <w:rPr>
          <w:rFonts w:ascii="Times New Roman" w:hAnsi="Times New Roman" w:cs="Times New Roman"/>
          <w:b/>
          <w:sz w:val="26"/>
          <w:szCs w:val="26"/>
        </w:rPr>
        <w:t>Num</w:t>
      </w:r>
      <w:r w:rsidR="00EA4B3F">
        <w:rPr>
          <w:rFonts w:ascii="Times New Roman" w:hAnsi="Times New Roman" w:cs="Times New Roman"/>
          <w:b/>
          <w:sz w:val="26"/>
          <w:szCs w:val="26"/>
        </w:rPr>
        <w:t>bers</w:t>
      </w:r>
      <w:r w:rsidRPr="00354A52">
        <w:rPr>
          <w:rFonts w:ascii="Times New Roman" w:hAnsi="Times New Roman" w:cs="Times New Roman"/>
          <w:b/>
          <w:sz w:val="26"/>
          <w:szCs w:val="26"/>
        </w:rPr>
        <w:t xml:space="preserve"> 10:35  </w:t>
      </w:r>
    </w:p>
    <w:tbl>
      <w:tblPr>
        <w:tblStyle w:val="TableGrid"/>
        <w:tblW w:w="0" w:type="auto"/>
        <w:tblLook w:val="04A0" w:firstRow="1" w:lastRow="0" w:firstColumn="1" w:lastColumn="0" w:noHBand="0" w:noVBand="1"/>
      </w:tblPr>
      <w:tblGrid>
        <w:gridCol w:w="9350"/>
      </w:tblGrid>
      <w:tr w:rsidR="0052601F" w14:paraId="0C07695C" w14:textId="77777777" w:rsidTr="00BB1A58">
        <w:tc>
          <w:tcPr>
            <w:tcW w:w="9350" w:type="dxa"/>
          </w:tcPr>
          <w:p w14:paraId="4364C5DC" w14:textId="77777777" w:rsidR="0052601F" w:rsidRDefault="0052601F" w:rsidP="00BB1A58">
            <w:pPr>
              <w:pStyle w:val="NoSpacing"/>
              <w:rPr>
                <w:rFonts w:ascii="Times New Roman" w:hAnsi="Times New Roman" w:cs="Times New Roman"/>
                <w:sz w:val="26"/>
                <w:szCs w:val="26"/>
              </w:rPr>
            </w:pPr>
          </w:p>
        </w:tc>
      </w:tr>
      <w:tr w:rsidR="0052601F" w14:paraId="223C755C" w14:textId="77777777" w:rsidTr="00BB1A58">
        <w:tc>
          <w:tcPr>
            <w:tcW w:w="9350" w:type="dxa"/>
          </w:tcPr>
          <w:p w14:paraId="13619922" w14:textId="77777777" w:rsidR="0052601F" w:rsidRDefault="0052601F" w:rsidP="00BB1A58">
            <w:pPr>
              <w:pStyle w:val="NoSpacing"/>
              <w:rPr>
                <w:rFonts w:ascii="Times New Roman" w:hAnsi="Times New Roman" w:cs="Times New Roman"/>
                <w:sz w:val="26"/>
                <w:szCs w:val="26"/>
              </w:rPr>
            </w:pPr>
          </w:p>
        </w:tc>
      </w:tr>
    </w:tbl>
    <w:p w14:paraId="0F270F05" w14:textId="0AD846E4" w:rsidR="00A333F4" w:rsidRPr="005C237E" w:rsidRDefault="00A333F4" w:rsidP="00A333F4">
      <w:pPr>
        <w:pStyle w:val="NoSpacing"/>
        <w:rPr>
          <w:rFonts w:ascii="Times New Roman" w:hAnsi="Times New Roman" w:cs="Times New Roman"/>
          <w:b/>
          <w:sz w:val="26"/>
          <w:szCs w:val="26"/>
        </w:rPr>
      </w:pPr>
      <w:r w:rsidRPr="005C237E">
        <w:rPr>
          <w:rFonts w:ascii="Times New Roman" w:hAnsi="Times New Roman" w:cs="Times New Roman"/>
          <w:b/>
          <w:sz w:val="26"/>
          <w:szCs w:val="26"/>
        </w:rPr>
        <w:t>1 Sam</w:t>
      </w:r>
      <w:r w:rsidR="00EA4B3F">
        <w:rPr>
          <w:rFonts w:ascii="Times New Roman" w:hAnsi="Times New Roman" w:cs="Times New Roman"/>
          <w:b/>
          <w:sz w:val="26"/>
          <w:szCs w:val="26"/>
        </w:rPr>
        <w:t>uel</w:t>
      </w:r>
      <w:r w:rsidRPr="005C237E">
        <w:rPr>
          <w:rFonts w:ascii="Times New Roman" w:hAnsi="Times New Roman" w:cs="Times New Roman"/>
          <w:b/>
          <w:sz w:val="26"/>
          <w:szCs w:val="26"/>
        </w:rPr>
        <w:t xml:space="preserve"> 14:36</w:t>
      </w:r>
      <w:r>
        <w:rPr>
          <w:rFonts w:ascii="Times New Roman" w:hAnsi="Times New Roman" w:cs="Times New Roman"/>
          <w:b/>
          <w:sz w:val="26"/>
          <w:szCs w:val="26"/>
        </w:rPr>
        <w:t>-41</w:t>
      </w:r>
      <w:r w:rsidRPr="005C237E">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350"/>
      </w:tblGrid>
      <w:tr w:rsidR="0052601F" w14:paraId="2ED51727" w14:textId="77777777" w:rsidTr="00BB1A58">
        <w:tc>
          <w:tcPr>
            <w:tcW w:w="9350" w:type="dxa"/>
          </w:tcPr>
          <w:p w14:paraId="777717B3" w14:textId="77777777" w:rsidR="0052601F" w:rsidRDefault="0052601F" w:rsidP="00BB1A58">
            <w:pPr>
              <w:pStyle w:val="NoSpacing"/>
              <w:rPr>
                <w:rFonts w:ascii="Times New Roman" w:hAnsi="Times New Roman" w:cs="Times New Roman"/>
                <w:sz w:val="26"/>
                <w:szCs w:val="26"/>
              </w:rPr>
            </w:pPr>
          </w:p>
        </w:tc>
      </w:tr>
      <w:tr w:rsidR="0052601F" w14:paraId="76A7E1BE" w14:textId="77777777" w:rsidTr="00BB1A58">
        <w:tc>
          <w:tcPr>
            <w:tcW w:w="9350" w:type="dxa"/>
          </w:tcPr>
          <w:p w14:paraId="3FE60703" w14:textId="77777777" w:rsidR="0052601F" w:rsidRDefault="0052601F" w:rsidP="00BB1A58">
            <w:pPr>
              <w:pStyle w:val="NoSpacing"/>
              <w:rPr>
                <w:rFonts w:ascii="Times New Roman" w:hAnsi="Times New Roman" w:cs="Times New Roman"/>
                <w:sz w:val="26"/>
                <w:szCs w:val="26"/>
              </w:rPr>
            </w:pPr>
          </w:p>
        </w:tc>
      </w:tr>
    </w:tbl>
    <w:p w14:paraId="60A9D591" w14:textId="14694F4D" w:rsidR="00A333F4" w:rsidRDefault="00A333F4" w:rsidP="00A333F4">
      <w:pPr>
        <w:pStyle w:val="NoSpacing"/>
        <w:rPr>
          <w:rFonts w:ascii="Times New Roman" w:hAnsi="Times New Roman" w:cs="Times New Roman"/>
          <w:b/>
          <w:sz w:val="26"/>
          <w:szCs w:val="26"/>
        </w:rPr>
      </w:pPr>
      <w:r w:rsidRPr="00AC2A56">
        <w:rPr>
          <w:rFonts w:ascii="Times New Roman" w:hAnsi="Times New Roman" w:cs="Times New Roman"/>
          <w:b/>
          <w:sz w:val="26"/>
          <w:szCs w:val="26"/>
        </w:rPr>
        <w:t>1 Kings 3:</w:t>
      </w:r>
      <w:r>
        <w:rPr>
          <w:rFonts w:ascii="Times New Roman" w:hAnsi="Times New Roman" w:cs="Times New Roman"/>
          <w:b/>
          <w:sz w:val="26"/>
          <w:szCs w:val="26"/>
        </w:rPr>
        <w:t xml:space="preserve">1-15, </w:t>
      </w:r>
      <w:r w:rsidRPr="0022679E">
        <w:rPr>
          <w:rFonts w:ascii="Times New Roman" w:hAnsi="Times New Roman" w:cs="Times New Roman"/>
          <w:b/>
          <w:sz w:val="26"/>
          <w:szCs w:val="26"/>
        </w:rPr>
        <w:t>1 Kings 4:29</w:t>
      </w:r>
      <w:r>
        <w:rPr>
          <w:rFonts w:ascii="Times New Roman" w:hAnsi="Times New Roman" w:cs="Times New Roman"/>
          <w:b/>
          <w:sz w:val="26"/>
          <w:szCs w:val="26"/>
        </w:rPr>
        <w:t>-34</w:t>
      </w:r>
    </w:p>
    <w:tbl>
      <w:tblPr>
        <w:tblStyle w:val="TableGrid"/>
        <w:tblW w:w="0" w:type="auto"/>
        <w:tblLook w:val="04A0" w:firstRow="1" w:lastRow="0" w:firstColumn="1" w:lastColumn="0" w:noHBand="0" w:noVBand="1"/>
      </w:tblPr>
      <w:tblGrid>
        <w:gridCol w:w="9350"/>
      </w:tblGrid>
      <w:tr w:rsidR="0052601F" w14:paraId="195D0AAC" w14:textId="77777777" w:rsidTr="00BB1A58">
        <w:tc>
          <w:tcPr>
            <w:tcW w:w="9350" w:type="dxa"/>
          </w:tcPr>
          <w:p w14:paraId="6BB85335" w14:textId="3284419C" w:rsidR="0052601F" w:rsidRDefault="00A333F4" w:rsidP="00BB1A58">
            <w:pPr>
              <w:pStyle w:val="NoSpacing"/>
              <w:rPr>
                <w:rFonts w:ascii="Times New Roman" w:hAnsi="Times New Roman" w:cs="Times New Roman"/>
                <w:sz w:val="26"/>
                <w:szCs w:val="26"/>
              </w:rPr>
            </w:pPr>
            <w:r w:rsidRPr="0022679E">
              <w:rPr>
                <w:rFonts w:ascii="Times New Roman" w:hAnsi="Times New Roman" w:cs="Times New Roman"/>
                <w:b/>
                <w:sz w:val="26"/>
                <w:szCs w:val="26"/>
              </w:rPr>
              <w:t xml:space="preserve"> </w:t>
            </w:r>
          </w:p>
        </w:tc>
      </w:tr>
      <w:tr w:rsidR="0052601F" w14:paraId="40ACE5BA" w14:textId="77777777" w:rsidTr="00BB1A58">
        <w:tc>
          <w:tcPr>
            <w:tcW w:w="9350" w:type="dxa"/>
          </w:tcPr>
          <w:p w14:paraId="216F2A0C" w14:textId="77777777" w:rsidR="0052601F" w:rsidRDefault="0052601F" w:rsidP="00BB1A58">
            <w:pPr>
              <w:pStyle w:val="NoSpacing"/>
              <w:rPr>
                <w:rFonts w:ascii="Times New Roman" w:hAnsi="Times New Roman" w:cs="Times New Roman"/>
                <w:sz w:val="26"/>
                <w:szCs w:val="26"/>
              </w:rPr>
            </w:pPr>
          </w:p>
        </w:tc>
      </w:tr>
    </w:tbl>
    <w:p w14:paraId="58543549" w14:textId="2713EF7A" w:rsidR="00A333F4" w:rsidRPr="00B22543" w:rsidRDefault="00A333F4" w:rsidP="00A333F4">
      <w:pPr>
        <w:pStyle w:val="NoSpacing"/>
        <w:rPr>
          <w:rFonts w:ascii="Times New Roman" w:hAnsi="Times New Roman" w:cs="Times New Roman"/>
          <w:b/>
          <w:sz w:val="26"/>
          <w:szCs w:val="26"/>
        </w:rPr>
      </w:pPr>
      <w:r w:rsidRPr="00B22543">
        <w:rPr>
          <w:rFonts w:ascii="Times New Roman" w:hAnsi="Times New Roman" w:cs="Times New Roman"/>
          <w:b/>
          <w:sz w:val="26"/>
          <w:szCs w:val="26"/>
        </w:rPr>
        <w:t>Psalms 18:</w:t>
      </w:r>
      <w:r w:rsidRPr="00B22543">
        <w:rPr>
          <w:b/>
        </w:rPr>
        <w:t xml:space="preserve"> </w:t>
      </w:r>
      <w:r w:rsidRPr="00B22543">
        <w:rPr>
          <w:rFonts w:ascii="Times New Roman" w:hAnsi="Times New Roman" w:cs="Times New Roman"/>
          <w:b/>
          <w:sz w:val="26"/>
          <w:szCs w:val="26"/>
        </w:rPr>
        <w:t>3</w:t>
      </w:r>
      <w:r>
        <w:rPr>
          <w:rFonts w:ascii="Times New Roman" w:hAnsi="Times New Roman" w:cs="Times New Roman"/>
          <w:b/>
          <w:sz w:val="26"/>
          <w:szCs w:val="26"/>
        </w:rPr>
        <w:t xml:space="preserve">, </w:t>
      </w:r>
      <w:r w:rsidRPr="00B22543">
        <w:rPr>
          <w:rFonts w:ascii="Times New Roman" w:hAnsi="Times New Roman" w:cs="Times New Roman"/>
          <w:b/>
          <w:sz w:val="26"/>
          <w:szCs w:val="26"/>
        </w:rPr>
        <w:t>Psalms 103:</w:t>
      </w:r>
      <w:r w:rsidRPr="00B22543">
        <w:rPr>
          <w:b/>
        </w:rPr>
        <w:t xml:space="preserve"> </w:t>
      </w:r>
      <w:r w:rsidRPr="00B22543">
        <w:rPr>
          <w:rFonts w:ascii="Times New Roman" w:hAnsi="Times New Roman" w:cs="Times New Roman"/>
          <w:b/>
          <w:sz w:val="26"/>
          <w:szCs w:val="26"/>
        </w:rPr>
        <w:t xml:space="preserve">1 </w:t>
      </w:r>
    </w:p>
    <w:tbl>
      <w:tblPr>
        <w:tblStyle w:val="TableGrid"/>
        <w:tblW w:w="0" w:type="auto"/>
        <w:tblLook w:val="04A0" w:firstRow="1" w:lastRow="0" w:firstColumn="1" w:lastColumn="0" w:noHBand="0" w:noVBand="1"/>
      </w:tblPr>
      <w:tblGrid>
        <w:gridCol w:w="9350"/>
      </w:tblGrid>
      <w:tr w:rsidR="0052601F" w14:paraId="19DA6A57" w14:textId="77777777" w:rsidTr="00BB1A58">
        <w:tc>
          <w:tcPr>
            <w:tcW w:w="9350" w:type="dxa"/>
          </w:tcPr>
          <w:p w14:paraId="0F5A64D1" w14:textId="77777777" w:rsidR="0052601F" w:rsidRDefault="0052601F" w:rsidP="00BB1A58">
            <w:pPr>
              <w:pStyle w:val="NoSpacing"/>
              <w:rPr>
                <w:rFonts w:ascii="Times New Roman" w:hAnsi="Times New Roman" w:cs="Times New Roman"/>
                <w:sz w:val="26"/>
                <w:szCs w:val="26"/>
              </w:rPr>
            </w:pPr>
          </w:p>
        </w:tc>
      </w:tr>
      <w:tr w:rsidR="0052601F" w14:paraId="67484508" w14:textId="77777777" w:rsidTr="00BB1A58">
        <w:tc>
          <w:tcPr>
            <w:tcW w:w="9350" w:type="dxa"/>
          </w:tcPr>
          <w:p w14:paraId="6B2E38DC" w14:textId="77777777" w:rsidR="0052601F" w:rsidRDefault="0052601F" w:rsidP="00BB1A58">
            <w:pPr>
              <w:pStyle w:val="NoSpacing"/>
              <w:rPr>
                <w:rFonts w:ascii="Times New Roman" w:hAnsi="Times New Roman" w:cs="Times New Roman"/>
                <w:sz w:val="26"/>
                <w:szCs w:val="26"/>
              </w:rPr>
            </w:pPr>
          </w:p>
        </w:tc>
      </w:tr>
    </w:tbl>
    <w:p w14:paraId="6010E650" w14:textId="42D6DF21" w:rsidR="00A333F4" w:rsidRPr="00D05D37" w:rsidRDefault="00A333F4" w:rsidP="00A333F4">
      <w:pPr>
        <w:pStyle w:val="NoSpacing"/>
        <w:rPr>
          <w:rFonts w:ascii="Times New Roman" w:hAnsi="Times New Roman" w:cs="Times New Roman"/>
          <w:b/>
          <w:sz w:val="26"/>
          <w:szCs w:val="26"/>
        </w:rPr>
      </w:pPr>
      <w:r w:rsidRPr="00D05D37">
        <w:rPr>
          <w:rFonts w:ascii="Times New Roman" w:hAnsi="Times New Roman" w:cs="Times New Roman"/>
          <w:b/>
          <w:sz w:val="26"/>
          <w:szCs w:val="26"/>
        </w:rPr>
        <w:t xml:space="preserve">Psalms 86:11  </w:t>
      </w:r>
    </w:p>
    <w:tbl>
      <w:tblPr>
        <w:tblStyle w:val="TableGrid"/>
        <w:tblW w:w="0" w:type="auto"/>
        <w:tblLook w:val="04A0" w:firstRow="1" w:lastRow="0" w:firstColumn="1" w:lastColumn="0" w:noHBand="0" w:noVBand="1"/>
      </w:tblPr>
      <w:tblGrid>
        <w:gridCol w:w="9350"/>
      </w:tblGrid>
      <w:tr w:rsidR="0052601F" w14:paraId="69A11E4E" w14:textId="77777777" w:rsidTr="00BB1A58">
        <w:tc>
          <w:tcPr>
            <w:tcW w:w="9350" w:type="dxa"/>
          </w:tcPr>
          <w:p w14:paraId="75DAE571" w14:textId="77777777" w:rsidR="0052601F" w:rsidRDefault="0052601F" w:rsidP="00BB1A58">
            <w:pPr>
              <w:pStyle w:val="NoSpacing"/>
              <w:rPr>
                <w:rFonts w:ascii="Times New Roman" w:hAnsi="Times New Roman" w:cs="Times New Roman"/>
                <w:sz w:val="26"/>
                <w:szCs w:val="26"/>
              </w:rPr>
            </w:pPr>
          </w:p>
        </w:tc>
      </w:tr>
      <w:tr w:rsidR="0052601F" w14:paraId="5C81FB9F" w14:textId="77777777" w:rsidTr="00BB1A58">
        <w:tc>
          <w:tcPr>
            <w:tcW w:w="9350" w:type="dxa"/>
          </w:tcPr>
          <w:p w14:paraId="651472B8" w14:textId="77777777" w:rsidR="0052601F" w:rsidRDefault="0052601F" w:rsidP="00BB1A58">
            <w:pPr>
              <w:pStyle w:val="NoSpacing"/>
              <w:rPr>
                <w:rFonts w:ascii="Times New Roman" w:hAnsi="Times New Roman" w:cs="Times New Roman"/>
                <w:sz w:val="26"/>
                <w:szCs w:val="26"/>
              </w:rPr>
            </w:pPr>
          </w:p>
        </w:tc>
      </w:tr>
    </w:tbl>
    <w:p w14:paraId="22EB2F9C" w14:textId="0BDB5491" w:rsidR="00A333F4" w:rsidRPr="00CB5B24" w:rsidRDefault="00A333F4" w:rsidP="00A333F4">
      <w:pPr>
        <w:pStyle w:val="NoSpacing"/>
        <w:rPr>
          <w:rFonts w:ascii="Times New Roman" w:hAnsi="Times New Roman" w:cs="Times New Roman"/>
          <w:b/>
          <w:sz w:val="26"/>
          <w:szCs w:val="26"/>
        </w:rPr>
      </w:pPr>
      <w:r w:rsidRPr="00CB5B24">
        <w:rPr>
          <w:rFonts w:ascii="Times New Roman" w:hAnsi="Times New Roman" w:cs="Times New Roman"/>
          <w:b/>
          <w:sz w:val="26"/>
          <w:szCs w:val="26"/>
        </w:rPr>
        <w:t>Phil 4:6</w:t>
      </w:r>
      <w:r>
        <w:rPr>
          <w:rFonts w:ascii="Times New Roman" w:hAnsi="Times New Roman" w:cs="Times New Roman"/>
          <w:b/>
          <w:sz w:val="26"/>
          <w:szCs w:val="26"/>
        </w:rPr>
        <w:t>-7</w:t>
      </w:r>
      <w:r w:rsidRPr="00CB5B24">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350"/>
      </w:tblGrid>
      <w:tr w:rsidR="0052601F" w14:paraId="0D6CC9CF" w14:textId="77777777" w:rsidTr="00BB1A58">
        <w:tc>
          <w:tcPr>
            <w:tcW w:w="9350" w:type="dxa"/>
          </w:tcPr>
          <w:p w14:paraId="002E5B2F" w14:textId="77777777" w:rsidR="0052601F" w:rsidRDefault="0052601F" w:rsidP="00BB1A58">
            <w:pPr>
              <w:pStyle w:val="NoSpacing"/>
              <w:rPr>
                <w:rFonts w:ascii="Times New Roman" w:hAnsi="Times New Roman" w:cs="Times New Roman"/>
                <w:sz w:val="26"/>
                <w:szCs w:val="26"/>
              </w:rPr>
            </w:pPr>
          </w:p>
        </w:tc>
      </w:tr>
      <w:tr w:rsidR="0052601F" w14:paraId="4775696A" w14:textId="77777777" w:rsidTr="00BB1A58">
        <w:tc>
          <w:tcPr>
            <w:tcW w:w="9350" w:type="dxa"/>
          </w:tcPr>
          <w:p w14:paraId="2186B25D" w14:textId="77777777" w:rsidR="0052601F" w:rsidRDefault="0052601F" w:rsidP="00BB1A58">
            <w:pPr>
              <w:pStyle w:val="NoSpacing"/>
              <w:rPr>
                <w:rFonts w:ascii="Times New Roman" w:hAnsi="Times New Roman" w:cs="Times New Roman"/>
                <w:sz w:val="26"/>
                <w:szCs w:val="26"/>
              </w:rPr>
            </w:pPr>
          </w:p>
        </w:tc>
      </w:tr>
    </w:tbl>
    <w:p w14:paraId="29482C2D" w14:textId="062A86A2" w:rsidR="00A333F4" w:rsidRPr="009A5376" w:rsidRDefault="00A333F4" w:rsidP="00A333F4">
      <w:pPr>
        <w:pStyle w:val="NoSpacing"/>
        <w:rPr>
          <w:rFonts w:ascii="Times New Roman" w:hAnsi="Times New Roman" w:cs="Times New Roman"/>
          <w:b/>
          <w:sz w:val="26"/>
          <w:szCs w:val="26"/>
        </w:rPr>
      </w:pPr>
      <w:r w:rsidRPr="009A5376">
        <w:rPr>
          <w:rFonts w:ascii="Times New Roman" w:hAnsi="Times New Roman" w:cs="Times New Roman"/>
          <w:b/>
          <w:sz w:val="26"/>
          <w:szCs w:val="26"/>
        </w:rPr>
        <w:t>Job 6:8</w:t>
      </w:r>
      <w:r>
        <w:rPr>
          <w:rFonts w:ascii="Times New Roman" w:hAnsi="Times New Roman" w:cs="Times New Roman"/>
          <w:b/>
          <w:sz w:val="26"/>
          <w:szCs w:val="26"/>
        </w:rPr>
        <w:t>-10</w:t>
      </w:r>
      <w:r w:rsidRPr="009A5376">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350"/>
      </w:tblGrid>
      <w:tr w:rsidR="0052601F" w14:paraId="47BD891E" w14:textId="77777777" w:rsidTr="00BB1A58">
        <w:tc>
          <w:tcPr>
            <w:tcW w:w="9350" w:type="dxa"/>
          </w:tcPr>
          <w:p w14:paraId="6A047305" w14:textId="77777777" w:rsidR="0052601F" w:rsidRDefault="0052601F" w:rsidP="00BB1A58">
            <w:pPr>
              <w:pStyle w:val="NoSpacing"/>
              <w:rPr>
                <w:rFonts w:ascii="Times New Roman" w:hAnsi="Times New Roman" w:cs="Times New Roman"/>
                <w:sz w:val="26"/>
                <w:szCs w:val="26"/>
              </w:rPr>
            </w:pPr>
          </w:p>
        </w:tc>
      </w:tr>
      <w:tr w:rsidR="0052601F" w14:paraId="7F334E08" w14:textId="77777777" w:rsidTr="00BB1A58">
        <w:tc>
          <w:tcPr>
            <w:tcW w:w="9350" w:type="dxa"/>
          </w:tcPr>
          <w:p w14:paraId="4D422FDF" w14:textId="77777777" w:rsidR="0052601F" w:rsidRDefault="0052601F" w:rsidP="00BB1A58">
            <w:pPr>
              <w:pStyle w:val="NoSpacing"/>
              <w:rPr>
                <w:rFonts w:ascii="Times New Roman" w:hAnsi="Times New Roman" w:cs="Times New Roman"/>
                <w:sz w:val="26"/>
                <w:szCs w:val="26"/>
              </w:rPr>
            </w:pPr>
          </w:p>
        </w:tc>
      </w:tr>
    </w:tbl>
    <w:p w14:paraId="51D5C7C8" w14:textId="470EF1CA" w:rsidR="00A333F4" w:rsidRPr="00DF07EB" w:rsidRDefault="00A333F4" w:rsidP="00A333F4">
      <w:pPr>
        <w:pStyle w:val="NoSpacing"/>
        <w:rPr>
          <w:rFonts w:ascii="Times New Roman" w:hAnsi="Times New Roman" w:cs="Times New Roman"/>
          <w:b/>
          <w:sz w:val="26"/>
          <w:szCs w:val="26"/>
        </w:rPr>
      </w:pPr>
      <w:r w:rsidRPr="00DF07EB">
        <w:rPr>
          <w:rFonts w:ascii="Times New Roman" w:hAnsi="Times New Roman" w:cs="Times New Roman"/>
          <w:b/>
          <w:sz w:val="26"/>
          <w:szCs w:val="26"/>
        </w:rPr>
        <w:t>Psalms 116:1</w:t>
      </w:r>
      <w:r>
        <w:rPr>
          <w:rFonts w:ascii="Times New Roman" w:hAnsi="Times New Roman" w:cs="Times New Roman"/>
          <w:b/>
          <w:sz w:val="26"/>
          <w:szCs w:val="26"/>
        </w:rPr>
        <w:t>-4</w:t>
      </w:r>
      <w:r w:rsidRPr="00DF07EB">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350"/>
      </w:tblGrid>
      <w:tr w:rsidR="0052601F" w14:paraId="1A1EA7AC" w14:textId="77777777" w:rsidTr="00BB1A58">
        <w:tc>
          <w:tcPr>
            <w:tcW w:w="9350" w:type="dxa"/>
          </w:tcPr>
          <w:p w14:paraId="1B11EF86" w14:textId="77777777" w:rsidR="0052601F" w:rsidRDefault="0052601F" w:rsidP="00BB1A58">
            <w:pPr>
              <w:pStyle w:val="NoSpacing"/>
              <w:rPr>
                <w:rFonts w:ascii="Times New Roman" w:hAnsi="Times New Roman" w:cs="Times New Roman"/>
                <w:sz w:val="26"/>
                <w:szCs w:val="26"/>
              </w:rPr>
            </w:pPr>
          </w:p>
        </w:tc>
      </w:tr>
      <w:tr w:rsidR="0052601F" w14:paraId="6B2FFB05" w14:textId="77777777" w:rsidTr="00BB1A58">
        <w:tc>
          <w:tcPr>
            <w:tcW w:w="9350" w:type="dxa"/>
          </w:tcPr>
          <w:p w14:paraId="2513299C" w14:textId="77777777" w:rsidR="0052601F" w:rsidRDefault="0052601F" w:rsidP="00BB1A58">
            <w:pPr>
              <w:pStyle w:val="NoSpacing"/>
              <w:rPr>
                <w:rFonts w:ascii="Times New Roman" w:hAnsi="Times New Roman" w:cs="Times New Roman"/>
                <w:sz w:val="26"/>
                <w:szCs w:val="26"/>
              </w:rPr>
            </w:pPr>
          </w:p>
        </w:tc>
      </w:tr>
    </w:tbl>
    <w:p w14:paraId="7D5DFE40" w14:textId="0DA98286" w:rsidR="00A333F4" w:rsidRPr="000F2CB3" w:rsidRDefault="00A333F4" w:rsidP="00A333F4">
      <w:pPr>
        <w:pStyle w:val="NoSpacing"/>
        <w:rPr>
          <w:rFonts w:ascii="Times New Roman" w:hAnsi="Times New Roman" w:cs="Times New Roman"/>
          <w:b/>
          <w:sz w:val="26"/>
          <w:szCs w:val="26"/>
          <w:u w:val="single"/>
        </w:rPr>
      </w:pPr>
      <w:r w:rsidRPr="00206242">
        <w:rPr>
          <w:rFonts w:ascii="Times New Roman" w:hAnsi="Times New Roman" w:cs="Times New Roman"/>
          <w:b/>
          <w:sz w:val="26"/>
          <w:szCs w:val="26"/>
        </w:rPr>
        <w:t>Nehe</w:t>
      </w:r>
      <w:r w:rsidR="00EA4B3F">
        <w:rPr>
          <w:rFonts w:ascii="Times New Roman" w:hAnsi="Times New Roman" w:cs="Times New Roman"/>
          <w:b/>
          <w:sz w:val="26"/>
          <w:szCs w:val="26"/>
        </w:rPr>
        <w:t>miah</w:t>
      </w:r>
      <w:r w:rsidRPr="00206242">
        <w:rPr>
          <w:rFonts w:ascii="Times New Roman" w:hAnsi="Times New Roman" w:cs="Times New Roman"/>
          <w:b/>
          <w:sz w:val="26"/>
          <w:szCs w:val="26"/>
        </w:rPr>
        <w:t xml:space="preserve"> 6:9  </w:t>
      </w:r>
    </w:p>
    <w:tbl>
      <w:tblPr>
        <w:tblStyle w:val="TableGrid"/>
        <w:tblW w:w="0" w:type="auto"/>
        <w:tblLook w:val="04A0" w:firstRow="1" w:lastRow="0" w:firstColumn="1" w:lastColumn="0" w:noHBand="0" w:noVBand="1"/>
      </w:tblPr>
      <w:tblGrid>
        <w:gridCol w:w="9350"/>
      </w:tblGrid>
      <w:tr w:rsidR="0052601F" w14:paraId="6543CC0D" w14:textId="77777777" w:rsidTr="00BB1A58">
        <w:tc>
          <w:tcPr>
            <w:tcW w:w="9350" w:type="dxa"/>
          </w:tcPr>
          <w:p w14:paraId="125BC290" w14:textId="77777777" w:rsidR="0052601F" w:rsidRDefault="0052601F" w:rsidP="00BB1A58">
            <w:pPr>
              <w:pStyle w:val="NoSpacing"/>
              <w:rPr>
                <w:rFonts w:ascii="Times New Roman" w:hAnsi="Times New Roman" w:cs="Times New Roman"/>
                <w:sz w:val="26"/>
                <w:szCs w:val="26"/>
              </w:rPr>
            </w:pPr>
          </w:p>
        </w:tc>
      </w:tr>
      <w:tr w:rsidR="0052601F" w14:paraId="697E817E" w14:textId="77777777" w:rsidTr="00BB1A58">
        <w:tc>
          <w:tcPr>
            <w:tcW w:w="9350" w:type="dxa"/>
          </w:tcPr>
          <w:p w14:paraId="74F80256" w14:textId="77777777" w:rsidR="0052601F" w:rsidRDefault="0052601F" w:rsidP="00BB1A58">
            <w:pPr>
              <w:pStyle w:val="NoSpacing"/>
              <w:rPr>
                <w:rFonts w:ascii="Times New Roman" w:hAnsi="Times New Roman" w:cs="Times New Roman"/>
                <w:sz w:val="26"/>
                <w:szCs w:val="26"/>
              </w:rPr>
            </w:pPr>
          </w:p>
        </w:tc>
      </w:tr>
    </w:tbl>
    <w:p w14:paraId="533D2CBD" w14:textId="3B00F7D1" w:rsidR="00A333F4" w:rsidRPr="007A644C" w:rsidRDefault="00A333F4" w:rsidP="00A333F4">
      <w:pPr>
        <w:pStyle w:val="NoSpacing"/>
        <w:rPr>
          <w:rFonts w:ascii="Times New Roman" w:hAnsi="Times New Roman" w:cs="Times New Roman"/>
          <w:b/>
          <w:sz w:val="26"/>
          <w:szCs w:val="26"/>
        </w:rPr>
      </w:pPr>
      <w:r w:rsidRPr="007A644C">
        <w:rPr>
          <w:rFonts w:ascii="Times New Roman" w:hAnsi="Times New Roman" w:cs="Times New Roman"/>
          <w:b/>
          <w:sz w:val="26"/>
          <w:szCs w:val="26"/>
        </w:rPr>
        <w:t>Psalms 139:23</w:t>
      </w:r>
      <w:r>
        <w:rPr>
          <w:rFonts w:ascii="Times New Roman" w:hAnsi="Times New Roman" w:cs="Times New Roman"/>
          <w:b/>
          <w:sz w:val="26"/>
          <w:szCs w:val="26"/>
        </w:rPr>
        <w:t>-24</w:t>
      </w:r>
      <w:r w:rsidRPr="007A644C">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350"/>
      </w:tblGrid>
      <w:tr w:rsidR="0052601F" w14:paraId="6C583DCB" w14:textId="77777777" w:rsidTr="00BB1A58">
        <w:tc>
          <w:tcPr>
            <w:tcW w:w="9350" w:type="dxa"/>
          </w:tcPr>
          <w:p w14:paraId="3E4EB3E5" w14:textId="77777777" w:rsidR="0052601F" w:rsidRDefault="0052601F" w:rsidP="00BB1A58">
            <w:pPr>
              <w:pStyle w:val="NoSpacing"/>
              <w:rPr>
                <w:rFonts w:ascii="Times New Roman" w:hAnsi="Times New Roman" w:cs="Times New Roman"/>
                <w:sz w:val="26"/>
                <w:szCs w:val="26"/>
              </w:rPr>
            </w:pPr>
          </w:p>
        </w:tc>
      </w:tr>
      <w:tr w:rsidR="0052601F" w14:paraId="212AAE11" w14:textId="77777777" w:rsidTr="00BB1A58">
        <w:tc>
          <w:tcPr>
            <w:tcW w:w="9350" w:type="dxa"/>
          </w:tcPr>
          <w:p w14:paraId="10477A47" w14:textId="77777777" w:rsidR="0052601F" w:rsidRDefault="0052601F" w:rsidP="00BB1A58">
            <w:pPr>
              <w:pStyle w:val="NoSpacing"/>
              <w:rPr>
                <w:rFonts w:ascii="Times New Roman" w:hAnsi="Times New Roman" w:cs="Times New Roman"/>
                <w:sz w:val="26"/>
                <w:szCs w:val="26"/>
              </w:rPr>
            </w:pPr>
          </w:p>
        </w:tc>
      </w:tr>
    </w:tbl>
    <w:p w14:paraId="16906A79" w14:textId="3A51106F" w:rsidR="00A333F4" w:rsidRPr="00627361" w:rsidRDefault="00A333F4" w:rsidP="00A333F4">
      <w:pPr>
        <w:pStyle w:val="NoSpacing"/>
        <w:rPr>
          <w:rFonts w:ascii="Times New Roman" w:hAnsi="Times New Roman" w:cs="Times New Roman"/>
          <w:b/>
          <w:sz w:val="26"/>
          <w:szCs w:val="26"/>
        </w:rPr>
      </w:pPr>
      <w:r w:rsidRPr="00627361">
        <w:rPr>
          <w:rFonts w:ascii="Times New Roman" w:hAnsi="Times New Roman" w:cs="Times New Roman"/>
          <w:b/>
          <w:sz w:val="26"/>
          <w:szCs w:val="26"/>
        </w:rPr>
        <w:t>Matt</w:t>
      </w:r>
      <w:r w:rsidR="00EA4B3F">
        <w:rPr>
          <w:rFonts w:ascii="Times New Roman" w:hAnsi="Times New Roman" w:cs="Times New Roman"/>
          <w:b/>
          <w:sz w:val="26"/>
          <w:szCs w:val="26"/>
        </w:rPr>
        <w:t>hew</w:t>
      </w:r>
      <w:r w:rsidRPr="00627361">
        <w:rPr>
          <w:rFonts w:ascii="Times New Roman" w:hAnsi="Times New Roman" w:cs="Times New Roman"/>
          <w:b/>
          <w:sz w:val="26"/>
          <w:szCs w:val="26"/>
        </w:rPr>
        <w:t xml:space="preserve"> 6:14</w:t>
      </w:r>
      <w:r>
        <w:rPr>
          <w:rFonts w:ascii="Times New Roman" w:hAnsi="Times New Roman" w:cs="Times New Roman"/>
          <w:b/>
          <w:sz w:val="26"/>
          <w:szCs w:val="26"/>
        </w:rPr>
        <w:t>-15</w:t>
      </w:r>
      <w:r w:rsidRPr="00627361">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9350"/>
      </w:tblGrid>
      <w:tr w:rsidR="0052601F" w14:paraId="573D6718" w14:textId="77777777" w:rsidTr="00BB1A58">
        <w:tc>
          <w:tcPr>
            <w:tcW w:w="9350" w:type="dxa"/>
          </w:tcPr>
          <w:p w14:paraId="6D5B00DF" w14:textId="77777777" w:rsidR="0052601F" w:rsidRDefault="0052601F" w:rsidP="00BB1A58">
            <w:pPr>
              <w:pStyle w:val="NoSpacing"/>
              <w:rPr>
                <w:rFonts w:ascii="Times New Roman" w:hAnsi="Times New Roman" w:cs="Times New Roman"/>
                <w:sz w:val="26"/>
                <w:szCs w:val="26"/>
              </w:rPr>
            </w:pPr>
          </w:p>
        </w:tc>
      </w:tr>
      <w:tr w:rsidR="0052601F" w14:paraId="0D1D9613" w14:textId="77777777" w:rsidTr="00BB1A58">
        <w:tc>
          <w:tcPr>
            <w:tcW w:w="9350" w:type="dxa"/>
          </w:tcPr>
          <w:p w14:paraId="69A8D5C3" w14:textId="77777777" w:rsidR="0052601F" w:rsidRDefault="0052601F" w:rsidP="00BB1A58">
            <w:pPr>
              <w:pStyle w:val="NoSpacing"/>
              <w:rPr>
                <w:rFonts w:ascii="Times New Roman" w:hAnsi="Times New Roman" w:cs="Times New Roman"/>
                <w:sz w:val="26"/>
                <w:szCs w:val="26"/>
              </w:rPr>
            </w:pPr>
          </w:p>
        </w:tc>
      </w:tr>
    </w:tbl>
    <w:p w14:paraId="572CC9CE" w14:textId="52F042F2" w:rsidR="00A333F4" w:rsidRDefault="00A333F4" w:rsidP="00A333F4">
      <w:pPr>
        <w:pStyle w:val="NoSpacing"/>
        <w:rPr>
          <w:rFonts w:ascii="Times New Roman" w:hAnsi="Times New Roman" w:cs="Times New Roman"/>
          <w:b/>
          <w:sz w:val="26"/>
          <w:szCs w:val="26"/>
        </w:rPr>
      </w:pPr>
      <w:r w:rsidRPr="00C866DC">
        <w:rPr>
          <w:rFonts w:ascii="Times New Roman" w:hAnsi="Times New Roman" w:cs="Times New Roman"/>
          <w:b/>
          <w:sz w:val="26"/>
          <w:szCs w:val="26"/>
        </w:rPr>
        <w:t xml:space="preserve">James 5:16  </w:t>
      </w:r>
    </w:p>
    <w:tbl>
      <w:tblPr>
        <w:tblStyle w:val="TableGrid"/>
        <w:tblW w:w="0" w:type="auto"/>
        <w:tblLook w:val="04A0" w:firstRow="1" w:lastRow="0" w:firstColumn="1" w:lastColumn="0" w:noHBand="0" w:noVBand="1"/>
      </w:tblPr>
      <w:tblGrid>
        <w:gridCol w:w="9350"/>
      </w:tblGrid>
      <w:tr w:rsidR="0052601F" w14:paraId="46BB6583" w14:textId="77777777" w:rsidTr="00BB1A58">
        <w:tc>
          <w:tcPr>
            <w:tcW w:w="9350" w:type="dxa"/>
          </w:tcPr>
          <w:p w14:paraId="75C5F7AC" w14:textId="77777777" w:rsidR="0052601F" w:rsidRDefault="0052601F" w:rsidP="00BB1A58">
            <w:pPr>
              <w:pStyle w:val="NoSpacing"/>
              <w:rPr>
                <w:rFonts w:ascii="Times New Roman" w:hAnsi="Times New Roman" w:cs="Times New Roman"/>
                <w:sz w:val="26"/>
                <w:szCs w:val="26"/>
              </w:rPr>
            </w:pPr>
          </w:p>
        </w:tc>
      </w:tr>
      <w:tr w:rsidR="0052601F" w14:paraId="08B3A90C" w14:textId="77777777" w:rsidTr="00BB1A58">
        <w:tc>
          <w:tcPr>
            <w:tcW w:w="9350" w:type="dxa"/>
          </w:tcPr>
          <w:p w14:paraId="1E323F50" w14:textId="77777777" w:rsidR="0052601F" w:rsidRDefault="0052601F" w:rsidP="00BB1A58">
            <w:pPr>
              <w:pStyle w:val="NoSpacing"/>
              <w:rPr>
                <w:rFonts w:ascii="Times New Roman" w:hAnsi="Times New Roman" w:cs="Times New Roman"/>
                <w:sz w:val="26"/>
                <w:szCs w:val="26"/>
              </w:rPr>
            </w:pPr>
          </w:p>
        </w:tc>
      </w:tr>
    </w:tbl>
    <w:p w14:paraId="6CBB359C" w14:textId="4922CE9D" w:rsidR="00AC738B" w:rsidRPr="003B1E51" w:rsidRDefault="003B1E51" w:rsidP="0052601F">
      <w:pPr>
        <w:pStyle w:val="NoSpacing"/>
        <w:rPr>
          <w:rFonts w:ascii="Times New Roman" w:hAnsi="Times New Roman" w:cs="Times New Roman"/>
          <w:b/>
          <w:sz w:val="26"/>
          <w:szCs w:val="26"/>
        </w:rPr>
      </w:pPr>
      <w:r w:rsidRPr="003B1E51">
        <w:rPr>
          <w:rFonts w:ascii="Times New Roman" w:hAnsi="Times New Roman" w:cs="Times New Roman"/>
          <w:b/>
          <w:sz w:val="26"/>
          <w:szCs w:val="26"/>
        </w:rPr>
        <w:t>Psalm 122:6</w:t>
      </w:r>
    </w:p>
    <w:tbl>
      <w:tblPr>
        <w:tblStyle w:val="TableGrid"/>
        <w:tblW w:w="0" w:type="auto"/>
        <w:tblLook w:val="04A0" w:firstRow="1" w:lastRow="0" w:firstColumn="1" w:lastColumn="0" w:noHBand="0" w:noVBand="1"/>
      </w:tblPr>
      <w:tblGrid>
        <w:gridCol w:w="9350"/>
      </w:tblGrid>
      <w:tr w:rsidR="003B1E51" w14:paraId="490E5451" w14:textId="77777777" w:rsidTr="00BB1A58">
        <w:tc>
          <w:tcPr>
            <w:tcW w:w="9350" w:type="dxa"/>
          </w:tcPr>
          <w:p w14:paraId="6D935AC6" w14:textId="77777777" w:rsidR="003B1E51" w:rsidRDefault="003B1E51" w:rsidP="00BB1A58">
            <w:pPr>
              <w:pStyle w:val="NoSpacing"/>
              <w:rPr>
                <w:rFonts w:ascii="Times New Roman" w:hAnsi="Times New Roman" w:cs="Times New Roman"/>
                <w:sz w:val="26"/>
                <w:szCs w:val="26"/>
              </w:rPr>
            </w:pPr>
          </w:p>
        </w:tc>
      </w:tr>
      <w:tr w:rsidR="003B1E51" w14:paraId="44F15FE4" w14:textId="77777777" w:rsidTr="00BB1A58">
        <w:tc>
          <w:tcPr>
            <w:tcW w:w="9350" w:type="dxa"/>
          </w:tcPr>
          <w:p w14:paraId="45C580F7" w14:textId="77777777" w:rsidR="003B1E51" w:rsidRDefault="003B1E51" w:rsidP="00BB1A58">
            <w:pPr>
              <w:pStyle w:val="NoSpacing"/>
              <w:rPr>
                <w:rFonts w:ascii="Times New Roman" w:hAnsi="Times New Roman" w:cs="Times New Roman"/>
                <w:sz w:val="26"/>
                <w:szCs w:val="26"/>
              </w:rPr>
            </w:pPr>
          </w:p>
        </w:tc>
      </w:tr>
    </w:tbl>
    <w:p w14:paraId="575D27D0" w14:textId="025BC402" w:rsidR="003B1E51" w:rsidRDefault="00D512A1" w:rsidP="0052601F">
      <w:pPr>
        <w:pStyle w:val="NoSpacing"/>
        <w:rPr>
          <w:rFonts w:ascii="Times New Roman" w:hAnsi="Times New Roman" w:cs="Times New Roman"/>
          <w:b/>
          <w:sz w:val="26"/>
          <w:szCs w:val="26"/>
        </w:rPr>
      </w:pPr>
      <w:r>
        <w:rPr>
          <w:rFonts w:ascii="Times New Roman" w:hAnsi="Times New Roman" w:cs="Times New Roman"/>
          <w:b/>
          <w:sz w:val="26"/>
          <w:szCs w:val="26"/>
        </w:rPr>
        <w:t>Matthew 5:44</w:t>
      </w:r>
    </w:p>
    <w:tbl>
      <w:tblPr>
        <w:tblStyle w:val="TableGrid"/>
        <w:tblW w:w="0" w:type="auto"/>
        <w:tblLook w:val="04A0" w:firstRow="1" w:lastRow="0" w:firstColumn="1" w:lastColumn="0" w:noHBand="0" w:noVBand="1"/>
      </w:tblPr>
      <w:tblGrid>
        <w:gridCol w:w="9350"/>
      </w:tblGrid>
      <w:tr w:rsidR="00D512A1" w14:paraId="7255D2A1" w14:textId="77777777" w:rsidTr="00BB1A58">
        <w:tc>
          <w:tcPr>
            <w:tcW w:w="9350" w:type="dxa"/>
          </w:tcPr>
          <w:p w14:paraId="34350D8E" w14:textId="77777777" w:rsidR="00D512A1" w:rsidRDefault="00D512A1" w:rsidP="00BB1A58">
            <w:pPr>
              <w:pStyle w:val="NoSpacing"/>
              <w:rPr>
                <w:rFonts w:ascii="Times New Roman" w:hAnsi="Times New Roman" w:cs="Times New Roman"/>
                <w:sz w:val="26"/>
                <w:szCs w:val="26"/>
              </w:rPr>
            </w:pPr>
          </w:p>
        </w:tc>
      </w:tr>
      <w:tr w:rsidR="00D512A1" w14:paraId="493780FA" w14:textId="77777777" w:rsidTr="00BB1A58">
        <w:tc>
          <w:tcPr>
            <w:tcW w:w="9350" w:type="dxa"/>
          </w:tcPr>
          <w:p w14:paraId="617E66B8" w14:textId="77777777" w:rsidR="00D512A1" w:rsidRDefault="00D512A1" w:rsidP="00BB1A58">
            <w:pPr>
              <w:pStyle w:val="NoSpacing"/>
              <w:rPr>
                <w:rFonts w:ascii="Times New Roman" w:hAnsi="Times New Roman" w:cs="Times New Roman"/>
                <w:sz w:val="26"/>
                <w:szCs w:val="26"/>
              </w:rPr>
            </w:pPr>
          </w:p>
        </w:tc>
      </w:tr>
    </w:tbl>
    <w:p w14:paraId="157B3F38" w14:textId="700783D5" w:rsidR="00D512A1" w:rsidRDefault="00214FCE" w:rsidP="0052601F">
      <w:pPr>
        <w:pStyle w:val="NoSpacing"/>
        <w:rPr>
          <w:rFonts w:ascii="Times New Roman" w:hAnsi="Times New Roman" w:cs="Times New Roman"/>
          <w:b/>
          <w:sz w:val="26"/>
          <w:szCs w:val="26"/>
        </w:rPr>
      </w:pPr>
      <w:r>
        <w:rPr>
          <w:rFonts w:ascii="Times New Roman" w:hAnsi="Times New Roman" w:cs="Times New Roman"/>
          <w:b/>
          <w:sz w:val="26"/>
          <w:szCs w:val="26"/>
        </w:rPr>
        <w:t xml:space="preserve">2 Thessalonians 3:1; Hebrews </w:t>
      </w:r>
      <w:r w:rsidR="00FB6EA8">
        <w:rPr>
          <w:rFonts w:ascii="Times New Roman" w:hAnsi="Times New Roman" w:cs="Times New Roman"/>
          <w:b/>
          <w:sz w:val="26"/>
          <w:szCs w:val="26"/>
        </w:rPr>
        <w:t>13:7,18</w:t>
      </w:r>
    </w:p>
    <w:tbl>
      <w:tblPr>
        <w:tblStyle w:val="TableGrid"/>
        <w:tblW w:w="0" w:type="auto"/>
        <w:tblLook w:val="04A0" w:firstRow="1" w:lastRow="0" w:firstColumn="1" w:lastColumn="0" w:noHBand="0" w:noVBand="1"/>
      </w:tblPr>
      <w:tblGrid>
        <w:gridCol w:w="9350"/>
      </w:tblGrid>
      <w:tr w:rsidR="00FB6EA8" w14:paraId="266D5389" w14:textId="77777777" w:rsidTr="00BB1A58">
        <w:tc>
          <w:tcPr>
            <w:tcW w:w="9350" w:type="dxa"/>
          </w:tcPr>
          <w:p w14:paraId="630A8A6D" w14:textId="77777777" w:rsidR="00FB6EA8" w:rsidRDefault="00FB6EA8" w:rsidP="00BB1A58">
            <w:pPr>
              <w:pStyle w:val="NoSpacing"/>
              <w:rPr>
                <w:rFonts w:ascii="Times New Roman" w:hAnsi="Times New Roman" w:cs="Times New Roman"/>
                <w:sz w:val="26"/>
                <w:szCs w:val="26"/>
              </w:rPr>
            </w:pPr>
          </w:p>
        </w:tc>
      </w:tr>
      <w:tr w:rsidR="00FB6EA8" w14:paraId="390CC2C0" w14:textId="77777777" w:rsidTr="00BB1A58">
        <w:tc>
          <w:tcPr>
            <w:tcW w:w="9350" w:type="dxa"/>
          </w:tcPr>
          <w:p w14:paraId="4B2A83BD" w14:textId="77777777" w:rsidR="00FB6EA8" w:rsidRDefault="00FB6EA8" w:rsidP="00BB1A58">
            <w:pPr>
              <w:pStyle w:val="NoSpacing"/>
              <w:rPr>
                <w:rFonts w:ascii="Times New Roman" w:hAnsi="Times New Roman" w:cs="Times New Roman"/>
                <w:sz w:val="26"/>
                <w:szCs w:val="26"/>
              </w:rPr>
            </w:pPr>
          </w:p>
        </w:tc>
      </w:tr>
    </w:tbl>
    <w:p w14:paraId="6B597C82" w14:textId="77777777" w:rsidR="00FB6EA8" w:rsidRPr="003B1E51" w:rsidRDefault="00FB6EA8" w:rsidP="0052601F">
      <w:pPr>
        <w:pStyle w:val="NoSpacing"/>
        <w:rPr>
          <w:rFonts w:ascii="Times New Roman" w:hAnsi="Times New Roman" w:cs="Times New Roman"/>
          <w:b/>
          <w:sz w:val="26"/>
          <w:szCs w:val="26"/>
        </w:rPr>
      </w:pPr>
    </w:p>
    <w:p w14:paraId="78C2B607" w14:textId="60CE177D" w:rsidR="00A92DF0" w:rsidRPr="003B1E51" w:rsidRDefault="00A92DF0" w:rsidP="0052601F">
      <w:pPr>
        <w:pStyle w:val="NoSpacing"/>
        <w:rPr>
          <w:rFonts w:ascii="Times New Roman" w:hAnsi="Times New Roman" w:cs="Times New Roman"/>
          <w:b/>
          <w:sz w:val="26"/>
          <w:szCs w:val="26"/>
        </w:rPr>
      </w:pPr>
    </w:p>
    <w:p w14:paraId="09395583" w14:textId="29C26C03" w:rsidR="00A92DF0" w:rsidRDefault="004709F8" w:rsidP="0052601F">
      <w:pPr>
        <w:pStyle w:val="NoSpacing"/>
      </w:pPr>
      <w:r w:rsidRPr="004709F8">
        <w:lastRenderedPageBreak/>
        <w:drawing>
          <wp:inline distT="0" distB="0" distL="0" distR="0" wp14:anchorId="7B72B46A" wp14:editId="41DC6278">
            <wp:extent cx="5943600" cy="7892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892415"/>
                    </a:xfrm>
                    <a:prstGeom prst="rect">
                      <a:avLst/>
                    </a:prstGeom>
                    <a:noFill/>
                    <a:ln>
                      <a:noFill/>
                    </a:ln>
                  </pic:spPr>
                </pic:pic>
              </a:graphicData>
            </a:graphic>
          </wp:inline>
        </w:drawing>
      </w:r>
    </w:p>
    <w:p w14:paraId="410866A3" w14:textId="7A566370" w:rsidR="00A92DF0" w:rsidRDefault="00A92DF0" w:rsidP="0052601F">
      <w:pPr>
        <w:pStyle w:val="NoSpacing"/>
      </w:pPr>
    </w:p>
    <w:p w14:paraId="7701FA59" w14:textId="7A518E39" w:rsidR="00856BE4" w:rsidRDefault="00856BE4" w:rsidP="009E4ACD">
      <w:pPr>
        <w:autoSpaceDE w:val="0"/>
        <w:autoSpaceDN w:val="0"/>
        <w:adjustRightInd w:val="0"/>
        <w:spacing w:before="97" w:after="0" w:line="240" w:lineRule="auto"/>
        <w:ind w:left="585" w:right="585"/>
        <w:jc w:val="center"/>
        <w:rPr>
          <w:rFonts w:ascii="Calibri" w:hAnsi="Calibri" w:cs="Calibri"/>
          <w:color w:val="000000"/>
          <w:sz w:val="24"/>
          <w:szCs w:val="24"/>
        </w:rPr>
      </w:pPr>
      <w:r>
        <w:rPr>
          <w:rFonts w:ascii="Calibri" w:hAnsi="Calibri" w:cs="Calibri"/>
          <w:color w:val="000000"/>
          <w:sz w:val="24"/>
          <w:szCs w:val="24"/>
        </w:rPr>
        <w:lastRenderedPageBreak/>
        <w:t xml:space="preserve">A Collection </w:t>
      </w:r>
      <w:r w:rsidR="00E9180B">
        <w:rPr>
          <w:rFonts w:ascii="Calibri" w:hAnsi="Calibri" w:cs="Calibri"/>
          <w:color w:val="000000"/>
          <w:sz w:val="24"/>
          <w:szCs w:val="24"/>
        </w:rPr>
        <w:t>o</w:t>
      </w:r>
      <w:r>
        <w:rPr>
          <w:rFonts w:ascii="Calibri" w:hAnsi="Calibri" w:cs="Calibri"/>
          <w:color w:val="000000"/>
          <w:sz w:val="24"/>
          <w:szCs w:val="24"/>
        </w:rPr>
        <w:t xml:space="preserve">f Quotes </w:t>
      </w:r>
      <w:r w:rsidR="00E9180B">
        <w:rPr>
          <w:rFonts w:ascii="Calibri" w:hAnsi="Calibri" w:cs="Calibri"/>
          <w:color w:val="000000"/>
          <w:sz w:val="24"/>
          <w:szCs w:val="24"/>
        </w:rPr>
        <w:t>o</w:t>
      </w:r>
      <w:r>
        <w:rPr>
          <w:rFonts w:ascii="Calibri" w:hAnsi="Calibri" w:cs="Calibri"/>
          <w:color w:val="000000"/>
          <w:sz w:val="24"/>
          <w:szCs w:val="24"/>
        </w:rPr>
        <w:t>n Prayer</w:t>
      </w:r>
    </w:p>
    <w:p w14:paraId="478A8D9E" w14:textId="77777777" w:rsidR="00856BE4" w:rsidRDefault="00856BE4" w:rsidP="009E4ACD">
      <w:pPr>
        <w:autoSpaceDE w:val="0"/>
        <w:autoSpaceDN w:val="0"/>
        <w:adjustRightInd w:val="0"/>
        <w:spacing w:before="97" w:after="0" w:line="240" w:lineRule="auto"/>
        <w:ind w:left="585" w:right="585"/>
        <w:jc w:val="center"/>
        <w:rPr>
          <w:rFonts w:ascii="Calibri" w:hAnsi="Calibri" w:cs="Calibri"/>
          <w:color w:val="000000"/>
          <w:sz w:val="24"/>
          <w:szCs w:val="24"/>
        </w:rPr>
      </w:pPr>
    </w:p>
    <w:p w14:paraId="3CE94E11" w14:textId="21EE2191"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Many pray with their lips for that for which their hearts have no desire.</w:t>
      </w:r>
    </w:p>
    <w:p w14:paraId="5D64A828"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—Jonathan Edwards (1703-1758), American theologian</w:t>
      </w:r>
    </w:p>
    <w:p w14:paraId="7993F965"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3CD382FD"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We ought to pray earnestly from the heart (Matthew 9:38).</w:t>
      </w:r>
    </w:p>
    <w:p w14:paraId="195501F3" w14:textId="642C70B8" w:rsidR="009E4ACD" w:rsidRPr="009E4ACD" w:rsidRDefault="00CE1EB8" w:rsidP="009E4ACD">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6D38792D"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 xml:space="preserve">Prayer is not overcoming God’s </w:t>
      </w:r>
      <w:proofErr w:type="gramStart"/>
      <w:r w:rsidRPr="009E4ACD">
        <w:rPr>
          <w:rFonts w:ascii="Calibri" w:hAnsi="Calibri" w:cs="Calibri"/>
          <w:color w:val="000000"/>
          <w:sz w:val="24"/>
          <w:szCs w:val="24"/>
        </w:rPr>
        <w:t>reluctance, but</w:t>
      </w:r>
      <w:proofErr w:type="gramEnd"/>
      <w:r w:rsidRPr="009E4ACD">
        <w:rPr>
          <w:rFonts w:ascii="Calibri" w:hAnsi="Calibri" w:cs="Calibri"/>
          <w:color w:val="000000"/>
          <w:sz w:val="24"/>
          <w:szCs w:val="24"/>
        </w:rPr>
        <w:t xml:space="preserve"> laying hold of His willingness.</w:t>
      </w:r>
    </w:p>
    <w:p w14:paraId="2A8DB281"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—Martin Luther (1483-1546), priest, professor of theology, reformer</w:t>
      </w:r>
    </w:p>
    <w:p w14:paraId="1905BBC8"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0C01B4FC"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“You do not have, because you do not ask” (James 4:2).</w:t>
      </w:r>
    </w:p>
    <w:p w14:paraId="5234D833"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77E228D8"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All our perils are nothing, so long as we have prayer.</w:t>
      </w:r>
    </w:p>
    <w:p w14:paraId="3A45E938"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—Charles Spurgeon (1834-1892), pastor, New Park Street Chapel, London</w:t>
      </w:r>
    </w:p>
    <w:p w14:paraId="2710E1D6"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4DB49613"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“Do not be anxious about anything, but in everything by prayer and supplication with thanksgiving let your requests be made known to God” (Philippians 4:6).</w:t>
      </w:r>
    </w:p>
    <w:p w14:paraId="5BECFC4C"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035DBFDF"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 xml:space="preserve">Yank some of the gloom out of your </w:t>
      </w:r>
      <w:proofErr w:type="gramStart"/>
      <w:r w:rsidRPr="009E4ACD">
        <w:rPr>
          <w:rFonts w:ascii="Calibri" w:hAnsi="Calibri" w:cs="Calibri"/>
          <w:color w:val="000000"/>
          <w:sz w:val="24"/>
          <w:szCs w:val="24"/>
        </w:rPr>
        <w:t>prayers, and</w:t>
      </w:r>
      <w:proofErr w:type="gramEnd"/>
      <w:r w:rsidRPr="009E4ACD">
        <w:rPr>
          <w:rFonts w:ascii="Calibri" w:hAnsi="Calibri" w:cs="Calibri"/>
          <w:color w:val="000000"/>
          <w:sz w:val="24"/>
          <w:szCs w:val="24"/>
        </w:rPr>
        <w:t xml:space="preserve"> put in some shouts.</w:t>
      </w:r>
    </w:p>
    <w:p w14:paraId="3E968C6D"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—Billy Sunday (1862-1935), American athlete, evangelist</w:t>
      </w:r>
    </w:p>
    <w:p w14:paraId="30961734"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0904E50F"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“Enter his gates with thanksgiving” (Psalm 100:4).</w:t>
      </w:r>
    </w:p>
    <w:p w14:paraId="307C5458"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3528249F"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Secret, fervent, believing prayer lies at the root of all personal godliness.</w:t>
      </w:r>
    </w:p>
    <w:p w14:paraId="6011CA11"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—William Carey (1761-1834), English Baptist missionary</w:t>
      </w:r>
    </w:p>
    <w:p w14:paraId="2581D401"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00AEFE70"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“You, beloved, build yourselves up in your most holy faith; pray in the Holy Spirit” (Jude 1:20).</w:t>
      </w:r>
    </w:p>
    <w:p w14:paraId="1538C1F1"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10F76420"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 xml:space="preserve">Keep </w:t>
      </w:r>
      <w:proofErr w:type="gramStart"/>
      <w:r w:rsidRPr="009E4ACD">
        <w:rPr>
          <w:rFonts w:ascii="Calibri" w:hAnsi="Calibri" w:cs="Calibri"/>
          <w:color w:val="000000"/>
          <w:sz w:val="24"/>
          <w:szCs w:val="24"/>
        </w:rPr>
        <w:t>praying, and</w:t>
      </w:r>
      <w:proofErr w:type="gramEnd"/>
      <w:r w:rsidRPr="009E4ACD">
        <w:rPr>
          <w:rFonts w:ascii="Calibri" w:hAnsi="Calibri" w:cs="Calibri"/>
          <w:color w:val="000000"/>
          <w:sz w:val="24"/>
          <w:szCs w:val="24"/>
        </w:rPr>
        <w:t xml:space="preserve"> be thankful that God’s answers are wiser than your prayers!</w:t>
      </w:r>
    </w:p>
    <w:p w14:paraId="7DC8DC77"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—William Culbertson (1905-1971), president, Moody Bible Institute</w:t>
      </w:r>
    </w:p>
    <w:p w14:paraId="1DBEADF4"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372432B2"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Father knows best (Psalm 139:1-4; Matthew 11:21; 1 John 3:20).</w:t>
      </w:r>
    </w:p>
    <w:p w14:paraId="617F0B0F"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2947AFF1"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 xml:space="preserve">Let prayer be the key </w:t>
      </w:r>
      <w:proofErr w:type="gramStart"/>
      <w:r w:rsidRPr="009E4ACD">
        <w:rPr>
          <w:rFonts w:ascii="Calibri" w:hAnsi="Calibri" w:cs="Calibri"/>
          <w:color w:val="000000"/>
          <w:sz w:val="24"/>
          <w:szCs w:val="24"/>
        </w:rPr>
        <w:t>of</w:t>
      </w:r>
      <w:proofErr w:type="gramEnd"/>
      <w:r w:rsidRPr="009E4ACD">
        <w:rPr>
          <w:rFonts w:ascii="Calibri" w:hAnsi="Calibri" w:cs="Calibri"/>
          <w:color w:val="000000"/>
          <w:sz w:val="24"/>
          <w:szCs w:val="24"/>
        </w:rPr>
        <w:t xml:space="preserve"> the morning and the bolt of the evening.</w:t>
      </w:r>
    </w:p>
    <w:p w14:paraId="3E357796"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—Matthew Henry (1662-1714), Bible commentator, Presbyterian minister</w:t>
      </w:r>
    </w:p>
    <w:p w14:paraId="24398777"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lastRenderedPageBreak/>
        <w:t>Bible Truth Behind the Quote:</w:t>
      </w:r>
    </w:p>
    <w:p w14:paraId="4E0EAF21"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“Pray without ceasing” (1 Thessalonians 5:17).</w:t>
      </w:r>
    </w:p>
    <w:p w14:paraId="2F875260"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48098AF8"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A prayerless Christian is a powerless Christian.</w:t>
      </w:r>
    </w:p>
    <w:p w14:paraId="31253059"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—Billy Graham (born 1918), evangelist</w:t>
      </w:r>
    </w:p>
    <w:p w14:paraId="7ABCA184"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318D4754"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“Save us, we pray, O L</w:t>
      </w:r>
      <w:r w:rsidRPr="009E4ACD">
        <w:rPr>
          <w:rFonts w:ascii="Calibri" w:hAnsi="Calibri" w:cs="Calibri"/>
          <w:color w:val="000000"/>
          <w:sz w:val="21"/>
          <w:szCs w:val="24"/>
        </w:rPr>
        <w:t>ORD</w:t>
      </w:r>
      <w:r w:rsidRPr="009E4ACD">
        <w:rPr>
          <w:rFonts w:ascii="Calibri" w:hAnsi="Calibri" w:cs="Calibri"/>
          <w:color w:val="000000"/>
          <w:sz w:val="24"/>
          <w:szCs w:val="24"/>
        </w:rPr>
        <w:t>! O L</w:t>
      </w:r>
      <w:r w:rsidRPr="009E4ACD">
        <w:rPr>
          <w:rFonts w:ascii="Calibri" w:hAnsi="Calibri" w:cs="Calibri"/>
          <w:color w:val="000000"/>
          <w:sz w:val="21"/>
          <w:szCs w:val="24"/>
        </w:rPr>
        <w:t>ORD</w:t>
      </w:r>
      <w:r w:rsidRPr="009E4ACD">
        <w:rPr>
          <w:rFonts w:ascii="Calibri" w:hAnsi="Calibri" w:cs="Calibri"/>
          <w:color w:val="000000"/>
          <w:sz w:val="24"/>
          <w:szCs w:val="24"/>
        </w:rPr>
        <w:t>, we pray, give us success!” (Psalm 118:25).</w:t>
      </w:r>
    </w:p>
    <w:p w14:paraId="126D9777"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68A0601B"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I have so much to do today that I must set apart more time than usual to pray.</w:t>
      </w:r>
    </w:p>
    <w:p w14:paraId="6B93EB42"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—Martin Luther (1483-1546), priest, professor of theology, reformer</w:t>
      </w:r>
    </w:p>
    <w:p w14:paraId="24B5420F"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58B3EF52"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We ought to follow Jesus’ example, who often prayed early in the morning, before the day started (Mark 1:35).</w:t>
      </w:r>
    </w:p>
    <w:p w14:paraId="1CD0737A"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7FA4C874"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If you have no prayer life yourself, it is rather a useless gesture to make your child say his prayers every night.</w:t>
      </w:r>
    </w:p>
    <w:p w14:paraId="6FAB0AB7"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—Peter Marshall (1902-1949), Scottish-American preacher</w:t>
      </w:r>
    </w:p>
    <w:p w14:paraId="0FC702FF"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60CAB57F"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Parents can set a very good example for their children (see 1 Kings 9:4; 2 Chronicles 17:3; 2 Timothy 1:5).</w:t>
      </w:r>
    </w:p>
    <w:p w14:paraId="2A2FEC6F"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628BC747"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Beware in your prayer, above everything, of limiting God, not only by unbelief, but by fancying that you know what he can do.</w:t>
      </w:r>
    </w:p>
    <w:p w14:paraId="2768C736"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—Andrew Murray (1828-1917), South African writer, pastor</w:t>
      </w:r>
    </w:p>
    <w:p w14:paraId="79AF22FA"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4EDDD225"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“Trust in the L</w:t>
      </w:r>
      <w:r w:rsidRPr="009E4ACD">
        <w:rPr>
          <w:rFonts w:ascii="Calibri" w:hAnsi="Calibri" w:cs="Calibri"/>
          <w:color w:val="000000"/>
          <w:sz w:val="21"/>
          <w:szCs w:val="24"/>
        </w:rPr>
        <w:t>ORD</w:t>
      </w:r>
      <w:r w:rsidRPr="009E4ACD">
        <w:rPr>
          <w:rFonts w:ascii="Calibri" w:hAnsi="Calibri" w:cs="Calibri"/>
          <w:color w:val="000000"/>
          <w:sz w:val="24"/>
          <w:szCs w:val="24"/>
        </w:rPr>
        <w:t xml:space="preserve"> with all your heart, and do not lean on your own understanding” (Proverbs 3:5).</w:t>
      </w:r>
    </w:p>
    <w:p w14:paraId="474149AB"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0CEF0CB1"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In prayer it is better to have a heart without words, than words without a heart.</w:t>
      </w:r>
    </w:p>
    <w:p w14:paraId="49C6878A"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—John Bunyan (1628-1688), English Christian writer, preacher</w:t>
      </w:r>
    </w:p>
    <w:p w14:paraId="604A9D89"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298A79E5"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We ought to engage in “earnest prayer” (Acts 12:5).</w:t>
      </w:r>
    </w:p>
    <w:p w14:paraId="0B92BE1E"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1AB7CF0E"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Fight all your battles on your knees and you win every time.</w:t>
      </w:r>
    </w:p>
    <w:p w14:paraId="188F1A04"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—Charles Stanley (born 1932), senior pastor, First Baptist Church of Atlanta</w:t>
      </w:r>
    </w:p>
    <w:p w14:paraId="44E5BB55"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3C508857"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lastRenderedPageBreak/>
        <w:t>We ought always to cast all our anxieties on God, for He cares for us (1 Peter 5:7).</w:t>
      </w:r>
    </w:p>
    <w:p w14:paraId="1CE04FAC"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13AEDC85"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Prayer is the most important thing in my life. If I should neglect prayer for a single day, I should lose a great deal of the fire of faith.</w:t>
      </w:r>
    </w:p>
    <w:p w14:paraId="364E8F4B"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—Martin Luther (1483-1546), priest, professor of theology, reformer</w:t>
      </w:r>
    </w:p>
    <w:p w14:paraId="7EDBF3D4"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57260613"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“Continue steadfastly in prayer” (Colossians 4:2).</w:t>
      </w:r>
    </w:p>
    <w:p w14:paraId="0F094019"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3CF671AE"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We stand tallest and strongest on our knees.</w:t>
      </w:r>
    </w:p>
    <w:p w14:paraId="5573F1F5"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—Charles Stanley (born 1932), senior pastor, First Baptist Church of Atlanta</w:t>
      </w:r>
    </w:p>
    <w:p w14:paraId="5C16245C"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587DCDE3"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“The prayer of a righteous person has great power as it is working” (James 5:16).</w:t>
      </w:r>
    </w:p>
    <w:p w14:paraId="4E7B8D80"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41E3D276"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 xml:space="preserve">Trouble and perplexity drive us to prayer, and prayer </w:t>
      </w:r>
      <w:proofErr w:type="spellStart"/>
      <w:r w:rsidRPr="009E4ACD">
        <w:rPr>
          <w:rFonts w:ascii="Calibri" w:hAnsi="Calibri" w:cs="Calibri"/>
          <w:color w:val="000000"/>
          <w:sz w:val="24"/>
          <w:szCs w:val="24"/>
        </w:rPr>
        <w:t>driveth</w:t>
      </w:r>
      <w:proofErr w:type="spellEnd"/>
      <w:r w:rsidRPr="009E4ACD">
        <w:rPr>
          <w:rFonts w:ascii="Calibri" w:hAnsi="Calibri" w:cs="Calibri"/>
          <w:color w:val="000000"/>
          <w:sz w:val="24"/>
          <w:szCs w:val="24"/>
        </w:rPr>
        <w:t xml:space="preserve"> away trouble and perplexity.</w:t>
      </w:r>
    </w:p>
    <w:p w14:paraId="5C0DC538"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 xml:space="preserve">—Phillip </w:t>
      </w:r>
      <w:proofErr w:type="spellStart"/>
      <w:r w:rsidRPr="009E4ACD">
        <w:rPr>
          <w:rFonts w:ascii="Calibri" w:hAnsi="Calibri" w:cs="Calibri"/>
          <w:i/>
          <w:color w:val="000000"/>
          <w:sz w:val="24"/>
          <w:szCs w:val="24"/>
        </w:rPr>
        <w:t>Melanchton</w:t>
      </w:r>
      <w:proofErr w:type="spellEnd"/>
      <w:r w:rsidRPr="009E4ACD">
        <w:rPr>
          <w:rFonts w:ascii="Calibri" w:hAnsi="Calibri" w:cs="Calibri"/>
          <w:i/>
          <w:color w:val="000000"/>
          <w:sz w:val="24"/>
          <w:szCs w:val="24"/>
        </w:rPr>
        <w:t xml:space="preserve"> (1497-1560), German reformer</w:t>
      </w:r>
    </w:p>
    <w:p w14:paraId="1753D2B5"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05C729AC"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“Call upon me in the day of trouble; I will deliver you, and you shall glorify me” (Psalm 50:15).</w:t>
      </w:r>
    </w:p>
    <w:p w14:paraId="635C0861"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576CB90C"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Life is fragile…Handle with prayer.</w:t>
      </w:r>
    </w:p>
    <w:p w14:paraId="0103E76A"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—Anonymous</w:t>
      </w:r>
    </w:p>
    <w:p w14:paraId="0DD1901F"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3B92BB19"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“Do not be anxious about anything, but in everything by prayer and supplication with thanksgiving let your requests be made known to God” (Philippians 4:6).</w:t>
      </w:r>
    </w:p>
    <w:p w14:paraId="4AA005E8"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03AE25AC"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God has not always answered my prayers. If he had, I would’ve married the wrong man—several times!</w:t>
      </w:r>
    </w:p>
    <w:p w14:paraId="4AE7DF1F"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—Ruth Bell Graham (1920-2007), wife of Billy Graham</w:t>
      </w:r>
    </w:p>
    <w:p w14:paraId="3C678579"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6A784B4C"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Father always knows best (Psalm 139:1-4; Matthew 11:21; 1 John 3:20).</w:t>
      </w:r>
    </w:p>
    <w:p w14:paraId="23E831BC"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69AF2F3B"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 xml:space="preserve">I live in the spirit of prayer. I pray as I walk about, when I lie down, and when I </w:t>
      </w:r>
      <w:proofErr w:type="gramStart"/>
      <w:r w:rsidRPr="009E4ACD">
        <w:rPr>
          <w:rFonts w:ascii="Calibri" w:hAnsi="Calibri" w:cs="Calibri"/>
          <w:color w:val="000000"/>
          <w:sz w:val="24"/>
          <w:szCs w:val="24"/>
        </w:rPr>
        <w:t>rise up</w:t>
      </w:r>
      <w:proofErr w:type="gramEnd"/>
      <w:r w:rsidRPr="009E4ACD">
        <w:rPr>
          <w:rFonts w:ascii="Calibri" w:hAnsi="Calibri" w:cs="Calibri"/>
          <w:color w:val="000000"/>
          <w:sz w:val="24"/>
          <w:szCs w:val="24"/>
        </w:rPr>
        <w:t>. And the answers are always coming.</w:t>
      </w:r>
    </w:p>
    <w:p w14:paraId="00B3D789"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—George Müller (1805-1898), director of orphanages in Bristol, England</w:t>
      </w:r>
    </w:p>
    <w:p w14:paraId="0E6041DE"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1DCBA3BD"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“Pray without ceasing” (1 Thessalonians 5:17).</w:t>
      </w:r>
    </w:p>
    <w:p w14:paraId="44888CFA"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lastRenderedPageBreak/>
        <w:t>----------</w:t>
      </w:r>
    </w:p>
    <w:p w14:paraId="6C0127D3"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Prayer will make a man cease from sin, or sin will entice a man to cease from prayer.</w:t>
      </w:r>
    </w:p>
    <w:p w14:paraId="0361BAFC"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—John Bunyan (1628-1688), English Christian writer, preacher</w:t>
      </w:r>
    </w:p>
    <w:p w14:paraId="574F1203"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0F72ED56"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 xml:space="preserve">“Lead us not into </w:t>
      </w:r>
      <w:proofErr w:type="gramStart"/>
      <w:r w:rsidRPr="009E4ACD">
        <w:rPr>
          <w:rFonts w:ascii="Calibri" w:hAnsi="Calibri" w:cs="Calibri"/>
          <w:color w:val="000000"/>
          <w:sz w:val="24"/>
          <w:szCs w:val="24"/>
        </w:rPr>
        <w:t>temptation, but</w:t>
      </w:r>
      <w:proofErr w:type="gramEnd"/>
      <w:r w:rsidRPr="009E4ACD">
        <w:rPr>
          <w:rFonts w:ascii="Calibri" w:hAnsi="Calibri" w:cs="Calibri"/>
          <w:color w:val="000000"/>
          <w:sz w:val="24"/>
          <w:szCs w:val="24"/>
        </w:rPr>
        <w:t xml:space="preserve"> deliver us from evil” (Matthew 6:13).</w:t>
      </w:r>
    </w:p>
    <w:p w14:paraId="13C96F65"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0D7CB10D"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The angel fetched Peter out of prison, but it was prayer fetched the angel.</w:t>
      </w:r>
    </w:p>
    <w:p w14:paraId="03A10AE1"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—Thomas Watson (1620-1686), Puritan preacher, author</w:t>
      </w:r>
    </w:p>
    <w:p w14:paraId="542B1455"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13B7DC5F"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“Peter was kept in prison, but earnest prayer for him was made to God by the church” (Acts 12:5).</w:t>
      </w:r>
    </w:p>
    <w:p w14:paraId="199489BA"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4EFE38F0"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The more godly a man is, and the more graces and blessings of God are upon him, the more need he hath to pray, because Satan is busiest against him, and because he is readiest to be puffed up with a conceited holiness.</w:t>
      </w:r>
    </w:p>
    <w:p w14:paraId="09DB25A9"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 xml:space="preserve">—Richard </w:t>
      </w:r>
      <w:proofErr w:type="spellStart"/>
      <w:r w:rsidRPr="009E4ACD">
        <w:rPr>
          <w:rFonts w:ascii="Calibri" w:hAnsi="Calibri" w:cs="Calibri"/>
          <w:i/>
          <w:color w:val="000000"/>
          <w:sz w:val="24"/>
          <w:szCs w:val="24"/>
        </w:rPr>
        <w:t>Greenham</w:t>
      </w:r>
      <w:proofErr w:type="spellEnd"/>
      <w:r w:rsidRPr="009E4ACD">
        <w:rPr>
          <w:rFonts w:ascii="Calibri" w:hAnsi="Calibri" w:cs="Calibri"/>
          <w:i/>
          <w:color w:val="000000"/>
          <w:sz w:val="24"/>
          <w:szCs w:val="24"/>
        </w:rPr>
        <w:t xml:space="preserve"> (1535-1594), English Puritan</w:t>
      </w:r>
    </w:p>
    <w:p w14:paraId="37406909"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3D0A514A"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“Continue steadfastly in prayer” (Colossians 4:2).</w:t>
      </w:r>
    </w:p>
    <w:p w14:paraId="205E94CD"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7BDCC2CE"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Dealing in generalities is the death of prayer.</w:t>
      </w:r>
    </w:p>
    <w:p w14:paraId="5F2A51B2"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—J.H. Evans</w:t>
      </w:r>
    </w:p>
    <w:p w14:paraId="758CF30D"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3B552E50"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We are privileged to make specific requests of God in prayer (Philippians 4:6).</w:t>
      </w:r>
    </w:p>
    <w:p w14:paraId="38F5CA76"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6BB3E3E7"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He who has learned to pray has learned the greatest secret of a holy and a happy life.</w:t>
      </w:r>
    </w:p>
    <w:p w14:paraId="6F3AF5CC"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—William Law (1686-1761), English cleric, author</w:t>
      </w:r>
    </w:p>
    <w:p w14:paraId="43F48E11"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17FAFEDD"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The Lord’s Prayer is an excellent place to begin (Matthew 6:9-13).</w:t>
      </w:r>
    </w:p>
    <w:p w14:paraId="701BF4D7"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6F6317DB"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The men who have done the most for God in this world have been early on their knees.</w:t>
      </w:r>
    </w:p>
    <w:p w14:paraId="47972F62"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—E.M. Bounds (1835-1913), clergyman, author</w:t>
      </w:r>
    </w:p>
    <w:p w14:paraId="0E01A223"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6FB5E2E4"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Such individuals follow the example of Jesus (Mark 1:35).</w:t>
      </w:r>
    </w:p>
    <w:p w14:paraId="12D3DF19"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1638614C"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lastRenderedPageBreak/>
        <w:t>The neglect of prayer is a grand hindrance to holiness.</w:t>
      </w:r>
    </w:p>
    <w:p w14:paraId="0BF94DDF"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—John Wesley (1703-1791), founder of the Methodist church</w:t>
      </w:r>
    </w:p>
    <w:p w14:paraId="762D0C65"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39417B39"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One cannot realistically expect deliverance from sin without specifically asking for God’s help (see Matthew 6:13).</w:t>
      </w:r>
    </w:p>
    <w:p w14:paraId="74008A33"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2F56BAC6"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Most Christians expect little from God, ask little, and therefore receive little, and are content with little.</w:t>
      </w:r>
    </w:p>
    <w:p w14:paraId="2D4817EC"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—A.W. Pink (1886-1952), Calvinist evangelist, Bible scholar</w:t>
      </w:r>
    </w:p>
    <w:p w14:paraId="41CA71FB"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0E837B56"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God is “able to do far more abundantly than all that we ask or think” (Ephesians 3:20) and stands ready to do so.</w:t>
      </w:r>
    </w:p>
    <w:p w14:paraId="58B730C2"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7A21A844"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Nothing lies beyond the reach of prayer except that which lies outside the will of God.</w:t>
      </w:r>
    </w:p>
    <w:p w14:paraId="78412831"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—Anonymous</w:t>
      </w:r>
    </w:p>
    <w:p w14:paraId="76AFEACA"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55CF457C"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 xml:space="preserve">“This is the confidence that we have toward him, that if we ask anything according to his </w:t>
      </w:r>
      <w:proofErr w:type="gramStart"/>
      <w:r w:rsidRPr="009E4ACD">
        <w:rPr>
          <w:rFonts w:ascii="Calibri" w:hAnsi="Calibri" w:cs="Calibri"/>
          <w:color w:val="000000"/>
          <w:sz w:val="24"/>
          <w:szCs w:val="24"/>
        </w:rPr>
        <w:t>will</w:t>
      </w:r>
      <w:proofErr w:type="gramEnd"/>
      <w:r w:rsidRPr="009E4ACD">
        <w:rPr>
          <w:rFonts w:ascii="Calibri" w:hAnsi="Calibri" w:cs="Calibri"/>
          <w:color w:val="000000"/>
          <w:sz w:val="24"/>
          <w:szCs w:val="24"/>
        </w:rPr>
        <w:t xml:space="preserve"> he hears us” (1 John 5:14).</w:t>
      </w:r>
    </w:p>
    <w:p w14:paraId="6F0B292B"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04A6CA95"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When life knocks you on your knees, you’re in the perfect position to pray!</w:t>
      </w:r>
    </w:p>
    <w:p w14:paraId="0DB675BF"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—Anonymous</w:t>
      </w:r>
    </w:p>
    <w:p w14:paraId="2BCFDC08"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6038E8DC"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God promises, “When he calls to me, I will answer him; I will be with him in trouble” (Psalm 91:15).</w:t>
      </w:r>
    </w:p>
    <w:p w14:paraId="4090F6B1"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71662D04"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Pray often; for prayer is a shield to the soul, a sacrifice to God, and a scourge for Satan.</w:t>
      </w:r>
    </w:p>
    <w:p w14:paraId="77D9E458"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—John Bunyan (1628-1688), English Christian writer, preacher</w:t>
      </w:r>
    </w:p>
    <w:p w14:paraId="7D19F87B"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685E71E7"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We ought to pray “at all times in the Spirit, with all prayer and supplication” (Ephesians 6:18).</w:t>
      </w:r>
    </w:p>
    <w:p w14:paraId="67694A85"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06FE1A98"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The activities we do for God are secondary. God is looking for people who long for communication with him.</w:t>
      </w:r>
    </w:p>
    <w:p w14:paraId="5D4EE726"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 xml:space="preserve">—Erwin </w:t>
      </w:r>
      <w:proofErr w:type="spellStart"/>
      <w:r w:rsidRPr="009E4ACD">
        <w:rPr>
          <w:rFonts w:ascii="Calibri" w:hAnsi="Calibri" w:cs="Calibri"/>
          <w:i/>
          <w:color w:val="000000"/>
          <w:sz w:val="24"/>
          <w:szCs w:val="24"/>
        </w:rPr>
        <w:t>Lutzer</w:t>
      </w:r>
      <w:proofErr w:type="spellEnd"/>
      <w:r w:rsidRPr="009E4ACD">
        <w:rPr>
          <w:rFonts w:ascii="Calibri" w:hAnsi="Calibri" w:cs="Calibri"/>
          <w:i/>
          <w:color w:val="000000"/>
          <w:sz w:val="24"/>
          <w:szCs w:val="24"/>
        </w:rPr>
        <w:t xml:space="preserve"> (born 1941), pastor, Moody Church, Chicago</w:t>
      </w:r>
    </w:p>
    <w:p w14:paraId="370683E8"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0FFF32BA"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lastRenderedPageBreak/>
        <w:t>“O God, you are my God; earnestly I seek you; my soul thirsts for you; my flesh faints for you, as in a dry and weary land where there is no water” (Psalm 63:1).</w:t>
      </w:r>
    </w:p>
    <w:p w14:paraId="48A2261D"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43C0E8B6"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Our-Father-who-art-in-heaven-</w:t>
      </w:r>
      <w:proofErr w:type="spellStart"/>
      <w:r w:rsidRPr="009E4ACD">
        <w:rPr>
          <w:rFonts w:ascii="Calibri" w:hAnsi="Calibri" w:cs="Calibri"/>
          <w:color w:val="000000"/>
          <w:sz w:val="24"/>
          <w:szCs w:val="24"/>
        </w:rPr>
        <w:t>gimme</w:t>
      </w:r>
      <w:proofErr w:type="spellEnd"/>
      <w:r w:rsidRPr="009E4ACD">
        <w:rPr>
          <w:rFonts w:ascii="Calibri" w:hAnsi="Calibri" w:cs="Calibri"/>
          <w:color w:val="000000"/>
          <w:sz w:val="24"/>
          <w:szCs w:val="24"/>
        </w:rPr>
        <w:t>-</w:t>
      </w:r>
      <w:proofErr w:type="spellStart"/>
      <w:r w:rsidRPr="009E4ACD">
        <w:rPr>
          <w:rFonts w:ascii="Calibri" w:hAnsi="Calibri" w:cs="Calibri"/>
          <w:color w:val="000000"/>
          <w:sz w:val="24"/>
          <w:szCs w:val="24"/>
        </w:rPr>
        <w:t>gimme-gimme</w:t>
      </w:r>
      <w:proofErr w:type="spellEnd"/>
      <w:r w:rsidRPr="009E4ACD">
        <w:rPr>
          <w:rFonts w:ascii="Calibri" w:hAnsi="Calibri" w:cs="Calibri"/>
          <w:color w:val="000000"/>
          <w:sz w:val="24"/>
          <w:szCs w:val="24"/>
        </w:rPr>
        <w:t>.</w:t>
      </w:r>
    </w:p>
    <w:p w14:paraId="5AAC76B7"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—Calvin Miller, author, artist</w:t>
      </w:r>
    </w:p>
    <w:p w14:paraId="25533A33"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04EC89B4"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“You ask and do not receive, because you ask wrongly, to spend it on your passions” (James 4:3).</w:t>
      </w:r>
    </w:p>
    <w:p w14:paraId="01FDFE1F"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0FCE7C6A"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We need more Christians for whom prayer is the first resort, not the last.</w:t>
      </w:r>
    </w:p>
    <w:p w14:paraId="7F879B63"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—John Blanchard, preacher, apologist, author</w:t>
      </w:r>
    </w:p>
    <w:p w14:paraId="1061291B"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7A729D8A"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We “ought always to pray and not lose heart” (Luke 18:1).</w:t>
      </w:r>
    </w:p>
    <w:p w14:paraId="2F579F96"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57D73508"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 xml:space="preserve">The mightier any is in the Word, the </w:t>
      </w:r>
      <w:proofErr w:type="gramStart"/>
      <w:r w:rsidRPr="009E4ACD">
        <w:rPr>
          <w:rFonts w:ascii="Calibri" w:hAnsi="Calibri" w:cs="Calibri"/>
          <w:color w:val="000000"/>
          <w:sz w:val="24"/>
          <w:szCs w:val="24"/>
        </w:rPr>
        <w:t>more mighty</w:t>
      </w:r>
      <w:proofErr w:type="gramEnd"/>
      <w:r w:rsidRPr="009E4ACD">
        <w:rPr>
          <w:rFonts w:ascii="Calibri" w:hAnsi="Calibri" w:cs="Calibri"/>
          <w:color w:val="000000"/>
          <w:sz w:val="24"/>
          <w:szCs w:val="24"/>
        </w:rPr>
        <w:t xml:space="preserve"> he will be in prayer.</w:t>
      </w:r>
    </w:p>
    <w:p w14:paraId="761A46C6"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 xml:space="preserve">—William </w:t>
      </w:r>
      <w:proofErr w:type="spellStart"/>
      <w:r w:rsidRPr="009E4ACD">
        <w:rPr>
          <w:rFonts w:ascii="Calibri" w:hAnsi="Calibri" w:cs="Calibri"/>
          <w:i/>
          <w:color w:val="000000"/>
          <w:sz w:val="24"/>
          <w:szCs w:val="24"/>
        </w:rPr>
        <w:t>Gurnall</w:t>
      </w:r>
      <w:proofErr w:type="spellEnd"/>
      <w:r w:rsidRPr="009E4ACD">
        <w:rPr>
          <w:rFonts w:ascii="Calibri" w:hAnsi="Calibri" w:cs="Calibri"/>
          <w:i/>
          <w:color w:val="000000"/>
          <w:sz w:val="24"/>
          <w:szCs w:val="24"/>
        </w:rPr>
        <w:t xml:space="preserve"> (1617-1679), English author</w:t>
      </w:r>
    </w:p>
    <w:p w14:paraId="691A1615"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28CE2315"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“We will devote ourselves to prayer and to the ministry of the word” (Acts 6:4).</w:t>
      </w:r>
    </w:p>
    <w:p w14:paraId="22C8EAA9"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264DCD35"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 xml:space="preserve">Be </w:t>
      </w:r>
      <w:proofErr w:type="gramStart"/>
      <w:r w:rsidRPr="009E4ACD">
        <w:rPr>
          <w:rFonts w:ascii="Calibri" w:hAnsi="Calibri" w:cs="Calibri"/>
          <w:color w:val="000000"/>
          <w:sz w:val="24"/>
          <w:szCs w:val="24"/>
        </w:rPr>
        <w:t>careful for</w:t>
      </w:r>
      <w:proofErr w:type="gramEnd"/>
      <w:r w:rsidRPr="009E4ACD">
        <w:rPr>
          <w:rFonts w:ascii="Calibri" w:hAnsi="Calibri" w:cs="Calibri"/>
          <w:color w:val="000000"/>
          <w:sz w:val="24"/>
          <w:szCs w:val="24"/>
        </w:rPr>
        <w:t xml:space="preserve"> nothing, prayerful for everything, thankful for anything.</w:t>
      </w:r>
    </w:p>
    <w:p w14:paraId="11C634BC"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—Dwight L. Moody (1837-1899), evangelist</w:t>
      </w:r>
    </w:p>
    <w:p w14:paraId="7BE1D8E6"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224AF022"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We ought always to give thanks (Ephesians 5:20; Colossians 3:15).</w:t>
      </w:r>
    </w:p>
    <w:p w14:paraId="3FB9F16F"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68CB17A5"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God does nothing but in answer to prayer; and even they who have been converted to God without praying for it themselves (which is exceeding rare) were not without the prayers of others. Every new victory, which a soul gains, is the effect of a new prayer.</w:t>
      </w:r>
    </w:p>
    <w:p w14:paraId="52570B67"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—John Wesley (1703-1791), founder of the Methodist church</w:t>
      </w:r>
    </w:p>
    <w:p w14:paraId="705D4EEC"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46A9B223"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“You do not have, because you do not ask” (James 4:2).</w:t>
      </w:r>
    </w:p>
    <w:p w14:paraId="62849824"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3463F6CF"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Do not work so hard for Christ that you have no strength to pray, for prayer requires strength.</w:t>
      </w:r>
    </w:p>
    <w:p w14:paraId="7A002475"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—J. Hudson Taylor (1832-1905), founder, China Inland Mission</w:t>
      </w:r>
    </w:p>
    <w:p w14:paraId="7283A4B9"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3F532FBD"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lastRenderedPageBreak/>
        <w:t>Epaphras prayed so diligently that Scripture describes him as “always struggling” (or wrestling) in prayer for the church at Colossae (Colossians 4:12).</w:t>
      </w:r>
    </w:p>
    <w:p w14:paraId="256711D8"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47D0EC7C"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We are never more like Christ than in prayers of intercession.</w:t>
      </w:r>
    </w:p>
    <w:p w14:paraId="350D2066"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—Austin Phelps (1820-1890), American Congregational minister</w:t>
      </w:r>
    </w:p>
    <w:p w14:paraId="53A0AA3E"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55AFE769"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Jesus “always lives to make intercession” for us (Hebrews 7:25). We are exhorted to “pray for one another” (James 5:16).</w:t>
      </w:r>
    </w:p>
    <w:p w14:paraId="25FDAB1A"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323FDF5D"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The great tragedy of life is not unanswered prayer but unoffered prayer.</w:t>
      </w:r>
    </w:p>
    <w:p w14:paraId="5768C641"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—F.B. Meyer (1847-1929), Baptist pastor, evangelist</w:t>
      </w:r>
    </w:p>
    <w:p w14:paraId="698A92CA"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042E2DCC"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James 4:2 tells us, “You do not have, because you do not ask.” No Christian should be prayerless.</w:t>
      </w:r>
    </w:p>
    <w:p w14:paraId="4FB6B4A8"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57D03AF5"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Prayer is happy company with God.</w:t>
      </w:r>
    </w:p>
    <w:p w14:paraId="6A72AE3B"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—Clement of Alexandria (150-215), theologian, philosopher</w:t>
      </w:r>
    </w:p>
    <w:p w14:paraId="4C92F67C"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3D06BFD9"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The psalmist refers to God as “God my exceeding joy” (Psalm 43:4). Spending time with God in prayer naturally involves happy company with God.</w:t>
      </w:r>
    </w:p>
    <w:p w14:paraId="21548D57"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1DF00922"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Prayer is not wrestling with God’s reluctance to bless us; it is laying hold of his willingness to do so.</w:t>
      </w:r>
    </w:p>
    <w:p w14:paraId="1C9B10C1"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—John Blanchard (born 1932), preacher, apologist, author</w:t>
      </w:r>
    </w:p>
    <w:p w14:paraId="03DE86D2"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0AE6DD71" w14:textId="77777777" w:rsidR="009E4ACD" w:rsidRPr="009E4ACD" w:rsidRDefault="009E4ACD" w:rsidP="009E4ACD">
      <w:pPr>
        <w:autoSpaceDE w:val="0"/>
        <w:autoSpaceDN w:val="0"/>
        <w:adjustRightInd w:val="0"/>
        <w:spacing w:after="0" w:line="240" w:lineRule="auto"/>
        <w:ind w:left="1"/>
        <w:jc w:val="both"/>
        <w:rPr>
          <w:rFonts w:ascii="Calibri" w:hAnsi="Calibri" w:cs="Calibri"/>
          <w:sz w:val="24"/>
          <w:szCs w:val="24"/>
        </w:rPr>
      </w:pPr>
      <w:r w:rsidRPr="009E4ACD">
        <w:rPr>
          <w:rFonts w:ascii="Calibri" w:hAnsi="Calibri" w:cs="Calibri"/>
          <w:color w:val="000000"/>
          <w:sz w:val="24"/>
          <w:szCs w:val="24"/>
        </w:rPr>
        <w:t>This desire on God’s part to bless us lies behind Paul’s instruction on prayer: “Do not be anxious about anything, but in everything by prayer and supplication with thanksgiving let your requests be made known to God. And the peace of God, which surpasses all understanding, will guard your hearts and your minds in Christ Jesus” (Philippians 4:6-7).</w:t>
      </w:r>
    </w:p>
    <w:p w14:paraId="264B3533" w14:textId="77777777" w:rsidR="00CE1EB8" w:rsidRPr="009E4ACD" w:rsidRDefault="00CE1EB8" w:rsidP="00CE1EB8">
      <w:pPr>
        <w:autoSpaceDE w:val="0"/>
        <w:autoSpaceDN w:val="0"/>
        <w:adjustRightInd w:val="0"/>
        <w:spacing w:before="97" w:after="0" w:line="240" w:lineRule="auto"/>
        <w:jc w:val="center"/>
        <w:rPr>
          <w:rFonts w:ascii="Calibri" w:hAnsi="Calibri" w:cs="Calibri"/>
          <w:sz w:val="24"/>
          <w:szCs w:val="24"/>
        </w:rPr>
      </w:pPr>
      <w:r>
        <w:rPr>
          <w:rFonts w:ascii="Calibri" w:hAnsi="Calibri" w:cs="Calibri"/>
          <w:color w:val="000000"/>
          <w:sz w:val="24"/>
          <w:szCs w:val="24"/>
        </w:rPr>
        <w:t>----------</w:t>
      </w:r>
    </w:p>
    <w:p w14:paraId="3C918068" w14:textId="77777777" w:rsidR="009E4ACD" w:rsidRPr="009E4ACD" w:rsidRDefault="009E4ACD" w:rsidP="009E4ACD">
      <w:pPr>
        <w:autoSpaceDE w:val="0"/>
        <w:autoSpaceDN w:val="0"/>
        <w:adjustRightInd w:val="0"/>
        <w:spacing w:before="97" w:after="0" w:line="240" w:lineRule="auto"/>
        <w:ind w:left="585" w:right="585"/>
        <w:jc w:val="center"/>
        <w:rPr>
          <w:rFonts w:ascii="Calibri" w:hAnsi="Calibri" w:cs="Calibri"/>
          <w:sz w:val="24"/>
          <w:szCs w:val="24"/>
        </w:rPr>
      </w:pPr>
      <w:r w:rsidRPr="009E4ACD">
        <w:rPr>
          <w:rFonts w:ascii="Calibri" w:hAnsi="Calibri" w:cs="Calibri"/>
          <w:color w:val="000000"/>
          <w:sz w:val="24"/>
          <w:szCs w:val="24"/>
        </w:rPr>
        <w:t>The measure of our love for others can largely be determined by the frequency and earnestness of our prayers for them.</w:t>
      </w:r>
    </w:p>
    <w:p w14:paraId="34F7F65D" w14:textId="77777777" w:rsidR="009E4ACD" w:rsidRPr="009E4ACD" w:rsidRDefault="009E4ACD" w:rsidP="009E4ACD">
      <w:pPr>
        <w:autoSpaceDE w:val="0"/>
        <w:autoSpaceDN w:val="0"/>
        <w:adjustRightInd w:val="0"/>
        <w:spacing w:before="97" w:after="0" w:line="240" w:lineRule="auto"/>
        <w:jc w:val="center"/>
        <w:rPr>
          <w:rFonts w:ascii="Calibri" w:hAnsi="Calibri" w:cs="Calibri"/>
          <w:sz w:val="24"/>
          <w:szCs w:val="24"/>
        </w:rPr>
      </w:pPr>
      <w:r w:rsidRPr="009E4ACD">
        <w:rPr>
          <w:rFonts w:ascii="Calibri" w:hAnsi="Calibri" w:cs="Calibri"/>
          <w:i/>
          <w:color w:val="000000"/>
          <w:sz w:val="24"/>
          <w:szCs w:val="24"/>
        </w:rPr>
        <w:t>——A.W. Pink (1886-1952), Calvinist evangelist, Bible scholar</w:t>
      </w:r>
    </w:p>
    <w:p w14:paraId="27B32CCC" w14:textId="77777777" w:rsidR="009E4ACD" w:rsidRPr="009E4ACD" w:rsidRDefault="009E4ACD" w:rsidP="009E4ACD">
      <w:pPr>
        <w:autoSpaceDE w:val="0"/>
        <w:autoSpaceDN w:val="0"/>
        <w:adjustRightInd w:val="0"/>
        <w:spacing w:before="97" w:after="0" w:line="240" w:lineRule="auto"/>
        <w:ind w:left="1"/>
        <w:jc w:val="both"/>
        <w:rPr>
          <w:rFonts w:ascii="Calibri" w:hAnsi="Calibri" w:cs="Calibri"/>
          <w:sz w:val="24"/>
          <w:szCs w:val="24"/>
        </w:rPr>
      </w:pPr>
      <w:r w:rsidRPr="009E4ACD">
        <w:rPr>
          <w:rFonts w:ascii="Calibri" w:hAnsi="Calibri" w:cs="Calibri"/>
          <w:b/>
          <w:i/>
          <w:color w:val="000000"/>
          <w:sz w:val="24"/>
          <w:szCs w:val="24"/>
        </w:rPr>
        <w:t>Bible Truth Behind the Quote:</w:t>
      </w:r>
    </w:p>
    <w:p w14:paraId="779556BA" w14:textId="25B17F68" w:rsidR="00A92DF0" w:rsidRDefault="009E4ACD" w:rsidP="00CE1EB8">
      <w:pPr>
        <w:autoSpaceDE w:val="0"/>
        <w:autoSpaceDN w:val="0"/>
        <w:adjustRightInd w:val="0"/>
        <w:spacing w:after="0" w:line="240" w:lineRule="auto"/>
        <w:ind w:left="1"/>
        <w:jc w:val="both"/>
      </w:pPr>
      <w:r w:rsidRPr="009E4ACD">
        <w:rPr>
          <w:rFonts w:ascii="Calibri" w:hAnsi="Calibri" w:cs="Calibri"/>
          <w:color w:val="000000"/>
          <w:sz w:val="24"/>
          <w:szCs w:val="24"/>
        </w:rPr>
        <w:t>Jesus loves us, and “he always lives to make intercession” for us (Hebrews 7:25). Likewise, those who are His followers show their love by interceding to God on their behalf (see James 5:16; Colossians 1:9-11).</w:t>
      </w:r>
    </w:p>
    <w:p w14:paraId="5A01397C" w14:textId="7C072C0D" w:rsidR="00A92DF0" w:rsidRDefault="00A92DF0" w:rsidP="0052601F">
      <w:pPr>
        <w:pStyle w:val="NoSpacing"/>
      </w:pPr>
    </w:p>
    <w:sectPr w:rsidR="00A92D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FD164" w14:textId="77777777" w:rsidR="002776A2" w:rsidRDefault="002776A2" w:rsidP="00981C07">
      <w:pPr>
        <w:spacing w:after="0" w:line="240" w:lineRule="auto"/>
      </w:pPr>
      <w:r>
        <w:separator/>
      </w:r>
    </w:p>
  </w:endnote>
  <w:endnote w:type="continuationSeparator" w:id="0">
    <w:p w14:paraId="76A41644" w14:textId="77777777" w:rsidR="002776A2" w:rsidRDefault="002776A2" w:rsidP="0098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908954"/>
      <w:docPartObj>
        <w:docPartGallery w:val="Page Numbers (Bottom of Page)"/>
        <w:docPartUnique/>
      </w:docPartObj>
    </w:sdtPr>
    <w:sdtEndPr>
      <w:rPr>
        <w:noProof/>
      </w:rPr>
    </w:sdtEndPr>
    <w:sdtContent>
      <w:p w14:paraId="39E5AEE1" w14:textId="398556CC" w:rsidR="00981C07" w:rsidRDefault="00981C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B8B81D" w14:textId="77777777" w:rsidR="00981C07" w:rsidRDefault="00981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EAD88" w14:textId="77777777" w:rsidR="002776A2" w:rsidRDefault="002776A2" w:rsidP="00981C07">
      <w:pPr>
        <w:spacing w:after="0" w:line="240" w:lineRule="auto"/>
      </w:pPr>
      <w:r>
        <w:separator/>
      </w:r>
    </w:p>
  </w:footnote>
  <w:footnote w:type="continuationSeparator" w:id="0">
    <w:p w14:paraId="1814D475" w14:textId="77777777" w:rsidR="002776A2" w:rsidRDefault="002776A2" w:rsidP="00981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F4"/>
    <w:rsid w:val="000350FE"/>
    <w:rsid w:val="00092143"/>
    <w:rsid w:val="00113320"/>
    <w:rsid w:val="001251A0"/>
    <w:rsid w:val="00214FCE"/>
    <w:rsid w:val="002212F0"/>
    <w:rsid w:val="002776A2"/>
    <w:rsid w:val="002A1B31"/>
    <w:rsid w:val="002B7A90"/>
    <w:rsid w:val="003871F0"/>
    <w:rsid w:val="003A31F0"/>
    <w:rsid w:val="003B1E51"/>
    <w:rsid w:val="003F725C"/>
    <w:rsid w:val="004709F8"/>
    <w:rsid w:val="004937D1"/>
    <w:rsid w:val="004E1E83"/>
    <w:rsid w:val="0052601F"/>
    <w:rsid w:val="005265AC"/>
    <w:rsid w:val="0054004D"/>
    <w:rsid w:val="005D2144"/>
    <w:rsid w:val="005E3725"/>
    <w:rsid w:val="005F4976"/>
    <w:rsid w:val="00686797"/>
    <w:rsid w:val="006E73AF"/>
    <w:rsid w:val="00711DD7"/>
    <w:rsid w:val="008062A4"/>
    <w:rsid w:val="0081192C"/>
    <w:rsid w:val="00812981"/>
    <w:rsid w:val="00816089"/>
    <w:rsid w:val="00856BE4"/>
    <w:rsid w:val="008D46B5"/>
    <w:rsid w:val="00981C07"/>
    <w:rsid w:val="009C1EEE"/>
    <w:rsid w:val="009E4ACD"/>
    <w:rsid w:val="009F15AE"/>
    <w:rsid w:val="00A333F4"/>
    <w:rsid w:val="00A92DF0"/>
    <w:rsid w:val="00AA447E"/>
    <w:rsid w:val="00AC738B"/>
    <w:rsid w:val="00B40FBE"/>
    <w:rsid w:val="00B877C0"/>
    <w:rsid w:val="00C630A1"/>
    <w:rsid w:val="00CA2BF6"/>
    <w:rsid w:val="00CC0F0D"/>
    <w:rsid w:val="00CE1EB8"/>
    <w:rsid w:val="00D04F77"/>
    <w:rsid w:val="00D512A1"/>
    <w:rsid w:val="00D66A24"/>
    <w:rsid w:val="00DA44E6"/>
    <w:rsid w:val="00DB393A"/>
    <w:rsid w:val="00E14284"/>
    <w:rsid w:val="00E16B16"/>
    <w:rsid w:val="00E2018C"/>
    <w:rsid w:val="00E8554F"/>
    <w:rsid w:val="00E87BC4"/>
    <w:rsid w:val="00E9180B"/>
    <w:rsid w:val="00EA4B3F"/>
    <w:rsid w:val="00EE6460"/>
    <w:rsid w:val="00FB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B7EC"/>
  <w15:chartTrackingRefBased/>
  <w15:docId w15:val="{95A7240E-98BE-46A0-B119-CA82C024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3F4"/>
    <w:pPr>
      <w:spacing w:after="0" w:line="240" w:lineRule="auto"/>
    </w:pPr>
  </w:style>
  <w:style w:type="table" w:styleId="TableGrid">
    <w:name w:val="Table Grid"/>
    <w:basedOn w:val="TableNormal"/>
    <w:uiPriority w:val="39"/>
    <w:rsid w:val="00526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C07"/>
  </w:style>
  <w:style w:type="paragraph" w:styleId="Footer">
    <w:name w:val="footer"/>
    <w:basedOn w:val="Normal"/>
    <w:link w:val="FooterChar"/>
    <w:uiPriority w:val="99"/>
    <w:unhideWhenUsed/>
    <w:rsid w:val="0098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C07"/>
  </w:style>
  <w:style w:type="paragraph" w:styleId="BodyText">
    <w:name w:val="Body Text"/>
    <w:basedOn w:val="Normal"/>
    <w:link w:val="BodyTextChar"/>
    <w:uiPriority w:val="1"/>
    <w:qFormat/>
    <w:rsid w:val="004709F8"/>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4709F8"/>
    <w:rPr>
      <w:rFonts w:ascii="Arial" w:eastAsia="Arial" w:hAnsi="Arial" w:cs="Arial"/>
      <w:sz w:val="23"/>
      <w:szCs w:val="23"/>
    </w:rPr>
  </w:style>
  <w:style w:type="paragraph" w:customStyle="1" w:styleId="TableParagraph">
    <w:name w:val="Table Paragraph"/>
    <w:basedOn w:val="Normal"/>
    <w:uiPriority w:val="1"/>
    <w:qFormat/>
    <w:rsid w:val="004709F8"/>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url=https%3A%2F%2Fwww.amazon.com%2FArmor-God-EPH-Challenge-Shield%2Fdp%2FB07KK5R9KR&amp;psig=AOvVaw2moprx_RFR1gDk3s_eX5RA&amp;ust=1587843166547000&amp;source=images&amp;cd=vfe&amp;ved=0CAIQjRxqFwoTCICjgvLmgekCFQAAAAAdAAAAABA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1968</TotalTime>
  <Pages>12</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Pautzke</dc:creator>
  <cp:keywords/>
  <dc:description/>
  <cp:lastModifiedBy>Terry Pautzke</cp:lastModifiedBy>
  <cp:revision>44</cp:revision>
  <dcterms:created xsi:type="dcterms:W3CDTF">2020-09-14T15:42:00Z</dcterms:created>
  <dcterms:modified xsi:type="dcterms:W3CDTF">2020-09-28T17:44:00Z</dcterms:modified>
</cp:coreProperties>
</file>