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C5F7" w14:textId="77777777" w:rsidR="00F335F9" w:rsidRDefault="00F335F9">
      <w:pPr>
        <w:shd w:val="clear" w:color="auto" w:fill="FFFFFF"/>
        <w:divId w:val="2042244490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noProof/>
          <w:color w:val="056780"/>
          <w:bdr w:val="none" w:sz="0" w:space="0" w:color="auto" w:frame="1"/>
          <w:lang w:eastAsia="en-CA"/>
        </w:rPr>
        <w:drawing>
          <wp:inline distT="0" distB="0" distL="0" distR="0" wp14:anchorId="13300795" wp14:editId="597261AE">
            <wp:extent cx="1304544" cy="1315064"/>
            <wp:effectExtent l="0" t="0" r="0" b="0"/>
            <wp:docPr id="4" name="Picture 4" descr="Ontario Society of Cardiology Technologists (O.S.C.T.)">
              <a:hlinkClick xmlns:a="http://schemas.openxmlformats.org/drawingml/2006/main" r:id="rId5" tooltip="Ontario Society of Cardiology Technologists (O.S.C.T.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Ontario Society of Cardiology Technologists (O.S.C.T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1" cy="13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8C9A" w14:textId="6BA931B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  <w:u w:val="single"/>
        </w:rPr>
        <w:t>Ontario Society of Cardiology Technologists</w:t>
      </w:r>
      <w:r>
        <w:rPr>
          <w:rFonts w:ascii="Arial" w:hAnsi="Arial"/>
          <w:color w:val="5E5E5E"/>
        </w:rPr>
        <w:t> </w:t>
      </w:r>
    </w:p>
    <w:p w14:paraId="00C7C06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P.O. Box 450 Dorchester, Ontario N0L 1G0 </w:t>
      </w:r>
      <w:hyperlink r:id="rId7" w:history="1">
        <w:r>
          <w:rPr>
            <w:rStyle w:val="x-el1"/>
            <w:rFonts w:ascii="Arial" w:hAnsi="Arial"/>
            <w:b/>
            <w:bCs/>
            <w:color w:val="0881A0"/>
            <w:u w:val="single"/>
          </w:rPr>
          <w:t>www.osct.ca</w:t>
        </w:r>
      </w:hyperlink>
    </w:p>
    <w:p w14:paraId="0A2DA5DC" w14:textId="1C905439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202</w:t>
      </w:r>
      <w:r w:rsidR="00DD4445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 xml:space="preserve"> </w:t>
      </w:r>
      <w:r w:rsidR="00656146">
        <w:rPr>
          <w:rStyle w:val="x-el1"/>
          <w:rFonts w:ascii="Arial" w:hAnsi="Arial"/>
          <w:b/>
          <w:bCs/>
          <w:color w:val="5E5E5E"/>
        </w:rPr>
        <w:t>IN</w:t>
      </w:r>
      <w:r>
        <w:rPr>
          <w:rStyle w:val="x-el1"/>
          <w:rFonts w:ascii="Arial" w:hAnsi="Arial"/>
          <w:b/>
          <w:bCs/>
          <w:color w:val="5E5E5E"/>
        </w:rPr>
        <w:t>ACTIVE MEMBERSHIP DUES NOTICE </w:t>
      </w:r>
    </w:p>
    <w:p w14:paraId="7256EBA4" w14:textId="77777777" w:rsidR="001A4CBF" w:rsidRDefault="001A4CBF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1440AC5D" w14:textId="4EB9A55A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January 1 – December 31, 202</w:t>
      </w:r>
      <w:r w:rsidR="00DD4445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> </w:t>
      </w:r>
    </w:p>
    <w:p w14:paraId="71900A00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02116AF" w14:textId="6DD6D855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 xml:space="preserve">Provincial OSCT dues ... $ </w:t>
      </w:r>
      <w:r w:rsidR="00DC2A53">
        <w:rPr>
          <w:rStyle w:val="x-el1"/>
          <w:rFonts w:ascii="Arial" w:hAnsi="Arial"/>
          <w:b/>
          <w:bCs/>
          <w:color w:val="5E5E5E"/>
        </w:rPr>
        <w:t>50</w:t>
      </w:r>
      <w:r>
        <w:rPr>
          <w:rStyle w:val="x-el1"/>
          <w:rFonts w:ascii="Arial" w:hAnsi="Arial"/>
          <w:b/>
          <w:bCs/>
          <w:color w:val="5E5E5E"/>
        </w:rPr>
        <w:t>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National CSCT dues ……$ 65.00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Total: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$</w:t>
      </w:r>
      <w:r w:rsidR="00A2058C">
        <w:rPr>
          <w:rStyle w:val="x-el1"/>
          <w:rFonts w:ascii="Arial" w:hAnsi="Arial"/>
          <w:b/>
          <w:bCs/>
          <w:color w:val="5E5E5E"/>
        </w:rPr>
        <w:t>1</w:t>
      </w:r>
      <w:r w:rsidR="00DC2A53">
        <w:rPr>
          <w:rStyle w:val="x-el1"/>
          <w:rFonts w:ascii="Arial" w:hAnsi="Arial"/>
          <w:b/>
          <w:bCs/>
          <w:color w:val="5E5E5E"/>
        </w:rPr>
        <w:t>15</w:t>
      </w:r>
      <w:r>
        <w:rPr>
          <w:rStyle w:val="x-el1"/>
          <w:rFonts w:ascii="Arial" w:hAnsi="Arial"/>
          <w:b/>
          <w:bCs/>
          <w:color w:val="5E5E5E"/>
        </w:rPr>
        <w:t>.00</w:t>
      </w:r>
      <w:r>
        <w:rPr>
          <w:rFonts w:ascii="Arial" w:hAnsi="Arial"/>
          <w:color w:val="5E5E5E"/>
        </w:rPr>
        <w:t> </w:t>
      </w:r>
    </w:p>
    <w:p w14:paraId="54C03134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606FFDD1" w14:textId="58F862B0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Deadline - December 31, 20</w:t>
      </w:r>
      <w:r w:rsidR="00DD4445">
        <w:rPr>
          <w:rStyle w:val="x-el1"/>
          <w:rFonts w:ascii="Arial" w:hAnsi="Arial"/>
          <w:b/>
          <w:bCs/>
          <w:color w:val="5E5E5E"/>
        </w:rPr>
        <w:t>20</w:t>
      </w:r>
      <w:r>
        <w:rPr>
          <w:rStyle w:val="x-el1"/>
          <w:rFonts w:ascii="Arial" w:hAnsi="Arial"/>
          <w:b/>
          <w:bCs/>
          <w:color w:val="5E5E5E"/>
        </w:rPr>
        <w:t> </w:t>
      </w:r>
    </w:p>
    <w:p w14:paraId="03DC9907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0899CA55" w14:textId="6C2C8AFA" w:rsidR="00C96B8A" w:rsidRDefault="00C96B8A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 xml:space="preserve">e-transfer to be sent to </w:t>
      </w:r>
      <w:hyperlink r:id="rId8" w:history="1">
        <w:r w:rsidR="00C62BD7" w:rsidRPr="00717810">
          <w:rPr>
            <w:rStyle w:val="Hyperlink"/>
            <w:rFonts w:ascii="Arial" w:hAnsi="Arial"/>
            <w:b/>
            <w:bCs/>
          </w:rPr>
          <w:t>ontsocietyofcardiologytechs@gmail.com</w:t>
        </w:r>
      </w:hyperlink>
    </w:p>
    <w:p w14:paraId="047F0076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48773229" w14:textId="40E74CED" w:rsidR="00C62BD7" w:rsidRPr="00DD4445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FF0000"/>
          <w:u w:val="single"/>
        </w:rPr>
      </w:pPr>
      <w:r w:rsidRPr="00DD4445">
        <w:rPr>
          <w:rStyle w:val="x-el1"/>
          <w:rFonts w:ascii="Arial" w:hAnsi="Arial"/>
          <w:b/>
          <w:bCs/>
          <w:color w:val="FF0000"/>
          <w:u w:val="single"/>
        </w:rPr>
        <w:t xml:space="preserve">A password is not necessary </w:t>
      </w:r>
    </w:p>
    <w:p w14:paraId="08D75900" w14:textId="16955DD1" w:rsidR="00C62BD7" w:rsidRDefault="00C62BD7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96F11FB" w14:textId="79BAB319" w:rsidR="002F6C93" w:rsidRDefault="002F6C93" w:rsidP="001C3D8D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Please fill out this dues notice and email to </w:t>
      </w:r>
      <w:r w:rsidR="00DD4445">
        <w:rPr>
          <w:rStyle w:val="Hyperlink"/>
          <w:rFonts w:ascii="Arial" w:hAnsi="Arial"/>
        </w:rPr>
        <w:t>treasurer@osct.ca</w:t>
      </w:r>
      <w:r>
        <w:rPr>
          <w:rFonts w:ascii="Arial" w:hAnsi="Arial"/>
          <w:color w:val="5E5E5E"/>
        </w:rPr>
        <w:t xml:space="preserve"> with your e-transfer confirmation number</w:t>
      </w:r>
      <w:r w:rsidR="00DD4445">
        <w:rPr>
          <w:rFonts w:ascii="Arial" w:hAnsi="Arial"/>
          <w:color w:val="5E5E5E"/>
        </w:rPr>
        <w:t>. This will also serve as an official receipt.</w:t>
      </w:r>
      <w:r>
        <w:rPr>
          <w:rFonts w:ascii="Arial" w:hAnsi="Arial"/>
          <w:color w:val="5E5E5E"/>
        </w:rPr>
        <w:t xml:space="preserve"> </w:t>
      </w:r>
    </w:p>
    <w:p w14:paraId="5A1D33D8" w14:textId="77777777" w:rsidR="00570F36" w:rsidRDefault="00570F36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B636F79" w14:textId="77777777" w:rsidR="00D646AF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Dues received postmarked after </w:t>
      </w:r>
      <w:r w:rsidR="00C62BD7">
        <w:rPr>
          <w:rFonts w:ascii="Arial" w:hAnsi="Arial"/>
          <w:color w:val="5E5E5E"/>
        </w:rPr>
        <w:t>February</w:t>
      </w:r>
      <w:r>
        <w:rPr>
          <w:rFonts w:ascii="Arial" w:hAnsi="Arial"/>
          <w:color w:val="5E5E5E"/>
        </w:rPr>
        <w:t xml:space="preserve"> 1, 2020 will be subject to a late fee of $25.00 </w:t>
      </w:r>
    </w:p>
    <w:p w14:paraId="6B4627AC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43693300" w14:textId="70B85949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*Should you wish to mail in your payment instead of paying online,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bank drafts or money orders may be made payable to "OSCT"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Please note: personal cheques will NOT be accepted and will be returned</w:t>
      </w:r>
      <w:r>
        <w:rPr>
          <w:rFonts w:ascii="Arial" w:hAnsi="Arial"/>
          <w:color w:val="5E5E5E"/>
        </w:rPr>
        <w:t> </w:t>
      </w:r>
    </w:p>
    <w:p w14:paraId="573BC1C9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5D650BB" w14:textId="7D6CEFE3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PRINT CLEARLY WHEN COMPLETING MEMBER INFORMATION AND RETURN WITH YOUR MAILED PAYMENT RECEIPTS ARE EMAILED, PLEASE PROVIDE US WITH A CURRENT EMAIL ADDRESS </w:t>
      </w:r>
    </w:p>
    <w:p w14:paraId="795138EE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9E3E594" w14:textId="0A5CCA2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Name: ________________________________________________________________ </w:t>
      </w:r>
    </w:p>
    <w:p w14:paraId="625FFE7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6EB6231" w14:textId="4637B67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*Email: ____________________________________________________________</w:t>
      </w:r>
    </w:p>
    <w:p w14:paraId="16EE1210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7278185" w14:textId="77777777" w:rsidR="00DD4445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OSCT# ________________________________ </w:t>
      </w:r>
    </w:p>
    <w:p w14:paraId="4F480F19" w14:textId="77777777" w:rsidR="00DD4445" w:rsidRDefault="00DD4445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F22BC5A" w14:textId="41A0C23A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CSCT#__________________________________________</w:t>
      </w:r>
    </w:p>
    <w:p w14:paraId="758AC29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BBE2319" w14:textId="0D3FADF3" w:rsidR="00D646AF" w:rsidRDefault="00F335F9" w:rsidP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Address: ________________________________________________________</w:t>
      </w:r>
      <w:r w:rsidR="00DD4445">
        <w:rPr>
          <w:rFonts w:ascii="Arial" w:hAnsi="Arial"/>
          <w:color w:val="5E5E5E"/>
        </w:rPr>
        <w:t>______________________</w:t>
      </w:r>
    </w:p>
    <w:p w14:paraId="68552C41" w14:textId="4041221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 </w:t>
      </w:r>
    </w:p>
    <w:p w14:paraId="268F9FF8" w14:textId="20D11101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Phone: (Home) _________________________ (Cell) __________________________  </w:t>
      </w:r>
    </w:p>
    <w:p w14:paraId="6EF8A536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fill out completely as it is important that we have your current information</w:t>
      </w:r>
    </w:p>
    <w:p w14:paraId="53E70AB1" w14:textId="77777777" w:rsidR="00F335F9" w:rsidRDefault="00F335F9"/>
    <w:sectPr w:rsidR="00F335F9" w:rsidSect="00D83B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2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4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F9"/>
    <w:rsid w:val="001901D2"/>
    <w:rsid w:val="001A4CBF"/>
    <w:rsid w:val="002F6C93"/>
    <w:rsid w:val="003E13EE"/>
    <w:rsid w:val="00570F36"/>
    <w:rsid w:val="005B2762"/>
    <w:rsid w:val="00656146"/>
    <w:rsid w:val="00825FAC"/>
    <w:rsid w:val="00A2058C"/>
    <w:rsid w:val="00C62BD7"/>
    <w:rsid w:val="00C96B8A"/>
    <w:rsid w:val="00D646AF"/>
    <w:rsid w:val="00D83B03"/>
    <w:rsid w:val="00DC2A53"/>
    <w:rsid w:val="00DD4445"/>
    <w:rsid w:val="00E333AA"/>
    <w:rsid w:val="00F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69"/>
  <w15:chartTrackingRefBased/>
  <w15:docId w15:val="{67B9B4C5-C600-474C-B06A-269EC9D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3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5F9"/>
    <w:rPr>
      <w:color w:val="0000FF"/>
      <w:u w:val="single"/>
    </w:rPr>
  </w:style>
  <w:style w:type="paragraph" w:customStyle="1" w:styleId="x-el">
    <w:name w:val="x-el"/>
    <w:basedOn w:val="Normal"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F335F9"/>
  </w:style>
  <w:style w:type="paragraph" w:styleId="NormalWeb">
    <w:name w:val="Normal (Web)"/>
    <w:basedOn w:val="Normal"/>
    <w:uiPriority w:val="99"/>
    <w:unhideWhenUsed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8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societyofcardiologytech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c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sct.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Arnold</dc:creator>
  <cp:keywords/>
  <dc:description/>
  <cp:lastModifiedBy>Jay Woodley</cp:lastModifiedBy>
  <cp:revision>2</cp:revision>
  <dcterms:created xsi:type="dcterms:W3CDTF">2020-12-04T00:53:00Z</dcterms:created>
  <dcterms:modified xsi:type="dcterms:W3CDTF">2020-12-04T00:53:00Z</dcterms:modified>
</cp:coreProperties>
</file>