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7A16" w14:textId="6B741EEA" w:rsidR="00263513" w:rsidRPr="00031F7A" w:rsidRDefault="00263513" w:rsidP="00263513">
      <w:pPr>
        <w:pStyle w:val="H1"/>
        <w:rPr>
          <w:rFonts w:ascii="Calibri" w:hAnsi="Calibri" w:cs="Calibri"/>
        </w:rPr>
      </w:pPr>
      <w:bookmarkStart w:id="0" w:name="_Toc372294197"/>
      <w:bookmarkStart w:id="1" w:name="_Toc170480582"/>
      <w:bookmarkStart w:id="2" w:name="_Hlk106807779"/>
      <w:r w:rsidRPr="00031F7A">
        <w:rPr>
          <w:rFonts w:ascii="Calibri" w:hAnsi="Calibri" w:cs="Calibri"/>
        </w:rPr>
        <w:t xml:space="preserve">Missing Child from Outings Procedure </w:t>
      </w:r>
      <w:bookmarkEnd w:id="0"/>
      <w:bookmarkEnd w:id="1"/>
    </w:p>
    <w:p w14:paraId="74DE6F23" w14:textId="77777777" w:rsidR="00263513" w:rsidRPr="00031F7A" w:rsidRDefault="00263513" w:rsidP="00263513">
      <w:pPr>
        <w:pStyle w:val="deleteasappropriate"/>
        <w:jc w:val="both"/>
        <w:rPr>
          <w:rFonts w:ascii="Calibri" w:hAnsi="Calibri" w:cs="Calibri"/>
          <w:b/>
          <w:sz w:val="24"/>
        </w:rPr>
      </w:pPr>
    </w:p>
    <w:p w14:paraId="145A870E" w14:textId="77777777" w:rsidR="00263513" w:rsidRPr="00031F7A" w:rsidRDefault="00263513" w:rsidP="00263513">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FFBE8F1" w14:textId="77777777" w:rsidR="00263513" w:rsidRPr="00031F7A" w:rsidRDefault="00263513" w:rsidP="00263513">
      <w:pPr>
        <w:jc w:val="both"/>
        <w:rPr>
          <w:rFonts w:ascii="Calibri" w:hAnsi="Calibri" w:cs="Calibri"/>
        </w:rPr>
      </w:pPr>
    </w:p>
    <w:p w14:paraId="2E2462FB" w14:textId="118605CD" w:rsidR="00263513" w:rsidRPr="00031F7A" w:rsidRDefault="00263513" w:rsidP="00263513">
      <w:pPr>
        <w:jc w:val="both"/>
        <w:rPr>
          <w:rFonts w:ascii="Calibri" w:hAnsi="Calibri" w:cs="Calibri"/>
        </w:rPr>
      </w:pPr>
      <w:r w:rsidRPr="00031F7A">
        <w:rPr>
          <w:rFonts w:ascii="Calibri" w:hAnsi="Calibri" w:cs="Calibri"/>
        </w:rPr>
        <w:t xml:space="preserve">At </w:t>
      </w:r>
      <w:r w:rsidR="0000359C">
        <w:rPr>
          <w:rFonts w:ascii="Calibri" w:hAnsi="Calibri" w:cs="Calibri"/>
          <w:b/>
        </w:rPr>
        <w:t>Willow Tree Daycare</w:t>
      </w:r>
      <w:r w:rsidRPr="00031F7A">
        <w:rPr>
          <w:rFonts w:ascii="Calibri" w:hAnsi="Calibri" w:cs="Calibri"/>
        </w:rPr>
        <w:t xml:space="preserve"> 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44F613B8" w14:textId="77777777" w:rsidR="00263513" w:rsidRPr="00031F7A" w:rsidRDefault="00263513" w:rsidP="00263513">
      <w:pPr>
        <w:jc w:val="both"/>
        <w:rPr>
          <w:rFonts w:ascii="Calibri" w:hAnsi="Calibri" w:cs="Calibri"/>
        </w:rPr>
      </w:pPr>
    </w:p>
    <w:p w14:paraId="2F5F6032" w14:textId="77777777" w:rsidR="00263513" w:rsidRPr="00031F7A" w:rsidRDefault="00263513" w:rsidP="00263513">
      <w:pPr>
        <w:jc w:val="both"/>
        <w:rPr>
          <w:rFonts w:ascii="Calibri" w:hAnsi="Calibri" w:cs="Calibri"/>
        </w:rPr>
      </w:pPr>
      <w:r w:rsidRPr="00031F7A">
        <w:rPr>
          <w:rFonts w:ascii="Calibri" w:hAnsi="Calibri" w:cs="Calibri"/>
        </w:rPr>
        <w:t>In the unlikely event of a child going missing whilst on an outing we have the following procedure which we implement immediately:</w:t>
      </w:r>
    </w:p>
    <w:p w14:paraId="78FA3CA5"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All staff are aware of the procedure when a child goes missing and supply information to support the search, e.g. a recent photograph and a detailed description of clothing</w:t>
      </w:r>
    </w:p>
    <w:p w14:paraId="32F58805"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p>
    <w:p w14:paraId="106FE7E2"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If appropriate, on-site security will also be informed and a description given</w:t>
      </w:r>
    </w:p>
    <w:p w14:paraId="301F8831"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The designated person in charge or most senior member of staff will immediately inform the police</w:t>
      </w:r>
    </w:p>
    <w:p w14:paraId="44B89764"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p>
    <w:p w14:paraId="7894BE20"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During this period, some staff will be continually searching for the missing child, whilst other staff maintain the safety and welfare of the remaining children</w:t>
      </w:r>
    </w:p>
    <w:p w14:paraId="7D4ED9EB"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p>
    <w:p w14:paraId="550AF5CB"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Any incidents must be recorded in writing as soon as practicably possible including the outcome, who was lost, time identified, notification to police and findings</w:t>
      </w:r>
    </w:p>
    <w:p w14:paraId="20845C77"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p>
    <w:p w14:paraId="10DC1467"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Ofsted will be contacted and informed of any incidents</w:t>
      </w:r>
    </w:p>
    <w:p w14:paraId="66077EB8"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With incidents of this nature parents, children and staff may require support and reassurance following the traumatic experience. Management will provide this or seek further support where necessary</w:t>
      </w:r>
    </w:p>
    <w:p w14:paraId="489547BD"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21EDF0E8" w14:textId="77777777" w:rsidR="00263513" w:rsidRPr="00031F7A" w:rsidRDefault="00263513" w:rsidP="00263513">
      <w:pPr>
        <w:numPr>
          <w:ilvl w:val="0"/>
          <w:numId w:val="6"/>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403FC68E" w14:textId="77777777" w:rsidR="00263513" w:rsidRPr="00031F7A" w:rsidRDefault="00263513" w:rsidP="00263513">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63513" w:rsidRPr="00031F7A" w14:paraId="5E4516BD" w14:textId="77777777" w:rsidTr="00282D76">
        <w:trPr>
          <w:jc w:val="center"/>
        </w:trPr>
        <w:tc>
          <w:tcPr>
            <w:tcW w:w="2943" w:type="dxa"/>
            <w:tcBorders>
              <w:top w:val="single" w:sz="4" w:space="0" w:color="000000"/>
            </w:tcBorders>
            <w:vAlign w:val="center"/>
          </w:tcPr>
          <w:p w14:paraId="69B0F9FE" w14:textId="77777777" w:rsidR="00263513" w:rsidRPr="00031F7A" w:rsidRDefault="00263513"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5737F42" w14:textId="77777777" w:rsidR="00263513" w:rsidRPr="00031F7A" w:rsidRDefault="00263513"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AE5D5B9" w14:textId="77777777" w:rsidR="00263513" w:rsidRPr="00031F7A" w:rsidRDefault="00263513"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63513" w:rsidRPr="00031F7A" w14:paraId="7FCE84BE" w14:textId="77777777" w:rsidTr="00282D76">
        <w:trPr>
          <w:jc w:val="center"/>
        </w:trPr>
        <w:tc>
          <w:tcPr>
            <w:tcW w:w="2943" w:type="dxa"/>
            <w:vAlign w:val="center"/>
          </w:tcPr>
          <w:p w14:paraId="1B86264E" w14:textId="031AEC87" w:rsidR="00263513" w:rsidRPr="00031F7A" w:rsidRDefault="00996886"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0478496B" w14:textId="0670A01B" w:rsidR="00263513" w:rsidRPr="00031F7A" w:rsidRDefault="00996886"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15A54180" w14:textId="0077556F" w:rsidR="00263513" w:rsidRPr="00031F7A" w:rsidRDefault="00996886" w:rsidP="00282D76">
            <w:pPr>
              <w:jc w:val="both"/>
              <w:rPr>
                <w:rFonts w:ascii="Calibri" w:eastAsia="Calibri" w:hAnsi="Calibri" w:cs="Calibri"/>
                <w:sz w:val="22"/>
                <w:szCs w:val="22"/>
              </w:rPr>
            </w:pPr>
            <w:r>
              <w:rPr>
                <w:rFonts w:ascii="Calibri" w:eastAsia="Arial" w:hAnsi="Calibri" w:cs="Calibri"/>
                <w:i/>
                <w:sz w:val="20"/>
                <w:szCs w:val="20"/>
              </w:rPr>
              <w:t>28 / 08 / 2025</w:t>
            </w:r>
          </w:p>
        </w:tc>
      </w:tr>
      <w:bookmarkEnd w:id="2"/>
    </w:tbl>
    <w:p w14:paraId="7F63694A" w14:textId="77777777" w:rsidR="002E2EA5" w:rsidRPr="00263513" w:rsidRDefault="002E2EA5" w:rsidP="00C128FC">
      <w:pPr>
        <w:rPr>
          <w:sz w:val="2"/>
          <w:szCs w:val="2"/>
          <w:lang w:val="en-US"/>
        </w:rPr>
      </w:pPr>
    </w:p>
    <w:sectPr w:rsidR="002E2EA5" w:rsidRPr="0026351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13B8" w14:textId="77777777" w:rsidR="00614E71" w:rsidRDefault="00614E71" w:rsidP="007A3117">
      <w:r>
        <w:separator/>
      </w:r>
    </w:p>
  </w:endnote>
  <w:endnote w:type="continuationSeparator" w:id="0">
    <w:p w14:paraId="14765481" w14:textId="77777777" w:rsidR="00614E71" w:rsidRDefault="00614E7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7B45" w14:textId="77777777" w:rsidR="00614E71" w:rsidRDefault="00614E71" w:rsidP="007A3117">
      <w:r>
        <w:separator/>
      </w:r>
    </w:p>
  </w:footnote>
  <w:footnote w:type="continuationSeparator" w:id="0">
    <w:p w14:paraId="4DE69AE9" w14:textId="77777777" w:rsidR="00614E71" w:rsidRDefault="00614E7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16611574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359C"/>
    <w:rsid w:val="00057ADF"/>
    <w:rsid w:val="000B38A4"/>
    <w:rsid w:val="000D161D"/>
    <w:rsid w:val="00147B8F"/>
    <w:rsid w:val="00155E21"/>
    <w:rsid w:val="001F42E7"/>
    <w:rsid w:val="00263513"/>
    <w:rsid w:val="002E2EA5"/>
    <w:rsid w:val="003161E6"/>
    <w:rsid w:val="00317966"/>
    <w:rsid w:val="0032647D"/>
    <w:rsid w:val="003331DB"/>
    <w:rsid w:val="003471A6"/>
    <w:rsid w:val="00364048"/>
    <w:rsid w:val="00395694"/>
    <w:rsid w:val="00471ED3"/>
    <w:rsid w:val="004B398A"/>
    <w:rsid w:val="004B4CC3"/>
    <w:rsid w:val="004B7223"/>
    <w:rsid w:val="004C2485"/>
    <w:rsid w:val="004F1E56"/>
    <w:rsid w:val="005179FE"/>
    <w:rsid w:val="005D5D3B"/>
    <w:rsid w:val="00604E3E"/>
    <w:rsid w:val="00614E71"/>
    <w:rsid w:val="006208D0"/>
    <w:rsid w:val="00636838"/>
    <w:rsid w:val="00660ED8"/>
    <w:rsid w:val="00700A28"/>
    <w:rsid w:val="007A3117"/>
    <w:rsid w:val="00827029"/>
    <w:rsid w:val="00996886"/>
    <w:rsid w:val="009B30E1"/>
    <w:rsid w:val="00C128FC"/>
    <w:rsid w:val="00C21D30"/>
    <w:rsid w:val="00C821B8"/>
    <w:rsid w:val="00CF1B0F"/>
    <w:rsid w:val="00D03F59"/>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A323A62E-741A-42FF-AFD0-48467FA3C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2024-07-05T16:53:00Z</dcterms:created>
  <dcterms:modified xsi:type="dcterms:W3CDTF">2024-08-28T14:59:00Z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