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 entries per team</w:t>
      </w:r>
    </w:p>
    <w:p w:rsidR="00000000" w:rsidDel="00000000" w:rsidP="00000000" w:rsidRDefault="00000000" w:rsidRPr="00000000" w14:paraId="00000003">
      <w:pPr>
        <w:widowControl w:val="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1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Monologue must be written by the performer for one character. The selection must be comedic and memorized. Each contestant should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bring two typed copies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of the original monologue and submit a copy to each judge.  The judge will return the copy to the contestant after they perform. Make-up and costumes are permitted, but should not be the focus of the performance. Emphasis in judging will be on quality of writing and acting. The festival will provide a small table and one chair, but contestants must furnish their own hand props. No sets or furniture other than the table and chair mentioned will be allowed.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No special lighting or sound effects will be allowed. No restrictions on movement.</w:t>
      </w:r>
    </w:p>
    <w:p w:rsidR="00000000" w:rsidDel="00000000" w:rsidP="00000000" w:rsidRDefault="00000000" w:rsidRPr="00000000" w14:paraId="00000005">
      <w:pPr>
        <w:widowControl w:val="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TIME LIMIT:  5 minutes maximum including slating.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sz w:val="14"/>
          <w:szCs w:val="1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39.0" w:type="dxa"/>
        <w:jc w:val="center"/>
        <w:tblLayout w:type="fixed"/>
        <w:tblLook w:val="0400"/>
      </w:tblPr>
      <w:tblGrid>
        <w:gridCol w:w="2049"/>
        <w:gridCol w:w="1793"/>
        <w:gridCol w:w="1712"/>
        <w:gridCol w:w="1711"/>
        <w:gridCol w:w="1800"/>
        <w:gridCol w:w="1774"/>
        <w:tblGridChange w:id="0">
          <w:tblGrid>
            <w:gridCol w:w="2049"/>
            <w:gridCol w:w="1793"/>
            <w:gridCol w:w="1712"/>
            <w:gridCol w:w="1711"/>
            <w:gridCol w:w="1800"/>
            <w:gridCol w:w="1774"/>
          </w:tblGrid>
        </w:tblGridChange>
      </w:tblGrid>
      <w:tr>
        <w:trPr>
          <w:trHeight w:val="180" w:hRule="atLeast"/>
        </w:trPr>
        <w:tc>
          <w:tcPr>
            <w:vMerge w:val="restart"/>
            <w:tcBorders>
              <w:top w:color="000000" w:space="0" w:sz="4" w:val="single"/>
              <w:left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Criteria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Superior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Advanced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Proficient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Basic Level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Emerging</w:t>
            </w:r>
          </w:p>
        </w:tc>
      </w:tr>
      <w:tr>
        <w:trPr>
          <w:trHeight w:val="180" w:hRule="atLeast"/>
        </w:trPr>
        <w:tc>
          <w:tcPr>
            <w:vMerge w:val="continue"/>
            <w:tcBorders>
              <w:top w:color="000000" w:space="0" w:sz="4" w:val="single"/>
              <w:left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5 Points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4 Points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3 Points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2 Points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1 Point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</w:tcPr>
          <w:p w:rsidR="00000000" w:rsidDel="00000000" w:rsidP="00000000" w:rsidRDefault="00000000" w:rsidRPr="00000000" w14:paraId="00000015">
            <w:pPr>
              <w:spacing w:before="60" w:line="257" w:lineRule="auto"/>
              <w:ind w:right="432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Playwriting</w:t>
            </w:r>
          </w:p>
          <w:p w:rsidR="00000000" w:rsidDel="00000000" w:rsidP="00000000" w:rsidRDefault="00000000" w:rsidRPr="00000000" w14:paraId="00000016">
            <w:pPr>
              <w:spacing w:before="60" w:line="257" w:lineRule="auto"/>
              <w:ind w:right="432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pacing w:before="60" w:line="257" w:lineRule="auto"/>
              <w:ind w:right="432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  <w:rtl w:val="0"/>
              </w:rPr>
              <w:t xml:space="preserve">Score ________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1"/>
              <w:tabs>
                <w:tab w:val="left" w:pos="140"/>
                <w:tab w:val="left" w:pos="1840"/>
                <w:tab w:val="left" w:pos="3620"/>
                <w:tab w:val="left" w:pos="5340"/>
                <w:tab w:val="left" w:pos="5370"/>
                <w:tab w:val="left" w:pos="7070"/>
                <w:tab w:val="left" w:pos="8850"/>
                <w:tab w:val="left" w:pos="8990"/>
                <w:tab w:val="left" w:pos="10510"/>
              </w:tabs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Selection was incredibly well-written with a clear theme, story, and characters, piece is challenging for performers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1"/>
              <w:tabs>
                <w:tab w:val="left" w:pos="140"/>
                <w:tab w:val="left" w:pos="1840"/>
                <w:tab w:val="left" w:pos="3620"/>
                <w:tab w:val="left" w:pos="5340"/>
                <w:tab w:val="left" w:pos="5370"/>
                <w:tab w:val="left" w:pos="7070"/>
                <w:tab w:val="left" w:pos="8850"/>
                <w:tab w:val="left" w:pos="8990"/>
                <w:tab w:val="left" w:pos="10510"/>
              </w:tabs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Selection was very well-written with a clear theme, story, and characters, piece is challenging for performers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1"/>
              <w:tabs>
                <w:tab w:val="left" w:pos="140"/>
                <w:tab w:val="left" w:pos="1840"/>
                <w:tab w:val="left" w:pos="3620"/>
                <w:tab w:val="left" w:pos="5340"/>
                <w:tab w:val="left" w:pos="5370"/>
                <w:tab w:val="left" w:pos="7070"/>
                <w:tab w:val="left" w:pos="8850"/>
                <w:tab w:val="left" w:pos="8990"/>
                <w:tab w:val="left" w:pos="10510"/>
              </w:tabs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Selection was well written with a clear theme, story, and characters.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1"/>
              <w:tabs>
                <w:tab w:val="left" w:pos="140"/>
                <w:tab w:val="left" w:pos="1840"/>
                <w:tab w:val="left" w:pos="3620"/>
                <w:tab w:val="left" w:pos="5340"/>
                <w:tab w:val="left" w:pos="5370"/>
                <w:tab w:val="left" w:pos="7070"/>
                <w:tab w:val="left" w:pos="8850"/>
                <w:tab w:val="left" w:pos="8990"/>
                <w:tab w:val="left" w:pos="10510"/>
              </w:tabs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Selection was missing a clear theme, story, or characters or is hard to follow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</w:tcPr>
          <w:p w:rsidR="00000000" w:rsidDel="00000000" w:rsidP="00000000" w:rsidRDefault="00000000" w:rsidRPr="00000000" w14:paraId="0000001C">
            <w:pPr>
              <w:widowControl w:val="1"/>
              <w:tabs>
                <w:tab w:val="left" w:pos="140"/>
                <w:tab w:val="left" w:pos="1840"/>
                <w:tab w:val="left" w:pos="3620"/>
                <w:tab w:val="left" w:pos="5340"/>
                <w:tab w:val="left" w:pos="5370"/>
                <w:tab w:val="left" w:pos="7070"/>
                <w:tab w:val="left" w:pos="8850"/>
                <w:tab w:val="left" w:pos="8990"/>
                <w:tab w:val="left" w:pos="10510"/>
              </w:tabs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Selection was not well written.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</w:tcPr>
          <w:p w:rsidR="00000000" w:rsidDel="00000000" w:rsidP="00000000" w:rsidRDefault="00000000" w:rsidRPr="00000000" w14:paraId="0000001D">
            <w:pPr>
              <w:spacing w:before="60" w:line="257" w:lineRule="auto"/>
              <w:ind w:right="432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Professionalism &amp; Preparedness</w:t>
            </w:r>
          </w:p>
          <w:p w:rsidR="00000000" w:rsidDel="00000000" w:rsidP="00000000" w:rsidRDefault="00000000" w:rsidRPr="00000000" w14:paraId="0000001E">
            <w:pPr>
              <w:spacing w:before="60" w:line="257" w:lineRule="auto"/>
              <w:ind w:right="432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pacing w:before="60" w:line="257" w:lineRule="auto"/>
              <w:ind w:right="432"/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  <w:rtl w:val="0"/>
              </w:rPr>
              <w:t xml:space="preserve">Score ________</w:t>
            </w:r>
          </w:p>
          <w:p w:rsidR="00000000" w:rsidDel="00000000" w:rsidP="00000000" w:rsidRDefault="00000000" w:rsidRPr="00000000" w14:paraId="00000020">
            <w:pPr>
              <w:spacing w:before="60" w:line="257" w:lineRule="auto"/>
              <w:ind w:right="432"/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1">
            <w:pPr>
              <w:spacing w:after="60" w:before="60" w:line="257" w:lineRule="auto"/>
              <w:ind w:right="-11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Student is completely prepared and has obviously rehearsed.</w:t>
            </w:r>
          </w:p>
          <w:p w:rsidR="00000000" w:rsidDel="00000000" w:rsidP="00000000" w:rsidRDefault="00000000" w:rsidRPr="00000000" w14:paraId="00000022">
            <w:pPr>
              <w:spacing w:after="60" w:before="60" w:line="257" w:lineRule="auto"/>
              <w:ind w:right="-11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</w:tcPr>
          <w:p w:rsidR="00000000" w:rsidDel="00000000" w:rsidP="00000000" w:rsidRDefault="00000000" w:rsidRPr="00000000" w14:paraId="00000023">
            <w:pPr>
              <w:spacing w:after="60" w:before="60" w:line="257" w:lineRule="auto"/>
              <w:ind w:right="32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Student seems prepared but might benefit from a couple more rehearsals</w:t>
            </w:r>
          </w:p>
          <w:p w:rsidR="00000000" w:rsidDel="00000000" w:rsidP="00000000" w:rsidRDefault="00000000" w:rsidRPr="00000000" w14:paraId="00000024">
            <w:pPr>
              <w:spacing w:after="60" w:before="60" w:line="257" w:lineRule="auto"/>
              <w:ind w:right="32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</w:tcPr>
          <w:p w:rsidR="00000000" w:rsidDel="00000000" w:rsidP="00000000" w:rsidRDefault="00000000" w:rsidRPr="00000000" w14:paraId="00000025">
            <w:pPr>
              <w:spacing w:after="60" w:before="60" w:line="257" w:lineRule="auto"/>
              <w:ind w:right="-31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Student seems to be somewhat unprepared to present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</w:tcPr>
          <w:p w:rsidR="00000000" w:rsidDel="00000000" w:rsidP="00000000" w:rsidRDefault="00000000" w:rsidRPr="00000000" w14:paraId="00000026">
            <w:pPr>
              <w:spacing w:after="60" w:before="60" w:line="257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Student does not seem prepared to present.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</w:tcPr>
          <w:p w:rsidR="00000000" w:rsidDel="00000000" w:rsidP="00000000" w:rsidRDefault="00000000" w:rsidRPr="00000000" w14:paraId="00000027">
            <w:pPr>
              <w:spacing w:after="60" w:before="60" w:line="257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Student’s performance is extremely short or unfocused because of lack of preparation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</w:tcPr>
          <w:p w:rsidR="00000000" w:rsidDel="00000000" w:rsidP="00000000" w:rsidRDefault="00000000" w:rsidRPr="00000000" w14:paraId="00000028">
            <w:pPr>
              <w:spacing w:before="60" w:line="257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Characterization</w:t>
            </w:r>
          </w:p>
          <w:p w:rsidR="00000000" w:rsidDel="00000000" w:rsidP="00000000" w:rsidRDefault="00000000" w:rsidRPr="00000000" w14:paraId="00000029">
            <w:pPr>
              <w:spacing w:before="60" w:line="257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spacing w:before="60" w:line="257" w:lineRule="auto"/>
              <w:ind w:right="432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  <w:rtl w:val="0"/>
              </w:rPr>
              <w:t xml:space="preserve">Score ________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B">
            <w:pPr>
              <w:spacing w:after="60" w:before="60" w:line="257" w:lineRule="auto"/>
              <w:ind w:right="-11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Character is believable, fully and effectively developed through voice and body, and is driven by a clear objective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</w:tcPr>
          <w:p w:rsidR="00000000" w:rsidDel="00000000" w:rsidP="00000000" w:rsidRDefault="00000000" w:rsidRPr="00000000" w14:paraId="0000002C">
            <w:pPr>
              <w:spacing w:after="60" w:before="60" w:line="257" w:lineRule="auto"/>
              <w:ind w:right="32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Character is believable and strong choices are made to create character fully.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</w:tcPr>
          <w:p w:rsidR="00000000" w:rsidDel="00000000" w:rsidP="00000000" w:rsidRDefault="00000000" w:rsidRPr="00000000" w14:paraId="0000002D">
            <w:pPr>
              <w:spacing w:after="60" w:before="60" w:line="257" w:lineRule="auto"/>
              <w:ind w:right="-31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Good choices are made to create character but it is not clearly defined.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</w:tcPr>
          <w:p w:rsidR="00000000" w:rsidDel="00000000" w:rsidP="00000000" w:rsidRDefault="00000000" w:rsidRPr="00000000" w14:paraId="0000002E">
            <w:pPr>
              <w:spacing w:after="60" w:before="60" w:line="257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Limited characterization- breaking of character during the scene.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</w:tcPr>
          <w:p w:rsidR="00000000" w:rsidDel="00000000" w:rsidP="00000000" w:rsidRDefault="00000000" w:rsidRPr="00000000" w14:paraId="0000002F">
            <w:pPr>
              <w:spacing w:after="60" w:before="60" w:line="257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Character is not present.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</w:tcPr>
          <w:p w:rsidR="00000000" w:rsidDel="00000000" w:rsidP="00000000" w:rsidRDefault="00000000" w:rsidRPr="00000000" w14:paraId="00000030">
            <w:pPr>
              <w:spacing w:before="60" w:line="257" w:lineRule="auto"/>
              <w:ind w:right="93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Movement/Voice</w:t>
            </w:r>
          </w:p>
          <w:p w:rsidR="00000000" w:rsidDel="00000000" w:rsidP="00000000" w:rsidRDefault="00000000" w:rsidRPr="00000000" w14:paraId="00000031">
            <w:pPr>
              <w:spacing w:before="60" w:line="257" w:lineRule="auto"/>
              <w:ind w:right="93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spacing w:before="60" w:line="257" w:lineRule="auto"/>
              <w:ind w:right="432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  <w:rtl w:val="0"/>
              </w:rPr>
              <w:t xml:space="preserve">Score ________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3">
            <w:pPr>
              <w:spacing w:after="60" w:before="60" w:line="257" w:lineRule="auto"/>
              <w:ind w:right="-11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Uses gesture and physicality to create a clearly defined and fully realized character. The student consistently utilized inflection, pitch, projection, volume, and rate.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</w:tcPr>
          <w:p w:rsidR="00000000" w:rsidDel="00000000" w:rsidP="00000000" w:rsidRDefault="00000000" w:rsidRPr="00000000" w14:paraId="00000034">
            <w:pPr>
              <w:spacing w:after="60" w:before="60" w:line="257" w:lineRule="auto"/>
              <w:ind w:right="32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Uses gesture and physicality to create a character and/or the style of the scene.The student utilized inflection, pitch, projection, volume, and rate.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</w:tcPr>
          <w:p w:rsidR="00000000" w:rsidDel="00000000" w:rsidP="00000000" w:rsidRDefault="00000000" w:rsidRPr="00000000" w14:paraId="00000035">
            <w:pPr>
              <w:spacing w:after="60" w:before="60" w:line="257" w:lineRule="auto"/>
              <w:ind w:right="-31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General choices are made as to how and when to move. The student utilized some inflection, pitch, projection, volume, and rate.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</w:tcPr>
          <w:p w:rsidR="00000000" w:rsidDel="00000000" w:rsidP="00000000" w:rsidRDefault="00000000" w:rsidRPr="00000000" w14:paraId="00000036">
            <w:pPr>
              <w:spacing w:after="60" w:before="60" w:line="257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Movement is choppy and feels unmotivated overall and/or does not relate to the character or the style of the scene at all.Uses limited vocal expression.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</w:tcPr>
          <w:p w:rsidR="00000000" w:rsidDel="00000000" w:rsidP="00000000" w:rsidRDefault="00000000" w:rsidRPr="00000000" w14:paraId="00000037">
            <w:pPr>
              <w:spacing w:after="60" w:before="60" w:line="257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Very little movement and/or movement that does not relate to the character or the style of the scene at all.Uses little or no vocal expression.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</w:tcPr>
          <w:p w:rsidR="00000000" w:rsidDel="00000000" w:rsidP="00000000" w:rsidRDefault="00000000" w:rsidRPr="00000000" w14:paraId="00000038">
            <w:pPr>
              <w:spacing w:before="60" w:line="257" w:lineRule="auto"/>
              <w:ind w:right="251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Overall Performance</w:t>
            </w:r>
          </w:p>
          <w:p w:rsidR="00000000" w:rsidDel="00000000" w:rsidP="00000000" w:rsidRDefault="00000000" w:rsidRPr="00000000" w14:paraId="00000039">
            <w:pPr>
              <w:spacing w:before="60" w:line="257" w:lineRule="auto"/>
              <w:ind w:right="251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spacing w:before="60" w:line="257" w:lineRule="auto"/>
              <w:ind w:right="432"/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  <w:rtl w:val="0"/>
              </w:rPr>
              <w:t xml:space="preserve">Score ________</w:t>
            </w:r>
          </w:p>
          <w:p w:rsidR="00000000" w:rsidDel="00000000" w:rsidP="00000000" w:rsidRDefault="00000000" w:rsidRPr="00000000" w14:paraId="0000003B">
            <w:pPr>
              <w:spacing w:before="60" w:line="257" w:lineRule="auto"/>
              <w:ind w:right="432"/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C">
            <w:pPr>
              <w:spacing w:after="60" w:before="60" w:line="257" w:lineRule="auto"/>
              <w:ind w:right="-11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Demonstrates a mastery of the discipline.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</w:tcPr>
          <w:p w:rsidR="00000000" w:rsidDel="00000000" w:rsidP="00000000" w:rsidRDefault="00000000" w:rsidRPr="00000000" w14:paraId="0000003D">
            <w:pPr>
              <w:spacing w:after="60" w:before="60" w:line="257" w:lineRule="auto"/>
              <w:ind w:right="32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Demonstrates a significant level of accomplishment and potential within the discipline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</w:tcPr>
          <w:p w:rsidR="00000000" w:rsidDel="00000000" w:rsidP="00000000" w:rsidRDefault="00000000" w:rsidRPr="00000000" w14:paraId="0000003E">
            <w:pPr>
              <w:spacing w:after="60" w:before="60" w:line="257" w:lineRule="auto"/>
              <w:ind w:right="-31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Demonstrates a high level of accomplishment and potential within the discipline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</w:tcPr>
          <w:p w:rsidR="00000000" w:rsidDel="00000000" w:rsidP="00000000" w:rsidRDefault="00000000" w:rsidRPr="00000000" w14:paraId="0000003F">
            <w:pPr>
              <w:spacing w:after="60" w:before="60" w:line="257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Demonstrates a Basic level of accomplishment and potential within the discipline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</w:tcPr>
          <w:p w:rsidR="00000000" w:rsidDel="00000000" w:rsidP="00000000" w:rsidRDefault="00000000" w:rsidRPr="00000000" w14:paraId="00000040">
            <w:pPr>
              <w:spacing w:after="60" w:before="60" w:line="257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Demonstrates a Emerging level of accomplishment and potential within the discipline</w:t>
            </w:r>
          </w:p>
        </w:tc>
      </w:tr>
      <w:tr>
        <w:trPr>
          <w:trHeight w:val="640" w:hRule="atLeast"/>
        </w:trPr>
        <w:tc>
          <w:tcPr>
            <w:gridSpan w:val="2"/>
            <w:tcBorders>
              <w:top w:color="000000" w:space="0" w:sz="8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</w:tcPr>
          <w:p w:rsidR="00000000" w:rsidDel="00000000" w:rsidP="00000000" w:rsidRDefault="00000000" w:rsidRPr="00000000" w14:paraId="00000041">
            <w:pPr>
              <w:spacing w:after="60" w:before="60" w:line="240" w:lineRule="auto"/>
              <w:ind w:right="-11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spacing w:after="60" w:before="60" w:line="240" w:lineRule="auto"/>
              <w:ind w:right="-11"/>
              <w:rPr>
                <w:rFonts w:ascii="Times New Roman" w:cs="Times New Roman" w:eastAsia="Times New Roman" w:hAnsi="Times New Roman"/>
                <w:b w:val="1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------------------     TOTAL POINTS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16"/>
                <w:szCs w:val="16"/>
                <w:rtl w:val="0"/>
              </w:rPr>
              <w:t xml:space="preserve">(25 possible)</w:t>
            </w:r>
          </w:p>
        </w:tc>
        <w:tc>
          <w:tcPr>
            <w:tcBorders>
              <w:top w:color="000000" w:space="0" w:sz="8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</w:tcPr>
          <w:p w:rsidR="00000000" w:rsidDel="00000000" w:rsidP="00000000" w:rsidRDefault="00000000" w:rsidRPr="00000000" w14:paraId="0000004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  <w:rtl w:val="0"/>
              </w:rPr>
              <w:t xml:space="preserve">Superior (21-25)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</w:tcPr>
          <w:p w:rsidR="00000000" w:rsidDel="00000000" w:rsidP="00000000" w:rsidRDefault="00000000" w:rsidRPr="00000000" w14:paraId="0000004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  <w:rtl w:val="0"/>
              </w:rPr>
              <w:t xml:space="preserve">Excellent (16-20)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</w:tcPr>
          <w:p w:rsidR="00000000" w:rsidDel="00000000" w:rsidP="00000000" w:rsidRDefault="00000000" w:rsidRPr="00000000" w14:paraId="0000004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  <w:rtl w:val="0"/>
              </w:rPr>
              <w:t xml:space="preserve">Good (11-15)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</w:tcPr>
          <w:p w:rsidR="00000000" w:rsidDel="00000000" w:rsidP="00000000" w:rsidRDefault="00000000" w:rsidRPr="00000000" w14:paraId="0000004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  <w:rtl w:val="0"/>
              </w:rPr>
              <w:t xml:space="preserve">Fair (0-10)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C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Judge’s Comments: </w:t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5840" w:w="12240" w:orient="portrait"/>
      <w:pgMar w:bottom="280" w:top="680" w:left="500" w:right="480" w:header="720" w:footer="144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3">
    <w:pPr>
      <w:rPr>
        <w:rFonts w:ascii="Times New Roman" w:cs="Times New Roman" w:eastAsia="Times New Roman" w:hAnsi="Times New Roman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 xml:space="preserve">Judge’s Signature___________________________________________</w:t>
      <w:tab/>
      <w:t xml:space="preserve">     Judge’s Affiliation_________________________________</w:t>
    </w:r>
  </w:p>
  <w:p w:rsidR="00000000" w:rsidDel="00000000" w:rsidP="00000000" w:rsidRDefault="00000000" w:rsidRPr="00000000" w14:paraId="00000054">
    <w:pPr>
      <w:rPr>
        <w:rFonts w:ascii="Times New Roman" w:cs="Times New Roman" w:eastAsia="Times New Roman" w:hAnsi="Times New Roman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5">
    <w:pPr>
      <w:rPr>
        <w:rFonts w:ascii="Times New Roman" w:cs="Times New Roman" w:eastAsia="Times New Roman" w:hAnsi="Times New Roman"/>
        <w:sz w:val="20"/>
        <w:szCs w:val="20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114300</wp:posOffset>
              </wp:positionH>
              <wp:positionV relativeFrom="paragraph">
                <wp:posOffset>45720</wp:posOffset>
              </wp:positionV>
              <wp:extent cx="6859905" cy="846784"/>
              <wp:effectExtent b="0" l="0" r="0" t="0"/>
              <wp:wrapSquare wrapText="bothSides" distB="45720" distT="45720" distL="114300" distR="114300"/>
              <wp:docPr id="2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1920810" y="3364710"/>
                        <a:ext cx="6850380" cy="830580"/>
                      </a:xfrm>
                      <a:prstGeom prst="rect">
                        <a:avLst/>
                      </a:prstGeom>
                      <a:solidFill>
                        <a:srgbClr val="D8D8D8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1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FOR TALLY ROOM ONLY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1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1"/>
                              <w:smallCaps w:val="0"/>
                              <w:strike w:val="0"/>
                              <w:color w:val="000000"/>
                              <w:sz w:val="12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___________ Deductions (-1 for overtime in preliminary round; Disqualified in Finals)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___________ ADJUSTED TOTAL POINTS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114300</wp:posOffset>
              </wp:positionH>
              <wp:positionV relativeFrom="paragraph">
                <wp:posOffset>45720</wp:posOffset>
              </wp:positionV>
              <wp:extent cx="6859905" cy="846784"/>
              <wp:effectExtent b="0" l="0" r="0" t="0"/>
              <wp:wrapSquare wrapText="bothSides" distB="45720" distT="45720" distL="114300" distR="114300"/>
              <wp:docPr id="2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859905" cy="846784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B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D">
    <w:pPr>
      <w:jc w:val="center"/>
      <w:rPr>
        <w:rFonts w:ascii="Times New Roman" w:cs="Times New Roman" w:eastAsia="Times New Roman" w:hAnsi="Times New Roman"/>
        <w:i w:val="1"/>
        <w:sz w:val="28"/>
        <w:szCs w:val="28"/>
      </w:rPr>
    </w:pPr>
    <w:r w:rsidDel="00000000" w:rsidR="00000000" w:rsidRPr="00000000">
      <w:rPr>
        <w:rFonts w:ascii="Times New Roman" w:cs="Times New Roman" w:eastAsia="Times New Roman" w:hAnsi="Times New Roman"/>
        <w:i w:val="1"/>
        <w:sz w:val="28"/>
        <w:szCs w:val="28"/>
        <w:rtl w:val="0"/>
      </w:rPr>
      <w:t xml:space="preserve">SCSTA </w:t>
    </w:r>
    <w:r w:rsidDel="00000000" w:rsidR="00000000" w:rsidRPr="00000000">
      <w:rPr>
        <w:rFonts w:ascii="Times New Roman" w:cs="Times New Roman" w:eastAsia="Times New Roman" w:hAnsi="Times New Roman"/>
        <w:b w:val="1"/>
        <w:i w:val="1"/>
        <w:sz w:val="28"/>
        <w:szCs w:val="28"/>
        <w:rtl w:val="0"/>
      </w:rPr>
      <w:t xml:space="preserve">HIGH SCHOOL</w:t>
    </w:r>
    <w:r w:rsidDel="00000000" w:rsidR="00000000" w:rsidRPr="00000000">
      <w:rPr>
        <w:rFonts w:ascii="Times New Roman" w:cs="Times New Roman" w:eastAsia="Times New Roman" w:hAnsi="Times New Roman"/>
        <w:i w:val="1"/>
        <w:sz w:val="28"/>
        <w:szCs w:val="28"/>
        <w:rtl w:val="0"/>
      </w:rPr>
      <w:t xml:space="preserve"> FESTIVAL</w:t>
    </w:r>
  </w:p>
  <w:p w:rsidR="00000000" w:rsidDel="00000000" w:rsidP="00000000" w:rsidRDefault="00000000" w:rsidRPr="00000000" w14:paraId="0000004E">
    <w:pPr>
      <w:widowControl w:val="1"/>
      <w:jc w:val="center"/>
      <w:rPr>
        <w:rFonts w:ascii="Times New Roman" w:cs="Times New Roman" w:eastAsia="Times New Roman" w:hAnsi="Times New Roman"/>
        <w:i w:val="1"/>
        <w:sz w:val="28"/>
        <w:szCs w:val="28"/>
      </w:rPr>
    </w:pPr>
    <w:bookmarkStart w:colFirst="0" w:colLast="0" w:name="_30j0zll" w:id="1"/>
    <w:bookmarkEnd w:id="1"/>
    <w:r w:rsidDel="00000000" w:rsidR="00000000" w:rsidRPr="00000000">
      <w:rPr>
        <w:rFonts w:ascii="Times New Roman" w:cs="Times New Roman" w:eastAsia="Times New Roman" w:hAnsi="Times New Roman"/>
        <w:b w:val="1"/>
        <w:sz w:val="20"/>
        <w:szCs w:val="20"/>
      </w:rPr>
      <mc:AlternateContent>
        <mc:Choice Requires="wpg">
          <w:drawing>
            <wp:inline distB="45720" distT="45720" distL="114300" distR="114300">
              <wp:extent cx="6743700" cy="329908"/>
              <wp:effectExtent b="0" l="0" r="0" t="0"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2046858" y="3627283"/>
                        <a:ext cx="6598285" cy="30543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1"/>
                              <w:smallCaps w:val="0"/>
                              <w:strike w:val="0"/>
                              <w:color w:val="ffffff"/>
                              <w:sz w:val="28"/>
                              <w:vertAlign w:val="baseline"/>
                            </w:rPr>
                            <w:t xml:space="preserve">ORIGINAL COMEDIC MONOLOGUE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inline>
          </w:drawing>
        </mc:Choice>
        <mc:Fallback>
          <w:drawing>
            <wp:inline distB="45720" distT="45720" distL="114300" distR="114300">
              <wp:extent cx="6743700" cy="329908"/>
              <wp:effectExtent b="0" l="0" r="0" t="0"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743700" cy="329908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mc:Fallback>
      </mc:AlternateConten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F">
    <w:pPr>
      <w:ind w:firstLine="720"/>
      <w:rPr>
        <w:rFonts w:ascii="Times New Roman" w:cs="Times New Roman" w:eastAsia="Times New Roman" w:hAnsi="Times New Roman"/>
        <w:b w:val="1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b w:val="1"/>
        <w:sz w:val="20"/>
        <w:szCs w:val="20"/>
        <w:rtl w:val="0"/>
      </w:rPr>
      <w:t xml:space="preserve">Performer  ____________________________________</w:t>
      <w:tab/>
      <w:t xml:space="preserve">Preliminary Round  </w:t>
    </w:r>
    <w:r w:rsidDel="00000000" w:rsidR="00000000" w:rsidRPr="00000000">
      <w:rPr>
        <w:rFonts w:ascii="Times New Roman" w:cs="Times New Roman" w:eastAsia="Times New Roman" w:hAnsi="Times New Roman"/>
        <w:b w:val="1"/>
        <w:sz w:val="20"/>
        <w:szCs w:val="20"/>
      </w:rPr>
      <mc:AlternateContent>
        <mc:Choice Requires="wpg">
          <w:drawing>
            <wp:inline distB="114300" distT="114300" distL="114300" distR="114300">
              <wp:extent cx="196862" cy="200025"/>
              <wp:effectExtent b="0" l="0" r="0" t="0"/>
              <wp:docPr id="5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737700" y="1338075"/>
                        <a:ext cx="1001100" cy="100110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00000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inline>
          </w:drawing>
        </mc:Choice>
        <mc:Fallback>
          <w:drawing>
            <wp:inline distB="114300" distT="114300" distL="114300" distR="114300">
              <wp:extent cx="196862" cy="200025"/>
              <wp:effectExtent b="0" l="0" r="0" t="0"/>
              <wp:docPr id="5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96862" cy="200025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mc:Fallback>
      </mc:AlternateContent>
    </w:r>
    <w:r w:rsidDel="00000000" w:rsidR="00000000" w:rsidRPr="00000000">
      <w:rPr>
        <w:rFonts w:ascii="Times New Roman" w:cs="Times New Roman" w:eastAsia="Times New Roman" w:hAnsi="Times New Roman"/>
        <w:b w:val="1"/>
        <w:sz w:val="20"/>
        <w:szCs w:val="20"/>
        <w:rtl w:val="0"/>
      </w:rPr>
      <w:t xml:space="preserve">      Final Round  </w:t>
    </w:r>
    <w:r w:rsidDel="00000000" w:rsidR="00000000" w:rsidRPr="00000000">
      <w:rPr>
        <w:rFonts w:ascii="Times New Roman" w:cs="Times New Roman" w:eastAsia="Times New Roman" w:hAnsi="Times New Roman"/>
        <w:b w:val="1"/>
        <w:sz w:val="20"/>
        <w:szCs w:val="20"/>
      </w:rPr>
      <mc:AlternateContent>
        <mc:Choice Requires="wpg">
          <w:drawing>
            <wp:inline distB="114300" distT="114300" distL="114300" distR="114300">
              <wp:extent cx="190500" cy="200025"/>
              <wp:effectExtent b="0" l="0" r="0" t="0"/>
              <wp:docPr id="4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737700" y="1338075"/>
                        <a:ext cx="1001100" cy="100110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00000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inline>
          </w:drawing>
        </mc:Choice>
        <mc:Fallback>
          <w:drawing>
            <wp:inline distB="114300" distT="114300" distL="114300" distR="114300">
              <wp:extent cx="190500" cy="200025"/>
              <wp:effectExtent b="0" l="0" r="0" t="0"/>
              <wp:docPr id="4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90500" cy="200025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mc:Fallback>
      </mc:AlternateConten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0">
    <w:pPr>
      <w:ind w:firstLine="720"/>
      <w:rPr>
        <w:rFonts w:ascii="Times New Roman" w:cs="Times New Roman" w:eastAsia="Times New Roman" w:hAnsi="Times New Roman"/>
        <w:b w:val="1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1">
    <w:pPr>
      <w:ind w:firstLine="720"/>
      <w:rPr>
        <w:rFonts w:ascii="Times New Roman" w:cs="Times New Roman" w:eastAsia="Times New Roman" w:hAnsi="Times New Roman"/>
        <w:i w:val="1"/>
        <w:sz w:val="28"/>
        <w:szCs w:val="28"/>
      </w:rPr>
    </w:pPr>
    <w:r w:rsidDel="00000000" w:rsidR="00000000" w:rsidRPr="00000000">
      <w:rPr>
        <w:rFonts w:ascii="Times New Roman" w:cs="Times New Roman" w:eastAsia="Times New Roman" w:hAnsi="Times New Roman"/>
        <w:b w:val="1"/>
        <w:sz w:val="20"/>
        <w:szCs w:val="20"/>
        <w:rtl w:val="0"/>
      </w:rPr>
      <w:t xml:space="preserve">High School  ____________________________________</w:t>
      <w:tab/>
      <w:t xml:space="preserve">Time: ______________ minutes </w:t>
    </w:r>
    <w:r w:rsidDel="00000000" w:rsidR="00000000" w:rsidRPr="00000000">
      <w:rPr>
        <w:rFonts w:ascii="Times New Roman" w:cs="Times New Roman" w:eastAsia="Times New Roman" w:hAnsi="Times New Roman"/>
        <w:b w:val="1"/>
        <w:i w:val="1"/>
        <w:sz w:val="20"/>
        <w:szCs w:val="20"/>
        <w:rtl w:val="0"/>
      </w:rPr>
      <w:t xml:space="preserve">(Limit 5 minutes max)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2">
    <w:pPr>
      <w:spacing w:before="37" w:lineRule="auto"/>
      <w:ind w:left="2578"/>
      <w:rPr>
        <w:i w:val="1"/>
        <w:sz w:val="12"/>
        <w:szCs w:val="12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6">
    <w:pPr>
      <w:jc w:val="center"/>
      <w:rPr>
        <w:rFonts w:ascii="Times New Roman" w:cs="Times New Roman" w:eastAsia="Times New Roman" w:hAnsi="Times New Roman"/>
        <w:i w:val="1"/>
        <w:sz w:val="28"/>
        <w:szCs w:val="28"/>
      </w:rPr>
    </w:pPr>
    <w:r w:rsidDel="00000000" w:rsidR="00000000" w:rsidRPr="00000000">
      <w:rPr>
        <w:rFonts w:ascii="Times New Roman" w:cs="Times New Roman" w:eastAsia="Times New Roman" w:hAnsi="Times New Roman"/>
        <w:i w:val="1"/>
        <w:sz w:val="28"/>
        <w:szCs w:val="28"/>
        <w:rtl w:val="0"/>
      </w:rPr>
      <w:t xml:space="preserve">SCSTA </w:t>
    </w:r>
    <w:r w:rsidDel="00000000" w:rsidR="00000000" w:rsidRPr="00000000">
      <w:rPr>
        <w:rFonts w:ascii="Times New Roman" w:cs="Times New Roman" w:eastAsia="Times New Roman" w:hAnsi="Times New Roman"/>
        <w:b w:val="1"/>
        <w:i w:val="1"/>
        <w:sz w:val="28"/>
        <w:szCs w:val="28"/>
        <w:rtl w:val="0"/>
      </w:rPr>
      <w:t xml:space="preserve">HIGH SCHOOL</w:t>
    </w:r>
    <w:r w:rsidDel="00000000" w:rsidR="00000000" w:rsidRPr="00000000">
      <w:rPr>
        <w:rFonts w:ascii="Times New Roman" w:cs="Times New Roman" w:eastAsia="Times New Roman" w:hAnsi="Times New Roman"/>
        <w:i w:val="1"/>
        <w:sz w:val="28"/>
        <w:szCs w:val="28"/>
        <w:rtl w:val="0"/>
      </w:rPr>
      <w:t xml:space="preserve"> FESTIVAL</w:t>
    </w:r>
  </w:p>
  <w:p w:rsidR="00000000" w:rsidDel="00000000" w:rsidP="00000000" w:rsidRDefault="00000000" w:rsidRPr="00000000" w14:paraId="00000057">
    <w:pPr>
      <w:widowControl w:val="1"/>
      <w:jc w:val="center"/>
      <w:rPr>
        <w:rFonts w:ascii="Times New Roman" w:cs="Times New Roman" w:eastAsia="Times New Roman" w:hAnsi="Times New Roman"/>
        <w:i w:val="1"/>
        <w:sz w:val="28"/>
        <w:szCs w:val="28"/>
      </w:rPr>
    </w:pPr>
    <w:bookmarkStart w:colFirst="0" w:colLast="0" w:name="_30j0zll" w:id="1"/>
    <w:bookmarkEnd w:id="1"/>
    <w:r w:rsidDel="00000000" w:rsidR="00000000" w:rsidRPr="00000000">
      <w:rPr>
        <w:rFonts w:ascii="Times New Roman" w:cs="Times New Roman" w:eastAsia="Times New Roman" w:hAnsi="Times New Roman"/>
        <w:b w:val="1"/>
        <w:sz w:val="20"/>
        <w:szCs w:val="20"/>
      </w:rPr>
      <mc:AlternateContent>
        <mc:Choice Requires="wpg">
          <w:drawing>
            <wp:inline distB="45720" distT="45720" distL="114300" distR="114300">
              <wp:extent cx="6743700" cy="329908"/>
              <wp:effectExtent b="0" l="0" r="0" t="0"/>
              <wp:docPr id="3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2046858" y="3627283"/>
                        <a:ext cx="6598285" cy="30543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1"/>
                              <w:smallCaps w:val="0"/>
                              <w:strike w:val="0"/>
                              <w:color w:val="ffffff"/>
                              <w:sz w:val="28"/>
                              <w:vertAlign w:val="baseline"/>
                            </w:rPr>
                            <w:t xml:space="preserve">ORIGINAL COMEDIC MONOLOGUE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inline>
          </w:drawing>
        </mc:Choice>
        <mc:Fallback>
          <w:drawing>
            <wp:inline distB="45720" distT="45720" distL="114300" distR="114300">
              <wp:extent cx="6743700" cy="329908"/>
              <wp:effectExtent b="0" l="0" r="0" t="0"/>
              <wp:docPr id="3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743700" cy="329908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mc:Fallback>
      </mc:AlternateConten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8">
    <w:pPr>
      <w:spacing w:before="37" w:lineRule="auto"/>
      <w:ind w:left="2578"/>
      <w:jc w:val="center"/>
      <w:rPr>
        <w:rFonts w:ascii="Times New Roman" w:cs="Times New Roman" w:eastAsia="Times New Roman" w:hAnsi="Times New Roman"/>
        <w:b w:val="1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9">
    <w:pPr>
      <w:spacing w:before="37" w:lineRule="auto"/>
      <w:ind w:left="2578"/>
      <w:jc w:val="center"/>
      <w:rPr>
        <w:rFonts w:ascii="Times New Roman" w:cs="Times New Roman" w:eastAsia="Times New Roman" w:hAnsi="Times New Roman"/>
        <w:b w:val="1"/>
        <w:sz w:val="28"/>
        <w:szCs w:val="28"/>
      </w:rPr>
    </w:pPr>
    <w:r w:rsidDel="00000000" w:rsidR="00000000" w:rsidRPr="00000000">
      <w:rPr>
        <w:rFonts w:ascii="Times New Roman" w:cs="Times New Roman" w:eastAsia="Times New Roman" w:hAnsi="Times New Roman"/>
        <w:b w:val="1"/>
        <w:sz w:val="28"/>
        <w:szCs w:val="28"/>
        <w:rtl w:val="0"/>
      </w:rPr>
      <w:t xml:space="preserve">Event Rules</w:t>
    </w:r>
  </w:p>
  <w:p w:rsidR="00000000" w:rsidDel="00000000" w:rsidP="00000000" w:rsidRDefault="00000000" w:rsidRPr="00000000" w14:paraId="0000005A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59" w:lineRule="auto"/>
      <w:ind w:left="220"/>
    </w:pPr>
    <w:rPr>
      <w:b w:val="1"/>
      <w:u w:val="single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5.png"/><Relationship Id="rId3" Type="http://schemas.openxmlformats.org/officeDocument/2006/relationships/image" Target="media/image4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