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CC228" w14:textId="77777777" w:rsidR="00D91457" w:rsidRDefault="00D91457" w:rsidP="00E64A2F">
      <w:pPr>
        <w:jc w:val="center"/>
        <w:rPr>
          <w:b/>
          <w:bCs/>
          <w:sz w:val="28"/>
          <w:szCs w:val="28"/>
        </w:rPr>
      </w:pPr>
    </w:p>
    <w:p w14:paraId="35B9DDD8" w14:textId="1F699E5B" w:rsidR="00026F2C" w:rsidRDefault="00E64A2F" w:rsidP="00E64A2F">
      <w:pPr>
        <w:jc w:val="center"/>
        <w:rPr>
          <w:b/>
          <w:bCs/>
          <w:sz w:val="28"/>
          <w:szCs w:val="28"/>
        </w:rPr>
      </w:pPr>
      <w:r>
        <w:rPr>
          <w:b/>
          <w:bCs/>
          <w:sz w:val="28"/>
          <w:szCs w:val="28"/>
        </w:rPr>
        <w:t>HAWLEY TOWNSHIP MEETING MINUTES</w:t>
      </w:r>
    </w:p>
    <w:p w14:paraId="333E8AE1" w14:textId="0B8B7675" w:rsidR="00E64A2F" w:rsidRDefault="00E64A2F" w:rsidP="00E64A2F">
      <w:pPr>
        <w:jc w:val="center"/>
      </w:pPr>
      <w:r>
        <w:t>Location: 405</w:t>
      </w:r>
      <w:r w:rsidR="00D23A58">
        <w:t xml:space="preserve"> </w:t>
      </w:r>
      <w:r>
        <w:t>6</w:t>
      </w:r>
      <w:r w:rsidRPr="00E64A2F">
        <w:rPr>
          <w:vertAlign w:val="superscript"/>
        </w:rPr>
        <w:t>th</w:t>
      </w:r>
      <w:r>
        <w:t xml:space="preserve"> St Hawley</w:t>
      </w:r>
    </w:p>
    <w:p w14:paraId="5E150E2B" w14:textId="2A21FE1A" w:rsidR="00E64A2F" w:rsidRDefault="00E64A2F" w:rsidP="00E64A2F">
      <w:pPr>
        <w:jc w:val="center"/>
      </w:pPr>
      <w:r>
        <w:t>Date: July 7, 2020</w:t>
      </w:r>
    </w:p>
    <w:p w14:paraId="751E0282" w14:textId="1B5337FB" w:rsidR="00E64A2F" w:rsidRDefault="00E64A2F" w:rsidP="00E64A2F"/>
    <w:p w14:paraId="62974A4F" w14:textId="160D2BDF" w:rsidR="00E64A2F" w:rsidRDefault="00E64A2F" w:rsidP="00E64A2F">
      <w:pPr>
        <w:rPr>
          <w:b/>
          <w:bCs/>
          <w:sz w:val="24"/>
          <w:szCs w:val="24"/>
        </w:rPr>
      </w:pPr>
      <w:r>
        <w:rPr>
          <w:b/>
          <w:bCs/>
          <w:sz w:val="24"/>
          <w:szCs w:val="24"/>
        </w:rPr>
        <w:t>Chairman Rick Weaver opened the meeting at 7:08</w:t>
      </w:r>
      <w:r w:rsidR="00D23A58">
        <w:rPr>
          <w:b/>
          <w:bCs/>
          <w:sz w:val="24"/>
          <w:szCs w:val="24"/>
        </w:rPr>
        <w:t xml:space="preserve"> PM</w:t>
      </w:r>
      <w:r>
        <w:rPr>
          <w:b/>
          <w:bCs/>
          <w:sz w:val="24"/>
          <w:szCs w:val="24"/>
        </w:rPr>
        <w:t xml:space="preserve"> with the Pledge of Allegiance.</w:t>
      </w:r>
    </w:p>
    <w:p w14:paraId="3F35EA3C" w14:textId="3750A09F" w:rsidR="00E64A2F" w:rsidRDefault="00E64A2F" w:rsidP="00E64A2F">
      <w:pPr>
        <w:rPr>
          <w:sz w:val="24"/>
          <w:szCs w:val="24"/>
        </w:rPr>
      </w:pPr>
      <w:r>
        <w:rPr>
          <w:b/>
          <w:bCs/>
          <w:sz w:val="24"/>
          <w:szCs w:val="24"/>
        </w:rPr>
        <w:t xml:space="preserve">Present: </w:t>
      </w:r>
      <w:r>
        <w:rPr>
          <w:sz w:val="24"/>
          <w:szCs w:val="24"/>
        </w:rPr>
        <w:t xml:space="preserve">Chairman Rick Weaver, Supervisor Everett Nelson, Supervisor Daren </w:t>
      </w:r>
      <w:proofErr w:type="spellStart"/>
      <w:r>
        <w:rPr>
          <w:sz w:val="24"/>
          <w:szCs w:val="24"/>
        </w:rPr>
        <w:t>Tangen</w:t>
      </w:r>
      <w:proofErr w:type="spellEnd"/>
      <w:r>
        <w:rPr>
          <w:sz w:val="24"/>
          <w:szCs w:val="24"/>
        </w:rPr>
        <w:t xml:space="preserve">, Treasurer Linda </w:t>
      </w:r>
      <w:proofErr w:type="spellStart"/>
      <w:r>
        <w:rPr>
          <w:sz w:val="24"/>
          <w:szCs w:val="24"/>
        </w:rPr>
        <w:t>Ekre</w:t>
      </w:r>
      <w:proofErr w:type="spellEnd"/>
      <w:r>
        <w:rPr>
          <w:sz w:val="24"/>
          <w:szCs w:val="24"/>
        </w:rPr>
        <w:t xml:space="preserve">, </w:t>
      </w:r>
      <w:r w:rsidR="00C82CD5">
        <w:rPr>
          <w:sz w:val="24"/>
          <w:szCs w:val="24"/>
        </w:rPr>
        <w:t>Clerk,</w:t>
      </w:r>
      <w:r>
        <w:rPr>
          <w:sz w:val="24"/>
          <w:szCs w:val="24"/>
        </w:rPr>
        <w:t xml:space="preserve"> Barb Gilson </w:t>
      </w:r>
      <w:r w:rsidR="002B7009">
        <w:rPr>
          <w:sz w:val="24"/>
          <w:szCs w:val="24"/>
        </w:rPr>
        <w:t>(</w:t>
      </w:r>
      <w:r>
        <w:rPr>
          <w:sz w:val="24"/>
          <w:szCs w:val="24"/>
        </w:rPr>
        <w:t xml:space="preserve"> by telephone)</w:t>
      </w:r>
      <w:r w:rsidR="00D97265">
        <w:rPr>
          <w:sz w:val="24"/>
          <w:szCs w:val="24"/>
        </w:rPr>
        <w:t xml:space="preserve">,Chris </w:t>
      </w:r>
      <w:proofErr w:type="spellStart"/>
      <w:r w:rsidR="00D97265">
        <w:rPr>
          <w:sz w:val="24"/>
          <w:szCs w:val="24"/>
        </w:rPr>
        <w:t>Guida</w:t>
      </w:r>
      <w:proofErr w:type="spellEnd"/>
      <w:r w:rsidR="00D97265">
        <w:rPr>
          <w:sz w:val="24"/>
          <w:szCs w:val="24"/>
        </w:rPr>
        <w:t>, Karen Hanson, Chad Murray, Bill and Beverly Henning and Dennis Olsen.</w:t>
      </w:r>
    </w:p>
    <w:p w14:paraId="3CB9A547" w14:textId="084B64F7" w:rsidR="00E64A2F" w:rsidRDefault="00E64A2F" w:rsidP="00E64A2F">
      <w:pPr>
        <w:rPr>
          <w:sz w:val="24"/>
          <w:szCs w:val="24"/>
        </w:rPr>
      </w:pPr>
      <w:r>
        <w:rPr>
          <w:b/>
          <w:bCs/>
          <w:sz w:val="24"/>
          <w:szCs w:val="24"/>
        </w:rPr>
        <w:t xml:space="preserve">Approval/Additions to Agenda: </w:t>
      </w:r>
      <w:r>
        <w:rPr>
          <w:sz w:val="24"/>
          <w:szCs w:val="24"/>
        </w:rPr>
        <w:t>Reorganization of Township Board for Valley Premier Bank.</w:t>
      </w:r>
    </w:p>
    <w:p w14:paraId="4F6D1F96" w14:textId="6757A28D" w:rsidR="00E64A2F" w:rsidRDefault="00E64A2F" w:rsidP="00E64A2F">
      <w:pPr>
        <w:rPr>
          <w:sz w:val="24"/>
          <w:szCs w:val="24"/>
        </w:rPr>
      </w:pPr>
      <w:r>
        <w:rPr>
          <w:b/>
          <w:bCs/>
          <w:sz w:val="24"/>
          <w:szCs w:val="24"/>
        </w:rPr>
        <w:t xml:space="preserve">Public Comment: </w:t>
      </w:r>
      <w:r>
        <w:rPr>
          <w:sz w:val="24"/>
          <w:szCs w:val="24"/>
        </w:rPr>
        <w:t>None</w:t>
      </w:r>
    </w:p>
    <w:p w14:paraId="2803F3DC" w14:textId="00CC6BD9" w:rsidR="00E64A2F" w:rsidRDefault="00E64A2F" w:rsidP="00E64A2F">
      <w:pPr>
        <w:rPr>
          <w:b/>
          <w:bCs/>
          <w:sz w:val="24"/>
          <w:szCs w:val="24"/>
        </w:rPr>
      </w:pPr>
      <w:r>
        <w:rPr>
          <w:b/>
          <w:bCs/>
          <w:sz w:val="24"/>
          <w:szCs w:val="24"/>
        </w:rPr>
        <w:t>Clerk’s Report:</w:t>
      </w:r>
    </w:p>
    <w:p w14:paraId="3D52112A" w14:textId="1A39CDA2" w:rsidR="00B97984" w:rsidRDefault="00B97984" w:rsidP="00B97984">
      <w:pPr>
        <w:pStyle w:val="ListParagraph"/>
        <w:numPr>
          <w:ilvl w:val="0"/>
          <w:numId w:val="1"/>
        </w:numPr>
        <w:rPr>
          <w:b/>
          <w:bCs/>
          <w:sz w:val="24"/>
          <w:szCs w:val="24"/>
        </w:rPr>
      </w:pPr>
      <w:r>
        <w:rPr>
          <w:b/>
          <w:bCs/>
          <w:sz w:val="24"/>
          <w:szCs w:val="24"/>
        </w:rPr>
        <w:t xml:space="preserve">Nelson moved to approve the GIS Map Meeting Minutes, </w:t>
      </w:r>
      <w:proofErr w:type="spellStart"/>
      <w:r>
        <w:rPr>
          <w:b/>
          <w:bCs/>
          <w:sz w:val="24"/>
          <w:szCs w:val="24"/>
        </w:rPr>
        <w:t>Tangen</w:t>
      </w:r>
      <w:proofErr w:type="spellEnd"/>
      <w:r>
        <w:rPr>
          <w:b/>
          <w:bCs/>
          <w:sz w:val="24"/>
          <w:szCs w:val="24"/>
        </w:rPr>
        <w:t xml:space="preserve"> second, motion carried.</w:t>
      </w:r>
    </w:p>
    <w:p w14:paraId="36927367" w14:textId="43ED4BDE" w:rsidR="00B97984" w:rsidRDefault="00B97984" w:rsidP="00B97984">
      <w:pPr>
        <w:pStyle w:val="ListParagraph"/>
        <w:numPr>
          <w:ilvl w:val="0"/>
          <w:numId w:val="1"/>
        </w:numPr>
        <w:rPr>
          <w:b/>
          <w:bCs/>
          <w:sz w:val="24"/>
          <w:szCs w:val="24"/>
        </w:rPr>
      </w:pPr>
      <w:proofErr w:type="spellStart"/>
      <w:r>
        <w:rPr>
          <w:b/>
          <w:bCs/>
          <w:sz w:val="24"/>
          <w:szCs w:val="24"/>
        </w:rPr>
        <w:t>Tangen</w:t>
      </w:r>
      <w:proofErr w:type="spellEnd"/>
      <w:r>
        <w:rPr>
          <w:b/>
          <w:bCs/>
          <w:sz w:val="24"/>
          <w:szCs w:val="24"/>
        </w:rPr>
        <w:t xml:space="preserve"> moved to approve the June Meeting Minutes, Nelson second, motion carried.</w:t>
      </w:r>
    </w:p>
    <w:p w14:paraId="01845C84" w14:textId="560224F6" w:rsidR="00B97984" w:rsidRDefault="00B97984" w:rsidP="00B97984">
      <w:pPr>
        <w:pStyle w:val="ListParagraph"/>
        <w:numPr>
          <w:ilvl w:val="0"/>
          <w:numId w:val="1"/>
        </w:numPr>
        <w:rPr>
          <w:b/>
          <w:bCs/>
          <w:sz w:val="24"/>
          <w:szCs w:val="24"/>
        </w:rPr>
      </w:pPr>
      <w:r>
        <w:rPr>
          <w:b/>
          <w:bCs/>
          <w:sz w:val="24"/>
          <w:szCs w:val="24"/>
        </w:rPr>
        <w:t>Nelson moved to approve the June 13</w:t>
      </w:r>
      <w:r w:rsidRPr="00B97984">
        <w:rPr>
          <w:b/>
          <w:bCs/>
          <w:sz w:val="24"/>
          <w:szCs w:val="24"/>
          <w:vertAlign w:val="superscript"/>
        </w:rPr>
        <w:t>th</w:t>
      </w:r>
      <w:r>
        <w:rPr>
          <w:b/>
          <w:bCs/>
          <w:sz w:val="24"/>
          <w:szCs w:val="24"/>
        </w:rPr>
        <w:t xml:space="preserve"> Special Meeting Minutes with</w:t>
      </w:r>
      <w:r w:rsidR="00BC7AE2">
        <w:rPr>
          <w:b/>
          <w:bCs/>
          <w:sz w:val="24"/>
          <w:szCs w:val="24"/>
        </w:rPr>
        <w:t xml:space="preserve"> an</w:t>
      </w:r>
      <w:r>
        <w:rPr>
          <w:b/>
          <w:bCs/>
          <w:sz w:val="24"/>
          <w:szCs w:val="24"/>
        </w:rPr>
        <w:t xml:space="preserve"> AM correction, </w:t>
      </w:r>
      <w:proofErr w:type="spellStart"/>
      <w:r>
        <w:rPr>
          <w:b/>
          <w:bCs/>
          <w:sz w:val="24"/>
          <w:szCs w:val="24"/>
        </w:rPr>
        <w:t>Tangen</w:t>
      </w:r>
      <w:proofErr w:type="spellEnd"/>
      <w:r>
        <w:rPr>
          <w:b/>
          <w:bCs/>
          <w:sz w:val="24"/>
          <w:szCs w:val="24"/>
        </w:rPr>
        <w:t xml:space="preserve"> second, motion carried.</w:t>
      </w:r>
    </w:p>
    <w:p w14:paraId="3227568B" w14:textId="57B86918" w:rsidR="00B97984" w:rsidRDefault="00B97984" w:rsidP="00B97984">
      <w:pPr>
        <w:rPr>
          <w:b/>
          <w:bCs/>
          <w:sz w:val="24"/>
          <w:szCs w:val="24"/>
        </w:rPr>
      </w:pPr>
      <w:r>
        <w:rPr>
          <w:b/>
          <w:bCs/>
          <w:sz w:val="24"/>
          <w:szCs w:val="24"/>
        </w:rPr>
        <w:t xml:space="preserve">Treasure’s Report: </w:t>
      </w:r>
      <w:r w:rsidR="00BC7AE2">
        <w:rPr>
          <w:b/>
          <w:bCs/>
          <w:sz w:val="24"/>
          <w:szCs w:val="24"/>
        </w:rPr>
        <w:t>N</w:t>
      </w:r>
      <w:r>
        <w:rPr>
          <w:b/>
          <w:bCs/>
          <w:sz w:val="24"/>
          <w:szCs w:val="24"/>
        </w:rPr>
        <w:t xml:space="preserve">elson moved to approve, </w:t>
      </w:r>
      <w:proofErr w:type="spellStart"/>
      <w:r>
        <w:rPr>
          <w:b/>
          <w:bCs/>
          <w:sz w:val="24"/>
          <w:szCs w:val="24"/>
        </w:rPr>
        <w:t>Tangen</w:t>
      </w:r>
      <w:proofErr w:type="spellEnd"/>
      <w:r>
        <w:rPr>
          <w:b/>
          <w:bCs/>
          <w:sz w:val="24"/>
          <w:szCs w:val="24"/>
        </w:rPr>
        <w:t xml:space="preserve"> second, motion carried.</w:t>
      </w:r>
    </w:p>
    <w:p w14:paraId="379512E7" w14:textId="721A40D1" w:rsidR="00B97984" w:rsidRDefault="00B97984" w:rsidP="00B97984">
      <w:pPr>
        <w:rPr>
          <w:sz w:val="24"/>
          <w:szCs w:val="24"/>
        </w:rPr>
      </w:pPr>
      <w:r>
        <w:rPr>
          <w:b/>
          <w:bCs/>
          <w:sz w:val="24"/>
          <w:szCs w:val="24"/>
        </w:rPr>
        <w:t xml:space="preserve">Building Permits: </w:t>
      </w:r>
      <w:r>
        <w:rPr>
          <w:sz w:val="24"/>
          <w:szCs w:val="24"/>
        </w:rPr>
        <w:t>Nelson had approved three. They were issued to Jody Jackson,</w:t>
      </w:r>
      <w:r w:rsidR="00D97265">
        <w:rPr>
          <w:sz w:val="24"/>
          <w:szCs w:val="24"/>
        </w:rPr>
        <w:t xml:space="preserve"> Case and Kaela</w:t>
      </w:r>
      <w:r>
        <w:rPr>
          <w:sz w:val="24"/>
          <w:szCs w:val="24"/>
        </w:rPr>
        <w:t xml:space="preserve"> </w:t>
      </w:r>
      <w:r w:rsidR="00BC7AE2">
        <w:rPr>
          <w:sz w:val="24"/>
          <w:szCs w:val="24"/>
        </w:rPr>
        <w:t>M</w:t>
      </w:r>
      <w:r>
        <w:rPr>
          <w:sz w:val="24"/>
          <w:szCs w:val="24"/>
        </w:rPr>
        <w:t>uscatel and</w:t>
      </w:r>
      <w:r w:rsidR="00D97265">
        <w:rPr>
          <w:sz w:val="24"/>
          <w:szCs w:val="24"/>
        </w:rPr>
        <w:t xml:space="preserve"> Peter and Debra </w:t>
      </w:r>
      <w:r>
        <w:rPr>
          <w:sz w:val="24"/>
          <w:szCs w:val="24"/>
        </w:rPr>
        <w:t>Nelson. Everett Nelson s</w:t>
      </w:r>
      <w:r w:rsidR="00635DE7">
        <w:rPr>
          <w:sz w:val="24"/>
          <w:szCs w:val="24"/>
        </w:rPr>
        <w:t>aid</w:t>
      </w:r>
      <w:r>
        <w:rPr>
          <w:sz w:val="24"/>
          <w:szCs w:val="24"/>
        </w:rPr>
        <w:t xml:space="preserve"> he had contacted the town attorney and was told the </w:t>
      </w:r>
      <w:r w:rsidR="00BC7AE2">
        <w:rPr>
          <w:sz w:val="24"/>
          <w:szCs w:val="24"/>
        </w:rPr>
        <w:t>90-foot</w:t>
      </w:r>
      <w:r>
        <w:rPr>
          <w:sz w:val="24"/>
          <w:szCs w:val="24"/>
        </w:rPr>
        <w:t xml:space="preserve"> setback</w:t>
      </w:r>
      <w:r w:rsidR="00BC7AE2">
        <w:rPr>
          <w:sz w:val="24"/>
          <w:szCs w:val="24"/>
        </w:rPr>
        <w:t xml:space="preserve"> rule</w:t>
      </w:r>
      <w:r>
        <w:rPr>
          <w:sz w:val="24"/>
          <w:szCs w:val="24"/>
        </w:rPr>
        <w:t xml:space="preserve"> does not apply to </w:t>
      </w:r>
      <w:r w:rsidR="00D97265">
        <w:rPr>
          <w:sz w:val="24"/>
          <w:szCs w:val="24"/>
        </w:rPr>
        <w:t>Nelson’s</w:t>
      </w:r>
      <w:r>
        <w:rPr>
          <w:sz w:val="24"/>
          <w:szCs w:val="24"/>
        </w:rPr>
        <w:t xml:space="preserve"> private drive.</w:t>
      </w:r>
    </w:p>
    <w:p w14:paraId="0E9EF989" w14:textId="3598EE6B" w:rsidR="00B97984" w:rsidRPr="003F7004" w:rsidRDefault="00B97984" w:rsidP="00B97984">
      <w:pPr>
        <w:rPr>
          <w:sz w:val="24"/>
          <w:szCs w:val="24"/>
        </w:rPr>
      </w:pPr>
      <w:r>
        <w:rPr>
          <w:b/>
          <w:bCs/>
          <w:sz w:val="24"/>
          <w:szCs w:val="24"/>
        </w:rPr>
        <w:t>Presentation of Bills:</w:t>
      </w:r>
      <w:r w:rsidR="00530939">
        <w:rPr>
          <w:b/>
          <w:bCs/>
          <w:sz w:val="24"/>
          <w:szCs w:val="24"/>
        </w:rPr>
        <w:t xml:space="preserve"> </w:t>
      </w:r>
      <w:r>
        <w:rPr>
          <w:b/>
          <w:bCs/>
          <w:sz w:val="24"/>
          <w:szCs w:val="24"/>
        </w:rPr>
        <w:t xml:space="preserve"> </w:t>
      </w:r>
      <w:r w:rsidR="00530939" w:rsidRPr="00530939">
        <w:rPr>
          <w:sz w:val="24"/>
          <w:szCs w:val="24"/>
        </w:rPr>
        <w:t>Moore Engineering had provided their report on the 12</w:t>
      </w:r>
      <w:r w:rsidR="00530939" w:rsidRPr="00530939">
        <w:rPr>
          <w:sz w:val="24"/>
          <w:szCs w:val="24"/>
          <w:vertAlign w:val="superscript"/>
        </w:rPr>
        <w:t>TH</w:t>
      </w:r>
      <w:r w:rsidR="00530939" w:rsidRPr="00530939">
        <w:rPr>
          <w:sz w:val="24"/>
          <w:szCs w:val="24"/>
        </w:rPr>
        <w:t xml:space="preserve"> Ave South and 200</w:t>
      </w:r>
      <w:r w:rsidR="00530939" w:rsidRPr="00530939">
        <w:rPr>
          <w:sz w:val="24"/>
          <w:szCs w:val="24"/>
          <w:vertAlign w:val="superscript"/>
        </w:rPr>
        <w:t>th</w:t>
      </w:r>
      <w:r w:rsidR="00530939" w:rsidRPr="00530939">
        <w:rPr>
          <w:sz w:val="24"/>
          <w:szCs w:val="24"/>
        </w:rPr>
        <w:t xml:space="preserve"> St South intersection.</w:t>
      </w:r>
      <w:r w:rsidR="00530939">
        <w:rPr>
          <w:b/>
          <w:bCs/>
          <w:sz w:val="24"/>
          <w:szCs w:val="24"/>
        </w:rPr>
        <w:t xml:space="preserve"> </w:t>
      </w:r>
      <w:r w:rsidR="003F7004">
        <w:rPr>
          <w:sz w:val="24"/>
          <w:szCs w:val="24"/>
        </w:rPr>
        <w:t>The board told the clerk to mail the payment she had been holding since the June Meeting.</w:t>
      </w:r>
    </w:p>
    <w:p w14:paraId="438A8C76" w14:textId="39E8CEE4" w:rsidR="00D97265" w:rsidRDefault="00D97265" w:rsidP="00D97265">
      <w:pPr>
        <w:pStyle w:val="ListParagraph"/>
        <w:numPr>
          <w:ilvl w:val="0"/>
          <w:numId w:val="8"/>
        </w:numPr>
        <w:rPr>
          <w:b/>
          <w:bCs/>
          <w:sz w:val="24"/>
          <w:szCs w:val="24"/>
        </w:rPr>
      </w:pPr>
      <w:r>
        <w:rPr>
          <w:b/>
          <w:bCs/>
          <w:sz w:val="24"/>
          <w:szCs w:val="24"/>
        </w:rPr>
        <w:t xml:space="preserve">Valley Premier Bank   </w:t>
      </w:r>
      <w:r w:rsidR="00916ADC">
        <w:rPr>
          <w:b/>
          <w:bCs/>
          <w:sz w:val="24"/>
          <w:szCs w:val="24"/>
        </w:rPr>
        <w:t xml:space="preserve"> </w:t>
      </w:r>
      <w:r>
        <w:rPr>
          <w:b/>
          <w:bCs/>
          <w:sz w:val="24"/>
          <w:szCs w:val="24"/>
        </w:rPr>
        <w:t xml:space="preserve">   Opening Safety Deposit Box    </w:t>
      </w:r>
      <w:r w:rsidR="00916ADC">
        <w:rPr>
          <w:b/>
          <w:bCs/>
          <w:sz w:val="24"/>
          <w:szCs w:val="24"/>
        </w:rPr>
        <w:t xml:space="preserve">      </w:t>
      </w:r>
      <w:r>
        <w:rPr>
          <w:b/>
          <w:bCs/>
          <w:sz w:val="24"/>
          <w:szCs w:val="24"/>
        </w:rPr>
        <w:t xml:space="preserve"> </w:t>
      </w:r>
      <w:r w:rsidR="00C05B62">
        <w:rPr>
          <w:b/>
          <w:bCs/>
          <w:sz w:val="24"/>
          <w:szCs w:val="24"/>
        </w:rPr>
        <w:t xml:space="preserve"> </w:t>
      </w:r>
      <w:r>
        <w:rPr>
          <w:b/>
          <w:bCs/>
          <w:sz w:val="24"/>
          <w:szCs w:val="24"/>
        </w:rPr>
        <w:t xml:space="preserve">  $200.00    </w:t>
      </w:r>
      <w:r w:rsidR="00916ADC">
        <w:rPr>
          <w:b/>
          <w:bCs/>
          <w:sz w:val="24"/>
          <w:szCs w:val="24"/>
        </w:rPr>
        <w:t xml:space="preserve">    </w:t>
      </w:r>
      <w:r>
        <w:rPr>
          <w:b/>
          <w:bCs/>
          <w:sz w:val="24"/>
          <w:szCs w:val="24"/>
        </w:rPr>
        <w:t xml:space="preserve">  Check</w:t>
      </w:r>
      <w:r w:rsidR="00916ADC">
        <w:rPr>
          <w:b/>
          <w:bCs/>
          <w:sz w:val="24"/>
          <w:szCs w:val="24"/>
        </w:rPr>
        <w:t># 2505</w:t>
      </w:r>
    </w:p>
    <w:p w14:paraId="78B0D2B9" w14:textId="7F7EFD1F" w:rsidR="00916ADC" w:rsidRDefault="00916ADC" w:rsidP="00D97265">
      <w:pPr>
        <w:pStyle w:val="ListParagraph"/>
        <w:numPr>
          <w:ilvl w:val="0"/>
          <w:numId w:val="8"/>
        </w:numPr>
        <w:rPr>
          <w:b/>
          <w:bCs/>
          <w:sz w:val="24"/>
          <w:szCs w:val="24"/>
        </w:rPr>
      </w:pPr>
      <w:r>
        <w:rPr>
          <w:b/>
          <w:bCs/>
          <w:sz w:val="24"/>
          <w:szCs w:val="24"/>
        </w:rPr>
        <w:t xml:space="preserve">U S Postal Service            Annual Box Rent                               </w:t>
      </w:r>
      <w:r w:rsidR="00C05B62">
        <w:rPr>
          <w:b/>
          <w:bCs/>
          <w:sz w:val="24"/>
          <w:szCs w:val="24"/>
        </w:rPr>
        <w:t xml:space="preserve"> </w:t>
      </w:r>
      <w:r>
        <w:rPr>
          <w:b/>
          <w:bCs/>
          <w:sz w:val="24"/>
          <w:szCs w:val="24"/>
        </w:rPr>
        <w:t xml:space="preserve">  $56.00          </w:t>
      </w:r>
      <w:r w:rsidR="00C05B62">
        <w:rPr>
          <w:b/>
          <w:bCs/>
          <w:sz w:val="24"/>
          <w:szCs w:val="24"/>
        </w:rPr>
        <w:t xml:space="preserve"> </w:t>
      </w:r>
      <w:r>
        <w:rPr>
          <w:b/>
          <w:bCs/>
          <w:sz w:val="24"/>
          <w:szCs w:val="24"/>
        </w:rPr>
        <w:t xml:space="preserve"> Check# 2506</w:t>
      </w:r>
    </w:p>
    <w:p w14:paraId="19ED16A0" w14:textId="581D982A" w:rsidR="00916ADC" w:rsidRDefault="00916ADC" w:rsidP="00D97265">
      <w:pPr>
        <w:pStyle w:val="ListParagraph"/>
        <w:numPr>
          <w:ilvl w:val="0"/>
          <w:numId w:val="8"/>
        </w:numPr>
        <w:rPr>
          <w:b/>
          <w:bCs/>
          <w:sz w:val="24"/>
          <w:szCs w:val="24"/>
        </w:rPr>
      </w:pPr>
      <w:r>
        <w:rPr>
          <w:b/>
          <w:bCs/>
          <w:sz w:val="24"/>
          <w:szCs w:val="24"/>
        </w:rPr>
        <w:t xml:space="preserve">Barb Gilson                       Postage Plaque K P Smith               </w:t>
      </w:r>
      <w:r w:rsidR="00C05B62">
        <w:rPr>
          <w:b/>
          <w:bCs/>
          <w:sz w:val="24"/>
          <w:szCs w:val="24"/>
        </w:rPr>
        <w:t xml:space="preserve"> </w:t>
      </w:r>
      <w:r>
        <w:rPr>
          <w:b/>
          <w:bCs/>
          <w:sz w:val="24"/>
          <w:szCs w:val="24"/>
        </w:rPr>
        <w:t xml:space="preserve">  $7.85               Check# 2507</w:t>
      </w:r>
    </w:p>
    <w:p w14:paraId="626E90A8" w14:textId="17E5709B" w:rsidR="00916ADC" w:rsidRDefault="00916ADC" w:rsidP="00D97265">
      <w:pPr>
        <w:pStyle w:val="ListParagraph"/>
        <w:numPr>
          <w:ilvl w:val="0"/>
          <w:numId w:val="8"/>
        </w:numPr>
        <w:rPr>
          <w:b/>
          <w:bCs/>
          <w:sz w:val="24"/>
          <w:szCs w:val="24"/>
        </w:rPr>
      </w:pPr>
      <w:r>
        <w:rPr>
          <w:b/>
          <w:bCs/>
          <w:sz w:val="24"/>
          <w:szCs w:val="24"/>
        </w:rPr>
        <w:t xml:space="preserve">Cline Jensen PA               Attorney Fees                                    </w:t>
      </w:r>
      <w:r w:rsidR="00C05B62">
        <w:rPr>
          <w:b/>
          <w:bCs/>
          <w:sz w:val="24"/>
          <w:szCs w:val="24"/>
        </w:rPr>
        <w:t xml:space="preserve"> </w:t>
      </w:r>
      <w:r>
        <w:rPr>
          <w:b/>
          <w:bCs/>
          <w:sz w:val="24"/>
          <w:szCs w:val="24"/>
        </w:rPr>
        <w:t xml:space="preserve">  $319.00           Check# 2508</w:t>
      </w:r>
    </w:p>
    <w:p w14:paraId="1B5BF098" w14:textId="63D7D809" w:rsidR="00916ADC" w:rsidRDefault="00916ADC" w:rsidP="00D97265">
      <w:pPr>
        <w:pStyle w:val="ListParagraph"/>
        <w:numPr>
          <w:ilvl w:val="0"/>
          <w:numId w:val="8"/>
        </w:numPr>
        <w:rPr>
          <w:b/>
          <w:bCs/>
          <w:sz w:val="24"/>
          <w:szCs w:val="24"/>
        </w:rPr>
      </w:pPr>
      <w:r>
        <w:rPr>
          <w:b/>
          <w:bCs/>
          <w:sz w:val="24"/>
          <w:szCs w:val="24"/>
        </w:rPr>
        <w:t xml:space="preserve">Barry </w:t>
      </w:r>
      <w:proofErr w:type="spellStart"/>
      <w:r>
        <w:rPr>
          <w:b/>
          <w:bCs/>
          <w:sz w:val="24"/>
          <w:szCs w:val="24"/>
        </w:rPr>
        <w:t>Boe</w:t>
      </w:r>
      <w:proofErr w:type="spellEnd"/>
      <w:r>
        <w:rPr>
          <w:b/>
          <w:bCs/>
          <w:sz w:val="24"/>
          <w:szCs w:val="24"/>
        </w:rPr>
        <w:t xml:space="preserve">                        </w:t>
      </w:r>
      <w:r w:rsidR="00D94CA7">
        <w:rPr>
          <w:b/>
          <w:bCs/>
          <w:sz w:val="24"/>
          <w:szCs w:val="24"/>
        </w:rPr>
        <w:t xml:space="preserve"> </w:t>
      </w:r>
      <w:r>
        <w:rPr>
          <w:b/>
          <w:bCs/>
          <w:sz w:val="24"/>
          <w:szCs w:val="24"/>
        </w:rPr>
        <w:t xml:space="preserve"> Dust Control Reimbursement           $192.00           Check# 2509</w:t>
      </w:r>
    </w:p>
    <w:p w14:paraId="163797F6" w14:textId="6EDAB5E1" w:rsidR="00916ADC" w:rsidRDefault="00916ADC" w:rsidP="00D97265">
      <w:pPr>
        <w:pStyle w:val="ListParagraph"/>
        <w:numPr>
          <w:ilvl w:val="0"/>
          <w:numId w:val="8"/>
        </w:numPr>
        <w:rPr>
          <w:b/>
          <w:bCs/>
          <w:sz w:val="24"/>
          <w:szCs w:val="24"/>
        </w:rPr>
      </w:pPr>
      <w:r>
        <w:rPr>
          <w:b/>
          <w:bCs/>
          <w:sz w:val="24"/>
          <w:szCs w:val="24"/>
        </w:rPr>
        <w:t xml:space="preserve">Larry Henry                    </w:t>
      </w:r>
      <w:r w:rsidR="00D94CA7">
        <w:rPr>
          <w:b/>
          <w:bCs/>
          <w:sz w:val="24"/>
          <w:szCs w:val="24"/>
        </w:rPr>
        <w:t xml:space="preserve">  </w:t>
      </w:r>
      <w:r>
        <w:rPr>
          <w:b/>
          <w:bCs/>
          <w:sz w:val="24"/>
          <w:szCs w:val="24"/>
        </w:rPr>
        <w:t xml:space="preserve"> Dust Control Reimbursement           $153.60           Check# 2510</w:t>
      </w:r>
    </w:p>
    <w:p w14:paraId="4C6D5370" w14:textId="57806C0D" w:rsidR="00916ADC" w:rsidRDefault="00916ADC" w:rsidP="00D97265">
      <w:pPr>
        <w:pStyle w:val="ListParagraph"/>
        <w:numPr>
          <w:ilvl w:val="0"/>
          <w:numId w:val="8"/>
        </w:numPr>
        <w:rPr>
          <w:b/>
          <w:bCs/>
          <w:sz w:val="24"/>
          <w:szCs w:val="24"/>
        </w:rPr>
      </w:pPr>
      <w:r>
        <w:rPr>
          <w:b/>
          <w:bCs/>
          <w:sz w:val="24"/>
          <w:szCs w:val="24"/>
        </w:rPr>
        <w:t xml:space="preserve">Rodney Tibbetts           </w:t>
      </w:r>
      <w:r w:rsidR="00D94CA7">
        <w:rPr>
          <w:b/>
          <w:bCs/>
          <w:sz w:val="24"/>
          <w:szCs w:val="24"/>
        </w:rPr>
        <w:t xml:space="preserve"> </w:t>
      </w:r>
      <w:r>
        <w:rPr>
          <w:b/>
          <w:bCs/>
          <w:sz w:val="24"/>
          <w:szCs w:val="24"/>
        </w:rPr>
        <w:t xml:space="preserve">  Dust Control Reimbursement           $ 625.15   </w:t>
      </w:r>
      <w:r w:rsidR="003F7004">
        <w:rPr>
          <w:b/>
          <w:bCs/>
          <w:sz w:val="24"/>
          <w:szCs w:val="24"/>
        </w:rPr>
        <w:t xml:space="preserve">     </w:t>
      </w:r>
      <w:r>
        <w:rPr>
          <w:b/>
          <w:bCs/>
          <w:sz w:val="24"/>
          <w:szCs w:val="24"/>
        </w:rPr>
        <w:t xml:space="preserve">  Check# 2511</w:t>
      </w:r>
    </w:p>
    <w:p w14:paraId="6C21780F" w14:textId="45C18267" w:rsidR="00916ADC" w:rsidRDefault="00916ADC" w:rsidP="00D97265">
      <w:pPr>
        <w:pStyle w:val="ListParagraph"/>
        <w:numPr>
          <w:ilvl w:val="0"/>
          <w:numId w:val="8"/>
        </w:numPr>
        <w:rPr>
          <w:b/>
          <w:bCs/>
          <w:sz w:val="24"/>
          <w:szCs w:val="24"/>
        </w:rPr>
      </w:pPr>
      <w:r>
        <w:rPr>
          <w:b/>
          <w:bCs/>
          <w:sz w:val="24"/>
          <w:szCs w:val="24"/>
        </w:rPr>
        <w:t xml:space="preserve">Hawley Old Timers   </w:t>
      </w:r>
      <w:r w:rsidR="003F7004">
        <w:rPr>
          <w:b/>
          <w:bCs/>
          <w:sz w:val="24"/>
          <w:szCs w:val="24"/>
        </w:rPr>
        <w:t xml:space="preserve">   </w:t>
      </w:r>
      <w:r w:rsidR="00D94CA7">
        <w:rPr>
          <w:b/>
          <w:bCs/>
          <w:sz w:val="24"/>
          <w:szCs w:val="24"/>
        </w:rPr>
        <w:t xml:space="preserve"> </w:t>
      </w:r>
      <w:r>
        <w:rPr>
          <w:b/>
          <w:bCs/>
          <w:sz w:val="24"/>
          <w:szCs w:val="24"/>
        </w:rPr>
        <w:t xml:space="preserve">  Rent/Storage       </w:t>
      </w:r>
      <w:r w:rsidR="003F7004">
        <w:rPr>
          <w:b/>
          <w:bCs/>
          <w:sz w:val="24"/>
          <w:szCs w:val="24"/>
        </w:rPr>
        <w:t xml:space="preserve">                              </w:t>
      </w:r>
      <w:r>
        <w:rPr>
          <w:b/>
          <w:bCs/>
          <w:sz w:val="24"/>
          <w:szCs w:val="24"/>
        </w:rPr>
        <w:t xml:space="preserve">   $ 100.00        </w:t>
      </w:r>
      <w:r w:rsidR="003F7004">
        <w:rPr>
          <w:b/>
          <w:bCs/>
          <w:sz w:val="24"/>
          <w:szCs w:val="24"/>
        </w:rPr>
        <w:t xml:space="preserve"> </w:t>
      </w:r>
      <w:r>
        <w:rPr>
          <w:b/>
          <w:bCs/>
          <w:sz w:val="24"/>
          <w:szCs w:val="24"/>
        </w:rPr>
        <w:t xml:space="preserve"> Check# 2512</w:t>
      </w:r>
    </w:p>
    <w:p w14:paraId="499F9675" w14:textId="595C9629" w:rsidR="003F7004" w:rsidRDefault="003F7004" w:rsidP="003F7004">
      <w:pPr>
        <w:rPr>
          <w:b/>
          <w:bCs/>
          <w:sz w:val="24"/>
          <w:szCs w:val="24"/>
        </w:rPr>
      </w:pPr>
      <w:proofErr w:type="spellStart"/>
      <w:r>
        <w:rPr>
          <w:b/>
          <w:bCs/>
          <w:sz w:val="24"/>
          <w:szCs w:val="24"/>
        </w:rPr>
        <w:t>Tangen</w:t>
      </w:r>
      <w:proofErr w:type="spellEnd"/>
      <w:r>
        <w:rPr>
          <w:b/>
          <w:bCs/>
          <w:sz w:val="24"/>
          <w:szCs w:val="24"/>
        </w:rPr>
        <w:t xml:space="preserve"> moved to approve the bills, Nelson second, motion carried.</w:t>
      </w:r>
    </w:p>
    <w:p w14:paraId="4FF9948F" w14:textId="77777777" w:rsidR="003F7004" w:rsidRPr="003F7004" w:rsidRDefault="003F7004" w:rsidP="003F7004">
      <w:pPr>
        <w:rPr>
          <w:b/>
          <w:bCs/>
          <w:sz w:val="24"/>
          <w:szCs w:val="24"/>
        </w:rPr>
      </w:pPr>
    </w:p>
    <w:p w14:paraId="1FBF7220" w14:textId="77777777" w:rsidR="003F7004" w:rsidRPr="00D97265" w:rsidRDefault="003F7004" w:rsidP="003F7004">
      <w:pPr>
        <w:pStyle w:val="ListParagraph"/>
        <w:rPr>
          <w:b/>
          <w:bCs/>
          <w:sz w:val="24"/>
          <w:szCs w:val="24"/>
        </w:rPr>
      </w:pPr>
    </w:p>
    <w:p w14:paraId="1B299ED8" w14:textId="3DCE3119" w:rsidR="00530939" w:rsidRPr="00530939" w:rsidRDefault="00530939" w:rsidP="00D97265">
      <w:pPr>
        <w:pStyle w:val="ListParagraph"/>
        <w:rPr>
          <w:b/>
          <w:bCs/>
          <w:sz w:val="24"/>
          <w:szCs w:val="24"/>
        </w:rPr>
      </w:pPr>
    </w:p>
    <w:p w14:paraId="40588E48" w14:textId="34C520D8" w:rsidR="00530939" w:rsidRDefault="00530939" w:rsidP="00530939">
      <w:pPr>
        <w:rPr>
          <w:b/>
          <w:bCs/>
          <w:sz w:val="24"/>
          <w:szCs w:val="24"/>
        </w:rPr>
      </w:pPr>
      <w:r w:rsidRPr="00530939">
        <w:rPr>
          <w:b/>
          <w:bCs/>
          <w:sz w:val="24"/>
          <w:szCs w:val="24"/>
        </w:rPr>
        <w:t>Correspondence:</w:t>
      </w:r>
    </w:p>
    <w:p w14:paraId="0989D1B8" w14:textId="7B20353A" w:rsidR="003F7004" w:rsidRPr="003F7004" w:rsidRDefault="003F7004" w:rsidP="003F7004">
      <w:pPr>
        <w:pStyle w:val="ListParagraph"/>
        <w:numPr>
          <w:ilvl w:val="0"/>
          <w:numId w:val="9"/>
        </w:numPr>
        <w:rPr>
          <w:b/>
          <w:bCs/>
          <w:sz w:val="24"/>
          <w:szCs w:val="24"/>
        </w:rPr>
      </w:pPr>
      <w:r>
        <w:rPr>
          <w:sz w:val="24"/>
          <w:szCs w:val="24"/>
        </w:rPr>
        <w:t xml:space="preserve">Clay County Zoning Certificates for Peter and Debra Nelson, David </w:t>
      </w:r>
      <w:proofErr w:type="spellStart"/>
      <w:r>
        <w:rPr>
          <w:sz w:val="24"/>
          <w:szCs w:val="24"/>
        </w:rPr>
        <w:t>Tangen</w:t>
      </w:r>
      <w:proofErr w:type="spellEnd"/>
      <w:r>
        <w:rPr>
          <w:sz w:val="24"/>
          <w:szCs w:val="24"/>
        </w:rPr>
        <w:t>, Case and Kaela Muscatel and Lynn and Ray Reading.</w:t>
      </w:r>
    </w:p>
    <w:p w14:paraId="1DA6F6EC" w14:textId="71348E93" w:rsidR="003F7004" w:rsidRPr="003F7004" w:rsidRDefault="003F7004" w:rsidP="003F7004">
      <w:pPr>
        <w:pStyle w:val="ListParagraph"/>
        <w:numPr>
          <w:ilvl w:val="0"/>
          <w:numId w:val="9"/>
        </w:numPr>
        <w:rPr>
          <w:b/>
          <w:bCs/>
          <w:sz w:val="24"/>
          <w:szCs w:val="24"/>
        </w:rPr>
      </w:pPr>
      <w:r>
        <w:rPr>
          <w:sz w:val="24"/>
          <w:szCs w:val="24"/>
        </w:rPr>
        <w:t xml:space="preserve">Certificate of Insurance for </w:t>
      </w:r>
      <w:proofErr w:type="spellStart"/>
      <w:r>
        <w:rPr>
          <w:sz w:val="24"/>
          <w:szCs w:val="24"/>
        </w:rPr>
        <w:t>Sellin</w:t>
      </w:r>
      <w:proofErr w:type="spellEnd"/>
      <w:r>
        <w:rPr>
          <w:sz w:val="24"/>
          <w:szCs w:val="24"/>
        </w:rPr>
        <w:t xml:space="preserve"> Brothers.</w:t>
      </w:r>
    </w:p>
    <w:p w14:paraId="084E9FEE" w14:textId="2F257E86" w:rsidR="003F7004" w:rsidRPr="003F7004" w:rsidRDefault="003F7004" w:rsidP="003F7004">
      <w:pPr>
        <w:pStyle w:val="ListParagraph"/>
        <w:numPr>
          <w:ilvl w:val="0"/>
          <w:numId w:val="9"/>
        </w:numPr>
        <w:rPr>
          <w:b/>
          <w:bCs/>
          <w:sz w:val="24"/>
          <w:szCs w:val="24"/>
        </w:rPr>
      </w:pPr>
      <w:r>
        <w:rPr>
          <w:sz w:val="24"/>
          <w:szCs w:val="24"/>
        </w:rPr>
        <w:t>Minnesota LTAP Newsletter.</w:t>
      </w:r>
    </w:p>
    <w:p w14:paraId="4C73A1C9" w14:textId="1C72313E" w:rsidR="003F7004" w:rsidRPr="003F7004" w:rsidRDefault="003F7004" w:rsidP="003F7004">
      <w:pPr>
        <w:pStyle w:val="ListParagraph"/>
        <w:numPr>
          <w:ilvl w:val="0"/>
          <w:numId w:val="9"/>
        </w:numPr>
        <w:rPr>
          <w:b/>
          <w:bCs/>
          <w:sz w:val="24"/>
          <w:szCs w:val="24"/>
        </w:rPr>
      </w:pPr>
      <w:r>
        <w:rPr>
          <w:sz w:val="24"/>
          <w:szCs w:val="24"/>
        </w:rPr>
        <w:t>Copy of Final Modified</w:t>
      </w:r>
      <w:r w:rsidR="00D94CA7">
        <w:rPr>
          <w:sz w:val="24"/>
          <w:szCs w:val="24"/>
        </w:rPr>
        <w:t xml:space="preserve"> Permit for the Hawley Wastewater Treatment Facility from the MPCA.</w:t>
      </w:r>
    </w:p>
    <w:p w14:paraId="566E975E" w14:textId="6BB1CCB5" w:rsidR="00530939" w:rsidRDefault="00530939" w:rsidP="00530939">
      <w:pPr>
        <w:rPr>
          <w:b/>
          <w:bCs/>
          <w:sz w:val="24"/>
          <w:szCs w:val="24"/>
        </w:rPr>
      </w:pPr>
    </w:p>
    <w:p w14:paraId="1F073A9C" w14:textId="409E9C68" w:rsidR="00530939" w:rsidRDefault="00530939" w:rsidP="00530939">
      <w:pPr>
        <w:rPr>
          <w:b/>
          <w:bCs/>
          <w:sz w:val="28"/>
          <w:szCs w:val="28"/>
        </w:rPr>
      </w:pPr>
      <w:r>
        <w:rPr>
          <w:b/>
          <w:bCs/>
          <w:sz w:val="28"/>
          <w:szCs w:val="28"/>
        </w:rPr>
        <w:t>OLD BUSINESS</w:t>
      </w:r>
    </w:p>
    <w:p w14:paraId="1FE31075" w14:textId="638BCCA9" w:rsidR="00530939" w:rsidRDefault="00774861" w:rsidP="00530939">
      <w:pPr>
        <w:rPr>
          <w:b/>
          <w:bCs/>
          <w:sz w:val="24"/>
          <w:szCs w:val="24"/>
        </w:rPr>
      </w:pPr>
      <w:r>
        <w:rPr>
          <w:b/>
          <w:bCs/>
          <w:sz w:val="24"/>
          <w:szCs w:val="24"/>
        </w:rPr>
        <w:t>General Business:</w:t>
      </w:r>
    </w:p>
    <w:p w14:paraId="053762B7" w14:textId="0295043C" w:rsidR="00774861" w:rsidRPr="00774861" w:rsidRDefault="00774861" w:rsidP="00774861">
      <w:pPr>
        <w:pStyle w:val="ListParagraph"/>
        <w:numPr>
          <w:ilvl w:val="0"/>
          <w:numId w:val="4"/>
        </w:numPr>
        <w:rPr>
          <w:b/>
          <w:bCs/>
          <w:sz w:val="24"/>
          <w:szCs w:val="24"/>
        </w:rPr>
      </w:pPr>
      <w:r>
        <w:rPr>
          <w:sz w:val="24"/>
          <w:szCs w:val="24"/>
        </w:rPr>
        <w:t xml:space="preserve">The board reviewed the papers in the safety deposit box </w:t>
      </w:r>
      <w:r w:rsidR="00BC7AE2">
        <w:rPr>
          <w:sz w:val="24"/>
          <w:szCs w:val="24"/>
        </w:rPr>
        <w:t>opened at</w:t>
      </w:r>
      <w:r>
        <w:rPr>
          <w:sz w:val="24"/>
          <w:szCs w:val="24"/>
        </w:rPr>
        <w:t xml:space="preserve"> Valley Premier Bank. They agreed that the papers could be stored with the other town records and having a safety deposit box </w:t>
      </w:r>
      <w:r w:rsidR="00BC7AE2">
        <w:rPr>
          <w:sz w:val="24"/>
          <w:szCs w:val="24"/>
        </w:rPr>
        <w:t>was not</w:t>
      </w:r>
      <w:r>
        <w:rPr>
          <w:sz w:val="24"/>
          <w:szCs w:val="24"/>
        </w:rPr>
        <w:t xml:space="preserve"> necessary.</w:t>
      </w:r>
    </w:p>
    <w:p w14:paraId="3B92FC9D" w14:textId="38D8D49F" w:rsidR="00774861" w:rsidRPr="00774861" w:rsidRDefault="00774861" w:rsidP="00774861">
      <w:pPr>
        <w:pStyle w:val="ListParagraph"/>
        <w:numPr>
          <w:ilvl w:val="0"/>
          <w:numId w:val="4"/>
        </w:numPr>
        <w:rPr>
          <w:b/>
          <w:bCs/>
          <w:sz w:val="24"/>
          <w:szCs w:val="24"/>
        </w:rPr>
      </w:pPr>
      <w:r>
        <w:rPr>
          <w:sz w:val="24"/>
          <w:szCs w:val="24"/>
        </w:rPr>
        <w:t>Weaver read the letter regarding closing the Snowmobile Trail on 12</w:t>
      </w:r>
      <w:r w:rsidRPr="00774861">
        <w:rPr>
          <w:sz w:val="24"/>
          <w:szCs w:val="24"/>
          <w:vertAlign w:val="superscript"/>
        </w:rPr>
        <w:t>th</w:t>
      </w:r>
      <w:r>
        <w:rPr>
          <w:sz w:val="24"/>
          <w:szCs w:val="24"/>
        </w:rPr>
        <w:t xml:space="preserve"> Ave South. </w:t>
      </w:r>
    </w:p>
    <w:p w14:paraId="7C317823" w14:textId="61A55285" w:rsidR="00774861" w:rsidRDefault="00774861" w:rsidP="00774861">
      <w:pPr>
        <w:rPr>
          <w:b/>
          <w:bCs/>
          <w:sz w:val="24"/>
          <w:szCs w:val="24"/>
        </w:rPr>
      </w:pPr>
      <w:r>
        <w:rPr>
          <w:b/>
          <w:bCs/>
          <w:sz w:val="24"/>
          <w:szCs w:val="24"/>
        </w:rPr>
        <w:t>Road and Bridges:</w:t>
      </w:r>
    </w:p>
    <w:p w14:paraId="1E5B9E25" w14:textId="6B35A335" w:rsidR="00774861" w:rsidRDefault="00774861" w:rsidP="00757CA6">
      <w:pPr>
        <w:pStyle w:val="ListParagraph"/>
        <w:numPr>
          <w:ilvl w:val="0"/>
          <w:numId w:val="5"/>
        </w:numPr>
        <w:rPr>
          <w:b/>
          <w:bCs/>
          <w:sz w:val="24"/>
          <w:szCs w:val="24"/>
        </w:rPr>
      </w:pPr>
      <w:r>
        <w:rPr>
          <w:sz w:val="24"/>
          <w:szCs w:val="24"/>
        </w:rPr>
        <w:t>The board discussed improvements on the minimum maintenance portion of 12</w:t>
      </w:r>
      <w:r w:rsidRPr="00774861">
        <w:rPr>
          <w:sz w:val="24"/>
          <w:szCs w:val="24"/>
          <w:vertAlign w:val="superscript"/>
        </w:rPr>
        <w:t>th</w:t>
      </w:r>
      <w:r>
        <w:rPr>
          <w:sz w:val="24"/>
          <w:szCs w:val="24"/>
        </w:rPr>
        <w:t xml:space="preserve"> Ave South. Before the road can be leveled and gravel laid,</w:t>
      </w:r>
      <w:r w:rsidR="00C82CD5">
        <w:rPr>
          <w:sz w:val="24"/>
          <w:szCs w:val="24"/>
        </w:rPr>
        <w:t xml:space="preserve"> the town would need</w:t>
      </w:r>
      <w:r>
        <w:rPr>
          <w:sz w:val="24"/>
          <w:szCs w:val="24"/>
        </w:rPr>
        <w:t xml:space="preserve"> a preliminary agreement  </w:t>
      </w:r>
      <w:r w:rsidR="000128B3">
        <w:rPr>
          <w:sz w:val="24"/>
          <w:szCs w:val="24"/>
        </w:rPr>
        <w:t>and</w:t>
      </w:r>
      <w:r>
        <w:rPr>
          <w:sz w:val="24"/>
          <w:szCs w:val="24"/>
        </w:rPr>
        <w:t xml:space="preserve"> a survey</w:t>
      </w:r>
      <w:r w:rsidR="00757CA6">
        <w:rPr>
          <w:sz w:val="24"/>
          <w:szCs w:val="24"/>
        </w:rPr>
        <w:t xml:space="preserve"> </w:t>
      </w:r>
      <w:r w:rsidR="00D23A58">
        <w:rPr>
          <w:sz w:val="24"/>
          <w:szCs w:val="24"/>
        </w:rPr>
        <w:t>providing</w:t>
      </w:r>
      <w:r w:rsidR="00757CA6">
        <w:rPr>
          <w:sz w:val="24"/>
          <w:szCs w:val="24"/>
        </w:rPr>
        <w:t xml:space="preserve"> correct coordinates</w:t>
      </w:r>
      <w:r w:rsidR="00C82CD5">
        <w:rPr>
          <w:sz w:val="24"/>
          <w:szCs w:val="24"/>
        </w:rPr>
        <w:t>.</w:t>
      </w:r>
      <w:r w:rsidR="00757CA6" w:rsidRPr="00757CA6">
        <w:rPr>
          <w:sz w:val="24"/>
          <w:szCs w:val="24"/>
        </w:rPr>
        <w:t xml:space="preserve"> </w:t>
      </w:r>
      <w:r w:rsidR="00C82CD5">
        <w:rPr>
          <w:sz w:val="24"/>
          <w:szCs w:val="24"/>
        </w:rPr>
        <w:t>The survey</w:t>
      </w:r>
      <w:r w:rsidR="00757CA6" w:rsidRPr="00757CA6">
        <w:rPr>
          <w:sz w:val="24"/>
          <w:szCs w:val="24"/>
        </w:rPr>
        <w:t xml:space="preserve"> would cost approximately $500. </w:t>
      </w:r>
      <w:r w:rsidR="00757CA6" w:rsidRPr="00757CA6">
        <w:rPr>
          <w:b/>
          <w:bCs/>
          <w:sz w:val="24"/>
          <w:szCs w:val="24"/>
        </w:rPr>
        <w:t>Nelson moved to hire Moore Engineering to complete the survey</w:t>
      </w:r>
      <w:r w:rsidR="00D23A58">
        <w:rPr>
          <w:b/>
          <w:bCs/>
          <w:sz w:val="24"/>
          <w:szCs w:val="24"/>
        </w:rPr>
        <w:t xml:space="preserve"> and locate the culvert,</w:t>
      </w:r>
      <w:r w:rsidR="00757CA6" w:rsidRPr="00757CA6">
        <w:rPr>
          <w:b/>
          <w:bCs/>
          <w:sz w:val="24"/>
          <w:szCs w:val="24"/>
        </w:rPr>
        <w:t xml:space="preserve"> </w:t>
      </w:r>
      <w:proofErr w:type="spellStart"/>
      <w:r w:rsidR="00757CA6" w:rsidRPr="00757CA6">
        <w:rPr>
          <w:b/>
          <w:bCs/>
          <w:sz w:val="24"/>
          <w:szCs w:val="24"/>
        </w:rPr>
        <w:t>Tangen</w:t>
      </w:r>
      <w:proofErr w:type="spellEnd"/>
      <w:r w:rsidR="00757CA6" w:rsidRPr="00757CA6">
        <w:rPr>
          <w:b/>
          <w:bCs/>
          <w:sz w:val="24"/>
          <w:szCs w:val="24"/>
        </w:rPr>
        <w:t xml:space="preserve"> second, motion passed unanimously.</w:t>
      </w:r>
    </w:p>
    <w:p w14:paraId="323F3CFA" w14:textId="02BE0955" w:rsidR="00757CA6" w:rsidRPr="00757CA6" w:rsidRDefault="00757CA6" w:rsidP="00757CA6">
      <w:pPr>
        <w:pStyle w:val="ListParagraph"/>
        <w:numPr>
          <w:ilvl w:val="0"/>
          <w:numId w:val="5"/>
        </w:numPr>
        <w:rPr>
          <w:b/>
          <w:bCs/>
          <w:sz w:val="24"/>
          <w:szCs w:val="24"/>
        </w:rPr>
      </w:pPr>
      <w:r>
        <w:rPr>
          <w:sz w:val="24"/>
          <w:szCs w:val="24"/>
        </w:rPr>
        <w:t xml:space="preserve">Next was a discussion regarding scheduling a meeting with </w:t>
      </w:r>
      <w:proofErr w:type="spellStart"/>
      <w:r>
        <w:rPr>
          <w:sz w:val="24"/>
          <w:szCs w:val="24"/>
        </w:rPr>
        <w:t>Carr’s</w:t>
      </w:r>
      <w:proofErr w:type="spellEnd"/>
      <w:r>
        <w:rPr>
          <w:sz w:val="24"/>
          <w:szCs w:val="24"/>
        </w:rPr>
        <w:t xml:space="preserve"> Tree Service, Kim Carpenter, the board, and landowners Murray’s and Gullickson. They were hoping to coordinate a meeting the week after next.</w:t>
      </w:r>
    </w:p>
    <w:p w14:paraId="4F78BF9F" w14:textId="61E2C90B" w:rsidR="00757CA6" w:rsidRPr="00813E3B" w:rsidRDefault="00813E3B" w:rsidP="00757CA6">
      <w:pPr>
        <w:pStyle w:val="ListParagraph"/>
        <w:numPr>
          <w:ilvl w:val="0"/>
          <w:numId w:val="5"/>
        </w:numPr>
        <w:rPr>
          <w:b/>
          <w:bCs/>
          <w:sz w:val="24"/>
          <w:szCs w:val="24"/>
        </w:rPr>
      </w:pPr>
      <w:r>
        <w:rPr>
          <w:sz w:val="24"/>
          <w:szCs w:val="24"/>
        </w:rPr>
        <w:t>Weaver asked if the board felt</w:t>
      </w:r>
      <w:r w:rsidR="00BC7AE2">
        <w:rPr>
          <w:sz w:val="24"/>
          <w:szCs w:val="24"/>
        </w:rPr>
        <w:t xml:space="preserve"> that</w:t>
      </w:r>
      <w:r>
        <w:rPr>
          <w:sz w:val="24"/>
          <w:szCs w:val="24"/>
        </w:rPr>
        <w:t xml:space="preserve"> more</w:t>
      </w:r>
      <w:r w:rsidR="00635DE7">
        <w:rPr>
          <w:sz w:val="24"/>
          <w:szCs w:val="24"/>
        </w:rPr>
        <w:t xml:space="preserve"> road</w:t>
      </w:r>
      <w:r>
        <w:rPr>
          <w:sz w:val="24"/>
          <w:szCs w:val="24"/>
        </w:rPr>
        <w:t xml:space="preserve"> work was needed by the </w:t>
      </w:r>
      <w:r w:rsidR="00BC7AE2">
        <w:rPr>
          <w:sz w:val="24"/>
          <w:szCs w:val="24"/>
        </w:rPr>
        <w:t>Veterinary</w:t>
      </w:r>
      <w:r>
        <w:rPr>
          <w:sz w:val="24"/>
          <w:szCs w:val="24"/>
        </w:rPr>
        <w:t xml:space="preserve"> Clinic on 200</w:t>
      </w:r>
      <w:r w:rsidRPr="00813E3B">
        <w:rPr>
          <w:sz w:val="24"/>
          <w:szCs w:val="24"/>
          <w:vertAlign w:val="superscript"/>
        </w:rPr>
        <w:t>th</w:t>
      </w:r>
      <w:r>
        <w:rPr>
          <w:sz w:val="24"/>
          <w:szCs w:val="24"/>
        </w:rPr>
        <w:t xml:space="preserve"> St and</w:t>
      </w:r>
      <w:r w:rsidR="004A4935">
        <w:rPr>
          <w:sz w:val="24"/>
          <w:szCs w:val="24"/>
        </w:rPr>
        <w:t xml:space="preserve"> on</w:t>
      </w:r>
      <w:r>
        <w:rPr>
          <w:sz w:val="24"/>
          <w:szCs w:val="24"/>
        </w:rPr>
        <w:t xml:space="preserve"> the </w:t>
      </w:r>
      <w:proofErr w:type="spellStart"/>
      <w:r>
        <w:rPr>
          <w:sz w:val="24"/>
          <w:szCs w:val="24"/>
        </w:rPr>
        <w:t>Gloryland</w:t>
      </w:r>
      <w:proofErr w:type="spellEnd"/>
      <w:r>
        <w:rPr>
          <w:sz w:val="24"/>
          <w:szCs w:val="24"/>
        </w:rPr>
        <w:t xml:space="preserve"> Road. Nelson suggested getting advice from a Clay County Engineer.</w:t>
      </w:r>
    </w:p>
    <w:p w14:paraId="40576FE9" w14:textId="4E2FA126" w:rsidR="00813E3B" w:rsidRPr="009C074E" w:rsidRDefault="00813E3B" w:rsidP="00757CA6">
      <w:pPr>
        <w:pStyle w:val="ListParagraph"/>
        <w:numPr>
          <w:ilvl w:val="0"/>
          <w:numId w:val="5"/>
        </w:numPr>
        <w:rPr>
          <w:b/>
          <w:bCs/>
          <w:sz w:val="24"/>
          <w:szCs w:val="24"/>
        </w:rPr>
      </w:pPr>
      <w:r>
        <w:rPr>
          <w:sz w:val="24"/>
          <w:szCs w:val="24"/>
        </w:rPr>
        <w:t xml:space="preserve">Weaver said there had been </w:t>
      </w:r>
      <w:r w:rsidR="009C074E">
        <w:rPr>
          <w:sz w:val="24"/>
          <w:szCs w:val="24"/>
        </w:rPr>
        <w:t>clarification</w:t>
      </w:r>
      <w:r>
        <w:rPr>
          <w:sz w:val="24"/>
          <w:szCs w:val="24"/>
        </w:rPr>
        <w:t xml:space="preserve"> regarding the GIS Map submitted after the June meeting.</w:t>
      </w:r>
      <w:r w:rsidR="009C074E">
        <w:rPr>
          <w:sz w:val="24"/>
          <w:szCs w:val="24"/>
        </w:rPr>
        <w:t xml:space="preserve"> They concerned the</w:t>
      </w:r>
      <w:r>
        <w:rPr>
          <w:sz w:val="24"/>
          <w:szCs w:val="24"/>
        </w:rPr>
        <w:t xml:space="preserve"> Cemetery Road, 12</w:t>
      </w:r>
      <w:r w:rsidRPr="00813E3B">
        <w:rPr>
          <w:sz w:val="24"/>
          <w:szCs w:val="24"/>
          <w:vertAlign w:val="superscript"/>
        </w:rPr>
        <w:t>th</w:t>
      </w:r>
      <w:r>
        <w:rPr>
          <w:sz w:val="24"/>
          <w:szCs w:val="24"/>
        </w:rPr>
        <w:t xml:space="preserve"> Ave South ( east end maintained and the minimum maintenance portion) and the Dollar General road shared with the city.</w:t>
      </w:r>
      <w:r w:rsidR="009C074E">
        <w:rPr>
          <w:sz w:val="24"/>
          <w:szCs w:val="24"/>
        </w:rPr>
        <w:t xml:space="preserve"> The Township will have to adopt a resolution  for final acceptance.</w:t>
      </w:r>
    </w:p>
    <w:p w14:paraId="144611DD" w14:textId="1FFFFC3A" w:rsidR="009C074E" w:rsidRDefault="009C074E" w:rsidP="009C074E">
      <w:pPr>
        <w:rPr>
          <w:sz w:val="24"/>
          <w:szCs w:val="24"/>
        </w:rPr>
      </w:pPr>
      <w:r>
        <w:rPr>
          <w:b/>
          <w:bCs/>
          <w:sz w:val="24"/>
          <w:szCs w:val="24"/>
        </w:rPr>
        <w:lastRenderedPageBreak/>
        <w:t xml:space="preserve">Fire and HERT: </w:t>
      </w:r>
      <w:r w:rsidR="00B77F46">
        <w:rPr>
          <w:b/>
          <w:bCs/>
          <w:sz w:val="24"/>
          <w:szCs w:val="24"/>
        </w:rPr>
        <w:t xml:space="preserve"> </w:t>
      </w:r>
      <w:r w:rsidR="00B77F46">
        <w:rPr>
          <w:sz w:val="24"/>
          <w:szCs w:val="24"/>
        </w:rPr>
        <w:t>Although not official, Nelson said that the Fire Chief and a Council Member were planning to propose a 50/50 Lease Agreement with the City of Hawley at the upcoming July meeting. The city would own the building  and the towns would just pay a lease.</w:t>
      </w:r>
    </w:p>
    <w:p w14:paraId="3A7BFDE2" w14:textId="71619EB7" w:rsidR="00B77F46" w:rsidRDefault="00B77F46" w:rsidP="009C074E">
      <w:pPr>
        <w:rPr>
          <w:sz w:val="24"/>
          <w:szCs w:val="24"/>
        </w:rPr>
      </w:pPr>
      <w:r>
        <w:rPr>
          <w:b/>
          <w:bCs/>
          <w:sz w:val="24"/>
          <w:szCs w:val="24"/>
        </w:rPr>
        <w:t xml:space="preserve">Landfill: </w:t>
      </w:r>
      <w:r>
        <w:rPr>
          <w:sz w:val="24"/>
          <w:szCs w:val="24"/>
        </w:rPr>
        <w:t>Nelson, representing the Hawley Township</w:t>
      </w:r>
      <w:r w:rsidR="00C05B62">
        <w:rPr>
          <w:sz w:val="24"/>
          <w:szCs w:val="24"/>
        </w:rPr>
        <w:t>,</w:t>
      </w:r>
      <w:r>
        <w:rPr>
          <w:sz w:val="24"/>
          <w:szCs w:val="24"/>
        </w:rPr>
        <w:t xml:space="preserve"> meets with the Clay County Commissioners every two weeks to review the ongoing landfill project. A gas pipe was the issue at the previous meeting.</w:t>
      </w:r>
    </w:p>
    <w:p w14:paraId="28BABB06" w14:textId="291FBED5" w:rsidR="00B77F46" w:rsidRDefault="00B77F46" w:rsidP="009C074E">
      <w:pPr>
        <w:rPr>
          <w:b/>
          <w:bCs/>
          <w:sz w:val="24"/>
          <w:szCs w:val="24"/>
        </w:rPr>
      </w:pPr>
      <w:r>
        <w:rPr>
          <w:b/>
          <w:bCs/>
          <w:sz w:val="24"/>
          <w:szCs w:val="24"/>
        </w:rPr>
        <w:t xml:space="preserve">Weed and Gopher: </w:t>
      </w:r>
    </w:p>
    <w:p w14:paraId="41E8B8DC" w14:textId="17155493" w:rsidR="00B77F46" w:rsidRPr="00FA6044" w:rsidRDefault="00FA6044" w:rsidP="00B77F46">
      <w:pPr>
        <w:pStyle w:val="ListParagraph"/>
        <w:numPr>
          <w:ilvl w:val="0"/>
          <w:numId w:val="6"/>
        </w:numPr>
        <w:rPr>
          <w:b/>
          <w:bCs/>
          <w:sz w:val="24"/>
          <w:szCs w:val="24"/>
        </w:rPr>
      </w:pPr>
      <w:proofErr w:type="spellStart"/>
      <w:r>
        <w:rPr>
          <w:sz w:val="24"/>
          <w:szCs w:val="24"/>
        </w:rPr>
        <w:t>Tangen</w:t>
      </w:r>
      <w:proofErr w:type="spellEnd"/>
      <w:r>
        <w:rPr>
          <w:sz w:val="24"/>
          <w:szCs w:val="24"/>
        </w:rPr>
        <w:t xml:space="preserve"> had been in contact with the Fish and Wildlife Service regarding</w:t>
      </w:r>
      <w:r w:rsidR="002B7009">
        <w:rPr>
          <w:sz w:val="24"/>
          <w:szCs w:val="24"/>
        </w:rPr>
        <w:t xml:space="preserve"> a</w:t>
      </w:r>
      <w:r>
        <w:rPr>
          <w:sz w:val="24"/>
          <w:szCs w:val="24"/>
        </w:rPr>
        <w:t xml:space="preserve"> Leafy Spurge</w:t>
      </w:r>
      <w:r w:rsidR="004A4935">
        <w:rPr>
          <w:sz w:val="24"/>
          <w:szCs w:val="24"/>
        </w:rPr>
        <w:t xml:space="preserve"> problem.</w:t>
      </w:r>
    </w:p>
    <w:p w14:paraId="172250DE" w14:textId="7D2FB033" w:rsidR="00FA6044" w:rsidRPr="00FA6044" w:rsidRDefault="00FA6044" w:rsidP="00B77F46">
      <w:pPr>
        <w:pStyle w:val="ListParagraph"/>
        <w:numPr>
          <w:ilvl w:val="0"/>
          <w:numId w:val="6"/>
        </w:numPr>
        <w:rPr>
          <w:b/>
          <w:bCs/>
          <w:sz w:val="24"/>
          <w:szCs w:val="24"/>
        </w:rPr>
      </w:pPr>
      <w:r>
        <w:rPr>
          <w:sz w:val="24"/>
          <w:szCs w:val="24"/>
        </w:rPr>
        <w:t xml:space="preserve">Ray Reading had notified the board that the ditches in the Bison Ridge Development had not been mowed. The clerk said she had mailed the map to L M Road Services. </w:t>
      </w:r>
      <w:proofErr w:type="spellStart"/>
      <w:r>
        <w:rPr>
          <w:sz w:val="24"/>
          <w:szCs w:val="24"/>
        </w:rPr>
        <w:t>Tangen</w:t>
      </w:r>
      <w:proofErr w:type="spellEnd"/>
      <w:r>
        <w:rPr>
          <w:sz w:val="24"/>
          <w:szCs w:val="24"/>
        </w:rPr>
        <w:t xml:space="preserve"> said he would </w:t>
      </w:r>
      <w:proofErr w:type="gramStart"/>
      <w:r>
        <w:rPr>
          <w:sz w:val="24"/>
          <w:szCs w:val="24"/>
        </w:rPr>
        <w:t>look into</w:t>
      </w:r>
      <w:proofErr w:type="gramEnd"/>
      <w:r>
        <w:rPr>
          <w:sz w:val="24"/>
          <w:szCs w:val="24"/>
        </w:rPr>
        <w:t xml:space="preserve"> it.</w:t>
      </w:r>
    </w:p>
    <w:p w14:paraId="2987890B" w14:textId="0453CC3D" w:rsidR="00FA6044" w:rsidRPr="00FA6044" w:rsidRDefault="00FA6044" w:rsidP="00B77F46">
      <w:pPr>
        <w:pStyle w:val="ListParagraph"/>
        <w:numPr>
          <w:ilvl w:val="0"/>
          <w:numId w:val="6"/>
        </w:numPr>
        <w:rPr>
          <w:b/>
          <w:bCs/>
          <w:sz w:val="24"/>
          <w:szCs w:val="24"/>
        </w:rPr>
      </w:pPr>
      <w:r>
        <w:rPr>
          <w:sz w:val="24"/>
          <w:szCs w:val="24"/>
        </w:rPr>
        <w:t>LM Road Services had completed mowing early in July.</w:t>
      </w:r>
    </w:p>
    <w:p w14:paraId="1DCEFD61" w14:textId="799AA68E" w:rsidR="00FA6044" w:rsidRDefault="00FA6044" w:rsidP="00FA6044">
      <w:pPr>
        <w:rPr>
          <w:sz w:val="24"/>
          <w:szCs w:val="24"/>
        </w:rPr>
      </w:pPr>
      <w:r>
        <w:rPr>
          <w:b/>
          <w:bCs/>
          <w:sz w:val="24"/>
          <w:szCs w:val="24"/>
        </w:rPr>
        <w:t xml:space="preserve">Other Old Business: </w:t>
      </w:r>
      <w:r>
        <w:rPr>
          <w:sz w:val="24"/>
          <w:szCs w:val="24"/>
        </w:rPr>
        <w:t>None</w:t>
      </w:r>
    </w:p>
    <w:p w14:paraId="3CF494D1" w14:textId="0DFDD9E4" w:rsidR="00FA6044" w:rsidRDefault="00FA6044" w:rsidP="00FA6044">
      <w:pPr>
        <w:rPr>
          <w:sz w:val="24"/>
          <w:szCs w:val="24"/>
        </w:rPr>
      </w:pPr>
    </w:p>
    <w:p w14:paraId="5E9CA9A3" w14:textId="1CADFC21" w:rsidR="00FA6044" w:rsidRDefault="00FA6044" w:rsidP="00FA6044">
      <w:pPr>
        <w:rPr>
          <w:b/>
          <w:bCs/>
          <w:sz w:val="28"/>
          <w:szCs w:val="28"/>
        </w:rPr>
      </w:pPr>
      <w:r>
        <w:rPr>
          <w:b/>
          <w:bCs/>
          <w:sz w:val="28"/>
          <w:szCs w:val="28"/>
        </w:rPr>
        <w:t>NEW BUSINESS</w:t>
      </w:r>
    </w:p>
    <w:p w14:paraId="59AE4B50" w14:textId="4517D8A6" w:rsidR="00FA6044" w:rsidRDefault="00FA6044" w:rsidP="00FA6044">
      <w:pPr>
        <w:rPr>
          <w:b/>
          <w:bCs/>
          <w:sz w:val="24"/>
          <w:szCs w:val="24"/>
        </w:rPr>
      </w:pPr>
      <w:r>
        <w:rPr>
          <w:b/>
          <w:bCs/>
          <w:sz w:val="24"/>
          <w:szCs w:val="24"/>
        </w:rPr>
        <w:t>General Business:</w:t>
      </w:r>
    </w:p>
    <w:p w14:paraId="3EDF434D" w14:textId="3F42EAA9" w:rsidR="00FA6044" w:rsidRPr="00EF35E3" w:rsidRDefault="00FA6044" w:rsidP="00FA6044">
      <w:pPr>
        <w:pStyle w:val="ListParagraph"/>
        <w:numPr>
          <w:ilvl w:val="0"/>
          <w:numId w:val="7"/>
        </w:numPr>
        <w:rPr>
          <w:b/>
          <w:bCs/>
          <w:sz w:val="24"/>
          <w:szCs w:val="24"/>
        </w:rPr>
      </w:pPr>
      <w:r>
        <w:rPr>
          <w:sz w:val="24"/>
          <w:szCs w:val="24"/>
        </w:rPr>
        <w:t>Next the board discussed  Governor Walz</w:t>
      </w:r>
      <w:r w:rsidR="00C82CD5">
        <w:rPr>
          <w:sz w:val="24"/>
          <w:szCs w:val="24"/>
        </w:rPr>
        <w:t>’s</w:t>
      </w:r>
      <w:r>
        <w:rPr>
          <w:sz w:val="24"/>
          <w:szCs w:val="24"/>
        </w:rPr>
        <w:t xml:space="preserve"> plan to distribute federal funding to </w:t>
      </w:r>
      <w:r w:rsidR="00EF35E3">
        <w:rPr>
          <w:sz w:val="24"/>
          <w:szCs w:val="24"/>
        </w:rPr>
        <w:t xml:space="preserve">communities impacted by the Covid-19 pandemic. Weaver commented that he </w:t>
      </w:r>
      <w:r w:rsidR="000128B3">
        <w:rPr>
          <w:sz w:val="24"/>
          <w:szCs w:val="24"/>
        </w:rPr>
        <w:t>was not</w:t>
      </w:r>
      <w:r w:rsidR="00EF35E3">
        <w:rPr>
          <w:sz w:val="24"/>
          <w:szCs w:val="24"/>
        </w:rPr>
        <w:t xml:space="preserve"> aware of any expenses accrued for the township and not sure if the town qualified for anything. Nelson said funds for remote working from home might qualify and he said the Minnesota Association of Townships were holding a live web conference Wednesday.</w:t>
      </w:r>
    </w:p>
    <w:p w14:paraId="2A13EAB0" w14:textId="73BE1C5F" w:rsidR="00EF35E3" w:rsidRPr="00EF35E3" w:rsidRDefault="00EF35E3" w:rsidP="00FA6044">
      <w:pPr>
        <w:pStyle w:val="ListParagraph"/>
        <w:numPr>
          <w:ilvl w:val="0"/>
          <w:numId w:val="7"/>
        </w:numPr>
        <w:rPr>
          <w:b/>
          <w:bCs/>
          <w:sz w:val="24"/>
          <w:szCs w:val="24"/>
        </w:rPr>
      </w:pPr>
      <w:r>
        <w:rPr>
          <w:sz w:val="24"/>
          <w:szCs w:val="24"/>
        </w:rPr>
        <w:t xml:space="preserve">The treasurer </w:t>
      </w:r>
      <w:r w:rsidR="00C05B62">
        <w:rPr>
          <w:sz w:val="24"/>
          <w:szCs w:val="24"/>
        </w:rPr>
        <w:t>presented</w:t>
      </w:r>
      <w:r w:rsidR="00BC6FB8">
        <w:rPr>
          <w:sz w:val="24"/>
          <w:szCs w:val="24"/>
        </w:rPr>
        <w:t xml:space="preserve"> a </w:t>
      </w:r>
      <w:r>
        <w:rPr>
          <w:sz w:val="24"/>
          <w:szCs w:val="24"/>
        </w:rPr>
        <w:t>revised pay schedule for the board to facilitate PERA contributions. Rather than semi-annually, the board members would be paid quarterly. No one had a problem with the change.</w:t>
      </w:r>
      <w:r w:rsidR="00BC6FB8">
        <w:rPr>
          <w:sz w:val="24"/>
          <w:szCs w:val="24"/>
        </w:rPr>
        <w:t xml:space="preserve"> Wages for the April-June quarter would be paid at the next meeting.</w:t>
      </w:r>
    </w:p>
    <w:p w14:paraId="7F9CF188" w14:textId="338195AE" w:rsidR="00EF35E3" w:rsidRPr="00EF35E3" w:rsidRDefault="00EF35E3" w:rsidP="00FA6044">
      <w:pPr>
        <w:pStyle w:val="ListParagraph"/>
        <w:numPr>
          <w:ilvl w:val="0"/>
          <w:numId w:val="7"/>
        </w:numPr>
        <w:rPr>
          <w:b/>
          <w:bCs/>
          <w:sz w:val="24"/>
          <w:szCs w:val="24"/>
        </w:rPr>
      </w:pPr>
      <w:r>
        <w:rPr>
          <w:sz w:val="24"/>
          <w:szCs w:val="24"/>
        </w:rPr>
        <w:t xml:space="preserve">Two new members </w:t>
      </w:r>
      <w:r w:rsidR="00BC6FB8">
        <w:rPr>
          <w:sz w:val="24"/>
          <w:szCs w:val="24"/>
        </w:rPr>
        <w:t>are</w:t>
      </w:r>
      <w:r>
        <w:rPr>
          <w:sz w:val="24"/>
          <w:szCs w:val="24"/>
        </w:rPr>
        <w:t xml:space="preserve"> still needed for the Planning Commission.</w:t>
      </w:r>
    </w:p>
    <w:p w14:paraId="404D7853" w14:textId="56BD565C" w:rsidR="00EF35E3" w:rsidRDefault="00EF35E3" w:rsidP="00FA6044">
      <w:pPr>
        <w:pStyle w:val="ListParagraph"/>
        <w:numPr>
          <w:ilvl w:val="0"/>
          <w:numId w:val="7"/>
        </w:numPr>
        <w:rPr>
          <w:b/>
          <w:bCs/>
          <w:sz w:val="24"/>
          <w:szCs w:val="24"/>
        </w:rPr>
      </w:pPr>
      <w:proofErr w:type="spellStart"/>
      <w:r>
        <w:rPr>
          <w:sz w:val="24"/>
          <w:szCs w:val="24"/>
        </w:rPr>
        <w:t>Ekre</w:t>
      </w:r>
      <w:proofErr w:type="spellEnd"/>
      <w:r>
        <w:rPr>
          <w:sz w:val="24"/>
          <w:szCs w:val="24"/>
        </w:rPr>
        <w:t xml:space="preserve"> said Valley Premier Bank</w:t>
      </w:r>
      <w:r w:rsidR="00572563">
        <w:rPr>
          <w:sz w:val="24"/>
          <w:szCs w:val="24"/>
        </w:rPr>
        <w:t xml:space="preserve"> required an updated list of officers and titles for 2020. </w:t>
      </w:r>
      <w:r w:rsidR="00572563">
        <w:rPr>
          <w:b/>
          <w:bCs/>
          <w:sz w:val="24"/>
          <w:szCs w:val="24"/>
        </w:rPr>
        <w:t>Nelson moved to provide the list as follows- Rick Weaver, Chairman and Supervisor, Everett Nelson, Vice-Chairman and Supervisor, Dare</w:t>
      </w:r>
      <w:r w:rsidR="00635DE7">
        <w:rPr>
          <w:b/>
          <w:bCs/>
          <w:sz w:val="24"/>
          <w:szCs w:val="24"/>
        </w:rPr>
        <w:t>n</w:t>
      </w:r>
      <w:r w:rsidR="00572563">
        <w:rPr>
          <w:b/>
          <w:bCs/>
          <w:sz w:val="24"/>
          <w:szCs w:val="24"/>
        </w:rPr>
        <w:t xml:space="preserve"> </w:t>
      </w:r>
      <w:proofErr w:type="spellStart"/>
      <w:r w:rsidR="00572563">
        <w:rPr>
          <w:b/>
          <w:bCs/>
          <w:sz w:val="24"/>
          <w:szCs w:val="24"/>
        </w:rPr>
        <w:t>Tangen</w:t>
      </w:r>
      <w:proofErr w:type="spellEnd"/>
      <w:r w:rsidR="00572563">
        <w:rPr>
          <w:b/>
          <w:bCs/>
          <w:sz w:val="24"/>
          <w:szCs w:val="24"/>
        </w:rPr>
        <w:t xml:space="preserve">, Supervisor, Linda </w:t>
      </w:r>
      <w:proofErr w:type="spellStart"/>
      <w:r w:rsidR="00572563">
        <w:rPr>
          <w:b/>
          <w:bCs/>
          <w:sz w:val="24"/>
          <w:szCs w:val="24"/>
        </w:rPr>
        <w:t>Ekre</w:t>
      </w:r>
      <w:proofErr w:type="spellEnd"/>
      <w:r w:rsidR="00572563">
        <w:rPr>
          <w:b/>
          <w:bCs/>
          <w:sz w:val="24"/>
          <w:szCs w:val="24"/>
        </w:rPr>
        <w:t xml:space="preserve">, Treasurer and Barb Gilson, Clerk. </w:t>
      </w:r>
      <w:proofErr w:type="spellStart"/>
      <w:r w:rsidR="00572563">
        <w:rPr>
          <w:b/>
          <w:bCs/>
          <w:sz w:val="24"/>
          <w:szCs w:val="24"/>
        </w:rPr>
        <w:t>Tangen</w:t>
      </w:r>
      <w:proofErr w:type="spellEnd"/>
      <w:r w:rsidR="00572563">
        <w:rPr>
          <w:b/>
          <w:bCs/>
          <w:sz w:val="24"/>
          <w:szCs w:val="24"/>
        </w:rPr>
        <w:t xml:space="preserve"> second, motion passed unanimously.</w:t>
      </w:r>
    </w:p>
    <w:p w14:paraId="7A052AF7" w14:textId="4AD3411C" w:rsidR="00572563" w:rsidRDefault="00572563" w:rsidP="00572563">
      <w:pPr>
        <w:rPr>
          <w:sz w:val="24"/>
          <w:szCs w:val="24"/>
        </w:rPr>
      </w:pPr>
      <w:r>
        <w:rPr>
          <w:b/>
          <w:bCs/>
          <w:sz w:val="24"/>
          <w:szCs w:val="24"/>
        </w:rPr>
        <w:t xml:space="preserve">Road and Bridges: </w:t>
      </w:r>
      <w:r>
        <w:rPr>
          <w:sz w:val="24"/>
          <w:szCs w:val="24"/>
        </w:rPr>
        <w:t xml:space="preserve">The ditches were mowed and </w:t>
      </w:r>
      <w:r w:rsidR="000128B3">
        <w:rPr>
          <w:sz w:val="24"/>
          <w:szCs w:val="24"/>
        </w:rPr>
        <w:t>did not</w:t>
      </w:r>
      <w:r>
        <w:rPr>
          <w:sz w:val="24"/>
          <w:szCs w:val="24"/>
        </w:rPr>
        <w:t xml:space="preserve"> look too bad along Duane Hans</w:t>
      </w:r>
      <w:r w:rsidR="00BC6FB8">
        <w:rPr>
          <w:sz w:val="24"/>
          <w:szCs w:val="24"/>
        </w:rPr>
        <w:t>e</w:t>
      </w:r>
      <w:r>
        <w:rPr>
          <w:sz w:val="24"/>
          <w:szCs w:val="24"/>
        </w:rPr>
        <w:t>n’s property on 50</w:t>
      </w:r>
      <w:r w:rsidRPr="00572563">
        <w:rPr>
          <w:sz w:val="24"/>
          <w:szCs w:val="24"/>
          <w:vertAlign w:val="superscript"/>
        </w:rPr>
        <w:t>th</w:t>
      </w:r>
      <w:r>
        <w:rPr>
          <w:sz w:val="24"/>
          <w:szCs w:val="24"/>
        </w:rPr>
        <w:t xml:space="preserve"> Ave South. Earlier, Weaver had Gilson send Hans</w:t>
      </w:r>
      <w:r w:rsidR="00BC6FB8">
        <w:rPr>
          <w:sz w:val="24"/>
          <w:szCs w:val="24"/>
        </w:rPr>
        <w:t>e</w:t>
      </w:r>
      <w:r>
        <w:rPr>
          <w:sz w:val="24"/>
          <w:szCs w:val="24"/>
        </w:rPr>
        <w:t xml:space="preserve">n the road survey from the 80’s. The updated GIS Map </w:t>
      </w:r>
      <w:r w:rsidR="000128B3">
        <w:rPr>
          <w:sz w:val="24"/>
          <w:szCs w:val="24"/>
        </w:rPr>
        <w:t>did not</w:t>
      </w:r>
      <w:r>
        <w:rPr>
          <w:sz w:val="24"/>
          <w:szCs w:val="24"/>
        </w:rPr>
        <w:t xml:space="preserve"> apply because it was approved after the damage to the </w:t>
      </w:r>
      <w:r w:rsidR="000128B3">
        <w:rPr>
          <w:sz w:val="24"/>
          <w:szCs w:val="24"/>
        </w:rPr>
        <w:t>road. Nelson</w:t>
      </w:r>
      <w:r>
        <w:rPr>
          <w:sz w:val="24"/>
          <w:szCs w:val="24"/>
        </w:rPr>
        <w:t xml:space="preserve"> thought it was a good idea to have a county engineer</w:t>
      </w:r>
      <w:r w:rsidR="000128B3">
        <w:rPr>
          <w:sz w:val="24"/>
          <w:szCs w:val="24"/>
        </w:rPr>
        <w:t xml:space="preserve"> advise the township.</w:t>
      </w:r>
    </w:p>
    <w:p w14:paraId="1B3525E9" w14:textId="23289366" w:rsidR="000128B3" w:rsidRDefault="000128B3" w:rsidP="00572563">
      <w:pPr>
        <w:rPr>
          <w:sz w:val="24"/>
          <w:szCs w:val="24"/>
        </w:rPr>
      </w:pPr>
      <w:r>
        <w:rPr>
          <w:b/>
          <w:bCs/>
          <w:sz w:val="24"/>
          <w:szCs w:val="24"/>
        </w:rPr>
        <w:lastRenderedPageBreak/>
        <w:t xml:space="preserve">Fire and HERT: </w:t>
      </w:r>
      <w:r>
        <w:rPr>
          <w:sz w:val="24"/>
          <w:szCs w:val="24"/>
        </w:rPr>
        <w:t>None</w:t>
      </w:r>
    </w:p>
    <w:p w14:paraId="66AB76B6" w14:textId="286BEB81" w:rsidR="000128B3" w:rsidRDefault="000128B3" w:rsidP="00572563">
      <w:pPr>
        <w:rPr>
          <w:sz w:val="24"/>
          <w:szCs w:val="24"/>
        </w:rPr>
      </w:pPr>
      <w:r>
        <w:rPr>
          <w:b/>
          <w:bCs/>
          <w:sz w:val="24"/>
          <w:szCs w:val="24"/>
        </w:rPr>
        <w:t xml:space="preserve">Landfill: </w:t>
      </w:r>
      <w:r>
        <w:rPr>
          <w:sz w:val="24"/>
          <w:szCs w:val="24"/>
        </w:rPr>
        <w:t>None</w:t>
      </w:r>
    </w:p>
    <w:p w14:paraId="4F366983" w14:textId="7DEA928C" w:rsidR="000128B3" w:rsidRPr="00BC6FB8" w:rsidRDefault="000128B3" w:rsidP="00572563">
      <w:pPr>
        <w:rPr>
          <w:sz w:val="24"/>
          <w:szCs w:val="24"/>
        </w:rPr>
      </w:pPr>
      <w:r>
        <w:rPr>
          <w:b/>
          <w:bCs/>
          <w:sz w:val="24"/>
          <w:szCs w:val="24"/>
        </w:rPr>
        <w:t xml:space="preserve">Weed and Gopher: </w:t>
      </w:r>
      <w:r w:rsidR="00BC6FB8">
        <w:rPr>
          <w:sz w:val="24"/>
          <w:szCs w:val="24"/>
        </w:rPr>
        <w:t>None</w:t>
      </w:r>
    </w:p>
    <w:p w14:paraId="2B63D12D" w14:textId="6BAAF744" w:rsidR="000128B3" w:rsidRDefault="000128B3" w:rsidP="00572563">
      <w:pPr>
        <w:rPr>
          <w:sz w:val="24"/>
          <w:szCs w:val="24"/>
        </w:rPr>
      </w:pPr>
      <w:r>
        <w:rPr>
          <w:b/>
          <w:bCs/>
          <w:sz w:val="24"/>
          <w:szCs w:val="24"/>
        </w:rPr>
        <w:t xml:space="preserve">Other New Business: </w:t>
      </w:r>
      <w:r>
        <w:rPr>
          <w:sz w:val="24"/>
          <w:szCs w:val="24"/>
        </w:rPr>
        <w:t xml:space="preserve">Other members of the board had tried posting on the town’s web page with no success.  Meeting with Dennis Olsen, who is still doing the posting, </w:t>
      </w:r>
      <w:r w:rsidR="00BC6FB8">
        <w:rPr>
          <w:sz w:val="24"/>
          <w:szCs w:val="24"/>
        </w:rPr>
        <w:t>has been</w:t>
      </w:r>
      <w:r>
        <w:rPr>
          <w:sz w:val="24"/>
          <w:szCs w:val="24"/>
        </w:rPr>
        <w:t xml:space="preserve"> difficult because of Covid-19 concerns.</w:t>
      </w:r>
    </w:p>
    <w:p w14:paraId="27A8F215" w14:textId="18BEBB0A" w:rsidR="000128B3" w:rsidRDefault="000128B3" w:rsidP="00572563">
      <w:pPr>
        <w:rPr>
          <w:b/>
          <w:bCs/>
          <w:sz w:val="24"/>
          <w:szCs w:val="24"/>
        </w:rPr>
      </w:pPr>
      <w:r>
        <w:rPr>
          <w:b/>
          <w:bCs/>
          <w:sz w:val="24"/>
          <w:szCs w:val="24"/>
        </w:rPr>
        <w:t xml:space="preserve">Adjournment: Nelson moved to adjourn at 8:13 PM, </w:t>
      </w:r>
      <w:proofErr w:type="spellStart"/>
      <w:r>
        <w:rPr>
          <w:b/>
          <w:bCs/>
          <w:sz w:val="24"/>
          <w:szCs w:val="24"/>
        </w:rPr>
        <w:t>Tangen</w:t>
      </w:r>
      <w:proofErr w:type="spellEnd"/>
      <w:r>
        <w:rPr>
          <w:b/>
          <w:bCs/>
          <w:sz w:val="24"/>
          <w:szCs w:val="24"/>
        </w:rPr>
        <w:t xml:space="preserve"> second, motion carried.</w:t>
      </w:r>
    </w:p>
    <w:p w14:paraId="681A40AE" w14:textId="52303494" w:rsidR="00BC6FB8" w:rsidRDefault="00BC6FB8" w:rsidP="00572563">
      <w:pPr>
        <w:rPr>
          <w:b/>
          <w:bCs/>
          <w:sz w:val="24"/>
          <w:szCs w:val="24"/>
        </w:rPr>
      </w:pPr>
    </w:p>
    <w:p w14:paraId="1E5E005D" w14:textId="1740A729" w:rsidR="00BC6FB8" w:rsidRDefault="00BC6FB8" w:rsidP="00572563">
      <w:pPr>
        <w:rPr>
          <w:b/>
          <w:bCs/>
          <w:sz w:val="24"/>
          <w:szCs w:val="24"/>
        </w:rPr>
      </w:pPr>
    </w:p>
    <w:p w14:paraId="26598C4A" w14:textId="4CAC2BF6" w:rsidR="00BC6FB8" w:rsidRDefault="00BC6FB8" w:rsidP="00572563">
      <w:pPr>
        <w:rPr>
          <w:b/>
          <w:bCs/>
          <w:sz w:val="24"/>
          <w:szCs w:val="24"/>
        </w:rPr>
      </w:pPr>
      <w:r>
        <w:rPr>
          <w:b/>
          <w:bCs/>
          <w:sz w:val="24"/>
          <w:szCs w:val="24"/>
        </w:rPr>
        <w:t>Rick Weaver, Chairman                                              ________________________________</w:t>
      </w:r>
    </w:p>
    <w:p w14:paraId="041F4AAC" w14:textId="77777777" w:rsidR="00BC6FB8" w:rsidRDefault="00BC6FB8" w:rsidP="00572563">
      <w:pPr>
        <w:rPr>
          <w:b/>
          <w:bCs/>
          <w:sz w:val="24"/>
          <w:szCs w:val="24"/>
        </w:rPr>
      </w:pPr>
    </w:p>
    <w:p w14:paraId="6E6D52DD" w14:textId="7310DC6C" w:rsidR="00BC6FB8" w:rsidRDefault="00BC6FB8" w:rsidP="00572563">
      <w:pPr>
        <w:rPr>
          <w:b/>
          <w:bCs/>
          <w:sz w:val="24"/>
          <w:szCs w:val="24"/>
        </w:rPr>
      </w:pPr>
    </w:p>
    <w:p w14:paraId="68E50A0D" w14:textId="3F8054D8" w:rsidR="00BC6FB8" w:rsidRDefault="00BC6FB8" w:rsidP="00572563">
      <w:pPr>
        <w:rPr>
          <w:b/>
          <w:bCs/>
          <w:sz w:val="24"/>
          <w:szCs w:val="24"/>
        </w:rPr>
      </w:pPr>
      <w:r>
        <w:rPr>
          <w:b/>
          <w:bCs/>
          <w:sz w:val="24"/>
          <w:szCs w:val="24"/>
        </w:rPr>
        <w:t>Everett Nelson, Vice-Chairman                                ________________________________</w:t>
      </w:r>
    </w:p>
    <w:p w14:paraId="3943AA53" w14:textId="73EA1368" w:rsidR="00BC6FB8" w:rsidRDefault="00BC6FB8" w:rsidP="00572563">
      <w:pPr>
        <w:rPr>
          <w:b/>
          <w:bCs/>
          <w:sz w:val="24"/>
          <w:szCs w:val="24"/>
        </w:rPr>
      </w:pPr>
    </w:p>
    <w:p w14:paraId="75F77424" w14:textId="312F708E" w:rsidR="00BC6FB8" w:rsidRDefault="00BC6FB8" w:rsidP="00572563">
      <w:pPr>
        <w:rPr>
          <w:b/>
          <w:bCs/>
          <w:sz w:val="24"/>
          <w:szCs w:val="24"/>
        </w:rPr>
      </w:pPr>
    </w:p>
    <w:p w14:paraId="03FDCB96" w14:textId="48A2AA2B" w:rsidR="00BC6FB8" w:rsidRDefault="00BC6FB8" w:rsidP="00572563">
      <w:pPr>
        <w:rPr>
          <w:b/>
          <w:bCs/>
          <w:sz w:val="24"/>
          <w:szCs w:val="24"/>
        </w:rPr>
      </w:pPr>
      <w:r w:rsidRPr="00BC6FB8">
        <w:rPr>
          <w:b/>
          <w:bCs/>
          <w:sz w:val="24"/>
          <w:szCs w:val="24"/>
        </w:rPr>
        <w:t>Barb Gilson</w:t>
      </w:r>
      <w:r>
        <w:rPr>
          <w:b/>
          <w:bCs/>
          <w:sz w:val="24"/>
          <w:szCs w:val="24"/>
        </w:rPr>
        <w:t>, Clerk                                                       _________________________________</w:t>
      </w:r>
    </w:p>
    <w:p w14:paraId="6D89BE14" w14:textId="584DF98E" w:rsidR="00BC6FB8" w:rsidRDefault="00BC6FB8" w:rsidP="00572563">
      <w:pPr>
        <w:rPr>
          <w:b/>
          <w:bCs/>
          <w:sz w:val="24"/>
          <w:szCs w:val="24"/>
        </w:rPr>
      </w:pPr>
    </w:p>
    <w:p w14:paraId="426B92D4" w14:textId="33ECAB7A" w:rsidR="00BC6FB8" w:rsidRDefault="00BC6FB8" w:rsidP="00572563">
      <w:pPr>
        <w:rPr>
          <w:b/>
          <w:bCs/>
          <w:sz w:val="24"/>
          <w:szCs w:val="24"/>
        </w:rPr>
      </w:pPr>
    </w:p>
    <w:p w14:paraId="197B46B5" w14:textId="77777777" w:rsidR="00BC6FB8" w:rsidRPr="000128B3" w:rsidRDefault="00BC6FB8" w:rsidP="00572563">
      <w:pPr>
        <w:rPr>
          <w:b/>
          <w:bCs/>
          <w:sz w:val="24"/>
          <w:szCs w:val="24"/>
        </w:rPr>
      </w:pPr>
    </w:p>
    <w:p w14:paraId="05EBD136" w14:textId="77777777" w:rsidR="00572563" w:rsidRPr="00572563" w:rsidRDefault="00572563" w:rsidP="00572563">
      <w:pPr>
        <w:rPr>
          <w:b/>
          <w:bCs/>
          <w:sz w:val="24"/>
          <w:szCs w:val="24"/>
        </w:rPr>
      </w:pPr>
    </w:p>
    <w:p w14:paraId="7688EAE1" w14:textId="77777777" w:rsidR="00EF35E3" w:rsidRPr="00EF35E3" w:rsidRDefault="00EF35E3" w:rsidP="00EF35E3">
      <w:pPr>
        <w:pStyle w:val="ListParagraph"/>
        <w:rPr>
          <w:b/>
          <w:bCs/>
          <w:sz w:val="24"/>
          <w:szCs w:val="24"/>
        </w:rPr>
      </w:pPr>
    </w:p>
    <w:p w14:paraId="7AD869BD" w14:textId="77777777" w:rsidR="00EF35E3" w:rsidRPr="00FA6044" w:rsidRDefault="00EF35E3" w:rsidP="00EF35E3">
      <w:pPr>
        <w:pStyle w:val="ListParagraph"/>
        <w:rPr>
          <w:b/>
          <w:bCs/>
          <w:sz w:val="24"/>
          <w:szCs w:val="24"/>
        </w:rPr>
      </w:pPr>
    </w:p>
    <w:p w14:paraId="2C3A7391" w14:textId="77777777" w:rsidR="00530939" w:rsidRDefault="00530939" w:rsidP="00B97984">
      <w:pPr>
        <w:rPr>
          <w:sz w:val="24"/>
          <w:szCs w:val="24"/>
        </w:rPr>
      </w:pPr>
    </w:p>
    <w:p w14:paraId="4BA4500B" w14:textId="644E55B2" w:rsidR="00530939" w:rsidRPr="00530939" w:rsidRDefault="00530939" w:rsidP="00B97984">
      <w:pPr>
        <w:rPr>
          <w:sz w:val="24"/>
          <w:szCs w:val="24"/>
        </w:rPr>
      </w:pPr>
      <w:r w:rsidRPr="00530939">
        <w:rPr>
          <w:sz w:val="24"/>
          <w:szCs w:val="24"/>
        </w:rPr>
        <w:t xml:space="preserve">                                       </w:t>
      </w:r>
    </w:p>
    <w:p w14:paraId="5A8D700D" w14:textId="77777777" w:rsidR="00B97984" w:rsidRPr="00530939" w:rsidRDefault="00B97984" w:rsidP="00B97984">
      <w:pPr>
        <w:rPr>
          <w:sz w:val="24"/>
          <w:szCs w:val="24"/>
        </w:rPr>
      </w:pPr>
    </w:p>
    <w:p w14:paraId="4A823128" w14:textId="51E1361D" w:rsidR="00E64A2F" w:rsidRPr="00530939" w:rsidRDefault="00E64A2F" w:rsidP="00E64A2F">
      <w:pPr>
        <w:rPr>
          <w:sz w:val="24"/>
          <w:szCs w:val="24"/>
        </w:rPr>
      </w:pPr>
    </w:p>
    <w:p w14:paraId="703CC99F" w14:textId="670FDA63" w:rsidR="00E64A2F" w:rsidRPr="00530939" w:rsidRDefault="00E64A2F" w:rsidP="00E64A2F">
      <w:pPr>
        <w:rPr>
          <w:sz w:val="24"/>
          <w:szCs w:val="24"/>
        </w:rPr>
      </w:pPr>
    </w:p>
    <w:p w14:paraId="6639EB18" w14:textId="56FCDD78" w:rsidR="00E64A2F" w:rsidRPr="00530939" w:rsidRDefault="00E64A2F" w:rsidP="00E64A2F">
      <w:pPr>
        <w:rPr>
          <w:sz w:val="24"/>
          <w:szCs w:val="24"/>
        </w:rPr>
      </w:pPr>
    </w:p>
    <w:p w14:paraId="3DC9380F" w14:textId="77777777" w:rsidR="00E64A2F" w:rsidRPr="00E64A2F" w:rsidRDefault="00E64A2F" w:rsidP="00E64A2F">
      <w:pPr>
        <w:rPr>
          <w:sz w:val="24"/>
          <w:szCs w:val="24"/>
        </w:rPr>
      </w:pPr>
    </w:p>
    <w:p w14:paraId="0ED84279" w14:textId="77777777" w:rsidR="00E64A2F" w:rsidRPr="00E64A2F" w:rsidRDefault="00E64A2F" w:rsidP="00E64A2F">
      <w:pPr>
        <w:rPr>
          <w:b/>
          <w:bCs/>
          <w:sz w:val="24"/>
          <w:szCs w:val="24"/>
        </w:rPr>
      </w:pPr>
    </w:p>
    <w:sectPr w:rsidR="00E64A2F" w:rsidRPr="00E6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6DF4"/>
    <w:multiLevelType w:val="hybridMultilevel"/>
    <w:tmpl w:val="534C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2FA1"/>
    <w:multiLevelType w:val="hybridMultilevel"/>
    <w:tmpl w:val="F97E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D1FF2"/>
    <w:multiLevelType w:val="hybridMultilevel"/>
    <w:tmpl w:val="F1E2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E34CA"/>
    <w:multiLevelType w:val="hybridMultilevel"/>
    <w:tmpl w:val="9D9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81DB8"/>
    <w:multiLevelType w:val="hybridMultilevel"/>
    <w:tmpl w:val="F2AC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E29ED"/>
    <w:multiLevelType w:val="hybridMultilevel"/>
    <w:tmpl w:val="DD80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404F9"/>
    <w:multiLevelType w:val="hybridMultilevel"/>
    <w:tmpl w:val="A0E8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A6D74"/>
    <w:multiLevelType w:val="hybridMultilevel"/>
    <w:tmpl w:val="14C2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04544"/>
    <w:multiLevelType w:val="hybridMultilevel"/>
    <w:tmpl w:val="1726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68"/>
    <w:rsid w:val="000128B3"/>
    <w:rsid w:val="00026F2C"/>
    <w:rsid w:val="002B7009"/>
    <w:rsid w:val="003F7004"/>
    <w:rsid w:val="004A4935"/>
    <w:rsid w:val="00530939"/>
    <w:rsid w:val="00572563"/>
    <w:rsid w:val="00635DE7"/>
    <w:rsid w:val="00757CA6"/>
    <w:rsid w:val="00774861"/>
    <w:rsid w:val="00813E3B"/>
    <w:rsid w:val="00834968"/>
    <w:rsid w:val="00916ADC"/>
    <w:rsid w:val="009C074E"/>
    <w:rsid w:val="00B77F46"/>
    <w:rsid w:val="00B97984"/>
    <w:rsid w:val="00BC6FB8"/>
    <w:rsid w:val="00BC7AE2"/>
    <w:rsid w:val="00C05B62"/>
    <w:rsid w:val="00C82CD5"/>
    <w:rsid w:val="00D23A58"/>
    <w:rsid w:val="00D91457"/>
    <w:rsid w:val="00D94CA7"/>
    <w:rsid w:val="00D97265"/>
    <w:rsid w:val="00E64A2F"/>
    <w:rsid w:val="00E9271D"/>
    <w:rsid w:val="00EF35E3"/>
    <w:rsid w:val="00F51D0B"/>
    <w:rsid w:val="00FA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9F3C"/>
  <w15:chartTrackingRefBased/>
  <w15:docId w15:val="{9C6AC4D8-F041-49ED-9CAF-0457E7C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984"/>
    <w:pPr>
      <w:ind w:left="720"/>
      <w:contextualSpacing/>
    </w:pPr>
  </w:style>
  <w:style w:type="paragraph" w:styleId="BalloonText">
    <w:name w:val="Balloon Text"/>
    <w:basedOn w:val="Normal"/>
    <w:link w:val="BalloonTextChar"/>
    <w:uiPriority w:val="99"/>
    <w:semiHidden/>
    <w:unhideWhenUsed/>
    <w:rsid w:val="00D91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19</cp:revision>
  <cp:lastPrinted>2020-07-09T14:46:00Z</cp:lastPrinted>
  <dcterms:created xsi:type="dcterms:W3CDTF">2020-07-08T14:20:00Z</dcterms:created>
  <dcterms:modified xsi:type="dcterms:W3CDTF">2020-07-09T15:17:00Z</dcterms:modified>
</cp:coreProperties>
</file>