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B465" w14:textId="77777777" w:rsidR="00562D81" w:rsidRPr="00041008" w:rsidRDefault="00000000">
      <w:pPr>
        <w:pStyle w:val="Heading1"/>
        <w:jc w:val="center"/>
        <w:rPr>
          <w:color w:val="FF66C4"/>
        </w:rPr>
      </w:pPr>
      <w:r w:rsidRPr="00041008">
        <w:rPr>
          <w:color w:val="FF66C4"/>
        </w:rPr>
        <w:t>Business Plan Template</w:t>
      </w:r>
    </w:p>
    <w:p w14:paraId="287B99B3" w14:textId="30BAA516" w:rsidR="00AA43A6" w:rsidRPr="00AA43A6" w:rsidRDefault="00000000" w:rsidP="00AA43A6">
      <w:pPr>
        <w:jc w:val="center"/>
      </w:pPr>
      <w:r w:rsidRPr="00041008">
        <w:rPr>
          <w:b/>
          <w:bCs/>
          <w:i/>
          <w:iCs/>
          <w:sz w:val="24"/>
          <w:szCs w:val="24"/>
        </w:rPr>
        <w:t xml:space="preserve">This guide will help you outline your business </w:t>
      </w:r>
      <w:r w:rsidR="00523C05" w:rsidRPr="00041008">
        <w:rPr>
          <w:b/>
          <w:bCs/>
          <w:i/>
          <w:iCs/>
          <w:sz w:val="24"/>
          <w:szCs w:val="24"/>
        </w:rPr>
        <w:t>ideas</w:t>
      </w:r>
      <w:r w:rsidRPr="00041008">
        <w:rPr>
          <w:b/>
          <w:bCs/>
          <w:i/>
          <w:iCs/>
          <w:sz w:val="24"/>
          <w:szCs w:val="24"/>
        </w:rPr>
        <w:t xml:space="preserve"> clearly and professionally.</w:t>
      </w:r>
      <w:r w:rsidRPr="00041008">
        <w:br/>
        <w:t>Use this template as a starting point</w:t>
      </w:r>
      <w:r w:rsidR="00C77543">
        <w:t>,</w:t>
      </w:r>
      <w:r w:rsidRPr="00041008">
        <w:t xml:space="preserve"> adapt it to fit your style, goals and vision.</w:t>
      </w:r>
    </w:p>
    <w:p w14:paraId="16E6597E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1. Executive Summary</w:t>
      </w:r>
    </w:p>
    <w:p w14:paraId="1E03E621" w14:textId="7718416E" w:rsidR="00562D81" w:rsidRPr="00041008" w:rsidRDefault="00000000">
      <w:r w:rsidRPr="00041008">
        <w:t>Write a short overview of your business idea</w:t>
      </w:r>
      <w:r w:rsidR="004920BC" w:rsidRPr="00041008">
        <w:t xml:space="preserve"> highlighting key points</w:t>
      </w:r>
      <w:r w:rsidRPr="00041008">
        <w:t>, who it's for and what makes it special.</w:t>
      </w:r>
      <w:r w:rsidR="004920BC" w:rsidRPr="00041008">
        <w:t xml:space="preserve"> </w:t>
      </w:r>
      <w:r w:rsidR="004920BC" w:rsidRPr="00041008">
        <w:rPr>
          <w:i/>
          <w:iCs/>
          <w:color w:val="FF66C4"/>
        </w:rPr>
        <w:t>It’s sometimes helpful to write this last</w:t>
      </w:r>
      <w:r w:rsidR="0043117C">
        <w:rPr>
          <w:i/>
          <w:iCs/>
          <w:color w:val="FF66C4"/>
        </w:rPr>
        <w:t>, summarising everything below.</w:t>
      </w:r>
    </w:p>
    <w:p w14:paraId="16A0520A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2. Mission &amp; Vision</w:t>
      </w:r>
    </w:p>
    <w:p w14:paraId="52BDE788" w14:textId="2B44333B" w:rsidR="00F142C2" w:rsidRPr="00041008" w:rsidRDefault="00000000">
      <w:r w:rsidRPr="00041008">
        <w:t>Summarise why your business exists and the long-term vision you're working toward</w:t>
      </w:r>
      <w:r w:rsidR="00722630" w:rsidRPr="00041008">
        <w:t>s</w:t>
      </w:r>
      <w:r w:rsidRPr="00041008">
        <w:t>.</w:t>
      </w:r>
      <w:r w:rsidR="004920BC" w:rsidRPr="00041008">
        <w:t xml:space="preserve"> Include </w:t>
      </w:r>
      <w:r w:rsidR="00F8210E" w:rsidRPr="00041008">
        <w:t>its</w:t>
      </w:r>
      <w:r w:rsidR="004920BC" w:rsidRPr="00041008">
        <w:t xml:space="preserve"> legal structure</w:t>
      </w:r>
      <w:r w:rsidR="00F142C2">
        <w:t xml:space="preserve"> (LTD, Sole Trader etc.)</w:t>
      </w:r>
      <w:r w:rsidR="004920BC" w:rsidRPr="00041008">
        <w:t>, ownership detail and company history (if any).</w:t>
      </w:r>
      <w:r w:rsidR="00F142C2">
        <w:br/>
      </w:r>
      <w:r w:rsidR="00F142C2" w:rsidRPr="00F142C2">
        <w:rPr>
          <w:i/>
          <w:iCs/>
          <w:color w:val="FF66C4"/>
        </w:rPr>
        <w:t xml:space="preserve">E.g. </w:t>
      </w:r>
      <w:r w:rsidR="0043117C">
        <w:rPr>
          <w:i/>
          <w:iCs/>
          <w:color w:val="FF66C4"/>
        </w:rPr>
        <w:t>(Company name)</w:t>
      </w:r>
      <w:r w:rsidR="00F142C2">
        <w:rPr>
          <w:i/>
          <w:iCs/>
          <w:color w:val="FF66C4"/>
        </w:rPr>
        <w:t xml:space="preserve"> exists to </w:t>
      </w:r>
      <w:r w:rsidR="0043117C">
        <w:rPr>
          <w:i/>
          <w:iCs/>
          <w:color w:val="FF66C4"/>
        </w:rPr>
        <w:t>(what are you doing for your customer/ how)</w:t>
      </w:r>
      <w:r w:rsidR="00F142C2" w:rsidRPr="0043117C">
        <w:rPr>
          <w:i/>
          <w:iCs/>
          <w:color w:val="FF66C4"/>
        </w:rPr>
        <w:t>. Our vision is to become</w:t>
      </w:r>
      <w:r w:rsidR="0043117C" w:rsidRPr="0043117C">
        <w:rPr>
          <w:i/>
          <w:iCs/>
          <w:color w:val="FF66C4"/>
        </w:rPr>
        <w:t xml:space="preserve"> </w:t>
      </w:r>
      <w:r w:rsidR="0043117C">
        <w:rPr>
          <w:i/>
          <w:iCs/>
          <w:color w:val="FF66C4"/>
        </w:rPr>
        <w:t>a market leader in the UK. Legally the Company will be a Sole Trader until growth supports the transition into a Limited company. The company began trading on (DD/MM/YYYY).</w:t>
      </w:r>
    </w:p>
    <w:p w14:paraId="589D93B2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3. Ideal Customer</w:t>
      </w:r>
    </w:p>
    <w:p w14:paraId="3D26F40F" w14:textId="4B01D6B0" w:rsidR="00F8210E" w:rsidRPr="00041008" w:rsidRDefault="00000000">
      <w:pPr>
        <w:rPr>
          <w:i/>
          <w:iCs/>
          <w:color w:val="FF66C4"/>
          <w:sz w:val="18"/>
          <w:szCs w:val="18"/>
        </w:rPr>
      </w:pPr>
      <w:r w:rsidRPr="00041008">
        <w:t xml:space="preserve">Define your target audience: </w:t>
      </w:r>
      <w:r w:rsidR="00722630" w:rsidRPr="00041008">
        <w:t xml:space="preserve">include </w:t>
      </w:r>
      <w:r w:rsidRPr="00041008">
        <w:t xml:space="preserve">demographics, interests, pain points and where they </w:t>
      </w:r>
      <w:r w:rsidR="00722630" w:rsidRPr="00041008">
        <w:t>are active</w:t>
      </w:r>
      <w:r w:rsidRPr="00041008">
        <w:t xml:space="preserve"> online.</w:t>
      </w:r>
      <w:r w:rsidR="004920BC" w:rsidRPr="00041008">
        <w:t xml:space="preserve"> </w:t>
      </w:r>
      <w:r w:rsidR="004920BC" w:rsidRPr="00041008">
        <w:rPr>
          <w:i/>
          <w:iCs/>
          <w:color w:val="FF66C4"/>
        </w:rPr>
        <w:t>Put yourself in the customer’s shoes – who are you?</w:t>
      </w:r>
      <w:r w:rsidR="00C11880">
        <w:rPr>
          <w:i/>
          <w:iCs/>
          <w:color w:val="FF66C4"/>
        </w:rPr>
        <w:t xml:space="preserve"> List as much information as possible.</w:t>
      </w:r>
    </w:p>
    <w:p w14:paraId="708A7266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4. Products or Services</w:t>
      </w:r>
    </w:p>
    <w:p w14:paraId="0A53A001" w14:textId="1E362CA2" w:rsidR="00562D81" w:rsidRPr="00041008" w:rsidRDefault="00000000">
      <w:r w:rsidRPr="00041008">
        <w:t>List what you offer and how each product or service adds value to your customer.</w:t>
      </w:r>
      <w:r w:rsidR="00041008" w:rsidRPr="00041008">
        <w:t xml:space="preserve"> </w:t>
      </w:r>
      <w:r w:rsidR="00041008">
        <w:t>What are your products Unique Selling Points? Include any pricing, packaging and distribution details.</w:t>
      </w:r>
      <w:r w:rsidR="00AA43A6">
        <w:t xml:space="preserve"> </w:t>
      </w:r>
      <w:r w:rsidR="0043117C">
        <w:rPr>
          <w:i/>
          <w:iCs/>
          <w:color w:val="FF66C4"/>
        </w:rPr>
        <w:t>Detail all your products and services and include as much information as possible. I</w:t>
      </w:r>
      <w:r w:rsidR="00AA43A6" w:rsidRPr="00AA43A6">
        <w:rPr>
          <w:i/>
          <w:iCs/>
          <w:color w:val="FF66C4"/>
        </w:rPr>
        <w:t>f you have product images or specifications include them here.</w:t>
      </w:r>
    </w:p>
    <w:p w14:paraId="452DFE09" w14:textId="77777777" w:rsidR="00562D81" w:rsidRPr="00041008" w:rsidRDefault="00000000">
      <w:pPr>
        <w:pStyle w:val="Heading2"/>
      </w:pPr>
      <w:r w:rsidRPr="00041008">
        <w:rPr>
          <w:color w:val="FF66C4"/>
        </w:rPr>
        <w:t>5. Market Research Snapshot</w:t>
      </w:r>
    </w:p>
    <w:p w14:paraId="1077778A" w14:textId="5233453F" w:rsidR="00562D81" w:rsidRPr="00041008" w:rsidRDefault="00F116C7">
      <w:r w:rsidRPr="00041008">
        <w:t>Analy</w:t>
      </w:r>
      <w:r w:rsidR="00041008" w:rsidRPr="00041008">
        <w:t>s</w:t>
      </w:r>
      <w:r w:rsidRPr="00041008">
        <w:t xml:space="preserve">e your market. </w:t>
      </w:r>
      <w:r w:rsidR="00000000" w:rsidRPr="00041008">
        <w:t>Include notes about your industry, competitors</w:t>
      </w:r>
      <w:r w:rsidRPr="00041008">
        <w:t xml:space="preserve">, market </w:t>
      </w:r>
      <w:r w:rsidR="00000000" w:rsidRPr="00041008">
        <w:t xml:space="preserve">trends and your </w:t>
      </w:r>
      <w:r w:rsidRPr="00041008">
        <w:t>competitive advantages</w:t>
      </w:r>
      <w:r w:rsidR="00000000" w:rsidRPr="00041008">
        <w:t>.</w:t>
      </w:r>
      <w:r w:rsidR="0043117C">
        <w:t xml:space="preserve"> </w:t>
      </w:r>
      <w:r w:rsidR="0043117C" w:rsidRPr="00C11880">
        <w:rPr>
          <w:i/>
          <w:iCs/>
          <w:color w:val="FF66C4"/>
        </w:rPr>
        <w:t>Are you in manufacturing, healthcare, distribution etc.? What’s happening in your market</w:t>
      </w:r>
      <w:r w:rsidR="00C11880">
        <w:rPr>
          <w:i/>
          <w:iCs/>
          <w:color w:val="FF66C4"/>
        </w:rPr>
        <w:t xml:space="preserve">- </w:t>
      </w:r>
      <w:r w:rsidR="00C11880" w:rsidRPr="00C11880">
        <w:rPr>
          <w:i/>
          <w:iCs/>
          <w:color w:val="FF66C4"/>
        </w:rPr>
        <w:t>is</w:t>
      </w:r>
      <w:r w:rsidR="0043117C" w:rsidRPr="00C11880">
        <w:rPr>
          <w:i/>
          <w:iCs/>
          <w:color w:val="FF66C4"/>
        </w:rPr>
        <w:t xml:space="preserve"> it growing</w:t>
      </w:r>
      <w:r w:rsidR="00C11880">
        <w:rPr>
          <w:i/>
          <w:iCs/>
          <w:color w:val="FF66C4"/>
        </w:rPr>
        <w:t>? I</w:t>
      </w:r>
      <w:r w:rsidR="0043117C" w:rsidRPr="00C11880">
        <w:rPr>
          <w:i/>
          <w:iCs/>
          <w:color w:val="FF66C4"/>
        </w:rPr>
        <w:t xml:space="preserve">s it consistent or does it peak at certain times of the year </w:t>
      </w:r>
      <w:r w:rsidR="00C11880" w:rsidRPr="00C11880">
        <w:rPr>
          <w:i/>
          <w:iCs/>
          <w:color w:val="FF66C4"/>
        </w:rPr>
        <w:t>i.e.</w:t>
      </w:r>
      <w:r w:rsidR="0043117C" w:rsidRPr="00C11880">
        <w:rPr>
          <w:i/>
          <w:iCs/>
          <w:color w:val="FF66C4"/>
        </w:rPr>
        <w:t xml:space="preserve"> chocolate at Christmas and </w:t>
      </w:r>
      <w:r w:rsidR="00C11880" w:rsidRPr="00C11880">
        <w:rPr>
          <w:i/>
          <w:iCs/>
          <w:color w:val="FF66C4"/>
        </w:rPr>
        <w:t>Easte</w:t>
      </w:r>
      <w:r w:rsidR="00C11880">
        <w:rPr>
          <w:i/>
          <w:iCs/>
          <w:color w:val="FF66C4"/>
        </w:rPr>
        <w:t>r?</w:t>
      </w:r>
      <w:r w:rsidR="0043117C" w:rsidRPr="00C11880">
        <w:rPr>
          <w:color w:val="FF66C4"/>
        </w:rPr>
        <w:t xml:space="preserve"> </w:t>
      </w:r>
      <w:r w:rsidR="00C11880">
        <w:rPr>
          <w:color w:val="FF66C4"/>
        </w:rPr>
        <w:t>If you have market data include it here. How are your products better than the competition?</w:t>
      </w:r>
    </w:p>
    <w:p w14:paraId="52319B8F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6. Marketing Strategy</w:t>
      </w:r>
    </w:p>
    <w:p w14:paraId="5429A027" w14:textId="474D9B7F" w:rsidR="00562D81" w:rsidRPr="00041008" w:rsidRDefault="00000000">
      <w:r w:rsidRPr="00041008">
        <w:t>Describe how you’ll promote your business. Which platforms, tactics and messaging will you use?</w:t>
      </w:r>
      <w:r w:rsidR="00492338" w:rsidRPr="00041008">
        <w:t xml:space="preserve"> </w:t>
      </w:r>
      <w:r w:rsidR="00492338" w:rsidRPr="00041008">
        <w:t xml:space="preserve">Include </w:t>
      </w:r>
      <w:r w:rsidR="00492338" w:rsidRPr="00041008">
        <w:t>a marketing mix template</w:t>
      </w:r>
      <w:r w:rsidR="00492338" w:rsidRPr="00041008">
        <w:t xml:space="preserve"> (</w:t>
      </w:r>
      <w:r w:rsidR="00492338" w:rsidRPr="00041008">
        <w:t xml:space="preserve">e.g. </w:t>
      </w:r>
      <w:r w:rsidR="00492338" w:rsidRPr="00041008">
        <w:t>4Ps: Product, Price, Place, Promotion).</w:t>
      </w:r>
      <w:r w:rsidR="00041008">
        <w:t xml:space="preserve"> </w:t>
      </w:r>
      <w:r w:rsidR="00041008" w:rsidRPr="00041008">
        <w:rPr>
          <w:i/>
          <w:iCs/>
          <w:color w:val="FF66C4"/>
        </w:rPr>
        <w:t>See our Marketing Plan Template for a full, detailed Marketing Plan.</w:t>
      </w:r>
    </w:p>
    <w:p w14:paraId="5BF1E4E3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7. Revenue Streams</w:t>
      </w:r>
    </w:p>
    <w:p w14:paraId="69E6C7CE" w14:textId="58A5F89E" w:rsidR="00562D81" w:rsidRPr="00041008" w:rsidRDefault="00F2702E">
      <w:r>
        <w:t xml:space="preserve">Write a detailed financial projection that includes all revenue streams. </w:t>
      </w:r>
      <w:r w:rsidR="00C11880" w:rsidRPr="00C11880">
        <w:rPr>
          <w:i/>
          <w:iCs/>
          <w:color w:val="FF66C4"/>
        </w:rPr>
        <w:t>How does your business generate income? Is it through</w:t>
      </w:r>
      <w:r w:rsidR="00C11880" w:rsidRPr="00C11880">
        <w:rPr>
          <w:i/>
          <w:iCs/>
          <w:color w:val="FF66C4"/>
        </w:rPr>
        <w:t xml:space="preserve"> recurring revenue (subscriptions, memberships), transaction-</w:t>
      </w:r>
      <w:r w:rsidR="00C11880" w:rsidRPr="00C11880">
        <w:rPr>
          <w:i/>
          <w:iCs/>
          <w:color w:val="FF66C4"/>
        </w:rPr>
        <w:lastRenderedPageBreak/>
        <w:t>based revenue (sales of goods or services), service revenue (fees for professional services), project-based revenue (income from specific projects)</w:t>
      </w:r>
      <w:r w:rsidR="00C11880" w:rsidRPr="00C11880">
        <w:rPr>
          <w:i/>
          <w:iCs/>
          <w:color w:val="FF66C4"/>
        </w:rPr>
        <w:t xml:space="preserve"> and/ or</w:t>
      </w:r>
      <w:r w:rsidR="00C11880" w:rsidRPr="00C11880">
        <w:rPr>
          <w:i/>
          <w:iCs/>
          <w:color w:val="FF66C4"/>
        </w:rPr>
        <w:t xml:space="preserve"> ancillary revenue (income from non-core activities).</w:t>
      </w:r>
    </w:p>
    <w:p w14:paraId="558C26E4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8. Goals &amp; Milestones</w:t>
      </w:r>
    </w:p>
    <w:p w14:paraId="7CBCD8BC" w14:textId="04EA185B" w:rsidR="00562D81" w:rsidRPr="00041008" w:rsidRDefault="00000000">
      <w:r w:rsidRPr="00041008">
        <w:t xml:space="preserve">Set 3–5 short- and long-term business goals. </w:t>
      </w:r>
      <w:r w:rsidR="00722630" w:rsidRPr="00041008">
        <w:t xml:space="preserve">Ensure they are SMART (Specific, Measurable, Achievable, Relevant and Time-bound). </w:t>
      </w:r>
      <w:r w:rsidRPr="00041008">
        <w:t>Be clear and ambitious.</w:t>
      </w:r>
      <w:r w:rsidR="008677DE">
        <w:t xml:space="preserve"> </w:t>
      </w:r>
      <w:r w:rsidR="008677DE" w:rsidRPr="008677DE">
        <w:rPr>
          <w:i/>
          <w:iCs/>
          <w:color w:val="FF66C4"/>
        </w:rPr>
        <w:t xml:space="preserve">E.g. </w:t>
      </w:r>
      <w:r w:rsidR="008677DE">
        <w:rPr>
          <w:i/>
          <w:iCs/>
          <w:color w:val="FF66C4"/>
        </w:rPr>
        <w:t>(</w:t>
      </w:r>
      <w:r w:rsidR="008677DE" w:rsidRPr="008677DE">
        <w:rPr>
          <w:i/>
          <w:iCs/>
          <w:color w:val="FF66C4"/>
        </w:rPr>
        <w:t>The business</w:t>
      </w:r>
      <w:r w:rsidR="008677DE">
        <w:rPr>
          <w:i/>
          <w:iCs/>
          <w:color w:val="FF66C4"/>
        </w:rPr>
        <w:t>)</w:t>
      </w:r>
      <w:r w:rsidR="008677DE" w:rsidRPr="008677DE">
        <w:rPr>
          <w:i/>
          <w:iCs/>
          <w:color w:val="FF66C4"/>
        </w:rPr>
        <w:t xml:space="preserve"> will sell (x amount) of (product) by (date).</w:t>
      </w:r>
    </w:p>
    <w:p w14:paraId="73D39151" w14:textId="360A1B20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9. Start-up Costs</w:t>
      </w:r>
      <w:r w:rsidR="00F2702E">
        <w:rPr>
          <w:color w:val="FF66C4"/>
        </w:rPr>
        <w:t xml:space="preserve"> &amp;</w:t>
      </w:r>
      <w:r w:rsidRPr="00041008">
        <w:rPr>
          <w:color w:val="FF66C4"/>
        </w:rPr>
        <w:t xml:space="preserve"> Budget</w:t>
      </w:r>
    </w:p>
    <w:p w14:paraId="167AB55B" w14:textId="2047E3B2" w:rsidR="00562D81" w:rsidRPr="00041008" w:rsidRDefault="00000000">
      <w:r w:rsidRPr="00041008">
        <w:t>Estimate your start-up expenses</w:t>
      </w:r>
      <w:r w:rsidR="00AA43A6">
        <w:t xml:space="preserve"> and</w:t>
      </w:r>
      <w:r w:rsidR="00041008" w:rsidRPr="00041008">
        <w:t xml:space="preserve"> </w:t>
      </w:r>
      <w:r w:rsidRPr="00041008">
        <w:t>monthly budget</w:t>
      </w:r>
      <w:r w:rsidR="00AA43A6">
        <w:t>.</w:t>
      </w:r>
      <w:r w:rsidR="00041008" w:rsidRPr="00041008">
        <w:t xml:space="preserve"> </w:t>
      </w:r>
      <w:r w:rsidR="00722630" w:rsidRPr="00041008">
        <w:t>Include</w:t>
      </w:r>
      <w:r w:rsidRPr="00041008">
        <w:t xml:space="preserve"> </w:t>
      </w:r>
      <w:r w:rsidR="00041008" w:rsidRPr="00041008">
        <w:t xml:space="preserve">any </w:t>
      </w:r>
      <w:r w:rsidRPr="00041008">
        <w:t>tools, subscriptions, marketing etc.</w:t>
      </w:r>
      <w:r w:rsidR="00AA43A6">
        <w:t xml:space="preserve"> </w:t>
      </w:r>
      <w:r w:rsidR="008677DE" w:rsidRPr="008677DE">
        <w:rPr>
          <w:i/>
          <w:iCs/>
          <w:color w:val="FF66C4"/>
        </w:rPr>
        <w:t>Have you paid for a domain? A website? Any upfront manufacturing costs? Storage? Distribution? Include it all.</w:t>
      </w:r>
      <w:r w:rsidR="007F368E">
        <w:rPr>
          <w:i/>
          <w:iCs/>
          <w:color w:val="FF66C4"/>
        </w:rPr>
        <w:t xml:space="preserve"> Plan a monthly budget for these expenses.</w:t>
      </w:r>
    </w:p>
    <w:p w14:paraId="7C8C314E" w14:textId="77777777" w:rsidR="00562D81" w:rsidRPr="00041008" w:rsidRDefault="00000000">
      <w:pPr>
        <w:pStyle w:val="Heading2"/>
        <w:rPr>
          <w:color w:val="FF66C4"/>
        </w:rPr>
      </w:pPr>
      <w:r w:rsidRPr="00041008">
        <w:rPr>
          <w:color w:val="FF66C4"/>
        </w:rPr>
        <w:t>10. Action Plan</w:t>
      </w:r>
    </w:p>
    <w:p w14:paraId="780876FA" w14:textId="31EEA8B6" w:rsidR="00562D81" w:rsidRPr="00AA43A6" w:rsidRDefault="00000000">
      <w:pPr>
        <w:rPr>
          <w:i/>
          <w:iCs/>
          <w:color w:val="FF66C4"/>
        </w:rPr>
      </w:pPr>
      <w:r w:rsidRPr="00041008">
        <w:t>Map out your top priorities for the next 30–90 days. What needs to happen first?</w:t>
      </w:r>
      <w:r w:rsidR="00AA43A6">
        <w:t xml:space="preserve"> </w:t>
      </w:r>
      <w:r w:rsidR="00AA43A6" w:rsidRPr="00AA43A6">
        <w:rPr>
          <w:i/>
          <w:iCs/>
          <w:color w:val="FF66C4"/>
        </w:rPr>
        <w:t>This step isn’t essential; however, it will help you be pro-active in planning the next step towards launching your business!</w:t>
      </w:r>
    </w:p>
    <w:sectPr w:rsidR="00562D81" w:rsidRPr="00AA43A6" w:rsidSect="0003461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2429" w14:textId="77777777" w:rsidR="0064483E" w:rsidRPr="00041008" w:rsidRDefault="0064483E" w:rsidP="00722630">
      <w:pPr>
        <w:spacing w:after="0" w:line="240" w:lineRule="auto"/>
      </w:pPr>
      <w:r w:rsidRPr="00041008">
        <w:separator/>
      </w:r>
    </w:p>
  </w:endnote>
  <w:endnote w:type="continuationSeparator" w:id="0">
    <w:p w14:paraId="6F0CD699" w14:textId="77777777" w:rsidR="0064483E" w:rsidRPr="00041008" w:rsidRDefault="0064483E" w:rsidP="00722630">
      <w:pPr>
        <w:spacing w:after="0" w:line="240" w:lineRule="auto"/>
      </w:pPr>
      <w:r w:rsidRPr="000410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1618" w14:textId="4AD1F277" w:rsidR="00722630" w:rsidRPr="00041008" w:rsidRDefault="00722630" w:rsidP="00722630">
    <w:pPr>
      <w:pStyle w:val="Footer"/>
      <w:jc w:val="center"/>
      <w:rPr>
        <w:i/>
        <w:iCs/>
        <w:sz w:val="18"/>
        <w:szCs w:val="18"/>
      </w:rPr>
    </w:pPr>
    <w:r w:rsidRPr="00041008">
      <w:rPr>
        <w:i/>
        <w:iCs/>
        <w:sz w:val="18"/>
        <w:szCs w:val="18"/>
      </w:rPr>
      <w:t xml:space="preserve">Need help bringing your ideas to life? Visit </w:t>
    </w:r>
    <w:r w:rsidRPr="00041008">
      <w:rPr>
        <w:b/>
        <w:bCs/>
        <w:i/>
        <w:iCs/>
        <w:color w:val="FF66C4"/>
        <w:sz w:val="18"/>
        <w:szCs w:val="18"/>
      </w:rPr>
      <w:t>www.digitaldoodles.co.uk</w:t>
    </w:r>
    <w:r w:rsidRPr="00041008">
      <w:rPr>
        <w:i/>
        <w:iCs/>
        <w:color w:val="FF66C4"/>
        <w:sz w:val="18"/>
        <w:szCs w:val="18"/>
      </w:rPr>
      <w:t xml:space="preserve"> </w:t>
    </w:r>
    <w:r w:rsidR="00687DE8" w:rsidRPr="00041008">
      <w:rPr>
        <w:i/>
        <w:iCs/>
        <w:sz w:val="18"/>
        <w:szCs w:val="18"/>
      </w:rPr>
      <w:t>to</w:t>
    </w:r>
    <w:r w:rsidRPr="00041008">
      <w:rPr>
        <w:i/>
        <w:iCs/>
        <w:sz w:val="18"/>
        <w:szCs w:val="18"/>
      </w:rPr>
      <w:t xml:space="preserve"> get in touch, we’d love to help!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F402" w14:textId="77777777" w:rsidR="0064483E" w:rsidRPr="00041008" w:rsidRDefault="0064483E" w:rsidP="00722630">
      <w:pPr>
        <w:spacing w:after="0" w:line="240" w:lineRule="auto"/>
      </w:pPr>
      <w:r w:rsidRPr="00041008">
        <w:separator/>
      </w:r>
    </w:p>
  </w:footnote>
  <w:footnote w:type="continuationSeparator" w:id="0">
    <w:p w14:paraId="202F7B48" w14:textId="77777777" w:rsidR="0064483E" w:rsidRPr="00041008" w:rsidRDefault="0064483E" w:rsidP="00722630">
      <w:pPr>
        <w:spacing w:after="0" w:line="240" w:lineRule="auto"/>
      </w:pPr>
      <w:r w:rsidRPr="000410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1B6D" w14:textId="049ABB6B" w:rsidR="00687DE8" w:rsidRPr="00041008" w:rsidRDefault="00687DE8">
    <w:pPr>
      <w:pStyle w:val="Header"/>
    </w:pPr>
    <w:r w:rsidRPr="00041008">
      <w:pict w14:anchorId="63385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8" o:spid="_x0000_s1026" type="#_x0000_t136" style="position:absolute;margin-left:0;margin-top:0;width:380.7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98E5" w14:textId="4E67D2CD" w:rsidR="00722630" w:rsidRPr="00041008" w:rsidRDefault="00846F53" w:rsidP="0072263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89FBC" wp14:editId="1BEFE637">
          <wp:simplePos x="0" y="0"/>
          <wp:positionH relativeFrom="column">
            <wp:posOffset>2095500</wp:posOffset>
          </wp:positionH>
          <wp:positionV relativeFrom="paragraph">
            <wp:posOffset>-561975</wp:posOffset>
          </wp:positionV>
          <wp:extent cx="1285240" cy="1285240"/>
          <wp:effectExtent l="0" t="0" r="0" b="0"/>
          <wp:wrapNone/>
          <wp:docPr id="1522254200" name="Picture 2" descr="A pair of pink heart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254200" name="Picture 2" descr="A pair of pink hearts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DE8" w:rsidRPr="00041008">
      <w:pict w14:anchorId="60E33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9" o:spid="_x0000_s1027" type="#_x0000_t136" style="position:absolute;left:0;text-align:left;margin-left:0;margin-top:0;width:380.7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72FB" w14:textId="0CAAD49C" w:rsidR="00687DE8" w:rsidRPr="00041008" w:rsidRDefault="00687DE8">
    <w:pPr>
      <w:pStyle w:val="Header"/>
    </w:pPr>
    <w:r w:rsidRPr="00041008">
      <w:pict w14:anchorId="20D7A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701687" o:spid="_x0000_s1025" type="#_x0000_t136" style="position:absolute;margin-left:0;margin-top:0;width:380.7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6638342">
    <w:abstractNumId w:val="8"/>
  </w:num>
  <w:num w:numId="2" w16cid:durableId="505025584">
    <w:abstractNumId w:val="6"/>
  </w:num>
  <w:num w:numId="3" w16cid:durableId="1306089023">
    <w:abstractNumId w:val="5"/>
  </w:num>
  <w:num w:numId="4" w16cid:durableId="1470516003">
    <w:abstractNumId w:val="4"/>
  </w:num>
  <w:num w:numId="5" w16cid:durableId="198126273">
    <w:abstractNumId w:val="7"/>
  </w:num>
  <w:num w:numId="6" w16cid:durableId="158230067">
    <w:abstractNumId w:val="3"/>
  </w:num>
  <w:num w:numId="7" w16cid:durableId="1738353803">
    <w:abstractNumId w:val="2"/>
  </w:num>
  <w:num w:numId="8" w16cid:durableId="902447401">
    <w:abstractNumId w:val="1"/>
  </w:num>
  <w:num w:numId="9" w16cid:durableId="1610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008"/>
    <w:rsid w:val="0006063C"/>
    <w:rsid w:val="0015074B"/>
    <w:rsid w:val="0029639D"/>
    <w:rsid w:val="00326F90"/>
    <w:rsid w:val="003B2C97"/>
    <w:rsid w:val="0043117C"/>
    <w:rsid w:val="004920BC"/>
    <w:rsid w:val="00492338"/>
    <w:rsid w:val="00523C05"/>
    <w:rsid w:val="00562D81"/>
    <w:rsid w:val="00562FAE"/>
    <w:rsid w:val="0064483E"/>
    <w:rsid w:val="00687DE8"/>
    <w:rsid w:val="00722630"/>
    <w:rsid w:val="007F368E"/>
    <w:rsid w:val="00846F53"/>
    <w:rsid w:val="008677DE"/>
    <w:rsid w:val="00A60266"/>
    <w:rsid w:val="00AA1D8D"/>
    <w:rsid w:val="00AA43A6"/>
    <w:rsid w:val="00B47730"/>
    <w:rsid w:val="00C11880"/>
    <w:rsid w:val="00C77543"/>
    <w:rsid w:val="00CB0664"/>
    <w:rsid w:val="00F116C7"/>
    <w:rsid w:val="00F142C2"/>
    <w:rsid w:val="00F2702E"/>
    <w:rsid w:val="00F8210E"/>
    <w:rsid w:val="00F964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CA2E0"/>
  <w14:defaultImageDpi w14:val="300"/>
  <w15:docId w15:val="{2EE3795B-1566-432E-AF1A-202BCF2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Chrissie Morris</cp:lastModifiedBy>
  <cp:revision>15</cp:revision>
  <dcterms:created xsi:type="dcterms:W3CDTF">2013-12-23T23:15:00Z</dcterms:created>
  <dcterms:modified xsi:type="dcterms:W3CDTF">2025-06-22T16:23:00Z</dcterms:modified>
  <cp:category/>
</cp:coreProperties>
</file>