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098E" w14:textId="44CDB01B" w:rsidR="00D7134F" w:rsidRPr="002D6ACC" w:rsidRDefault="00D7134F" w:rsidP="00D7134F">
      <w:pPr>
        <w:spacing w:line="276" w:lineRule="auto"/>
        <w:jc w:val="center"/>
        <w:rPr>
          <w:rFonts w:eastAsia="Times New Roman" w:cs="Calibri"/>
          <w:b/>
          <w:color w:val="082374"/>
          <w:sz w:val="40"/>
          <w:szCs w:val="40"/>
        </w:rPr>
      </w:pPr>
      <w:r w:rsidRPr="002D6ACC">
        <w:rPr>
          <w:rFonts w:eastAsia="Times New Roman" w:cs="Calibri"/>
          <w:b/>
          <w:color w:val="082374"/>
          <w:sz w:val="40"/>
          <w:szCs w:val="40"/>
        </w:rPr>
        <w:t>20</w:t>
      </w:r>
      <w:r w:rsidR="0060665C" w:rsidRPr="002D6ACC">
        <w:rPr>
          <w:rFonts w:eastAsia="Times New Roman" w:cs="Calibri"/>
          <w:b/>
          <w:color w:val="082374"/>
          <w:sz w:val="40"/>
          <w:szCs w:val="40"/>
        </w:rPr>
        <w:t>2</w:t>
      </w:r>
      <w:r w:rsidR="002548EF">
        <w:rPr>
          <w:rFonts w:eastAsia="Times New Roman" w:cs="Calibri"/>
          <w:b/>
          <w:color w:val="082374"/>
          <w:sz w:val="40"/>
          <w:szCs w:val="40"/>
        </w:rPr>
        <w:t>0</w:t>
      </w:r>
      <w:r w:rsidRPr="002D6ACC">
        <w:rPr>
          <w:rFonts w:eastAsia="Times New Roman" w:cs="Calibri"/>
          <w:b/>
          <w:color w:val="082374"/>
          <w:sz w:val="40"/>
          <w:szCs w:val="40"/>
        </w:rPr>
        <w:t xml:space="preserve"> / </w:t>
      </w:r>
      <w:r w:rsidR="0060665C" w:rsidRPr="002D6ACC">
        <w:rPr>
          <w:rFonts w:eastAsia="Times New Roman" w:cs="Calibri"/>
          <w:b/>
          <w:color w:val="082374"/>
          <w:sz w:val="40"/>
          <w:szCs w:val="40"/>
        </w:rPr>
        <w:t>2021</w:t>
      </w:r>
    </w:p>
    <w:p w14:paraId="122A5BB7" w14:textId="77777777" w:rsidR="00D7134F" w:rsidRPr="002D6ACC" w:rsidRDefault="00D7134F" w:rsidP="00D7134F">
      <w:pPr>
        <w:spacing w:line="276" w:lineRule="auto"/>
        <w:jc w:val="center"/>
        <w:rPr>
          <w:rFonts w:eastAsia="Times New Roman" w:cs="Calibri"/>
          <w:b/>
          <w:color w:val="082374"/>
          <w:sz w:val="40"/>
          <w:szCs w:val="40"/>
        </w:rPr>
      </w:pPr>
    </w:p>
    <w:p w14:paraId="5821248C" w14:textId="77777777" w:rsidR="00D66FF0" w:rsidRPr="002D6ACC" w:rsidRDefault="00184D45" w:rsidP="00A23B8B">
      <w:pPr>
        <w:spacing w:before="120" w:after="120" w:line="276" w:lineRule="auto"/>
        <w:jc w:val="center"/>
        <w:rPr>
          <w:rFonts w:eastAsia="Times New Roman" w:cs="Calibri"/>
          <w:color w:val="082374"/>
          <w:sz w:val="68"/>
          <w:szCs w:val="68"/>
        </w:rPr>
      </w:pPr>
      <w:r w:rsidRPr="002D6ACC">
        <w:rPr>
          <w:rFonts w:cs="Calibri"/>
          <w:b/>
          <w:color w:val="082374"/>
          <w:sz w:val="68"/>
          <w:szCs w:val="68"/>
        </w:rPr>
        <w:t>Merjent Foundation</w:t>
      </w:r>
      <w:r w:rsidRPr="002D6ACC">
        <w:rPr>
          <w:rFonts w:eastAsia="Times New Roman" w:cs="Calibri"/>
          <w:color w:val="082374"/>
          <w:sz w:val="68"/>
          <w:szCs w:val="68"/>
        </w:rPr>
        <w:t xml:space="preserve"> </w:t>
      </w:r>
    </w:p>
    <w:p w14:paraId="7E0D27C2" w14:textId="5021F0F5" w:rsidR="003D5461" w:rsidRDefault="00184D45" w:rsidP="00A23B8B">
      <w:pPr>
        <w:spacing w:before="120" w:after="120" w:line="276" w:lineRule="auto"/>
        <w:jc w:val="center"/>
        <w:rPr>
          <w:rFonts w:cs="Calibri"/>
          <w:b/>
          <w:color w:val="082374"/>
          <w:sz w:val="68"/>
          <w:szCs w:val="68"/>
        </w:rPr>
      </w:pPr>
      <w:r w:rsidRPr="002D6ACC">
        <w:rPr>
          <w:rFonts w:cs="Calibri"/>
          <w:b/>
          <w:color w:val="082374"/>
          <w:sz w:val="68"/>
          <w:szCs w:val="68"/>
        </w:rPr>
        <w:t>Scholarship</w:t>
      </w:r>
      <w:r w:rsidR="00465F86">
        <w:rPr>
          <w:rFonts w:cs="Calibri"/>
          <w:b/>
          <w:color w:val="082374"/>
          <w:sz w:val="68"/>
          <w:szCs w:val="68"/>
        </w:rPr>
        <w:t xml:space="preserve"> Application</w:t>
      </w:r>
    </w:p>
    <w:p w14:paraId="4FCD33DD" w14:textId="5F8979F8" w:rsidR="00D75B54" w:rsidRPr="002D6ACC" w:rsidRDefault="00D75B54" w:rsidP="00A23B8B">
      <w:pPr>
        <w:spacing w:before="120" w:after="120" w:line="276" w:lineRule="auto"/>
        <w:jc w:val="center"/>
        <w:rPr>
          <w:rFonts w:eastAsia="Times New Roman" w:cs="Calibri"/>
          <w:color w:val="082374"/>
          <w:sz w:val="68"/>
          <w:szCs w:val="68"/>
        </w:rPr>
      </w:pPr>
    </w:p>
    <w:p w14:paraId="59BB4B17" w14:textId="77777777" w:rsidR="00D7134F" w:rsidRPr="002D6ACC" w:rsidRDefault="00D7134F" w:rsidP="00A23B8B">
      <w:pPr>
        <w:spacing w:line="276" w:lineRule="auto"/>
        <w:jc w:val="center"/>
        <w:rPr>
          <w:rFonts w:cs="Calibri"/>
          <w:color w:val="082374"/>
          <w:sz w:val="40"/>
          <w:szCs w:val="40"/>
        </w:rPr>
      </w:pPr>
    </w:p>
    <w:p w14:paraId="013C96E3" w14:textId="77777777" w:rsidR="00D7134F" w:rsidRPr="002D6ACC" w:rsidRDefault="00D7134F" w:rsidP="00D7134F">
      <w:pPr>
        <w:spacing w:line="276" w:lineRule="auto"/>
        <w:jc w:val="center"/>
        <w:rPr>
          <w:rFonts w:eastAsia="Times New Roman" w:cs="Calibri"/>
          <w:b/>
          <w:color w:val="082374"/>
          <w:sz w:val="48"/>
          <w:szCs w:val="48"/>
        </w:rPr>
      </w:pPr>
    </w:p>
    <w:p w14:paraId="2CFBFFAA" w14:textId="6257ACE2" w:rsidR="00465F86" w:rsidRDefault="00D7134F" w:rsidP="00A23B8B">
      <w:pPr>
        <w:spacing w:line="276" w:lineRule="auto"/>
        <w:jc w:val="center"/>
        <w:rPr>
          <w:rFonts w:eastAsia="Times New Roman" w:cs="Calibri"/>
          <w:b/>
          <w:color w:val="082374"/>
          <w:sz w:val="48"/>
          <w:szCs w:val="48"/>
        </w:rPr>
      </w:pPr>
      <w:r w:rsidRPr="002D6ACC">
        <w:rPr>
          <w:rFonts w:eastAsia="Times New Roman" w:cs="Calibri"/>
          <w:b/>
          <w:color w:val="082374"/>
          <w:sz w:val="48"/>
          <w:szCs w:val="48"/>
        </w:rPr>
        <w:t xml:space="preserve">For </w:t>
      </w:r>
      <w:r w:rsidR="00465F86">
        <w:rPr>
          <w:rFonts w:eastAsia="Times New Roman" w:cs="Calibri"/>
          <w:b/>
          <w:color w:val="082374"/>
          <w:sz w:val="48"/>
          <w:szCs w:val="48"/>
        </w:rPr>
        <w:t>the Merjent Foundation Academic Scholarship</w:t>
      </w:r>
    </w:p>
    <w:p w14:paraId="4612E22B" w14:textId="77777777" w:rsidR="00465F86" w:rsidRDefault="00465F86" w:rsidP="00A23B8B">
      <w:pPr>
        <w:spacing w:line="276" w:lineRule="auto"/>
        <w:jc w:val="center"/>
        <w:rPr>
          <w:rFonts w:eastAsia="Times New Roman" w:cs="Calibri"/>
          <w:b/>
          <w:color w:val="082374"/>
          <w:sz w:val="48"/>
          <w:szCs w:val="48"/>
        </w:rPr>
      </w:pPr>
      <w:r>
        <w:rPr>
          <w:rFonts w:eastAsia="Times New Roman" w:cs="Calibri"/>
          <w:b/>
          <w:color w:val="082374"/>
          <w:sz w:val="48"/>
          <w:szCs w:val="48"/>
        </w:rPr>
        <w:t xml:space="preserve">and </w:t>
      </w:r>
    </w:p>
    <w:p w14:paraId="0C753AAA" w14:textId="6883D4AD" w:rsidR="003D5461" w:rsidRPr="002D6ACC" w:rsidRDefault="007B1087" w:rsidP="00A23B8B">
      <w:pPr>
        <w:spacing w:line="276" w:lineRule="auto"/>
        <w:jc w:val="center"/>
        <w:rPr>
          <w:rFonts w:eastAsia="Times New Roman" w:cs="Calibri"/>
          <w:b/>
          <w:color w:val="082374"/>
          <w:sz w:val="48"/>
          <w:szCs w:val="48"/>
        </w:rPr>
      </w:pPr>
      <w:r>
        <w:rPr>
          <w:rFonts w:eastAsia="Times New Roman" w:cs="Calibri"/>
          <w:b/>
          <w:color w:val="082374"/>
          <w:sz w:val="48"/>
          <w:szCs w:val="48"/>
        </w:rPr>
        <w:t>T</w:t>
      </w:r>
      <w:r w:rsidR="00465F86">
        <w:rPr>
          <w:rFonts w:eastAsia="Times New Roman" w:cs="Calibri"/>
          <w:b/>
          <w:color w:val="082374"/>
          <w:sz w:val="48"/>
          <w:szCs w:val="48"/>
        </w:rPr>
        <w:t>he David Campbell Memorial Scholarship</w:t>
      </w:r>
    </w:p>
    <w:p w14:paraId="3DD1EEB6" w14:textId="16325C1D" w:rsidR="00184D45" w:rsidRDefault="00184D45" w:rsidP="00A23B8B">
      <w:pPr>
        <w:spacing w:before="120" w:after="120" w:line="276" w:lineRule="auto"/>
        <w:rPr>
          <w:rFonts w:eastAsia="Times New Roman" w:cs="Calibri"/>
          <w:color w:val="082374"/>
          <w:sz w:val="28"/>
          <w:szCs w:val="28"/>
        </w:rPr>
      </w:pPr>
    </w:p>
    <w:p w14:paraId="25048C3E" w14:textId="77777777" w:rsidR="002D6ACC" w:rsidRPr="002D6ACC" w:rsidRDefault="002D6ACC" w:rsidP="00A23B8B">
      <w:pPr>
        <w:spacing w:before="120" w:after="120" w:line="276" w:lineRule="auto"/>
        <w:rPr>
          <w:rFonts w:eastAsia="Times New Roman" w:cs="Calibri"/>
          <w:color w:val="082374"/>
          <w:sz w:val="28"/>
          <w:szCs w:val="28"/>
        </w:rPr>
      </w:pPr>
    </w:p>
    <w:p w14:paraId="39BF8A3B" w14:textId="18CBAA34" w:rsidR="00A23B8B" w:rsidRPr="002D6ACC" w:rsidRDefault="00A23B8B" w:rsidP="00A23B8B">
      <w:pPr>
        <w:spacing w:before="120" w:after="120" w:line="276" w:lineRule="auto"/>
        <w:jc w:val="center"/>
        <w:rPr>
          <w:rFonts w:eastAsia="Times New Roman" w:cs="Calibri"/>
          <w:color w:val="082374"/>
          <w:sz w:val="28"/>
          <w:szCs w:val="28"/>
        </w:rPr>
      </w:pPr>
    </w:p>
    <w:p w14:paraId="0426CDF5" w14:textId="0771C6CB" w:rsidR="00A23B8B" w:rsidRPr="002D6ACC" w:rsidRDefault="002D6ACC" w:rsidP="00A23B8B">
      <w:pPr>
        <w:spacing w:before="120" w:after="120" w:line="276" w:lineRule="auto"/>
        <w:jc w:val="center"/>
        <w:rPr>
          <w:rFonts w:eastAsia="Times New Roman" w:cs="Calibri"/>
          <w:color w:val="082374"/>
          <w:sz w:val="28"/>
          <w:szCs w:val="28"/>
        </w:rPr>
      </w:pPr>
      <w:r>
        <w:rPr>
          <w:rFonts w:eastAsia="Times New Roman" w:cs="Calibri"/>
          <w:noProof/>
          <w:color w:val="082374"/>
          <w:sz w:val="28"/>
          <w:szCs w:val="28"/>
        </w:rPr>
        <w:drawing>
          <wp:inline distT="0" distB="0" distL="0" distR="0" wp14:anchorId="32E40129" wp14:editId="2917EED6">
            <wp:extent cx="1407225" cy="1407225"/>
            <wp:effectExtent l="0" t="0" r="254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jent Foundation AF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50" cy="14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CD92" w14:textId="34946335" w:rsidR="00D7134F" w:rsidRPr="002D6ACC" w:rsidRDefault="00D7134F" w:rsidP="00A23B8B">
      <w:pPr>
        <w:spacing w:before="120" w:after="120" w:line="276" w:lineRule="auto"/>
        <w:jc w:val="center"/>
        <w:rPr>
          <w:rFonts w:eastAsia="Times New Roman" w:cs="Calibri"/>
          <w:b/>
          <w:color w:val="082374"/>
          <w:sz w:val="40"/>
          <w:szCs w:val="40"/>
        </w:rPr>
      </w:pPr>
    </w:p>
    <w:p w14:paraId="07E33F1E" w14:textId="5E6361BE" w:rsidR="00D7134F" w:rsidRPr="002D6ACC" w:rsidRDefault="00D7134F" w:rsidP="00A23B8B">
      <w:pPr>
        <w:spacing w:before="120" w:after="120" w:line="276" w:lineRule="auto"/>
        <w:jc w:val="center"/>
        <w:rPr>
          <w:rFonts w:eastAsia="Times New Roman" w:cs="Calibri"/>
          <w:b/>
          <w:color w:val="082374"/>
          <w:sz w:val="40"/>
          <w:szCs w:val="40"/>
        </w:rPr>
      </w:pPr>
    </w:p>
    <w:p w14:paraId="33F9269C" w14:textId="0287E068" w:rsidR="00A23B8B" w:rsidRPr="002D6ACC" w:rsidRDefault="00A23B8B" w:rsidP="00A23B8B">
      <w:pPr>
        <w:spacing w:before="120" w:after="120" w:line="276" w:lineRule="auto"/>
        <w:jc w:val="center"/>
        <w:rPr>
          <w:rFonts w:eastAsia="Times New Roman" w:cs="Calibri"/>
          <w:color w:val="082374"/>
          <w:sz w:val="36"/>
          <w:szCs w:val="36"/>
        </w:rPr>
      </w:pPr>
      <w:r w:rsidRPr="002D6ACC">
        <w:rPr>
          <w:rFonts w:cs="Calibri"/>
          <w:b/>
          <w:color w:val="082374"/>
          <w:spacing w:val="-1"/>
          <w:sz w:val="36"/>
          <w:szCs w:val="36"/>
        </w:rPr>
        <w:t>Application Deadline</w:t>
      </w:r>
    </w:p>
    <w:p w14:paraId="442FA6BF" w14:textId="727D1C58" w:rsidR="008863E4" w:rsidRPr="002D6ACC" w:rsidRDefault="00A23B8B" w:rsidP="008863E4">
      <w:pPr>
        <w:spacing w:before="120" w:after="120" w:line="276" w:lineRule="auto"/>
        <w:jc w:val="center"/>
        <w:rPr>
          <w:rFonts w:cs="Calibri"/>
          <w:color w:val="082374"/>
          <w:spacing w:val="-1"/>
          <w:sz w:val="32"/>
          <w:szCs w:val="32"/>
        </w:rPr>
      </w:pPr>
      <w:r w:rsidRPr="002D6ACC">
        <w:rPr>
          <w:rFonts w:cs="Calibri"/>
          <w:color w:val="082374"/>
          <w:spacing w:val="-1"/>
          <w:sz w:val="32"/>
          <w:szCs w:val="32"/>
        </w:rPr>
        <w:t>October 1</w:t>
      </w:r>
      <w:r w:rsidRPr="002D6ACC">
        <w:rPr>
          <w:rFonts w:cs="Calibri"/>
          <w:color w:val="082374"/>
          <w:sz w:val="32"/>
          <w:szCs w:val="32"/>
        </w:rPr>
        <w:t>,</w:t>
      </w:r>
      <w:r w:rsidRPr="002D6ACC">
        <w:rPr>
          <w:rFonts w:cs="Calibri"/>
          <w:color w:val="082374"/>
          <w:spacing w:val="1"/>
          <w:sz w:val="32"/>
          <w:szCs w:val="32"/>
        </w:rPr>
        <w:t xml:space="preserve"> </w:t>
      </w:r>
      <w:r w:rsidR="00D628D2">
        <w:rPr>
          <w:rFonts w:cs="Calibri"/>
          <w:color w:val="082374"/>
          <w:spacing w:val="-1"/>
          <w:sz w:val="32"/>
          <w:szCs w:val="32"/>
        </w:rPr>
        <w:t>2020</w:t>
      </w:r>
    </w:p>
    <w:p w14:paraId="076DB531" w14:textId="7A12AB9F" w:rsidR="00A23B8B" w:rsidRPr="00C47154" w:rsidRDefault="00A23B8B" w:rsidP="008863E4">
      <w:pPr>
        <w:spacing w:before="120" w:after="120" w:line="276" w:lineRule="auto"/>
        <w:jc w:val="center"/>
        <w:rPr>
          <w:rFonts w:cs="Calibri"/>
          <w:color w:val="231F20"/>
          <w:spacing w:val="-1"/>
          <w:sz w:val="36"/>
        </w:rPr>
        <w:sectPr w:rsidR="00A23B8B" w:rsidRPr="00C47154" w:rsidSect="00465F86">
          <w:footerReference w:type="default" r:id="rId9"/>
          <w:pgSz w:w="12240" w:h="15840"/>
          <w:pgMar w:top="720" w:right="720" w:bottom="720" w:left="720" w:header="720" w:footer="522" w:gutter="0"/>
          <w:cols w:space="720"/>
          <w:docGrid w:linePitch="299"/>
        </w:sectPr>
      </w:pPr>
    </w:p>
    <w:p w14:paraId="16CCC0E4" w14:textId="77777777" w:rsidR="003D5461" w:rsidRPr="002D6ACC" w:rsidRDefault="00DF5495" w:rsidP="004C3BAB">
      <w:pPr>
        <w:pStyle w:val="Heading1"/>
        <w:rPr>
          <w:color w:val="082374"/>
        </w:rPr>
      </w:pPr>
      <w:r w:rsidRPr="002D6ACC">
        <w:rPr>
          <w:color w:val="082374"/>
        </w:rPr>
        <w:lastRenderedPageBreak/>
        <w:t>Merjent Foundation</w:t>
      </w:r>
    </w:p>
    <w:p w14:paraId="4810A51F" w14:textId="3790182D" w:rsidR="003D5461" w:rsidRPr="00C47154" w:rsidRDefault="0006367A" w:rsidP="007C5868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</w:rPr>
      </w:pPr>
      <w:r w:rsidRPr="00C47154">
        <w:rPr>
          <w:rFonts w:ascii="Calibri" w:hAnsi="Calibri" w:cs="Calibri"/>
          <w:color w:val="231F20"/>
        </w:rPr>
        <w:t>The Merjent Foundation</w:t>
      </w:r>
      <w:r w:rsidR="00496C66" w:rsidRPr="00C47154">
        <w:rPr>
          <w:rFonts w:ascii="Calibri" w:hAnsi="Calibri" w:cs="Calibri"/>
          <w:color w:val="231F20"/>
        </w:rPr>
        <w:t xml:space="preserve"> </w:t>
      </w:r>
      <w:r w:rsidR="00722936" w:rsidRPr="00C47154">
        <w:rPr>
          <w:rFonts w:ascii="Calibri" w:hAnsi="Calibri" w:cs="Calibri"/>
          <w:color w:val="231F20"/>
        </w:rPr>
        <w:t xml:space="preserve">is a 501(3)c dedicated to </w:t>
      </w:r>
      <w:r w:rsidR="00124D5E" w:rsidRPr="00C47154">
        <w:rPr>
          <w:rFonts w:ascii="Calibri" w:hAnsi="Calibri" w:cs="Calibri"/>
          <w:color w:val="231F20"/>
        </w:rPr>
        <w:t>giving back to the communities where Merjent</w:t>
      </w:r>
      <w:r w:rsidR="007C5868" w:rsidRPr="00C47154">
        <w:rPr>
          <w:rFonts w:ascii="Calibri" w:hAnsi="Calibri" w:cs="Calibri"/>
          <w:color w:val="231F20"/>
        </w:rPr>
        <w:t>, Inc.</w:t>
      </w:r>
      <w:r w:rsidR="00124D5E" w:rsidRPr="00C47154">
        <w:rPr>
          <w:rFonts w:ascii="Calibri" w:hAnsi="Calibri" w:cs="Calibri"/>
          <w:color w:val="231F20"/>
        </w:rPr>
        <w:t xml:space="preserve"> employees live and work</w:t>
      </w:r>
      <w:r w:rsidR="007C5868" w:rsidRPr="00C47154">
        <w:rPr>
          <w:rFonts w:ascii="Calibri" w:hAnsi="Calibri" w:cs="Calibri"/>
          <w:color w:val="231F20"/>
        </w:rPr>
        <w:t xml:space="preserve"> </w:t>
      </w:r>
      <w:r w:rsidR="00124D5E" w:rsidRPr="00C47154">
        <w:rPr>
          <w:rFonts w:ascii="Calibri" w:hAnsi="Calibri" w:cs="Calibri"/>
          <w:color w:val="231F20"/>
        </w:rPr>
        <w:t xml:space="preserve">by lending </w:t>
      </w:r>
      <w:r w:rsidR="007C5868" w:rsidRPr="00C47154">
        <w:rPr>
          <w:rFonts w:ascii="Calibri" w:hAnsi="Calibri" w:cs="Calibri"/>
          <w:color w:val="231F20"/>
        </w:rPr>
        <w:t xml:space="preserve">financial </w:t>
      </w:r>
      <w:r w:rsidR="00124D5E" w:rsidRPr="00C47154">
        <w:rPr>
          <w:rFonts w:ascii="Calibri" w:hAnsi="Calibri" w:cs="Calibri"/>
          <w:color w:val="231F20"/>
        </w:rPr>
        <w:t>support to charitable organizations</w:t>
      </w:r>
      <w:r w:rsidR="007C5868" w:rsidRPr="00C47154">
        <w:rPr>
          <w:rFonts w:ascii="Calibri" w:hAnsi="Calibri" w:cs="Calibri"/>
          <w:color w:val="231F20"/>
        </w:rPr>
        <w:t xml:space="preserve"> and</w:t>
      </w:r>
      <w:r w:rsidR="00B37D35" w:rsidRPr="00C47154">
        <w:rPr>
          <w:rFonts w:ascii="Calibri" w:eastAsia="Calibri" w:hAnsi="Calibri" w:cs="Calibri"/>
          <w:color w:val="231F20"/>
          <w:sz w:val="22"/>
          <w:szCs w:val="22"/>
        </w:rPr>
        <w:t xml:space="preserve"> </w:t>
      </w:r>
      <w:r w:rsidR="00B37D35" w:rsidRPr="00C47154">
        <w:rPr>
          <w:rFonts w:ascii="Calibri" w:hAnsi="Calibri" w:cs="Calibri"/>
          <w:color w:val="231F20"/>
        </w:rPr>
        <w:t>by fostering environmental stewardship wherever possible</w:t>
      </w:r>
      <w:r w:rsidR="007C5868" w:rsidRPr="00C47154">
        <w:rPr>
          <w:rFonts w:ascii="Calibri" w:hAnsi="Calibri" w:cs="Calibri"/>
          <w:color w:val="231F20"/>
        </w:rPr>
        <w:t xml:space="preserve">. Merjent, Inc. is an environmental consulting firm </w:t>
      </w:r>
      <w:r w:rsidR="008863E4">
        <w:rPr>
          <w:rFonts w:ascii="Calibri" w:hAnsi="Calibri" w:cs="Calibri"/>
          <w:color w:val="231F20"/>
        </w:rPr>
        <w:t xml:space="preserve">based </w:t>
      </w:r>
      <w:r w:rsidR="008863E4" w:rsidRPr="00C47154">
        <w:rPr>
          <w:rFonts w:ascii="Calibri" w:hAnsi="Calibri" w:cs="Calibri"/>
          <w:color w:val="231F20"/>
        </w:rPr>
        <w:t xml:space="preserve">in Minneapolis, Minnesota </w:t>
      </w:r>
      <w:r w:rsidR="008863E4">
        <w:rPr>
          <w:rFonts w:ascii="Calibri" w:hAnsi="Calibri" w:cs="Calibri"/>
          <w:color w:val="231F20"/>
        </w:rPr>
        <w:t xml:space="preserve">and </w:t>
      </w:r>
      <w:r w:rsidR="007C5868" w:rsidRPr="00C47154">
        <w:rPr>
          <w:rFonts w:ascii="Calibri" w:hAnsi="Calibri" w:cs="Calibri"/>
          <w:color w:val="231F20"/>
        </w:rPr>
        <w:t>serving clients throughout North America.</w:t>
      </w:r>
    </w:p>
    <w:p w14:paraId="419B7C3D" w14:textId="30B9A571" w:rsidR="003D5461" w:rsidRDefault="0060665C" w:rsidP="004C3BAB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The </w:t>
      </w:r>
      <w:r w:rsidR="007C5868" w:rsidRPr="00C47154">
        <w:rPr>
          <w:rFonts w:ascii="Calibri" w:hAnsi="Calibri" w:cs="Calibri"/>
          <w:color w:val="231F20"/>
        </w:rPr>
        <w:t>Merjent Foundation</w:t>
      </w:r>
      <w:r w:rsidR="00E85B2D">
        <w:rPr>
          <w:rFonts w:ascii="Calibri" w:hAnsi="Calibri" w:cs="Calibri"/>
          <w:color w:val="231F20"/>
        </w:rPr>
        <w:t>’s</w:t>
      </w:r>
      <w:r w:rsidR="00496C66" w:rsidRPr="00C47154">
        <w:rPr>
          <w:rFonts w:ascii="Calibri" w:hAnsi="Calibri" w:cs="Calibri"/>
          <w:color w:val="231F20"/>
        </w:rPr>
        <w:t xml:space="preserve"> </w:t>
      </w:r>
      <w:r w:rsidR="00545EF2">
        <w:rPr>
          <w:rFonts w:ascii="Calibri" w:hAnsi="Calibri" w:cs="Calibri"/>
          <w:color w:val="231F20"/>
        </w:rPr>
        <w:t>guiding principles are:</w:t>
      </w:r>
    </w:p>
    <w:p w14:paraId="04FA122C" w14:textId="77777777" w:rsidR="00545EF2" w:rsidRPr="00545EF2" w:rsidRDefault="00545EF2" w:rsidP="002D6ACC">
      <w:pPr>
        <w:numPr>
          <w:ilvl w:val="0"/>
          <w:numId w:val="13"/>
        </w:numPr>
        <w:spacing w:before="120" w:after="120"/>
        <w:jc w:val="both"/>
        <w:rPr>
          <w:rFonts w:cs="Calibri"/>
          <w:color w:val="231F20"/>
          <w:spacing w:val="-1"/>
          <w:sz w:val="24"/>
          <w:u w:color="231F20"/>
        </w:rPr>
      </w:pPr>
      <w:r w:rsidRPr="00545EF2">
        <w:rPr>
          <w:rFonts w:cs="Calibri"/>
          <w:color w:val="231F20"/>
          <w:spacing w:val="-1"/>
          <w:sz w:val="24"/>
          <w:u w:color="231F20"/>
        </w:rPr>
        <w:t>Charity</w:t>
      </w:r>
      <w:r>
        <w:rPr>
          <w:rFonts w:cs="Calibri"/>
          <w:color w:val="231F20"/>
          <w:spacing w:val="-1"/>
          <w:sz w:val="24"/>
          <w:u w:color="231F20"/>
        </w:rPr>
        <w:t>,</w:t>
      </w:r>
    </w:p>
    <w:p w14:paraId="0897C594" w14:textId="77777777" w:rsidR="00545EF2" w:rsidRPr="00545EF2" w:rsidRDefault="00545EF2" w:rsidP="002D6ACC">
      <w:pPr>
        <w:numPr>
          <w:ilvl w:val="0"/>
          <w:numId w:val="13"/>
        </w:numPr>
        <w:spacing w:before="120" w:after="120"/>
        <w:jc w:val="both"/>
        <w:rPr>
          <w:rFonts w:cs="Calibri"/>
          <w:color w:val="231F20"/>
          <w:spacing w:val="-1"/>
          <w:sz w:val="24"/>
          <w:u w:color="231F20"/>
        </w:rPr>
      </w:pPr>
      <w:r w:rsidRPr="00545EF2">
        <w:rPr>
          <w:rFonts w:cs="Calibri"/>
          <w:color w:val="231F20"/>
          <w:spacing w:val="-1"/>
          <w:sz w:val="24"/>
          <w:u w:color="231F20"/>
        </w:rPr>
        <w:t>Fairness</w:t>
      </w:r>
      <w:r>
        <w:rPr>
          <w:rFonts w:cs="Calibri"/>
          <w:color w:val="231F20"/>
          <w:spacing w:val="-1"/>
          <w:sz w:val="24"/>
          <w:u w:color="231F20"/>
        </w:rPr>
        <w:t>,</w:t>
      </w:r>
    </w:p>
    <w:p w14:paraId="41837CF5" w14:textId="77777777" w:rsidR="00545EF2" w:rsidRPr="00545EF2" w:rsidRDefault="00545EF2" w:rsidP="002D6ACC">
      <w:pPr>
        <w:numPr>
          <w:ilvl w:val="0"/>
          <w:numId w:val="13"/>
        </w:numPr>
        <w:spacing w:before="120" w:after="120"/>
        <w:jc w:val="both"/>
        <w:rPr>
          <w:rFonts w:cs="Calibri"/>
          <w:color w:val="231F20"/>
          <w:spacing w:val="-1"/>
          <w:sz w:val="24"/>
          <w:u w:color="231F20"/>
        </w:rPr>
      </w:pPr>
      <w:r w:rsidRPr="00545EF2">
        <w:rPr>
          <w:rFonts w:cs="Calibri"/>
          <w:color w:val="231F20"/>
          <w:spacing w:val="-1"/>
          <w:sz w:val="24"/>
          <w:u w:color="231F20"/>
        </w:rPr>
        <w:t>Respect</w:t>
      </w:r>
      <w:r>
        <w:rPr>
          <w:rFonts w:cs="Calibri"/>
          <w:color w:val="231F20"/>
          <w:spacing w:val="-1"/>
          <w:sz w:val="24"/>
          <w:u w:color="231F20"/>
        </w:rPr>
        <w:t>, and</w:t>
      </w:r>
    </w:p>
    <w:p w14:paraId="6C5D93B3" w14:textId="77777777" w:rsidR="00545EF2" w:rsidRPr="00545EF2" w:rsidRDefault="00545EF2" w:rsidP="002D6ACC">
      <w:pPr>
        <w:numPr>
          <w:ilvl w:val="0"/>
          <w:numId w:val="13"/>
        </w:numPr>
        <w:spacing w:before="120" w:after="120"/>
        <w:jc w:val="both"/>
        <w:rPr>
          <w:rFonts w:cs="Calibri"/>
          <w:color w:val="231F20"/>
          <w:spacing w:val="-1"/>
          <w:sz w:val="24"/>
          <w:u w:color="231F20"/>
        </w:rPr>
      </w:pPr>
      <w:r w:rsidRPr="00545EF2">
        <w:rPr>
          <w:rFonts w:cs="Calibri"/>
          <w:color w:val="231F20"/>
          <w:spacing w:val="-1"/>
          <w:sz w:val="24"/>
          <w:u w:color="231F20"/>
        </w:rPr>
        <w:t>Community Involvement</w:t>
      </w:r>
      <w:r>
        <w:rPr>
          <w:rFonts w:cs="Calibri"/>
          <w:color w:val="231F20"/>
          <w:spacing w:val="-1"/>
          <w:sz w:val="24"/>
          <w:u w:color="231F20"/>
        </w:rPr>
        <w:t>.</w:t>
      </w:r>
    </w:p>
    <w:p w14:paraId="5CF82BEB" w14:textId="1238A12D" w:rsidR="00980043" w:rsidRPr="002D6ACC" w:rsidRDefault="00980043" w:rsidP="00980043">
      <w:pPr>
        <w:pStyle w:val="Heading1"/>
        <w:rPr>
          <w:color w:val="082374"/>
        </w:rPr>
      </w:pPr>
      <w:r w:rsidRPr="002D6ACC">
        <w:rPr>
          <w:color w:val="082374"/>
        </w:rPr>
        <w:t xml:space="preserve">Merjent Foundation </w:t>
      </w:r>
      <w:r w:rsidR="00BB3272" w:rsidRPr="002D6ACC">
        <w:rPr>
          <w:color w:val="082374"/>
        </w:rPr>
        <w:t xml:space="preserve">Academic </w:t>
      </w:r>
      <w:r w:rsidRPr="002D6ACC">
        <w:rPr>
          <w:color w:val="082374"/>
        </w:rPr>
        <w:t>Scholarship</w:t>
      </w:r>
    </w:p>
    <w:p w14:paraId="6A6066AE" w14:textId="0B89E5F3" w:rsidR="007B1087" w:rsidRDefault="00980043" w:rsidP="00980043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082374"/>
        </w:rPr>
      </w:pPr>
      <w:r w:rsidRPr="008863E4">
        <w:rPr>
          <w:rFonts w:ascii="Calibri" w:hAnsi="Calibri" w:cs="Calibri"/>
          <w:color w:val="231F20"/>
        </w:rPr>
        <w:t xml:space="preserve">The Merjent Foundation </w:t>
      </w:r>
      <w:r w:rsidR="008863E4" w:rsidRPr="008863E4">
        <w:rPr>
          <w:rFonts w:ascii="Calibri" w:hAnsi="Calibri" w:cs="Calibri"/>
          <w:color w:val="231F20"/>
        </w:rPr>
        <w:t xml:space="preserve">Academic </w:t>
      </w:r>
      <w:r w:rsidRPr="008863E4">
        <w:rPr>
          <w:rFonts w:ascii="Calibri" w:hAnsi="Calibri" w:cs="Calibri"/>
          <w:color w:val="231F20"/>
        </w:rPr>
        <w:t xml:space="preserve">Scholarship is a one-time $1,000.00 scholarship awarded to one individual </w:t>
      </w:r>
      <w:r w:rsidR="008863E4">
        <w:rPr>
          <w:rFonts w:ascii="Calibri" w:hAnsi="Calibri" w:cs="Calibri"/>
          <w:color w:val="231F20"/>
        </w:rPr>
        <w:t>who</w:t>
      </w:r>
      <w:r w:rsidRPr="008863E4">
        <w:rPr>
          <w:rFonts w:ascii="Calibri" w:hAnsi="Calibri" w:cs="Calibri"/>
          <w:color w:val="231F20"/>
        </w:rPr>
        <w:t xml:space="preserve"> demonstrate</w:t>
      </w:r>
      <w:r w:rsidR="008863E4">
        <w:rPr>
          <w:rFonts w:ascii="Calibri" w:hAnsi="Calibri" w:cs="Calibri"/>
          <w:color w:val="231F20"/>
        </w:rPr>
        <w:t>s</w:t>
      </w:r>
      <w:r w:rsidRPr="008863E4">
        <w:rPr>
          <w:rFonts w:ascii="Calibri" w:hAnsi="Calibri" w:cs="Calibri"/>
          <w:color w:val="231F20"/>
        </w:rPr>
        <w:t xml:space="preserve"> academic success </w:t>
      </w:r>
      <w:r w:rsidR="00E126EF">
        <w:rPr>
          <w:rFonts w:ascii="Calibri" w:hAnsi="Calibri" w:cs="Calibri"/>
          <w:color w:val="231F20"/>
        </w:rPr>
        <w:t>and</w:t>
      </w:r>
      <w:r w:rsidRPr="008863E4">
        <w:rPr>
          <w:rFonts w:ascii="Calibri" w:hAnsi="Calibri" w:cs="Calibri"/>
          <w:color w:val="231F20"/>
        </w:rPr>
        <w:t xml:space="preserve"> inten</w:t>
      </w:r>
      <w:r w:rsidR="00E126EF">
        <w:rPr>
          <w:rFonts w:ascii="Calibri" w:hAnsi="Calibri" w:cs="Calibri"/>
          <w:color w:val="231F20"/>
        </w:rPr>
        <w:t>ds</w:t>
      </w:r>
      <w:r w:rsidRPr="008863E4">
        <w:rPr>
          <w:rFonts w:ascii="Calibri" w:hAnsi="Calibri" w:cs="Calibri"/>
          <w:color w:val="231F20"/>
        </w:rPr>
        <w:t xml:space="preserve"> </w:t>
      </w:r>
      <w:r w:rsidR="00E126EF">
        <w:rPr>
          <w:rFonts w:ascii="Calibri" w:hAnsi="Calibri" w:cs="Calibri"/>
          <w:color w:val="231F20"/>
        </w:rPr>
        <w:t>to</w:t>
      </w:r>
      <w:r w:rsidR="00E126EF" w:rsidRPr="008863E4">
        <w:rPr>
          <w:rFonts w:ascii="Calibri" w:hAnsi="Calibri" w:cs="Calibri"/>
          <w:color w:val="231F20"/>
        </w:rPr>
        <w:t xml:space="preserve"> </w:t>
      </w:r>
      <w:r w:rsidRPr="008863E4">
        <w:rPr>
          <w:rFonts w:ascii="Calibri" w:hAnsi="Calibri" w:cs="Calibri"/>
          <w:color w:val="231F20"/>
        </w:rPr>
        <w:t>pursu</w:t>
      </w:r>
      <w:r w:rsidR="00E126EF">
        <w:rPr>
          <w:rFonts w:ascii="Calibri" w:hAnsi="Calibri" w:cs="Calibri"/>
          <w:color w:val="231F20"/>
        </w:rPr>
        <w:t xml:space="preserve">e </w:t>
      </w:r>
      <w:r w:rsidRPr="008863E4">
        <w:rPr>
          <w:rFonts w:ascii="Calibri" w:hAnsi="Calibri" w:cs="Calibri"/>
          <w:color w:val="231F20"/>
        </w:rPr>
        <w:t xml:space="preserve">a career in </w:t>
      </w:r>
      <w:r w:rsidR="007B66BE">
        <w:rPr>
          <w:rFonts w:ascii="Calibri" w:hAnsi="Calibri" w:cs="Calibri"/>
          <w:color w:val="231F20"/>
        </w:rPr>
        <w:t xml:space="preserve">an </w:t>
      </w:r>
      <w:r w:rsidRPr="002D6ACC">
        <w:rPr>
          <w:rFonts w:ascii="Calibri" w:hAnsi="Calibri" w:cs="Calibri"/>
          <w:color w:val="082374"/>
        </w:rPr>
        <w:t xml:space="preserve">environmental </w:t>
      </w:r>
      <w:r w:rsidR="007B66BE" w:rsidRPr="002D6ACC">
        <w:rPr>
          <w:rFonts w:ascii="Calibri" w:hAnsi="Calibri" w:cs="Calibri"/>
          <w:color w:val="082374"/>
        </w:rPr>
        <w:t>field</w:t>
      </w:r>
      <w:r w:rsidRPr="002D6ACC">
        <w:rPr>
          <w:rFonts w:ascii="Calibri" w:hAnsi="Calibri" w:cs="Calibri"/>
          <w:color w:val="082374"/>
        </w:rPr>
        <w:t>.</w:t>
      </w:r>
    </w:p>
    <w:p w14:paraId="444747B6" w14:textId="5F3583EB" w:rsidR="007B1087" w:rsidRDefault="007B1087" w:rsidP="007B1087">
      <w:pPr>
        <w:pStyle w:val="Heading1"/>
        <w:rPr>
          <w:color w:val="082374"/>
        </w:rPr>
      </w:pPr>
      <w:r>
        <w:rPr>
          <w:color w:val="082374"/>
        </w:rPr>
        <w:t>David Campbell Memorial Scholarship</w:t>
      </w:r>
    </w:p>
    <w:p w14:paraId="1D75B52C" w14:textId="0AF1440B" w:rsidR="007B1087" w:rsidRDefault="007B1087" w:rsidP="007B1087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082374"/>
        </w:rPr>
      </w:pPr>
      <w:r w:rsidRPr="008863E4">
        <w:rPr>
          <w:rFonts w:ascii="Calibri" w:hAnsi="Calibri" w:cs="Calibri"/>
          <w:color w:val="231F20"/>
        </w:rPr>
        <w:t xml:space="preserve">The </w:t>
      </w:r>
      <w:r>
        <w:rPr>
          <w:rFonts w:ascii="Calibri" w:hAnsi="Calibri" w:cs="Calibri"/>
          <w:color w:val="231F20"/>
        </w:rPr>
        <w:t>David Campbell Memorial</w:t>
      </w:r>
      <w:r w:rsidRPr="008863E4">
        <w:rPr>
          <w:rFonts w:ascii="Calibri" w:hAnsi="Calibri" w:cs="Calibri"/>
          <w:color w:val="231F20"/>
        </w:rPr>
        <w:t xml:space="preserve"> Scholarship is a one-time $</w:t>
      </w:r>
      <w:r>
        <w:rPr>
          <w:rFonts w:ascii="Calibri" w:hAnsi="Calibri" w:cs="Calibri"/>
          <w:color w:val="231F20"/>
        </w:rPr>
        <w:t>2</w:t>
      </w:r>
      <w:r w:rsidRPr="008863E4">
        <w:rPr>
          <w:rFonts w:ascii="Calibri" w:hAnsi="Calibri" w:cs="Calibri"/>
          <w:color w:val="231F20"/>
        </w:rPr>
        <w:t>,</w:t>
      </w:r>
      <w:r>
        <w:rPr>
          <w:rFonts w:ascii="Calibri" w:hAnsi="Calibri" w:cs="Calibri"/>
          <w:color w:val="231F20"/>
        </w:rPr>
        <w:t>5</w:t>
      </w:r>
      <w:r w:rsidRPr="008863E4">
        <w:rPr>
          <w:rFonts w:ascii="Calibri" w:hAnsi="Calibri" w:cs="Calibri"/>
          <w:color w:val="231F20"/>
        </w:rPr>
        <w:t xml:space="preserve">00.00 scholarship awarded to one individual </w:t>
      </w:r>
      <w:r>
        <w:rPr>
          <w:rFonts w:ascii="Calibri" w:hAnsi="Calibri" w:cs="Calibri"/>
          <w:color w:val="231F20"/>
        </w:rPr>
        <w:t>who</w:t>
      </w:r>
      <w:r w:rsidRPr="008863E4">
        <w:rPr>
          <w:rFonts w:ascii="Calibri" w:hAnsi="Calibri" w:cs="Calibri"/>
          <w:color w:val="231F20"/>
        </w:rPr>
        <w:t xml:space="preserve"> demonstrate</w:t>
      </w:r>
      <w:r>
        <w:rPr>
          <w:rFonts w:ascii="Calibri" w:hAnsi="Calibri" w:cs="Calibri"/>
          <w:color w:val="231F20"/>
        </w:rPr>
        <w:t>s</w:t>
      </w:r>
      <w:r w:rsidRPr="008863E4">
        <w:rPr>
          <w:rFonts w:ascii="Calibri" w:hAnsi="Calibri" w:cs="Calibri"/>
          <w:color w:val="231F20"/>
        </w:rPr>
        <w:t xml:space="preserve"> academic success </w:t>
      </w:r>
      <w:r>
        <w:rPr>
          <w:rFonts w:ascii="Calibri" w:hAnsi="Calibri" w:cs="Calibri"/>
          <w:color w:val="231F20"/>
        </w:rPr>
        <w:t>and</w:t>
      </w:r>
      <w:r w:rsidRPr="008863E4">
        <w:rPr>
          <w:rFonts w:ascii="Calibri" w:hAnsi="Calibri" w:cs="Calibri"/>
          <w:color w:val="231F20"/>
        </w:rPr>
        <w:t xml:space="preserve"> inten</w:t>
      </w:r>
      <w:r>
        <w:rPr>
          <w:rFonts w:ascii="Calibri" w:hAnsi="Calibri" w:cs="Calibri"/>
          <w:color w:val="231F20"/>
        </w:rPr>
        <w:t>ds</w:t>
      </w:r>
      <w:r w:rsidRPr="008863E4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>to</w:t>
      </w:r>
      <w:r w:rsidRPr="008863E4">
        <w:rPr>
          <w:rFonts w:ascii="Calibri" w:hAnsi="Calibri" w:cs="Calibri"/>
          <w:color w:val="231F20"/>
        </w:rPr>
        <w:t xml:space="preserve"> pursu</w:t>
      </w:r>
      <w:r>
        <w:rPr>
          <w:rFonts w:ascii="Calibri" w:hAnsi="Calibri" w:cs="Calibri"/>
          <w:color w:val="231F20"/>
        </w:rPr>
        <w:t xml:space="preserve">e </w:t>
      </w:r>
      <w:r w:rsidRPr="008863E4">
        <w:rPr>
          <w:rFonts w:ascii="Calibri" w:hAnsi="Calibri" w:cs="Calibri"/>
          <w:color w:val="231F20"/>
        </w:rPr>
        <w:t xml:space="preserve">a career in </w:t>
      </w:r>
      <w:r>
        <w:rPr>
          <w:rFonts w:ascii="Calibri" w:hAnsi="Calibri" w:cs="Calibri"/>
          <w:color w:val="231F20"/>
        </w:rPr>
        <w:t xml:space="preserve">an </w:t>
      </w:r>
      <w:r w:rsidRPr="002D6ACC">
        <w:rPr>
          <w:rFonts w:ascii="Calibri" w:hAnsi="Calibri" w:cs="Calibri"/>
          <w:color w:val="082374"/>
        </w:rPr>
        <w:t>environmental field.</w:t>
      </w:r>
    </w:p>
    <w:p w14:paraId="6A33D314" w14:textId="77777777" w:rsidR="0006367A" w:rsidRPr="002D6ACC" w:rsidRDefault="00722936" w:rsidP="004C3BAB">
      <w:pPr>
        <w:pStyle w:val="Heading1"/>
        <w:rPr>
          <w:color w:val="082374"/>
        </w:rPr>
      </w:pPr>
      <w:r w:rsidRPr="002D6ACC">
        <w:rPr>
          <w:color w:val="082374"/>
        </w:rPr>
        <w:t xml:space="preserve">Scholarship </w:t>
      </w:r>
      <w:r w:rsidR="0006367A" w:rsidRPr="002D6ACC">
        <w:rPr>
          <w:color w:val="082374"/>
        </w:rPr>
        <w:t>Eligibility Requirements</w:t>
      </w:r>
    </w:p>
    <w:p w14:paraId="6135A006" w14:textId="50161B55" w:rsidR="0006367A" w:rsidRPr="008863E4" w:rsidRDefault="0006367A" w:rsidP="004C3BAB">
      <w:pPr>
        <w:spacing w:before="120" w:after="120" w:line="276" w:lineRule="auto"/>
        <w:jc w:val="both"/>
        <w:rPr>
          <w:rFonts w:eastAsia="Times New Roman" w:cs="Calibri"/>
          <w:color w:val="231F20"/>
          <w:sz w:val="24"/>
          <w:szCs w:val="24"/>
        </w:rPr>
      </w:pPr>
      <w:r w:rsidRPr="008863E4">
        <w:rPr>
          <w:rFonts w:eastAsia="Times New Roman" w:cs="Calibri"/>
          <w:color w:val="231F20"/>
          <w:sz w:val="24"/>
          <w:szCs w:val="24"/>
        </w:rPr>
        <w:t xml:space="preserve">To be eligible for the </w:t>
      </w:r>
      <w:r w:rsidR="007B1087">
        <w:rPr>
          <w:rFonts w:eastAsia="Times New Roman" w:cs="Calibri"/>
          <w:color w:val="231F20"/>
          <w:sz w:val="24"/>
          <w:szCs w:val="24"/>
        </w:rPr>
        <w:t>scholarships</w:t>
      </w:r>
      <w:r w:rsidRPr="008863E4">
        <w:rPr>
          <w:rFonts w:eastAsia="Times New Roman" w:cs="Calibri"/>
          <w:color w:val="231F20"/>
          <w:sz w:val="24"/>
          <w:szCs w:val="24"/>
        </w:rPr>
        <w:t xml:space="preserve">, </w:t>
      </w:r>
      <w:r w:rsidR="0060665C">
        <w:rPr>
          <w:rFonts w:eastAsia="Times New Roman" w:cs="Calibri"/>
          <w:color w:val="231F20"/>
          <w:sz w:val="24"/>
          <w:szCs w:val="24"/>
        </w:rPr>
        <w:t>each candidate</w:t>
      </w:r>
      <w:r w:rsidR="0060665C" w:rsidRPr="008863E4">
        <w:rPr>
          <w:rFonts w:eastAsia="Times New Roman" w:cs="Calibri"/>
          <w:color w:val="231F20"/>
          <w:sz w:val="24"/>
          <w:szCs w:val="24"/>
        </w:rPr>
        <w:t xml:space="preserve"> </w:t>
      </w:r>
      <w:r w:rsidRPr="008863E4">
        <w:rPr>
          <w:rFonts w:eastAsia="Times New Roman" w:cs="Calibri"/>
          <w:color w:val="231F20"/>
          <w:sz w:val="24"/>
          <w:szCs w:val="24"/>
        </w:rPr>
        <w:t>must:</w:t>
      </w:r>
    </w:p>
    <w:p w14:paraId="2E59B259" w14:textId="78AB4E27" w:rsidR="00AC5CED" w:rsidRDefault="0006367A" w:rsidP="00AC5CED">
      <w:pPr>
        <w:numPr>
          <w:ilvl w:val="0"/>
          <w:numId w:val="14"/>
        </w:numPr>
        <w:spacing w:before="120"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 w:rsidRPr="008863E4">
        <w:rPr>
          <w:rFonts w:cs="Calibri"/>
          <w:color w:val="231F20"/>
          <w:spacing w:val="-1"/>
          <w:sz w:val="24"/>
          <w:u w:color="231F20"/>
        </w:rPr>
        <w:t>Be a</w:t>
      </w:r>
      <w:r w:rsidR="00044568" w:rsidRPr="008863E4">
        <w:rPr>
          <w:rFonts w:cs="Calibri"/>
          <w:color w:val="231F20"/>
          <w:spacing w:val="-1"/>
          <w:sz w:val="24"/>
          <w:u w:color="231F20"/>
        </w:rPr>
        <w:t xml:space="preserve">n enrolled </w:t>
      </w:r>
      <w:r w:rsidRPr="008863E4">
        <w:rPr>
          <w:rFonts w:cs="Calibri"/>
          <w:color w:val="231F20"/>
          <w:spacing w:val="-1"/>
          <w:sz w:val="24"/>
          <w:u w:color="231F20"/>
        </w:rPr>
        <w:t>junior</w:t>
      </w:r>
      <w:r w:rsidR="00134D21">
        <w:rPr>
          <w:rFonts w:cs="Calibri"/>
          <w:color w:val="231F20"/>
          <w:spacing w:val="-1"/>
          <w:sz w:val="24"/>
          <w:u w:color="231F20"/>
        </w:rPr>
        <w:t>, senior, or graduate student</w:t>
      </w:r>
      <w:r w:rsidR="00044568" w:rsidRPr="008863E4">
        <w:rPr>
          <w:rFonts w:cs="Calibri"/>
          <w:color w:val="231F20"/>
          <w:spacing w:val="-1"/>
          <w:sz w:val="24"/>
          <w:u w:color="231F20"/>
        </w:rPr>
        <w:t xml:space="preserve"> at a</w:t>
      </w:r>
      <w:r w:rsidR="00693FA1">
        <w:rPr>
          <w:rFonts w:cs="Calibri"/>
          <w:color w:val="231F20"/>
          <w:spacing w:val="-1"/>
          <w:sz w:val="24"/>
          <w:u w:color="231F20"/>
        </w:rPr>
        <w:t xml:space="preserve">n </w:t>
      </w:r>
      <w:r w:rsidR="00044568" w:rsidRPr="008863E4">
        <w:rPr>
          <w:rFonts w:cs="Calibri"/>
          <w:color w:val="231F20"/>
          <w:spacing w:val="-1"/>
          <w:sz w:val="24"/>
          <w:u w:color="231F20"/>
        </w:rPr>
        <w:t xml:space="preserve">accredited </w:t>
      </w:r>
      <w:r w:rsidR="00C339FC" w:rsidRPr="008863E4">
        <w:rPr>
          <w:rFonts w:cs="Calibri"/>
          <w:color w:val="231F20"/>
          <w:spacing w:val="-1"/>
          <w:sz w:val="24"/>
          <w:u w:color="231F20"/>
        </w:rPr>
        <w:t xml:space="preserve">college or </w:t>
      </w:r>
      <w:proofErr w:type="gramStart"/>
      <w:r w:rsidR="00044568" w:rsidRPr="008863E4">
        <w:rPr>
          <w:rFonts w:cs="Calibri"/>
          <w:color w:val="231F20"/>
          <w:spacing w:val="-1"/>
          <w:sz w:val="24"/>
          <w:u w:color="231F20"/>
        </w:rPr>
        <w:t>university</w:t>
      </w:r>
      <w:r w:rsidR="00AC5CED">
        <w:rPr>
          <w:rFonts w:cs="Calibri"/>
          <w:color w:val="231F20"/>
          <w:spacing w:val="-1"/>
          <w:sz w:val="24"/>
          <w:u w:color="231F20"/>
        </w:rPr>
        <w:t>;</w:t>
      </w:r>
      <w:proofErr w:type="gramEnd"/>
    </w:p>
    <w:p w14:paraId="44BB467F" w14:textId="27D8419B" w:rsidR="0006367A" w:rsidRPr="00C47154" w:rsidRDefault="0006367A" w:rsidP="00AC5CED">
      <w:pPr>
        <w:numPr>
          <w:ilvl w:val="0"/>
          <w:numId w:val="14"/>
        </w:numPr>
        <w:spacing w:before="120"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 w:rsidRPr="00C47154">
        <w:rPr>
          <w:rFonts w:cs="Calibri"/>
          <w:color w:val="231F20"/>
          <w:spacing w:val="-1"/>
          <w:sz w:val="24"/>
          <w:u w:color="231F20"/>
        </w:rPr>
        <w:t xml:space="preserve">Have a minimum cumulative college grade point average (GPA) of 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>3.0</w:t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 on a 4.0 </w:t>
      </w:r>
      <w:proofErr w:type="gramStart"/>
      <w:r w:rsidRPr="00C47154">
        <w:rPr>
          <w:rFonts w:cs="Calibri"/>
          <w:color w:val="231F20"/>
          <w:spacing w:val="-1"/>
          <w:sz w:val="24"/>
          <w:u w:color="231F20"/>
        </w:rPr>
        <w:t>scale</w:t>
      </w:r>
      <w:r w:rsidR="00C339FC" w:rsidRPr="00C47154">
        <w:rPr>
          <w:rFonts w:cs="Calibri"/>
          <w:color w:val="231F20"/>
          <w:spacing w:val="-1"/>
          <w:sz w:val="24"/>
          <w:u w:color="231F20"/>
        </w:rPr>
        <w:t>;</w:t>
      </w:r>
      <w:proofErr w:type="gramEnd"/>
    </w:p>
    <w:p w14:paraId="5F8C4A81" w14:textId="39353AA4" w:rsidR="00184D45" w:rsidRPr="00C47154" w:rsidRDefault="00237D51" w:rsidP="002D6ACC">
      <w:pPr>
        <w:numPr>
          <w:ilvl w:val="0"/>
          <w:numId w:val="15"/>
        </w:numPr>
        <w:spacing w:before="120"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t xml:space="preserve">Be </w:t>
      </w:r>
      <w:r w:rsidR="00C94F91">
        <w:rPr>
          <w:rFonts w:cs="Calibri"/>
          <w:color w:val="231F20"/>
          <w:spacing w:val="-1"/>
          <w:sz w:val="24"/>
          <w:u w:color="231F20"/>
        </w:rPr>
        <w:t>enrolled in</w:t>
      </w:r>
      <w:r w:rsidR="00184D45" w:rsidRPr="00C47154">
        <w:rPr>
          <w:rFonts w:cs="Calibri"/>
          <w:color w:val="231F20"/>
          <w:spacing w:val="-1"/>
          <w:sz w:val="24"/>
          <w:u w:color="231F20"/>
        </w:rPr>
        <w:t xml:space="preserve"> a</w:t>
      </w:r>
      <w:r w:rsidR="0006367A" w:rsidRPr="00C47154">
        <w:rPr>
          <w:rFonts w:cs="Calibri"/>
          <w:color w:val="231F20"/>
          <w:spacing w:val="-1"/>
          <w:sz w:val="24"/>
          <w:u w:color="231F20"/>
        </w:rPr>
        <w:t xml:space="preserve"> degree program 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 xml:space="preserve">with the intention of </w:t>
      </w:r>
      <w:r w:rsidR="00C94F91">
        <w:rPr>
          <w:rFonts w:cs="Calibri"/>
          <w:color w:val="231F20"/>
          <w:spacing w:val="-1"/>
          <w:sz w:val="24"/>
          <w:u w:color="231F20"/>
        </w:rPr>
        <w:t>pursuing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 xml:space="preserve"> a career in </w:t>
      </w:r>
      <w:r w:rsidR="00E126EF">
        <w:rPr>
          <w:rFonts w:cs="Calibri"/>
          <w:color w:val="231F20"/>
          <w:spacing w:val="-1"/>
          <w:sz w:val="24"/>
          <w:u w:color="231F20"/>
        </w:rPr>
        <w:t>an</w:t>
      </w:r>
      <w:r w:rsidR="00E126EF" w:rsidRPr="00C47154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 xml:space="preserve">environmental </w:t>
      </w:r>
      <w:r w:rsidR="00722936" w:rsidRPr="00C47154">
        <w:rPr>
          <w:rFonts w:cs="Calibri"/>
          <w:color w:val="231F20"/>
          <w:spacing w:val="-1"/>
          <w:sz w:val="24"/>
          <w:u w:color="231F20"/>
        </w:rPr>
        <w:t>field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 xml:space="preserve">. </w:t>
      </w:r>
      <w:r w:rsidR="00044568" w:rsidRPr="00C94F91">
        <w:rPr>
          <w:rFonts w:cs="Calibri"/>
          <w:color w:val="231F20"/>
          <w:spacing w:val="-1"/>
          <w:sz w:val="24"/>
          <w:u w:color="231F20"/>
        </w:rPr>
        <w:t>Degrees</w:t>
      </w:r>
      <w:r w:rsidR="00722936" w:rsidRPr="00C94F91">
        <w:rPr>
          <w:rFonts w:cs="Calibri"/>
          <w:color w:val="231F20"/>
          <w:spacing w:val="-1"/>
          <w:sz w:val="24"/>
          <w:u w:color="231F20"/>
        </w:rPr>
        <w:t xml:space="preserve"> may</w:t>
      </w:r>
      <w:r w:rsidR="00044568" w:rsidRPr="00C94F91">
        <w:rPr>
          <w:rFonts w:cs="Calibri"/>
          <w:color w:val="231F20"/>
          <w:spacing w:val="-1"/>
          <w:sz w:val="24"/>
          <w:u w:color="231F20"/>
        </w:rPr>
        <w:t xml:space="preserve"> include</w:t>
      </w:r>
      <w:r w:rsidR="00722936" w:rsidRPr="00C94F91">
        <w:rPr>
          <w:rFonts w:cs="Calibri"/>
          <w:color w:val="231F20"/>
          <w:spacing w:val="-1"/>
          <w:sz w:val="24"/>
          <w:u w:color="231F20"/>
        </w:rPr>
        <w:t>, but are not limited to</w:t>
      </w:r>
      <w:r w:rsidR="00044568" w:rsidRPr="00C94F91">
        <w:rPr>
          <w:rFonts w:cs="Calibri"/>
          <w:color w:val="231F20"/>
          <w:spacing w:val="-1"/>
          <w:sz w:val="24"/>
          <w:u w:color="231F20"/>
        </w:rPr>
        <w:t xml:space="preserve">: </w:t>
      </w:r>
      <w:r w:rsidR="008863E4">
        <w:rPr>
          <w:rFonts w:cs="Calibri"/>
          <w:color w:val="231F20"/>
          <w:spacing w:val="-1"/>
          <w:sz w:val="24"/>
          <w:u w:color="231F20"/>
        </w:rPr>
        <w:t xml:space="preserve">Environmental 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>Science</w:t>
      </w:r>
      <w:r w:rsidR="008863E4">
        <w:rPr>
          <w:rFonts w:cs="Calibri"/>
          <w:color w:val="231F20"/>
          <w:spacing w:val="-1"/>
          <w:sz w:val="24"/>
          <w:u w:color="231F20"/>
        </w:rPr>
        <w:t>s</w:t>
      </w:r>
      <w:r w:rsidR="00BB3272">
        <w:rPr>
          <w:rFonts w:cs="Calibri"/>
          <w:color w:val="231F20"/>
          <w:spacing w:val="-1"/>
          <w:sz w:val="24"/>
          <w:u w:color="231F20"/>
        </w:rPr>
        <w:t>;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8863E4">
        <w:rPr>
          <w:rFonts w:cs="Calibri"/>
          <w:color w:val="231F20"/>
          <w:spacing w:val="-1"/>
          <w:sz w:val="24"/>
          <w:u w:color="231F20"/>
        </w:rPr>
        <w:t>Environmental Technology</w:t>
      </w:r>
      <w:r w:rsidR="00BB3272">
        <w:rPr>
          <w:rFonts w:cs="Calibri"/>
          <w:color w:val="231F20"/>
          <w:spacing w:val="-1"/>
          <w:sz w:val="24"/>
          <w:u w:color="231F20"/>
        </w:rPr>
        <w:t>;</w:t>
      </w:r>
      <w:r w:rsidR="008863E4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>Engineering</w:t>
      </w:r>
      <w:r w:rsidR="00BB3272">
        <w:rPr>
          <w:rFonts w:cs="Calibri"/>
          <w:color w:val="231F20"/>
          <w:spacing w:val="-1"/>
          <w:sz w:val="24"/>
          <w:u w:color="231F20"/>
        </w:rPr>
        <w:t>;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8863E4">
        <w:rPr>
          <w:rFonts w:cs="Calibri"/>
          <w:color w:val="231F20"/>
          <w:spacing w:val="-1"/>
          <w:sz w:val="24"/>
          <w:u w:color="231F20"/>
        </w:rPr>
        <w:t>Biology</w:t>
      </w:r>
      <w:r w:rsidR="00BB3272">
        <w:rPr>
          <w:rFonts w:cs="Calibri"/>
          <w:color w:val="231F20"/>
          <w:spacing w:val="-1"/>
          <w:sz w:val="24"/>
          <w:u w:color="231F20"/>
        </w:rPr>
        <w:t>;</w:t>
      </w:r>
      <w:r w:rsidR="008863E4">
        <w:rPr>
          <w:rFonts w:cs="Calibri"/>
          <w:color w:val="231F20"/>
          <w:spacing w:val="-1"/>
          <w:sz w:val="24"/>
          <w:u w:color="231F20"/>
        </w:rPr>
        <w:t xml:space="preserve"> Fish and Wildlife Management</w:t>
      </w:r>
      <w:r w:rsidR="00BB3272">
        <w:rPr>
          <w:rFonts w:cs="Calibri"/>
          <w:color w:val="231F20"/>
          <w:spacing w:val="-1"/>
          <w:sz w:val="24"/>
          <w:u w:color="231F20"/>
        </w:rPr>
        <w:t>;</w:t>
      </w:r>
      <w:r w:rsidR="008863E4">
        <w:rPr>
          <w:rFonts w:cs="Calibri"/>
          <w:color w:val="231F20"/>
          <w:spacing w:val="-1"/>
          <w:sz w:val="24"/>
          <w:u w:color="231F20"/>
        </w:rPr>
        <w:t xml:space="preserve"> Soils</w:t>
      </w:r>
      <w:r w:rsidR="00BB3272">
        <w:rPr>
          <w:rFonts w:cs="Calibri"/>
          <w:color w:val="231F20"/>
          <w:spacing w:val="-1"/>
          <w:sz w:val="24"/>
          <w:u w:color="231F20"/>
        </w:rPr>
        <w:t>;</w:t>
      </w:r>
      <w:r w:rsidR="008863E4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>Anthropology; Archaeology; Education</w:t>
      </w:r>
      <w:r w:rsidR="00517548" w:rsidRPr="00C94F91">
        <w:rPr>
          <w:rFonts w:cs="Calibri"/>
          <w:color w:val="231F20"/>
          <w:spacing w:val="-1"/>
          <w:sz w:val="24"/>
          <w:u w:color="231F20"/>
        </w:rPr>
        <w:t>;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517548" w:rsidRPr="00C94F91">
        <w:rPr>
          <w:rFonts w:cs="Calibri"/>
          <w:color w:val="231F20"/>
          <w:spacing w:val="-1"/>
          <w:sz w:val="24"/>
          <w:u w:color="231F20"/>
        </w:rPr>
        <w:t xml:space="preserve">Environmental Law; </w:t>
      </w:r>
      <w:r w:rsidR="005D23EA" w:rsidRPr="00C94F91">
        <w:rPr>
          <w:rFonts w:cs="Calibri"/>
          <w:color w:val="231F20"/>
          <w:spacing w:val="-1"/>
          <w:sz w:val="24"/>
          <w:u w:color="231F20"/>
        </w:rPr>
        <w:t>Geographic Information Systems</w:t>
      </w:r>
      <w:r w:rsidR="00C339FC" w:rsidRPr="00C94F91">
        <w:rPr>
          <w:rFonts w:cs="Calibri"/>
          <w:color w:val="231F20"/>
          <w:spacing w:val="-1"/>
          <w:sz w:val="24"/>
          <w:u w:color="231F20"/>
        </w:rPr>
        <w:t>; and</w:t>
      </w:r>
    </w:p>
    <w:p w14:paraId="241324EF" w14:textId="3C8D7956" w:rsidR="00184D45" w:rsidRPr="00C47154" w:rsidRDefault="00C07826" w:rsidP="002D6ACC">
      <w:pPr>
        <w:numPr>
          <w:ilvl w:val="0"/>
          <w:numId w:val="15"/>
        </w:numPr>
        <w:spacing w:before="120"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t>P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 xml:space="preserve">articipate in a </w:t>
      </w:r>
      <w:r w:rsidR="00044568" w:rsidRPr="008863E4">
        <w:rPr>
          <w:rFonts w:cs="Calibri"/>
          <w:color w:val="231F20"/>
          <w:spacing w:val="-1"/>
          <w:sz w:val="24"/>
          <w:u w:color="231F20"/>
        </w:rPr>
        <w:t>phone interview</w:t>
      </w:r>
      <w:r w:rsidR="00044568" w:rsidRPr="00C47154">
        <w:rPr>
          <w:rFonts w:cs="Calibri"/>
          <w:color w:val="231F20"/>
          <w:spacing w:val="-1"/>
          <w:sz w:val="24"/>
          <w:u w:color="231F20"/>
        </w:rPr>
        <w:t xml:space="preserve"> with the Merjent Foundation Board of Directors if chosen as a finalist</w:t>
      </w:r>
      <w:r w:rsidR="00722936" w:rsidRPr="00C47154">
        <w:rPr>
          <w:rFonts w:cs="Calibri"/>
          <w:color w:val="231F20"/>
          <w:spacing w:val="-1"/>
          <w:sz w:val="24"/>
          <w:u w:color="231F20"/>
        </w:rPr>
        <w:t>.</w:t>
      </w:r>
    </w:p>
    <w:p w14:paraId="0D7CB826" w14:textId="77777777" w:rsidR="003D5461" w:rsidRPr="002D6ACC" w:rsidRDefault="00496C66" w:rsidP="004C3BAB">
      <w:pPr>
        <w:pStyle w:val="Heading1"/>
        <w:rPr>
          <w:color w:val="082374"/>
        </w:rPr>
      </w:pPr>
      <w:r w:rsidRPr="002D6ACC">
        <w:rPr>
          <w:color w:val="082374"/>
        </w:rPr>
        <w:t>Application Packet</w:t>
      </w:r>
    </w:p>
    <w:p w14:paraId="04B13CAF" w14:textId="77777777" w:rsidR="003D5461" w:rsidRPr="00C47154" w:rsidRDefault="00496C66" w:rsidP="004C3BAB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</w:rPr>
      </w:pPr>
      <w:r w:rsidRPr="00C47154">
        <w:rPr>
          <w:rFonts w:ascii="Calibri" w:hAnsi="Calibri" w:cs="Calibri"/>
          <w:color w:val="231F20"/>
          <w:spacing w:val="-1"/>
        </w:rPr>
        <w:t xml:space="preserve">The application packet </w:t>
      </w:r>
      <w:r w:rsidRPr="00C47154">
        <w:rPr>
          <w:rFonts w:ascii="Calibri" w:hAnsi="Calibri" w:cs="Calibri"/>
          <w:color w:val="231F20"/>
        </w:rPr>
        <w:t>must</w:t>
      </w:r>
      <w:r w:rsidRPr="00C47154">
        <w:rPr>
          <w:rFonts w:ascii="Calibri" w:hAnsi="Calibri" w:cs="Calibri"/>
          <w:color w:val="231F20"/>
          <w:spacing w:val="-1"/>
        </w:rPr>
        <w:t xml:space="preserve"> include:</w:t>
      </w:r>
    </w:p>
    <w:p w14:paraId="1E71C5DD" w14:textId="4DA1DFF0" w:rsidR="003D5461" w:rsidRPr="00C47154" w:rsidRDefault="00184D45" w:rsidP="002D6ACC">
      <w:pPr>
        <w:numPr>
          <w:ilvl w:val="0"/>
          <w:numId w:val="16"/>
        </w:numPr>
        <w:spacing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 w:rsidRPr="00C47154">
        <w:rPr>
          <w:rFonts w:cs="Calibri"/>
          <w:color w:val="231F20"/>
          <w:spacing w:val="-1"/>
          <w:sz w:val="24"/>
          <w:u w:color="231F20"/>
        </w:rPr>
        <w:t>A</w:t>
      </w:r>
      <w:r w:rsidR="00EE487C">
        <w:rPr>
          <w:rFonts w:cs="Calibri"/>
          <w:color w:val="231F20"/>
          <w:spacing w:val="-1"/>
          <w:sz w:val="24"/>
          <w:u w:color="231F20"/>
        </w:rPr>
        <w:t xml:space="preserve">n </w:t>
      </w:r>
      <w:r w:rsidRPr="00C47154">
        <w:rPr>
          <w:rFonts w:cs="Calibri"/>
          <w:color w:val="231F20"/>
          <w:spacing w:val="-1"/>
          <w:sz w:val="24"/>
          <w:u w:color="231F20"/>
        </w:rPr>
        <w:t>es</w:t>
      </w:r>
      <w:r w:rsidR="00496C66" w:rsidRPr="00C47154">
        <w:rPr>
          <w:rFonts w:cs="Calibri"/>
          <w:color w:val="231F20"/>
          <w:spacing w:val="-1"/>
          <w:sz w:val="24"/>
          <w:u w:color="231F20"/>
        </w:rPr>
        <w:t>say</w:t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496C66" w:rsidRPr="00C47154">
        <w:rPr>
          <w:rFonts w:cs="Calibri"/>
          <w:color w:val="231F20"/>
          <w:spacing w:val="-1"/>
          <w:sz w:val="24"/>
          <w:u w:color="231F20"/>
        </w:rPr>
        <w:t>/</w:t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496C66" w:rsidRPr="00C47154">
        <w:rPr>
          <w:rFonts w:cs="Calibri"/>
          <w:color w:val="231F20"/>
          <w:spacing w:val="-1"/>
          <w:sz w:val="24"/>
          <w:u w:color="231F20"/>
        </w:rPr>
        <w:t>personal statement</w:t>
      </w:r>
      <w:r w:rsidR="004C3BAB" w:rsidRPr="00C47154">
        <w:rPr>
          <w:rFonts w:cs="Calibri"/>
          <w:color w:val="231F20"/>
          <w:spacing w:val="-1"/>
          <w:sz w:val="24"/>
          <w:u w:color="231F20"/>
        </w:rPr>
        <w:t xml:space="preserve"> (</w:t>
      </w:r>
      <w:r w:rsidR="00B24DCA">
        <w:rPr>
          <w:rFonts w:cs="Calibri"/>
          <w:color w:val="231F20"/>
          <w:spacing w:val="-1"/>
          <w:sz w:val="24"/>
          <w:u w:color="231F20"/>
        </w:rPr>
        <w:t>400 to 800</w:t>
      </w:r>
      <w:r w:rsidR="004C3BAB" w:rsidRPr="00C47154">
        <w:rPr>
          <w:rFonts w:cs="Calibri"/>
          <w:color w:val="231F20"/>
          <w:spacing w:val="-1"/>
          <w:sz w:val="24"/>
          <w:u w:color="231F20"/>
        </w:rPr>
        <w:t xml:space="preserve"> words</w:t>
      </w:r>
      <w:proofErr w:type="gramStart"/>
      <w:r w:rsidR="004C3BAB" w:rsidRPr="00C47154">
        <w:rPr>
          <w:rFonts w:cs="Calibri"/>
          <w:color w:val="231F20"/>
          <w:spacing w:val="-1"/>
          <w:sz w:val="24"/>
          <w:u w:color="231F20"/>
        </w:rPr>
        <w:t>)</w:t>
      </w:r>
      <w:r w:rsidRPr="00C47154">
        <w:rPr>
          <w:rFonts w:cs="Calibri"/>
          <w:color w:val="231F20"/>
          <w:spacing w:val="-1"/>
          <w:sz w:val="24"/>
          <w:u w:color="231F20"/>
        </w:rPr>
        <w:t>;</w:t>
      </w:r>
      <w:proofErr w:type="gramEnd"/>
    </w:p>
    <w:p w14:paraId="0DC08348" w14:textId="77777777" w:rsidR="004C3BAB" w:rsidRPr="00C47154" w:rsidRDefault="00880A5B" w:rsidP="002D6ACC">
      <w:pPr>
        <w:numPr>
          <w:ilvl w:val="0"/>
          <w:numId w:val="16"/>
        </w:numPr>
        <w:spacing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 w:rsidRPr="00C47154">
        <w:rPr>
          <w:rFonts w:cs="Calibri"/>
          <w:color w:val="231F20"/>
          <w:spacing w:val="-1"/>
          <w:sz w:val="24"/>
          <w:u w:color="231F20"/>
        </w:rPr>
        <w:lastRenderedPageBreak/>
        <w:t>A minimum of one</w:t>
      </w:r>
      <w:r w:rsidR="00496C66" w:rsidRPr="00C47154">
        <w:rPr>
          <w:rFonts w:cs="Calibri"/>
          <w:color w:val="231F20"/>
          <w:spacing w:val="-1"/>
          <w:sz w:val="24"/>
          <w:u w:color="231F20"/>
        </w:rPr>
        <w:t xml:space="preserve"> recommendation </w:t>
      </w:r>
      <w:proofErr w:type="gramStart"/>
      <w:r w:rsidR="00496C66" w:rsidRPr="00C47154">
        <w:rPr>
          <w:rFonts w:cs="Calibri"/>
          <w:color w:val="231F20"/>
          <w:spacing w:val="-1"/>
          <w:sz w:val="24"/>
          <w:u w:color="231F20"/>
        </w:rPr>
        <w:t>letter</w:t>
      </w:r>
      <w:r w:rsidR="00184D45" w:rsidRPr="00C47154">
        <w:rPr>
          <w:rFonts w:cs="Calibri"/>
          <w:color w:val="231F20"/>
          <w:spacing w:val="-1"/>
          <w:sz w:val="24"/>
          <w:u w:color="231F20"/>
        </w:rPr>
        <w:t>;</w:t>
      </w:r>
      <w:proofErr w:type="gramEnd"/>
    </w:p>
    <w:p w14:paraId="2D792C63" w14:textId="5A16E1E1" w:rsidR="003D5461" w:rsidRPr="00C47154" w:rsidRDefault="004C3BAB" w:rsidP="002D6ACC">
      <w:pPr>
        <w:numPr>
          <w:ilvl w:val="0"/>
          <w:numId w:val="16"/>
        </w:numPr>
        <w:spacing w:after="120" w:line="276" w:lineRule="auto"/>
        <w:jc w:val="both"/>
        <w:rPr>
          <w:rFonts w:cs="Calibri"/>
          <w:color w:val="231F20"/>
          <w:spacing w:val="-1"/>
          <w:u w:color="231F20"/>
        </w:rPr>
      </w:pPr>
      <w:r w:rsidRPr="00C47154">
        <w:rPr>
          <w:rFonts w:cs="Calibri"/>
          <w:color w:val="231F20"/>
          <w:spacing w:val="-1"/>
          <w:sz w:val="24"/>
          <w:u w:color="231F20"/>
        </w:rPr>
        <w:t xml:space="preserve">A copy of your </w:t>
      </w:r>
      <w:r w:rsidR="007854A6">
        <w:rPr>
          <w:rFonts w:cs="Calibri"/>
          <w:color w:val="231F20"/>
          <w:spacing w:val="-1"/>
          <w:sz w:val="24"/>
          <w:u w:color="231F20"/>
        </w:rPr>
        <w:t xml:space="preserve">current </w:t>
      </w:r>
      <w:r w:rsidRPr="00C47154">
        <w:rPr>
          <w:rFonts w:cs="Calibri"/>
          <w:color w:val="231F20"/>
          <w:spacing w:val="-1"/>
          <w:sz w:val="24"/>
          <w:u w:color="231F20"/>
        </w:rPr>
        <w:t>college transcript to demonstrate a cumulative GPA of at least 3.0/ 4.0</w:t>
      </w:r>
      <w:r w:rsidR="00880A5B" w:rsidRPr="00C47154">
        <w:rPr>
          <w:rFonts w:cs="Calibri"/>
          <w:color w:val="231F20"/>
          <w:spacing w:val="-1"/>
          <w:sz w:val="24"/>
          <w:u w:color="231F20"/>
        </w:rPr>
        <w:t xml:space="preserve">; </w:t>
      </w:r>
      <w:r w:rsidR="00184D45" w:rsidRPr="00C47154">
        <w:rPr>
          <w:rFonts w:cs="Calibri"/>
          <w:color w:val="231F20"/>
          <w:spacing w:val="-1"/>
          <w:sz w:val="24"/>
          <w:u w:color="231F20"/>
        </w:rPr>
        <w:t>and</w:t>
      </w:r>
    </w:p>
    <w:p w14:paraId="1CA89388" w14:textId="0D3D2D69" w:rsidR="00184D45" w:rsidRPr="00C47154" w:rsidRDefault="00184D45" w:rsidP="002D6ACC">
      <w:pPr>
        <w:numPr>
          <w:ilvl w:val="0"/>
          <w:numId w:val="16"/>
        </w:numPr>
        <w:spacing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 w:rsidRPr="00C47154">
        <w:rPr>
          <w:rFonts w:cs="Calibri"/>
          <w:color w:val="231F20"/>
          <w:spacing w:val="-1"/>
          <w:sz w:val="24"/>
          <w:u w:color="231F20"/>
        </w:rPr>
        <w:t>The completed scholarship application form.</w:t>
      </w:r>
    </w:p>
    <w:p w14:paraId="0A30796A" w14:textId="77777777" w:rsidR="003D5461" w:rsidRPr="002D6ACC" w:rsidRDefault="00496C66" w:rsidP="004C3BAB">
      <w:pPr>
        <w:pStyle w:val="Heading1"/>
        <w:rPr>
          <w:color w:val="082374"/>
        </w:rPr>
      </w:pPr>
      <w:r w:rsidRPr="002D6ACC">
        <w:rPr>
          <w:color w:val="082374"/>
        </w:rPr>
        <w:t>Essay</w:t>
      </w:r>
      <w:r w:rsidR="000D7650" w:rsidRPr="002D6ACC">
        <w:rPr>
          <w:color w:val="082374"/>
        </w:rPr>
        <w:t xml:space="preserve"> / Personal Statement</w:t>
      </w:r>
    </w:p>
    <w:p w14:paraId="00AE830C" w14:textId="6FCE45CC" w:rsidR="003D5461" w:rsidRPr="00C47154" w:rsidRDefault="00880A5B" w:rsidP="004C3BAB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1"/>
        </w:rPr>
      </w:pPr>
      <w:r w:rsidRPr="00C47154">
        <w:rPr>
          <w:rFonts w:ascii="Calibri" w:hAnsi="Calibri" w:cs="Calibri"/>
          <w:color w:val="231F20"/>
          <w:spacing w:val="-1"/>
        </w:rPr>
        <w:t xml:space="preserve">We are interested in getting to know </w:t>
      </w:r>
      <w:r w:rsidR="00357A4F">
        <w:rPr>
          <w:rFonts w:ascii="Calibri" w:hAnsi="Calibri" w:cs="Calibri"/>
          <w:color w:val="231F20"/>
          <w:spacing w:val="-1"/>
        </w:rPr>
        <w:t>applicants</w:t>
      </w:r>
      <w:r w:rsidR="00124D5E" w:rsidRPr="00C47154">
        <w:rPr>
          <w:rFonts w:ascii="Calibri" w:hAnsi="Calibri" w:cs="Calibri"/>
          <w:color w:val="231F20"/>
          <w:spacing w:val="-1"/>
        </w:rPr>
        <w:t>,</w:t>
      </w:r>
      <w:r w:rsidRPr="00C47154">
        <w:rPr>
          <w:rFonts w:ascii="Calibri" w:hAnsi="Calibri" w:cs="Calibri"/>
          <w:color w:val="231F20"/>
          <w:spacing w:val="-1"/>
        </w:rPr>
        <w:t xml:space="preserve"> why </w:t>
      </w:r>
      <w:r w:rsidR="00357A4F">
        <w:rPr>
          <w:rFonts w:ascii="Calibri" w:hAnsi="Calibri" w:cs="Calibri"/>
          <w:color w:val="231F20"/>
          <w:spacing w:val="-1"/>
        </w:rPr>
        <w:t xml:space="preserve">they </w:t>
      </w:r>
      <w:r w:rsidRPr="00C47154">
        <w:rPr>
          <w:rFonts w:ascii="Calibri" w:hAnsi="Calibri" w:cs="Calibri"/>
          <w:color w:val="231F20"/>
          <w:spacing w:val="-1"/>
        </w:rPr>
        <w:t>are interested in career</w:t>
      </w:r>
      <w:r w:rsidR="00357A4F">
        <w:rPr>
          <w:rFonts w:ascii="Calibri" w:hAnsi="Calibri" w:cs="Calibri"/>
          <w:color w:val="231F20"/>
          <w:spacing w:val="-1"/>
        </w:rPr>
        <w:t>s</w:t>
      </w:r>
      <w:r w:rsidRPr="00C47154">
        <w:rPr>
          <w:rFonts w:ascii="Calibri" w:hAnsi="Calibri" w:cs="Calibri"/>
          <w:color w:val="231F20"/>
          <w:spacing w:val="-1"/>
        </w:rPr>
        <w:t xml:space="preserve"> in the environmental field</w:t>
      </w:r>
      <w:r w:rsidR="00124D5E" w:rsidRPr="00C47154">
        <w:rPr>
          <w:rFonts w:ascii="Calibri" w:hAnsi="Calibri" w:cs="Calibri"/>
          <w:color w:val="231F20"/>
          <w:spacing w:val="-1"/>
        </w:rPr>
        <w:t xml:space="preserve">, and why </w:t>
      </w:r>
      <w:r w:rsidR="00357A4F">
        <w:rPr>
          <w:rFonts w:ascii="Calibri" w:hAnsi="Calibri" w:cs="Calibri"/>
          <w:color w:val="231F20"/>
          <w:spacing w:val="-1"/>
        </w:rPr>
        <w:t>they</w:t>
      </w:r>
      <w:r w:rsidR="00357A4F" w:rsidRPr="00C47154">
        <w:rPr>
          <w:rFonts w:ascii="Calibri" w:hAnsi="Calibri" w:cs="Calibri"/>
          <w:color w:val="231F20"/>
          <w:spacing w:val="-1"/>
        </w:rPr>
        <w:t xml:space="preserve"> </w:t>
      </w:r>
      <w:r w:rsidR="00124D5E" w:rsidRPr="00C47154">
        <w:rPr>
          <w:rFonts w:ascii="Calibri" w:hAnsi="Calibri" w:cs="Calibri"/>
          <w:color w:val="231F20"/>
          <w:spacing w:val="-1"/>
        </w:rPr>
        <w:t xml:space="preserve">believe </w:t>
      </w:r>
      <w:r w:rsidR="00357A4F">
        <w:rPr>
          <w:rFonts w:ascii="Calibri" w:hAnsi="Calibri" w:cs="Calibri"/>
          <w:color w:val="231F20"/>
          <w:spacing w:val="-1"/>
        </w:rPr>
        <w:t>they</w:t>
      </w:r>
      <w:r w:rsidR="00357A4F" w:rsidRPr="00C47154">
        <w:rPr>
          <w:rFonts w:ascii="Calibri" w:hAnsi="Calibri" w:cs="Calibri"/>
          <w:color w:val="231F20"/>
          <w:spacing w:val="-1"/>
        </w:rPr>
        <w:t xml:space="preserve"> </w:t>
      </w:r>
      <w:r w:rsidR="00124D5E" w:rsidRPr="00C47154">
        <w:rPr>
          <w:rFonts w:ascii="Calibri" w:hAnsi="Calibri" w:cs="Calibri"/>
          <w:color w:val="231F20"/>
          <w:spacing w:val="-1"/>
        </w:rPr>
        <w:t>are good candidate</w:t>
      </w:r>
      <w:r w:rsidR="00357A4F">
        <w:rPr>
          <w:rFonts w:ascii="Calibri" w:hAnsi="Calibri" w:cs="Calibri"/>
          <w:color w:val="231F20"/>
          <w:spacing w:val="-1"/>
        </w:rPr>
        <w:t>s</w:t>
      </w:r>
      <w:r w:rsidR="00124D5E" w:rsidRPr="00C47154">
        <w:rPr>
          <w:rFonts w:ascii="Calibri" w:hAnsi="Calibri" w:cs="Calibri"/>
          <w:color w:val="231F20"/>
          <w:spacing w:val="-1"/>
        </w:rPr>
        <w:t xml:space="preserve"> for an environmental scholarship</w:t>
      </w:r>
      <w:r w:rsidRPr="00C47154">
        <w:rPr>
          <w:rFonts w:ascii="Calibri" w:hAnsi="Calibri" w:cs="Calibri"/>
          <w:color w:val="231F20"/>
          <w:spacing w:val="-1"/>
        </w:rPr>
        <w:t xml:space="preserve">. </w:t>
      </w:r>
      <w:r w:rsidR="00357A4F">
        <w:rPr>
          <w:rFonts w:ascii="Calibri" w:hAnsi="Calibri" w:cs="Calibri"/>
          <w:color w:val="231F20"/>
          <w:spacing w:val="-1"/>
        </w:rPr>
        <w:t xml:space="preserve">Applicants should include relevant </w:t>
      </w:r>
      <w:r w:rsidR="00DE56C4" w:rsidRPr="00DE56C4">
        <w:rPr>
          <w:rFonts w:ascii="Calibri" w:hAnsi="Calibri" w:cs="Calibri"/>
          <w:color w:val="231F20"/>
          <w:spacing w:val="-1"/>
        </w:rPr>
        <w:t xml:space="preserve">information about personal history, experiences, goals, and personal expectations that will help </w:t>
      </w:r>
      <w:r w:rsidR="00357A4F">
        <w:rPr>
          <w:rFonts w:ascii="Calibri" w:hAnsi="Calibri" w:cs="Calibri"/>
          <w:color w:val="231F20"/>
          <w:spacing w:val="-1"/>
        </w:rPr>
        <w:t>them</w:t>
      </w:r>
      <w:r w:rsidR="00357A4F" w:rsidRPr="00DE56C4">
        <w:rPr>
          <w:rFonts w:ascii="Calibri" w:hAnsi="Calibri" w:cs="Calibri"/>
          <w:color w:val="231F20"/>
          <w:spacing w:val="-1"/>
        </w:rPr>
        <w:t xml:space="preserve"> </w:t>
      </w:r>
      <w:r w:rsidR="00DE56C4" w:rsidRPr="00DE56C4">
        <w:rPr>
          <w:rFonts w:ascii="Calibri" w:hAnsi="Calibri" w:cs="Calibri"/>
          <w:color w:val="231F20"/>
          <w:spacing w:val="-1"/>
        </w:rPr>
        <w:t xml:space="preserve">reach </w:t>
      </w:r>
      <w:r w:rsidR="00357A4F">
        <w:rPr>
          <w:rFonts w:ascii="Calibri" w:hAnsi="Calibri" w:cs="Calibri"/>
          <w:color w:val="231F20"/>
          <w:spacing w:val="-1"/>
        </w:rPr>
        <w:t>their professional</w:t>
      </w:r>
      <w:r w:rsidR="00DE56C4" w:rsidRPr="00DE56C4">
        <w:rPr>
          <w:rFonts w:ascii="Calibri" w:hAnsi="Calibri" w:cs="Calibri"/>
          <w:color w:val="231F20"/>
          <w:spacing w:val="-1"/>
        </w:rPr>
        <w:t xml:space="preserve"> </w:t>
      </w:r>
      <w:r w:rsidR="00DE56C4">
        <w:rPr>
          <w:rFonts w:ascii="Calibri" w:hAnsi="Calibri" w:cs="Calibri"/>
          <w:color w:val="231F20"/>
          <w:spacing w:val="-1"/>
        </w:rPr>
        <w:t>goals</w:t>
      </w:r>
      <w:r w:rsidR="00DE56C4" w:rsidRPr="00DE56C4">
        <w:rPr>
          <w:rFonts w:ascii="Calibri" w:hAnsi="Calibri" w:cs="Calibri"/>
          <w:color w:val="231F20"/>
          <w:spacing w:val="-1"/>
        </w:rPr>
        <w:t xml:space="preserve">. </w:t>
      </w:r>
      <w:r w:rsidR="00496C66" w:rsidRPr="00C47154">
        <w:rPr>
          <w:rFonts w:ascii="Calibri" w:hAnsi="Calibri" w:cs="Calibri"/>
          <w:color w:val="231F20"/>
          <w:spacing w:val="-1"/>
        </w:rPr>
        <w:t xml:space="preserve">Essays </w:t>
      </w:r>
      <w:r w:rsidR="00357A4F">
        <w:rPr>
          <w:rFonts w:ascii="Calibri" w:hAnsi="Calibri" w:cs="Calibri"/>
          <w:color w:val="231F20"/>
          <w:spacing w:val="-1"/>
        </w:rPr>
        <w:t xml:space="preserve">should </w:t>
      </w:r>
      <w:r w:rsidR="007854A6">
        <w:rPr>
          <w:rFonts w:ascii="Calibri" w:hAnsi="Calibri" w:cs="Calibri"/>
          <w:color w:val="231F20"/>
          <w:spacing w:val="-1"/>
        </w:rPr>
        <w:t>contain</w:t>
      </w:r>
      <w:r w:rsidR="00C07826">
        <w:rPr>
          <w:rFonts w:ascii="Calibri" w:hAnsi="Calibri" w:cs="Calibri"/>
          <w:color w:val="231F20"/>
          <w:spacing w:val="-1"/>
        </w:rPr>
        <w:t xml:space="preserve"> </w:t>
      </w:r>
      <w:r w:rsidR="000D7650" w:rsidRPr="00C47154">
        <w:rPr>
          <w:rFonts w:ascii="Calibri" w:hAnsi="Calibri" w:cs="Calibri"/>
          <w:color w:val="231F20"/>
          <w:spacing w:val="-1"/>
        </w:rPr>
        <w:t>4</w:t>
      </w:r>
      <w:r w:rsidR="00496C66" w:rsidRPr="00C47154">
        <w:rPr>
          <w:rFonts w:ascii="Calibri" w:hAnsi="Calibri" w:cs="Calibri"/>
          <w:color w:val="231F20"/>
          <w:spacing w:val="-1"/>
        </w:rPr>
        <w:t>00</w:t>
      </w:r>
      <w:r w:rsidR="00B24DCA">
        <w:rPr>
          <w:rFonts w:ascii="Calibri" w:hAnsi="Calibri" w:cs="Calibri"/>
          <w:color w:val="231F20"/>
          <w:spacing w:val="-1"/>
        </w:rPr>
        <w:t xml:space="preserve"> to 800</w:t>
      </w:r>
      <w:r w:rsidR="007854A6">
        <w:rPr>
          <w:rFonts w:ascii="Calibri" w:hAnsi="Calibri" w:cs="Calibri"/>
          <w:color w:val="231F20"/>
          <w:spacing w:val="-1"/>
        </w:rPr>
        <w:t xml:space="preserve"> </w:t>
      </w:r>
      <w:r w:rsidR="00496C66" w:rsidRPr="00C47154">
        <w:rPr>
          <w:rFonts w:ascii="Calibri" w:hAnsi="Calibri" w:cs="Calibri"/>
          <w:color w:val="231F20"/>
          <w:spacing w:val="-1"/>
        </w:rPr>
        <w:t>word</w:t>
      </w:r>
      <w:r w:rsidR="00B24DCA">
        <w:rPr>
          <w:rFonts w:ascii="Calibri" w:hAnsi="Calibri" w:cs="Calibri"/>
          <w:color w:val="231F20"/>
          <w:spacing w:val="-1"/>
        </w:rPr>
        <w:t>s</w:t>
      </w:r>
      <w:r w:rsidR="00496C66" w:rsidRPr="00C47154">
        <w:rPr>
          <w:rFonts w:ascii="Calibri" w:hAnsi="Calibri" w:cs="Calibri"/>
          <w:color w:val="231F20"/>
          <w:spacing w:val="-1"/>
        </w:rPr>
        <w:t>.</w:t>
      </w:r>
    </w:p>
    <w:p w14:paraId="41E604ED" w14:textId="77777777" w:rsidR="003D5461" w:rsidRPr="002D6ACC" w:rsidRDefault="00496C66" w:rsidP="004C3BAB">
      <w:pPr>
        <w:pStyle w:val="Heading1"/>
        <w:rPr>
          <w:color w:val="082374"/>
        </w:rPr>
      </w:pPr>
      <w:r w:rsidRPr="002D6ACC">
        <w:rPr>
          <w:color w:val="082374"/>
        </w:rPr>
        <w:t>Recommendation Letter</w:t>
      </w:r>
    </w:p>
    <w:p w14:paraId="3057E053" w14:textId="5A88A0E5" w:rsidR="00C339FC" w:rsidRPr="00C47154" w:rsidRDefault="00357A4F" w:rsidP="00C339FC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1"/>
        </w:rPr>
      </w:pPr>
      <w:r>
        <w:rPr>
          <w:rFonts w:ascii="Calibri" w:hAnsi="Calibri" w:cs="Calibri"/>
          <w:color w:val="231F20"/>
          <w:spacing w:val="-1"/>
        </w:rPr>
        <w:t xml:space="preserve">Applicants will provide at </w:t>
      </w:r>
      <w:r w:rsidR="00496C66" w:rsidRPr="00C47154">
        <w:rPr>
          <w:rFonts w:ascii="Calibri" w:hAnsi="Calibri" w:cs="Calibri"/>
          <w:color w:val="231F20"/>
          <w:spacing w:val="-1"/>
        </w:rPr>
        <w:t>least</w:t>
      </w:r>
      <w:r w:rsidR="00496C66" w:rsidRPr="00C47154">
        <w:rPr>
          <w:rFonts w:ascii="Calibri" w:hAnsi="Calibri" w:cs="Calibri"/>
          <w:color w:val="231F20"/>
          <w:spacing w:val="9"/>
        </w:rPr>
        <w:t xml:space="preserve"> </w:t>
      </w:r>
      <w:r w:rsidR="00496C66" w:rsidRPr="00C47154">
        <w:rPr>
          <w:rFonts w:ascii="Calibri" w:hAnsi="Calibri" w:cs="Calibri"/>
          <w:color w:val="231F20"/>
          <w:spacing w:val="-1"/>
        </w:rPr>
        <w:t>one</w:t>
      </w:r>
      <w:r w:rsidR="00496C66" w:rsidRPr="00C47154">
        <w:rPr>
          <w:rFonts w:ascii="Calibri" w:hAnsi="Calibri" w:cs="Calibri"/>
          <w:color w:val="231F20"/>
          <w:spacing w:val="11"/>
        </w:rPr>
        <w:t xml:space="preserve"> </w:t>
      </w:r>
      <w:r w:rsidR="00496C66" w:rsidRPr="00C47154">
        <w:rPr>
          <w:rFonts w:ascii="Calibri" w:hAnsi="Calibri" w:cs="Calibri"/>
          <w:color w:val="231F20"/>
          <w:spacing w:val="-1"/>
        </w:rPr>
        <w:t>recommendation</w:t>
      </w:r>
      <w:r w:rsidR="00496C66" w:rsidRPr="00C47154">
        <w:rPr>
          <w:rFonts w:ascii="Calibri" w:hAnsi="Calibri" w:cs="Calibri"/>
          <w:color w:val="231F20"/>
          <w:spacing w:val="9"/>
        </w:rPr>
        <w:t xml:space="preserve"> </w:t>
      </w:r>
      <w:r w:rsidR="00496C66" w:rsidRPr="00C47154">
        <w:rPr>
          <w:rFonts w:ascii="Calibri" w:hAnsi="Calibri" w:cs="Calibri"/>
          <w:color w:val="231F20"/>
          <w:spacing w:val="-1"/>
        </w:rPr>
        <w:t>letter</w:t>
      </w:r>
      <w:r>
        <w:rPr>
          <w:rFonts w:ascii="Calibri" w:hAnsi="Calibri" w:cs="Calibri"/>
          <w:color w:val="231F20"/>
          <w:spacing w:val="8"/>
        </w:rPr>
        <w:t>; two are preferred</w:t>
      </w:r>
      <w:r w:rsidR="00496C66" w:rsidRPr="00C47154">
        <w:rPr>
          <w:rFonts w:ascii="Calibri" w:hAnsi="Calibri" w:cs="Calibri"/>
          <w:color w:val="231F20"/>
          <w:spacing w:val="-1"/>
        </w:rPr>
        <w:t>.</w:t>
      </w:r>
      <w:r w:rsidR="00496C66" w:rsidRPr="00C47154">
        <w:rPr>
          <w:rFonts w:ascii="Calibri" w:hAnsi="Calibri" w:cs="Calibri"/>
          <w:color w:val="231F20"/>
          <w:spacing w:val="24"/>
        </w:rPr>
        <w:t xml:space="preserve"> </w:t>
      </w:r>
      <w:r w:rsidR="00496C66" w:rsidRPr="00C47154">
        <w:rPr>
          <w:rFonts w:ascii="Calibri" w:hAnsi="Calibri" w:cs="Calibri"/>
          <w:color w:val="231F20"/>
          <w:spacing w:val="-1"/>
        </w:rPr>
        <w:t>The</w:t>
      </w:r>
      <w:r w:rsidR="00496C66" w:rsidRPr="00C47154">
        <w:rPr>
          <w:rFonts w:ascii="Calibri" w:hAnsi="Calibri" w:cs="Calibri"/>
          <w:color w:val="231F20"/>
          <w:spacing w:val="9"/>
        </w:rPr>
        <w:t xml:space="preserve"> </w:t>
      </w:r>
      <w:r w:rsidR="00496C66" w:rsidRPr="00C47154">
        <w:rPr>
          <w:rFonts w:ascii="Calibri" w:hAnsi="Calibri" w:cs="Calibri"/>
          <w:color w:val="231F20"/>
          <w:spacing w:val="-1"/>
        </w:rPr>
        <w:t>letter</w:t>
      </w:r>
      <w:r w:rsidR="000D7650" w:rsidRPr="00C47154">
        <w:rPr>
          <w:rFonts w:ascii="Calibri" w:hAnsi="Calibri" w:cs="Calibri"/>
          <w:color w:val="231F20"/>
          <w:spacing w:val="-1"/>
        </w:rPr>
        <w:t xml:space="preserve"> </w:t>
      </w:r>
      <w:r w:rsidR="00263E92">
        <w:rPr>
          <w:rFonts w:ascii="Calibri" w:hAnsi="Calibri" w:cs="Calibri"/>
          <w:color w:val="231F20"/>
          <w:spacing w:val="-1"/>
        </w:rPr>
        <w:t>must</w:t>
      </w:r>
      <w:r w:rsidR="00263E92" w:rsidRPr="00C47154">
        <w:rPr>
          <w:rFonts w:ascii="Calibri" w:hAnsi="Calibri" w:cs="Calibri"/>
          <w:color w:val="231F20"/>
          <w:spacing w:val="-1"/>
        </w:rPr>
        <w:t xml:space="preserve"> </w:t>
      </w:r>
      <w:r w:rsidR="000D7650" w:rsidRPr="00C47154">
        <w:rPr>
          <w:rFonts w:ascii="Calibri" w:hAnsi="Calibri" w:cs="Calibri"/>
          <w:color w:val="231F20"/>
          <w:spacing w:val="-1"/>
        </w:rPr>
        <w:t xml:space="preserve">be from a teacher, employer, or another personal reference that can speak to </w:t>
      </w:r>
      <w:r w:rsidR="007B1087">
        <w:rPr>
          <w:rFonts w:ascii="Calibri" w:hAnsi="Calibri" w:cs="Calibri"/>
          <w:color w:val="231F20"/>
          <w:spacing w:val="-1"/>
        </w:rPr>
        <w:t>applicant’s</w:t>
      </w:r>
      <w:r w:rsidR="000D7650" w:rsidRPr="00C47154">
        <w:rPr>
          <w:rFonts w:ascii="Calibri" w:hAnsi="Calibri" w:cs="Calibri"/>
          <w:color w:val="231F20"/>
          <w:spacing w:val="-1"/>
        </w:rPr>
        <w:t xml:space="preserve"> interest and experience in </w:t>
      </w:r>
      <w:r w:rsidR="00E126EF">
        <w:rPr>
          <w:rFonts w:ascii="Calibri" w:hAnsi="Calibri" w:cs="Calibri"/>
          <w:color w:val="231F20"/>
          <w:spacing w:val="-1"/>
        </w:rPr>
        <w:t>an</w:t>
      </w:r>
      <w:r w:rsidR="00E126EF" w:rsidRPr="00C47154">
        <w:rPr>
          <w:rFonts w:ascii="Calibri" w:hAnsi="Calibri" w:cs="Calibri"/>
          <w:color w:val="231F20"/>
          <w:spacing w:val="-1"/>
        </w:rPr>
        <w:t xml:space="preserve"> </w:t>
      </w:r>
      <w:r w:rsidR="000D7650" w:rsidRPr="00C47154">
        <w:rPr>
          <w:rFonts w:ascii="Calibri" w:hAnsi="Calibri" w:cs="Calibri"/>
          <w:color w:val="231F20"/>
          <w:spacing w:val="-1"/>
        </w:rPr>
        <w:t xml:space="preserve">environmental </w:t>
      </w:r>
      <w:r w:rsidR="00DF59DB" w:rsidRPr="00C47154">
        <w:rPr>
          <w:rFonts w:ascii="Calibri" w:hAnsi="Calibri" w:cs="Calibri"/>
          <w:color w:val="231F20"/>
          <w:spacing w:val="-1"/>
        </w:rPr>
        <w:t>field</w:t>
      </w:r>
      <w:r w:rsidR="000D7650" w:rsidRPr="00C47154">
        <w:rPr>
          <w:rFonts w:ascii="Calibri" w:hAnsi="Calibri" w:cs="Calibri"/>
          <w:color w:val="231F20"/>
          <w:spacing w:val="-1"/>
        </w:rPr>
        <w:t>. The letter may not be from a family member.</w:t>
      </w:r>
    </w:p>
    <w:p w14:paraId="3645A87E" w14:textId="77777777" w:rsidR="00980043" w:rsidRPr="002D6ACC" w:rsidRDefault="00980043" w:rsidP="00980043">
      <w:pPr>
        <w:pStyle w:val="Heading1"/>
        <w:rPr>
          <w:color w:val="082374"/>
        </w:rPr>
      </w:pPr>
      <w:r w:rsidRPr="002D6ACC">
        <w:rPr>
          <w:color w:val="082374"/>
        </w:rPr>
        <w:t>Application Format and Submittal Instructions</w:t>
      </w:r>
    </w:p>
    <w:p w14:paraId="295DC989" w14:textId="0602E459" w:rsidR="00980043" w:rsidRDefault="00980043" w:rsidP="00980043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36"/>
        </w:rPr>
      </w:pPr>
      <w:r w:rsidRPr="00C47154">
        <w:rPr>
          <w:rFonts w:ascii="Calibri" w:hAnsi="Calibri" w:cs="Calibri"/>
          <w:color w:val="231F20"/>
          <w:spacing w:val="-1"/>
        </w:rPr>
        <w:t>Applications</w:t>
      </w:r>
      <w:r w:rsidRPr="00C47154">
        <w:rPr>
          <w:rFonts w:ascii="Calibri" w:hAnsi="Calibri" w:cs="Calibri"/>
          <w:color w:val="231F20"/>
        </w:rPr>
        <w:t xml:space="preserve"> </w:t>
      </w:r>
      <w:r w:rsidR="00990933">
        <w:rPr>
          <w:rFonts w:ascii="Calibri" w:hAnsi="Calibri" w:cs="Calibri"/>
          <w:color w:val="231F20"/>
        </w:rPr>
        <w:t>shall</w:t>
      </w:r>
      <w:r w:rsidRPr="00C47154">
        <w:rPr>
          <w:rFonts w:ascii="Calibri" w:hAnsi="Calibri" w:cs="Calibri"/>
          <w:color w:val="231F20"/>
          <w:spacing w:val="-5"/>
        </w:rPr>
        <w:t xml:space="preserve"> </w:t>
      </w:r>
      <w:r w:rsidRPr="00C47154">
        <w:rPr>
          <w:rFonts w:ascii="Calibri" w:hAnsi="Calibri" w:cs="Calibri"/>
          <w:color w:val="231F20"/>
          <w:spacing w:val="1"/>
        </w:rPr>
        <w:t>be</w:t>
      </w:r>
      <w:r w:rsidRPr="00C47154">
        <w:rPr>
          <w:rFonts w:ascii="Calibri" w:hAnsi="Calibri" w:cs="Calibri"/>
          <w:color w:val="231F20"/>
          <w:spacing w:val="-1"/>
        </w:rPr>
        <w:t xml:space="preserve"> </w:t>
      </w:r>
      <w:r w:rsidRPr="00C47154">
        <w:rPr>
          <w:rFonts w:ascii="Calibri" w:hAnsi="Calibri" w:cs="Calibri"/>
          <w:color w:val="231F20"/>
        </w:rPr>
        <w:t xml:space="preserve">submitted via </w:t>
      </w:r>
      <w:r w:rsidR="002C1EAC">
        <w:rPr>
          <w:rFonts w:ascii="Calibri" w:hAnsi="Calibri" w:cs="Calibri"/>
          <w:color w:val="231F20"/>
        </w:rPr>
        <w:t>e</w:t>
      </w:r>
      <w:r w:rsidRPr="00C47154">
        <w:rPr>
          <w:rFonts w:ascii="Calibri" w:hAnsi="Calibri" w:cs="Calibri"/>
          <w:color w:val="231F20"/>
        </w:rPr>
        <w:t>mail</w:t>
      </w:r>
      <w:r w:rsidR="00990933" w:rsidRPr="007854A6">
        <w:rPr>
          <w:rFonts w:ascii="Calibri" w:hAnsi="Calibri" w:cs="Calibri"/>
          <w:color w:val="231F20"/>
          <w:spacing w:val="-1"/>
        </w:rPr>
        <w:t xml:space="preserve"> by</w:t>
      </w:r>
      <w:r w:rsidR="00357A4F">
        <w:rPr>
          <w:rFonts w:ascii="Calibri" w:hAnsi="Calibri" w:cs="Calibri"/>
          <w:color w:val="231F20"/>
          <w:spacing w:val="-1"/>
        </w:rPr>
        <w:t xml:space="preserve"> </w:t>
      </w:r>
      <w:r w:rsidR="00990933" w:rsidRPr="007854A6">
        <w:rPr>
          <w:rFonts w:ascii="Calibri" w:hAnsi="Calibri" w:cs="Calibri"/>
          <w:color w:val="231F20"/>
          <w:spacing w:val="-1"/>
        </w:rPr>
        <w:t xml:space="preserve">midnight on </w:t>
      </w:r>
      <w:r w:rsidR="00357A4F">
        <w:rPr>
          <w:rFonts w:ascii="Calibri" w:hAnsi="Calibri" w:cs="Calibri"/>
          <w:color w:val="231F20"/>
          <w:spacing w:val="-1"/>
        </w:rPr>
        <w:t xml:space="preserve">Thursday, </w:t>
      </w:r>
      <w:r w:rsidR="00990933" w:rsidRPr="007854A6">
        <w:rPr>
          <w:rFonts w:ascii="Calibri" w:hAnsi="Calibri" w:cs="Calibri"/>
          <w:color w:val="231F20"/>
          <w:spacing w:val="-1"/>
        </w:rPr>
        <w:t>October 1, 20</w:t>
      </w:r>
      <w:r w:rsidR="00357A4F">
        <w:rPr>
          <w:rFonts w:ascii="Calibri" w:hAnsi="Calibri" w:cs="Calibri"/>
          <w:color w:val="231F20"/>
          <w:spacing w:val="-1"/>
        </w:rPr>
        <w:t>20</w:t>
      </w:r>
      <w:r w:rsidR="00990933" w:rsidRPr="007854A6">
        <w:rPr>
          <w:rFonts w:ascii="Calibri" w:hAnsi="Calibri" w:cs="Calibri"/>
          <w:color w:val="231F20"/>
          <w:spacing w:val="-1"/>
        </w:rPr>
        <w:t xml:space="preserve">. </w:t>
      </w:r>
    </w:p>
    <w:p w14:paraId="0E09457E" w14:textId="6C813E36" w:rsidR="00980043" w:rsidRPr="007854A6" w:rsidRDefault="00980043" w:rsidP="00980043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1"/>
        </w:rPr>
      </w:pPr>
      <w:r w:rsidRPr="007854A6">
        <w:rPr>
          <w:rFonts w:ascii="Calibri" w:hAnsi="Calibri" w:cs="Calibri"/>
          <w:color w:val="231F20"/>
          <w:spacing w:val="-1"/>
        </w:rPr>
        <w:t xml:space="preserve">Email application packets to: </w:t>
      </w:r>
      <w:hyperlink r:id="rId10" w:history="1">
        <w:r w:rsidR="00990933" w:rsidRPr="00463641">
          <w:rPr>
            <w:rStyle w:val="Hyperlink"/>
            <w:rFonts w:ascii="Calibri" w:hAnsi="Calibri" w:cs="Calibri"/>
            <w:spacing w:val="-1"/>
          </w:rPr>
          <w:t>MerjentFoundation@Merjent.com</w:t>
        </w:r>
      </w:hyperlink>
      <w:r w:rsidRPr="007854A6">
        <w:rPr>
          <w:rFonts w:ascii="Calibri" w:hAnsi="Calibri" w:cs="Calibri"/>
          <w:color w:val="231F20"/>
          <w:spacing w:val="-1"/>
        </w:rPr>
        <w:t xml:space="preserve"> in the following format:</w:t>
      </w:r>
    </w:p>
    <w:p w14:paraId="14BBB982" w14:textId="62F8EF54" w:rsidR="00980043" w:rsidRPr="007854A6" w:rsidRDefault="002E6D62" w:rsidP="002D6ACC">
      <w:pPr>
        <w:numPr>
          <w:ilvl w:val="0"/>
          <w:numId w:val="17"/>
        </w:numPr>
        <w:spacing w:before="120"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 w:rsidRPr="007854A6">
        <w:rPr>
          <w:rFonts w:cs="Calibri"/>
          <w:color w:val="231F20"/>
          <w:spacing w:val="-1"/>
          <w:sz w:val="24"/>
          <w:u w:color="231F20"/>
        </w:rPr>
        <w:t>PDF all application components together and s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ave</w:t>
      </w:r>
      <w:r w:rsidRPr="007854A6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with the file name</w:t>
      </w:r>
      <w:r w:rsidR="007565AA" w:rsidRPr="007854A6">
        <w:rPr>
          <w:rFonts w:cs="Calibri"/>
          <w:color w:val="231F20"/>
          <w:spacing w:val="-1"/>
          <w:sz w:val="24"/>
          <w:u w:color="231F20"/>
        </w:rPr>
        <w:t xml:space="preserve"> 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First</w:t>
      </w:r>
      <w:r w:rsidR="00CD12D6" w:rsidRPr="007854A6">
        <w:rPr>
          <w:rFonts w:cs="Calibri"/>
          <w:color w:val="231F20"/>
          <w:spacing w:val="-1"/>
          <w:sz w:val="24"/>
          <w:u w:color="231F20"/>
        </w:rPr>
        <w:t>name</w:t>
      </w:r>
      <w:r w:rsidRPr="007854A6">
        <w:rPr>
          <w:rFonts w:cs="Calibri"/>
          <w:color w:val="231F20"/>
          <w:spacing w:val="-1"/>
          <w:sz w:val="24"/>
          <w:u w:color="231F20"/>
        </w:rPr>
        <w:t>_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Lastname</w:t>
      </w:r>
      <w:r w:rsidR="007B0B8C" w:rsidRPr="007854A6">
        <w:rPr>
          <w:rFonts w:cs="Calibri"/>
          <w:color w:val="231F20"/>
          <w:spacing w:val="-1"/>
          <w:sz w:val="24"/>
          <w:u w:color="231F20"/>
        </w:rPr>
        <w:t>_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 xml:space="preserve">app.pdf (e.g., </w:t>
      </w:r>
      <w:r w:rsidR="00CD12D6" w:rsidRPr="007854A6">
        <w:rPr>
          <w:rFonts w:cs="Calibri"/>
          <w:color w:val="231F20"/>
          <w:spacing w:val="-1"/>
          <w:sz w:val="24"/>
          <w:u w:color="231F20"/>
        </w:rPr>
        <w:t>Jane</w:t>
      </w:r>
      <w:r w:rsidRPr="007854A6">
        <w:rPr>
          <w:rFonts w:cs="Calibri"/>
          <w:color w:val="231F20"/>
          <w:spacing w:val="-1"/>
          <w:sz w:val="24"/>
          <w:u w:color="231F20"/>
        </w:rPr>
        <w:t>_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Anderson</w:t>
      </w:r>
      <w:r w:rsidR="007B0B8C" w:rsidRPr="007854A6">
        <w:rPr>
          <w:rFonts w:cs="Calibri"/>
          <w:color w:val="231F20"/>
          <w:spacing w:val="-1"/>
          <w:sz w:val="24"/>
          <w:u w:color="231F20"/>
        </w:rPr>
        <w:t>_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app</w:t>
      </w:r>
      <w:r w:rsidR="007B0B8C" w:rsidRPr="007854A6">
        <w:rPr>
          <w:rFonts w:cs="Calibri"/>
          <w:color w:val="231F20"/>
          <w:spacing w:val="-1"/>
          <w:sz w:val="24"/>
          <w:u w:color="231F20"/>
        </w:rPr>
        <w:t>.</w:t>
      </w:r>
      <w:r w:rsidR="00980043" w:rsidRPr="007854A6">
        <w:rPr>
          <w:rFonts w:cs="Calibri"/>
          <w:color w:val="231F20"/>
          <w:spacing w:val="-1"/>
          <w:sz w:val="24"/>
          <w:u w:color="231F20"/>
        </w:rPr>
        <w:t>pdf).</w:t>
      </w:r>
    </w:p>
    <w:p w14:paraId="03024A7A" w14:textId="46914A35" w:rsidR="0020555B" w:rsidRPr="007B0B8C" w:rsidRDefault="0020555B" w:rsidP="002D6ACC">
      <w:pPr>
        <w:numPr>
          <w:ilvl w:val="0"/>
          <w:numId w:val="17"/>
        </w:numPr>
        <w:spacing w:before="120" w:after="120" w:line="276" w:lineRule="auto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t xml:space="preserve">The email shall have the following subject line: </w:t>
      </w:r>
      <w:r w:rsidRPr="00990933">
        <w:rPr>
          <w:rFonts w:cs="Calibri"/>
          <w:b/>
          <w:color w:val="231F20"/>
          <w:spacing w:val="-1"/>
          <w:sz w:val="24"/>
          <w:u w:color="231F20"/>
        </w:rPr>
        <w:t>Merjent Foundation Scholarship Application</w:t>
      </w:r>
    </w:p>
    <w:p w14:paraId="6AA140FA" w14:textId="4ED8A500" w:rsidR="00980043" w:rsidRPr="007854A6" w:rsidRDefault="00357A4F" w:rsidP="00980043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1"/>
        </w:rPr>
      </w:pPr>
      <w:r>
        <w:rPr>
          <w:rFonts w:ascii="Calibri" w:hAnsi="Calibri" w:cs="Calibri"/>
          <w:color w:val="231F20"/>
          <w:spacing w:val="-2"/>
        </w:rPr>
        <w:t xml:space="preserve">The </w:t>
      </w:r>
      <w:r w:rsidR="00980043" w:rsidRPr="00C47154">
        <w:rPr>
          <w:rFonts w:ascii="Calibri" w:hAnsi="Calibri" w:cs="Calibri"/>
          <w:color w:val="231F20"/>
          <w:spacing w:val="-2"/>
        </w:rPr>
        <w:t>Merjent Foundation</w:t>
      </w:r>
      <w:r w:rsidR="00980043" w:rsidRPr="00C47154">
        <w:rPr>
          <w:rFonts w:ascii="Calibri" w:hAnsi="Calibri" w:cs="Calibri"/>
          <w:color w:val="231F20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will</w:t>
      </w:r>
      <w:r w:rsidR="00980043" w:rsidRPr="00C47154">
        <w:rPr>
          <w:rFonts w:ascii="Calibri" w:hAnsi="Calibri" w:cs="Calibri"/>
          <w:color w:val="231F20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send</w:t>
      </w:r>
      <w:r w:rsidR="00980043" w:rsidRPr="00C47154">
        <w:rPr>
          <w:rFonts w:ascii="Calibri" w:hAnsi="Calibri" w:cs="Calibri"/>
          <w:color w:val="231F20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an</w:t>
      </w:r>
      <w:r w:rsidR="00980043" w:rsidRPr="00C47154">
        <w:rPr>
          <w:rFonts w:ascii="Calibri" w:hAnsi="Calibri" w:cs="Calibri"/>
          <w:color w:val="231F20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email</w:t>
      </w:r>
      <w:r w:rsidR="00980043" w:rsidRPr="00C47154">
        <w:rPr>
          <w:rFonts w:ascii="Calibri" w:hAnsi="Calibri" w:cs="Calibri"/>
          <w:color w:val="231F20"/>
          <w:spacing w:val="30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confirmation upon receipt</w:t>
      </w:r>
      <w:r w:rsidR="00980043" w:rsidRPr="00C47154">
        <w:rPr>
          <w:rFonts w:ascii="Calibri" w:hAnsi="Calibri" w:cs="Calibri"/>
          <w:color w:val="231F20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of</w:t>
      </w:r>
      <w:r w:rsidR="00980043" w:rsidRPr="00C47154">
        <w:rPr>
          <w:rFonts w:ascii="Calibri" w:hAnsi="Calibri" w:cs="Calibri"/>
          <w:color w:val="231F20"/>
          <w:spacing w:val="1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2"/>
        </w:rPr>
        <w:t>your</w:t>
      </w:r>
      <w:r w:rsidR="00980043" w:rsidRPr="00C47154">
        <w:rPr>
          <w:rFonts w:ascii="Calibri" w:hAnsi="Calibri" w:cs="Calibri"/>
          <w:color w:val="231F20"/>
          <w:spacing w:val="1"/>
        </w:rPr>
        <w:t xml:space="preserve"> </w:t>
      </w:r>
      <w:r w:rsidR="00980043" w:rsidRPr="00C47154">
        <w:rPr>
          <w:rFonts w:ascii="Calibri" w:hAnsi="Calibri" w:cs="Calibri"/>
          <w:color w:val="231F20"/>
          <w:spacing w:val="-1"/>
        </w:rPr>
        <w:t>application</w:t>
      </w:r>
      <w:r w:rsidR="00BE3416">
        <w:rPr>
          <w:rFonts w:ascii="Calibri" w:hAnsi="Calibri" w:cs="Calibri"/>
          <w:color w:val="231F20"/>
          <w:spacing w:val="-1"/>
        </w:rPr>
        <w:t xml:space="preserve"> packet</w:t>
      </w:r>
      <w:r w:rsidR="00980043" w:rsidRPr="00C47154">
        <w:rPr>
          <w:rFonts w:ascii="Calibri" w:hAnsi="Calibri" w:cs="Calibri"/>
          <w:color w:val="231F20"/>
          <w:spacing w:val="-1"/>
        </w:rPr>
        <w:t xml:space="preserve">. </w:t>
      </w:r>
      <w:r w:rsidR="00990933" w:rsidRPr="007854A6">
        <w:rPr>
          <w:rFonts w:ascii="Calibri" w:hAnsi="Calibri" w:cs="Calibri"/>
          <w:color w:val="231F20"/>
          <w:spacing w:val="-1"/>
        </w:rPr>
        <w:t>I</w:t>
      </w:r>
      <w:r w:rsidR="00990933" w:rsidRPr="007854A6">
        <w:rPr>
          <w:rFonts w:ascii="Calibri" w:hAnsi="Calibri" w:cs="Calibri"/>
          <w:color w:val="231F20"/>
        </w:rPr>
        <w:t>ncomplete application packets will not be considered.</w:t>
      </w:r>
      <w:r w:rsidR="00990933">
        <w:rPr>
          <w:rFonts w:ascii="Calibri" w:hAnsi="Calibri" w:cs="Calibri"/>
          <w:color w:val="231F20"/>
        </w:rPr>
        <w:t xml:space="preserve"> </w:t>
      </w:r>
      <w:r w:rsidR="00980043">
        <w:rPr>
          <w:rFonts w:ascii="Calibri" w:hAnsi="Calibri" w:cs="Calibri"/>
          <w:color w:val="231F20"/>
          <w:spacing w:val="-1"/>
        </w:rPr>
        <w:t>Applications will be reviewed by the Merjent Foundation Board of Directors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. </w:t>
      </w:r>
      <w:r w:rsidR="00442D78" w:rsidRPr="007854A6">
        <w:rPr>
          <w:rFonts w:ascii="Calibri" w:hAnsi="Calibri" w:cs="Calibri"/>
          <w:color w:val="231F20"/>
          <w:spacing w:val="-1"/>
        </w:rPr>
        <w:t>Three f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inalists will be contacted via email by </w:t>
      </w:r>
      <w:r>
        <w:rPr>
          <w:rFonts w:ascii="Calibri" w:hAnsi="Calibri" w:cs="Calibri"/>
          <w:color w:val="231F20"/>
          <w:spacing w:val="-1"/>
        </w:rPr>
        <w:t xml:space="preserve">Monday, 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November </w:t>
      </w:r>
      <w:r>
        <w:rPr>
          <w:rFonts w:ascii="Calibri" w:hAnsi="Calibri" w:cs="Calibri"/>
          <w:color w:val="231F20"/>
          <w:spacing w:val="-1"/>
        </w:rPr>
        <w:t>2</w:t>
      </w:r>
      <w:r w:rsidR="00980043" w:rsidRPr="007854A6">
        <w:rPr>
          <w:rFonts w:ascii="Calibri" w:hAnsi="Calibri" w:cs="Calibri"/>
          <w:color w:val="231F20"/>
          <w:spacing w:val="-1"/>
        </w:rPr>
        <w:t>, 20</w:t>
      </w:r>
      <w:r>
        <w:rPr>
          <w:rFonts w:ascii="Calibri" w:hAnsi="Calibri" w:cs="Calibri"/>
          <w:color w:val="231F20"/>
          <w:spacing w:val="-1"/>
        </w:rPr>
        <w:t>20</w:t>
      </w:r>
      <w:r w:rsidR="00442D78" w:rsidRPr="007854A6">
        <w:rPr>
          <w:rFonts w:ascii="Calibri" w:hAnsi="Calibri" w:cs="Calibri"/>
          <w:color w:val="231F20"/>
          <w:spacing w:val="-1"/>
        </w:rPr>
        <w:t>,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 to schedule a phone interview. The scholarship recipient will be notified by </w:t>
      </w:r>
      <w:r w:rsidR="0020555B" w:rsidRPr="007854A6">
        <w:rPr>
          <w:rFonts w:ascii="Calibri" w:hAnsi="Calibri" w:cs="Calibri"/>
          <w:color w:val="231F20"/>
          <w:spacing w:val="-1"/>
        </w:rPr>
        <w:t>e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mail </w:t>
      </w:r>
      <w:r w:rsidR="0020555B" w:rsidRPr="007854A6">
        <w:rPr>
          <w:rFonts w:ascii="Calibri" w:hAnsi="Calibri" w:cs="Calibri"/>
          <w:color w:val="231F20"/>
          <w:spacing w:val="-1"/>
        </w:rPr>
        <w:t xml:space="preserve">on or before </w:t>
      </w:r>
      <w:r>
        <w:rPr>
          <w:rFonts w:ascii="Calibri" w:hAnsi="Calibri" w:cs="Calibri"/>
          <w:color w:val="231F20"/>
          <w:spacing w:val="-1"/>
        </w:rPr>
        <w:t xml:space="preserve">Tuesday, 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December 1, </w:t>
      </w:r>
      <w:r w:rsidRPr="007854A6">
        <w:rPr>
          <w:rFonts w:ascii="Calibri" w:hAnsi="Calibri" w:cs="Calibri"/>
          <w:color w:val="231F20"/>
          <w:spacing w:val="-1"/>
        </w:rPr>
        <w:t>20</w:t>
      </w:r>
      <w:r>
        <w:rPr>
          <w:rFonts w:ascii="Calibri" w:hAnsi="Calibri" w:cs="Calibri"/>
          <w:color w:val="231F20"/>
          <w:spacing w:val="-1"/>
        </w:rPr>
        <w:t>20</w:t>
      </w:r>
      <w:r w:rsidR="00980043" w:rsidRPr="007854A6">
        <w:rPr>
          <w:rFonts w:ascii="Calibri" w:hAnsi="Calibri" w:cs="Calibri"/>
          <w:color w:val="231F20"/>
          <w:spacing w:val="-1"/>
        </w:rPr>
        <w:t>. The scholarship amount will be sent directly to the college financial office and applied to the recipient’s 202</w:t>
      </w:r>
      <w:r>
        <w:rPr>
          <w:rFonts w:ascii="Calibri" w:hAnsi="Calibri" w:cs="Calibri"/>
          <w:color w:val="231F20"/>
          <w:spacing w:val="-1"/>
        </w:rPr>
        <w:t>1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 Winter </w:t>
      </w:r>
      <w:r w:rsidR="001E2BC9" w:rsidRPr="007854A6">
        <w:rPr>
          <w:rFonts w:ascii="Calibri" w:hAnsi="Calibri" w:cs="Calibri"/>
          <w:color w:val="231F20"/>
          <w:spacing w:val="-1"/>
        </w:rPr>
        <w:t>s</w:t>
      </w:r>
      <w:r w:rsidR="00980043" w:rsidRPr="007854A6">
        <w:rPr>
          <w:rFonts w:ascii="Calibri" w:hAnsi="Calibri" w:cs="Calibri"/>
          <w:color w:val="231F20"/>
          <w:spacing w:val="-1"/>
        </w:rPr>
        <w:t xml:space="preserve">emester tuition. </w:t>
      </w:r>
      <w:r w:rsidR="00E126EF">
        <w:rPr>
          <w:rFonts w:ascii="Calibri" w:hAnsi="Calibri" w:cs="Calibri"/>
          <w:color w:val="231F20"/>
          <w:spacing w:val="-1"/>
        </w:rPr>
        <w:t>Prior to submitting their application</w:t>
      </w:r>
      <w:r w:rsidR="0036681D">
        <w:rPr>
          <w:rFonts w:ascii="Calibri" w:hAnsi="Calibri" w:cs="Calibri"/>
          <w:color w:val="231F20"/>
          <w:spacing w:val="-1"/>
        </w:rPr>
        <w:t>,</w:t>
      </w:r>
      <w:r w:rsidR="00E126EF" w:rsidRPr="007854A6" w:rsidDel="00E126EF">
        <w:rPr>
          <w:rFonts w:ascii="Calibri" w:hAnsi="Calibri" w:cs="Calibri"/>
          <w:color w:val="231F20"/>
          <w:spacing w:val="-1"/>
        </w:rPr>
        <w:t xml:space="preserve"> </w:t>
      </w:r>
      <w:r w:rsidR="00E126EF">
        <w:rPr>
          <w:rFonts w:ascii="Calibri" w:hAnsi="Calibri" w:cs="Calibri"/>
          <w:color w:val="231F20"/>
          <w:spacing w:val="-1"/>
        </w:rPr>
        <w:t>t</w:t>
      </w:r>
      <w:r w:rsidR="0020555B" w:rsidRPr="007854A6">
        <w:rPr>
          <w:rFonts w:ascii="Calibri" w:hAnsi="Calibri" w:cs="Calibri"/>
          <w:color w:val="231F20"/>
          <w:spacing w:val="-1"/>
        </w:rPr>
        <w:t xml:space="preserve">he applicant is responsible </w:t>
      </w:r>
      <w:r w:rsidR="00E126EF">
        <w:rPr>
          <w:rFonts w:ascii="Calibri" w:hAnsi="Calibri" w:cs="Calibri"/>
          <w:color w:val="231F20"/>
          <w:spacing w:val="-1"/>
        </w:rPr>
        <w:t xml:space="preserve">for </w:t>
      </w:r>
      <w:r w:rsidR="00990933">
        <w:rPr>
          <w:rFonts w:ascii="Calibri" w:hAnsi="Calibri" w:cs="Calibri"/>
          <w:color w:val="231F20"/>
          <w:spacing w:val="-1"/>
        </w:rPr>
        <w:t>determin</w:t>
      </w:r>
      <w:r w:rsidR="00E126EF">
        <w:rPr>
          <w:rFonts w:ascii="Calibri" w:hAnsi="Calibri" w:cs="Calibri"/>
          <w:color w:val="231F20"/>
          <w:spacing w:val="-1"/>
        </w:rPr>
        <w:t>ing</w:t>
      </w:r>
      <w:r w:rsidR="00990933">
        <w:rPr>
          <w:rFonts w:ascii="Calibri" w:hAnsi="Calibri" w:cs="Calibri"/>
          <w:color w:val="231F20"/>
          <w:spacing w:val="-1"/>
        </w:rPr>
        <w:t xml:space="preserve"> whether the scholarship would adversely affect their financial aid eligibility. </w:t>
      </w:r>
    </w:p>
    <w:p w14:paraId="4746B7EC" w14:textId="77777777" w:rsidR="00980043" w:rsidRPr="002D6ACC" w:rsidRDefault="00980043" w:rsidP="00980043">
      <w:pPr>
        <w:pStyle w:val="Heading1"/>
        <w:rPr>
          <w:color w:val="082374"/>
        </w:rPr>
      </w:pPr>
      <w:r w:rsidRPr="002D6ACC">
        <w:rPr>
          <w:color w:val="082374"/>
        </w:rPr>
        <w:t>Application Ineligibility</w:t>
      </w:r>
    </w:p>
    <w:p w14:paraId="7F0AB14C" w14:textId="77777777" w:rsidR="00980043" w:rsidRPr="00C47154" w:rsidRDefault="00EE487C" w:rsidP="00980043">
      <w:pPr>
        <w:pStyle w:val="Heading1"/>
        <w:jc w:val="both"/>
        <w:rPr>
          <w:color w:val="231F20"/>
          <w:spacing w:val="-1"/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>Students</w:t>
      </w:r>
      <w:r w:rsidR="00980043" w:rsidRPr="00C47154">
        <w:rPr>
          <w:color w:val="231F20"/>
          <w:spacing w:val="-1"/>
          <w:sz w:val="24"/>
          <w:szCs w:val="24"/>
        </w:rPr>
        <w:t xml:space="preserve"> </w:t>
      </w:r>
      <w:r w:rsidR="00980043">
        <w:rPr>
          <w:color w:val="231F20"/>
          <w:spacing w:val="-1"/>
          <w:sz w:val="24"/>
          <w:szCs w:val="24"/>
        </w:rPr>
        <w:t>who have</w:t>
      </w:r>
      <w:r w:rsidR="00980043" w:rsidRPr="00C47154">
        <w:rPr>
          <w:color w:val="231F20"/>
          <w:spacing w:val="-1"/>
          <w:sz w:val="24"/>
          <w:szCs w:val="24"/>
        </w:rPr>
        <w:t xml:space="preserve"> a parent or guardian that is a current </w:t>
      </w:r>
      <w:r w:rsidR="00980043">
        <w:rPr>
          <w:color w:val="231F20"/>
          <w:spacing w:val="-1"/>
          <w:sz w:val="24"/>
          <w:szCs w:val="24"/>
        </w:rPr>
        <w:t>Merjent, Inc. employee</w:t>
      </w:r>
      <w:r w:rsidR="00980043" w:rsidRPr="00C47154">
        <w:rPr>
          <w:color w:val="231F20"/>
          <w:spacing w:val="-1"/>
          <w:sz w:val="24"/>
          <w:szCs w:val="24"/>
        </w:rPr>
        <w:t xml:space="preserve"> </w:t>
      </w:r>
      <w:r w:rsidR="00980043">
        <w:rPr>
          <w:color w:val="231F20"/>
          <w:spacing w:val="-1"/>
          <w:sz w:val="24"/>
          <w:szCs w:val="24"/>
        </w:rPr>
        <w:t xml:space="preserve">or </w:t>
      </w:r>
      <w:r>
        <w:rPr>
          <w:color w:val="231F20"/>
          <w:spacing w:val="-1"/>
          <w:sz w:val="24"/>
          <w:szCs w:val="24"/>
        </w:rPr>
        <w:t>students</w:t>
      </w:r>
      <w:r w:rsidR="00980043" w:rsidRPr="00C47154">
        <w:rPr>
          <w:color w:val="231F20"/>
          <w:spacing w:val="-1"/>
          <w:sz w:val="24"/>
          <w:szCs w:val="24"/>
        </w:rPr>
        <w:t xml:space="preserve"> living at the same address as </w:t>
      </w:r>
      <w:r w:rsidR="00980043">
        <w:rPr>
          <w:color w:val="231F20"/>
          <w:spacing w:val="-1"/>
          <w:sz w:val="24"/>
          <w:szCs w:val="24"/>
        </w:rPr>
        <w:t xml:space="preserve">a </w:t>
      </w:r>
      <w:r w:rsidR="00980043" w:rsidRPr="00C47154">
        <w:rPr>
          <w:color w:val="231F20"/>
          <w:spacing w:val="-1"/>
          <w:sz w:val="24"/>
          <w:szCs w:val="24"/>
        </w:rPr>
        <w:t xml:space="preserve">current </w:t>
      </w:r>
      <w:r w:rsidR="00980043">
        <w:rPr>
          <w:color w:val="231F20"/>
          <w:spacing w:val="-1"/>
          <w:sz w:val="24"/>
          <w:szCs w:val="24"/>
        </w:rPr>
        <w:t>Merjent, Inc. employee</w:t>
      </w:r>
      <w:r w:rsidR="00980043" w:rsidRPr="00C47154">
        <w:rPr>
          <w:color w:val="231F20"/>
          <w:spacing w:val="-1"/>
          <w:sz w:val="24"/>
          <w:szCs w:val="24"/>
        </w:rPr>
        <w:t xml:space="preserve"> are ineligible for this scholarship.</w:t>
      </w:r>
    </w:p>
    <w:p w14:paraId="797BD51A" w14:textId="77777777" w:rsidR="00C42DF9" w:rsidRDefault="00C42DF9" w:rsidP="004C3BAB">
      <w:pPr>
        <w:pStyle w:val="Heading1"/>
        <w:rPr>
          <w:color w:val="231F20"/>
          <w:spacing w:val="-1"/>
          <w:sz w:val="24"/>
          <w:szCs w:val="24"/>
        </w:rPr>
      </w:pPr>
    </w:p>
    <w:p w14:paraId="02E3C3B7" w14:textId="683ED15B" w:rsidR="00E53EDF" w:rsidRPr="002D6ACC" w:rsidRDefault="0036681D" w:rsidP="007B1087">
      <w:pPr>
        <w:widowControl/>
        <w:rPr>
          <w:color w:val="082374"/>
        </w:rPr>
      </w:pPr>
      <w:r>
        <w:br w:type="page"/>
      </w:r>
      <w:r w:rsidR="00E53EDF" w:rsidRPr="002D6ACC">
        <w:rPr>
          <w:color w:val="082374"/>
        </w:rPr>
        <w:lastRenderedPageBreak/>
        <w:t>Application Checklist</w:t>
      </w:r>
    </w:p>
    <w:p w14:paraId="76D7EE09" w14:textId="77777777" w:rsidR="00E53EDF" w:rsidRPr="00C47154" w:rsidRDefault="00E53EDF" w:rsidP="00E53EDF">
      <w:pPr>
        <w:spacing w:before="72"/>
        <w:ind w:right="213"/>
        <w:rPr>
          <w:rFonts w:eastAsia="Times New Roman" w:cs="Calibri"/>
          <w:color w:val="231F20"/>
          <w:spacing w:val="-1"/>
          <w:sz w:val="24"/>
          <w:szCs w:val="24"/>
        </w:rPr>
      </w:pPr>
      <w:r w:rsidRPr="00C47154">
        <w:rPr>
          <w:rFonts w:eastAsia="Times New Roman" w:cs="Calibri"/>
          <w:color w:val="231F20"/>
          <w:spacing w:val="-1"/>
          <w:sz w:val="24"/>
          <w:szCs w:val="24"/>
        </w:rPr>
        <w:t xml:space="preserve">This </w:t>
      </w:r>
      <w:r>
        <w:rPr>
          <w:rFonts w:eastAsia="Times New Roman" w:cs="Calibri"/>
          <w:color w:val="231F20"/>
          <w:spacing w:val="-1"/>
          <w:sz w:val="24"/>
          <w:szCs w:val="24"/>
        </w:rPr>
        <w:t xml:space="preserve">checklist is </w:t>
      </w:r>
      <w:r w:rsidRPr="00C47154">
        <w:rPr>
          <w:rFonts w:eastAsia="Times New Roman" w:cs="Calibri"/>
          <w:color w:val="231F20"/>
          <w:spacing w:val="-1"/>
          <w:sz w:val="24"/>
          <w:szCs w:val="24"/>
        </w:rPr>
        <w:t xml:space="preserve">not part of the application but may help you ensure you have completed all parts of this application. </w:t>
      </w:r>
    </w:p>
    <w:p w14:paraId="54D3D611" w14:textId="77777777" w:rsidR="00E53EDF" w:rsidRPr="003A277F" w:rsidRDefault="00E53EDF" w:rsidP="00E53EDF">
      <w:pPr>
        <w:rPr>
          <w:rFonts w:ascii="Arial" w:eastAsia="Arial" w:hAnsi="Arial" w:cs="Arial"/>
        </w:rPr>
      </w:pPr>
    </w:p>
    <w:p w14:paraId="5DC83240" w14:textId="77777777" w:rsidR="00E53EDF" w:rsidRPr="003A277F" w:rsidRDefault="00E53EDF" w:rsidP="00E53EDF">
      <w:pPr>
        <w:spacing w:before="1"/>
        <w:rPr>
          <w:rFonts w:ascii="Arial" w:eastAsia="Arial" w:hAnsi="Arial" w:cs="Arial"/>
        </w:rPr>
      </w:pPr>
    </w:p>
    <w:p w14:paraId="643CA68D" w14:textId="77777777" w:rsidR="00E53EDF" w:rsidRPr="00C47154" w:rsidRDefault="00E53EDF" w:rsidP="00E53EDF">
      <w:pPr>
        <w:spacing w:before="120" w:after="120" w:line="276" w:lineRule="auto"/>
        <w:ind w:left="720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231F20"/>
          <w:spacing w:val="-1"/>
          <w:sz w:val="24"/>
          <w:u w:color="231F20"/>
        </w:rPr>
        <w:instrText xml:space="preserve"> FORMCHECKBOX </w:instrText>
      </w:r>
      <w:r w:rsidR="00A505A3">
        <w:rPr>
          <w:rFonts w:cs="Calibri"/>
          <w:color w:val="231F20"/>
          <w:spacing w:val="-1"/>
          <w:sz w:val="24"/>
          <w:u w:color="231F20"/>
        </w:rPr>
      </w:r>
      <w:r w:rsidR="00A505A3">
        <w:rPr>
          <w:rFonts w:cs="Calibri"/>
          <w:color w:val="231F20"/>
          <w:spacing w:val="-1"/>
          <w:sz w:val="24"/>
          <w:u w:color="231F20"/>
        </w:rPr>
        <w:fldChar w:fldCharType="separate"/>
      </w:r>
      <w:r>
        <w:rPr>
          <w:rFonts w:cs="Calibri"/>
          <w:color w:val="231F20"/>
          <w:spacing w:val="-1"/>
          <w:sz w:val="24"/>
          <w:u w:color="231F20"/>
        </w:rPr>
        <w:fldChar w:fldCharType="end"/>
      </w:r>
      <w:r>
        <w:rPr>
          <w:rFonts w:cs="Calibri"/>
          <w:color w:val="231F20"/>
          <w:spacing w:val="-1"/>
          <w:sz w:val="24"/>
          <w:u w:color="231F20"/>
        </w:rPr>
        <w:tab/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Signed and dated application </w:t>
      </w:r>
      <w:proofErr w:type="gramStart"/>
      <w:r w:rsidRPr="00C47154">
        <w:rPr>
          <w:rFonts w:cs="Calibri"/>
          <w:color w:val="231F20"/>
          <w:spacing w:val="-1"/>
          <w:sz w:val="24"/>
          <w:u w:color="231F20"/>
        </w:rPr>
        <w:t>form</w:t>
      </w:r>
      <w:r>
        <w:rPr>
          <w:rFonts w:cs="Calibri"/>
          <w:color w:val="231F20"/>
          <w:spacing w:val="-1"/>
          <w:sz w:val="24"/>
          <w:u w:color="231F20"/>
        </w:rPr>
        <w:t>;</w:t>
      </w:r>
      <w:proofErr w:type="gramEnd"/>
    </w:p>
    <w:p w14:paraId="05CE5F3F" w14:textId="77777777" w:rsidR="00E53EDF" w:rsidRPr="00C47154" w:rsidRDefault="00E53EDF" w:rsidP="00E53EDF">
      <w:pPr>
        <w:spacing w:before="120" w:after="120" w:line="276" w:lineRule="auto"/>
        <w:ind w:left="1440"/>
        <w:jc w:val="both"/>
        <w:rPr>
          <w:rFonts w:cs="Calibri"/>
          <w:color w:val="231F20"/>
          <w:spacing w:val="-1"/>
          <w:sz w:val="24"/>
          <w:u w:color="231F20"/>
        </w:rPr>
      </w:pPr>
    </w:p>
    <w:p w14:paraId="59289634" w14:textId="77777777" w:rsidR="00E53EDF" w:rsidRPr="00C47154" w:rsidRDefault="00E53EDF" w:rsidP="00E53EDF">
      <w:pPr>
        <w:spacing w:before="120" w:after="120" w:line="276" w:lineRule="auto"/>
        <w:ind w:left="720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231F20"/>
          <w:spacing w:val="-1"/>
          <w:sz w:val="24"/>
          <w:u w:color="231F20"/>
        </w:rPr>
        <w:instrText xml:space="preserve"> FORMCHECKBOX </w:instrText>
      </w:r>
      <w:r w:rsidR="00A505A3">
        <w:rPr>
          <w:rFonts w:cs="Calibri"/>
          <w:color w:val="231F20"/>
          <w:spacing w:val="-1"/>
          <w:sz w:val="24"/>
          <w:u w:color="231F20"/>
        </w:rPr>
      </w:r>
      <w:r w:rsidR="00A505A3">
        <w:rPr>
          <w:rFonts w:cs="Calibri"/>
          <w:color w:val="231F20"/>
          <w:spacing w:val="-1"/>
          <w:sz w:val="24"/>
          <w:u w:color="231F20"/>
        </w:rPr>
        <w:fldChar w:fldCharType="separate"/>
      </w:r>
      <w:r>
        <w:rPr>
          <w:rFonts w:cs="Calibri"/>
          <w:color w:val="231F20"/>
          <w:spacing w:val="-1"/>
          <w:sz w:val="24"/>
          <w:u w:color="231F20"/>
        </w:rPr>
        <w:fldChar w:fldCharType="end"/>
      </w:r>
      <w:r>
        <w:rPr>
          <w:rFonts w:cs="Calibri"/>
          <w:color w:val="231F20"/>
          <w:spacing w:val="-1"/>
          <w:sz w:val="24"/>
          <w:u w:color="231F20"/>
        </w:rPr>
        <w:tab/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Transcript or proof of registration from </w:t>
      </w:r>
      <w:r>
        <w:rPr>
          <w:rFonts w:cs="Calibri"/>
          <w:color w:val="231F20"/>
          <w:spacing w:val="-1"/>
          <w:sz w:val="24"/>
          <w:u w:color="231F20"/>
        </w:rPr>
        <w:t>your current</w:t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 college</w:t>
      </w:r>
      <w:r>
        <w:rPr>
          <w:rFonts w:cs="Calibri"/>
          <w:color w:val="231F20"/>
          <w:spacing w:val="-1"/>
          <w:sz w:val="24"/>
          <w:u w:color="231F20"/>
        </w:rPr>
        <w:t xml:space="preserve"> </w:t>
      </w:r>
      <w:r w:rsidRPr="00C47154">
        <w:rPr>
          <w:rFonts w:cs="Calibri"/>
          <w:color w:val="231F20"/>
          <w:spacing w:val="-1"/>
          <w:sz w:val="24"/>
          <w:u w:color="231F20"/>
        </w:rPr>
        <w:t>/</w:t>
      </w:r>
      <w:r>
        <w:rPr>
          <w:rFonts w:cs="Calibri"/>
          <w:color w:val="231F20"/>
          <w:spacing w:val="-1"/>
          <w:sz w:val="24"/>
          <w:u w:color="231F20"/>
        </w:rPr>
        <w:t xml:space="preserve"> </w:t>
      </w:r>
      <w:proofErr w:type="gramStart"/>
      <w:r w:rsidRPr="00C47154">
        <w:rPr>
          <w:rFonts w:cs="Calibri"/>
          <w:color w:val="231F20"/>
          <w:spacing w:val="-1"/>
          <w:sz w:val="24"/>
          <w:u w:color="231F20"/>
        </w:rPr>
        <w:t>university</w:t>
      </w:r>
      <w:r>
        <w:rPr>
          <w:rFonts w:cs="Calibri"/>
          <w:color w:val="231F20"/>
          <w:spacing w:val="-1"/>
          <w:sz w:val="24"/>
          <w:u w:color="231F20"/>
        </w:rPr>
        <w:t>;</w:t>
      </w:r>
      <w:proofErr w:type="gramEnd"/>
    </w:p>
    <w:p w14:paraId="05172A14" w14:textId="77777777" w:rsidR="00E53EDF" w:rsidRPr="00C47154" w:rsidRDefault="00E53EDF" w:rsidP="00E53EDF">
      <w:pPr>
        <w:spacing w:before="120" w:after="120" w:line="276" w:lineRule="auto"/>
        <w:ind w:left="1440"/>
        <w:jc w:val="both"/>
        <w:rPr>
          <w:rFonts w:cs="Calibri"/>
          <w:color w:val="231F20"/>
          <w:spacing w:val="-1"/>
          <w:sz w:val="24"/>
          <w:u w:color="231F20"/>
        </w:rPr>
      </w:pPr>
    </w:p>
    <w:p w14:paraId="64B5E4EE" w14:textId="77777777" w:rsidR="00E53EDF" w:rsidRPr="00C47154" w:rsidRDefault="00E53EDF" w:rsidP="00E53EDF">
      <w:pPr>
        <w:spacing w:before="120" w:after="120" w:line="276" w:lineRule="auto"/>
        <w:ind w:left="720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231F20"/>
          <w:spacing w:val="-1"/>
          <w:sz w:val="24"/>
          <w:u w:color="231F20"/>
        </w:rPr>
        <w:instrText xml:space="preserve"> FORMCHECKBOX </w:instrText>
      </w:r>
      <w:r w:rsidR="00A505A3">
        <w:rPr>
          <w:rFonts w:cs="Calibri"/>
          <w:color w:val="231F20"/>
          <w:spacing w:val="-1"/>
          <w:sz w:val="24"/>
          <w:u w:color="231F20"/>
        </w:rPr>
      </w:r>
      <w:r w:rsidR="00A505A3">
        <w:rPr>
          <w:rFonts w:cs="Calibri"/>
          <w:color w:val="231F20"/>
          <w:spacing w:val="-1"/>
          <w:sz w:val="24"/>
          <w:u w:color="231F20"/>
        </w:rPr>
        <w:fldChar w:fldCharType="separate"/>
      </w:r>
      <w:r>
        <w:rPr>
          <w:rFonts w:cs="Calibri"/>
          <w:color w:val="231F20"/>
          <w:spacing w:val="-1"/>
          <w:sz w:val="24"/>
          <w:u w:color="231F20"/>
        </w:rPr>
        <w:fldChar w:fldCharType="end"/>
      </w:r>
      <w:r>
        <w:rPr>
          <w:rFonts w:cs="Calibri"/>
          <w:color w:val="231F20"/>
          <w:spacing w:val="-1"/>
          <w:sz w:val="24"/>
          <w:u w:color="231F20"/>
        </w:rPr>
        <w:tab/>
      </w:r>
      <w:r w:rsidRPr="00C47154">
        <w:rPr>
          <w:rFonts w:cs="Calibri"/>
          <w:color w:val="231F20"/>
          <w:spacing w:val="-1"/>
          <w:sz w:val="24"/>
          <w:u w:color="231F20"/>
        </w:rPr>
        <w:t>Essay / personal statement (</w:t>
      </w:r>
      <w:r>
        <w:rPr>
          <w:rFonts w:cs="Calibri"/>
          <w:color w:val="231F20"/>
          <w:spacing w:val="-1"/>
          <w:sz w:val="24"/>
          <w:u w:color="231F20"/>
        </w:rPr>
        <w:t>400 to 800</w:t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 words)</w:t>
      </w:r>
      <w:r>
        <w:rPr>
          <w:rFonts w:cs="Calibri"/>
          <w:color w:val="231F20"/>
          <w:spacing w:val="-1"/>
          <w:sz w:val="24"/>
          <w:u w:color="231F20"/>
        </w:rPr>
        <w:t>; and</w:t>
      </w:r>
    </w:p>
    <w:p w14:paraId="311C69FC" w14:textId="77777777" w:rsidR="00E53EDF" w:rsidRPr="00C47154" w:rsidRDefault="00E53EDF" w:rsidP="00E53EDF">
      <w:pPr>
        <w:spacing w:before="120" w:after="120" w:line="276" w:lineRule="auto"/>
        <w:ind w:left="720"/>
        <w:jc w:val="both"/>
        <w:rPr>
          <w:rFonts w:cs="Calibri"/>
          <w:color w:val="231F20"/>
          <w:spacing w:val="-1"/>
          <w:sz w:val="24"/>
          <w:u w:color="231F20"/>
        </w:rPr>
      </w:pPr>
    </w:p>
    <w:p w14:paraId="2A1AB520" w14:textId="77777777" w:rsidR="00E53EDF" w:rsidRPr="00C47154" w:rsidRDefault="00E53EDF" w:rsidP="00E53EDF">
      <w:pPr>
        <w:spacing w:before="120" w:after="120" w:line="276" w:lineRule="auto"/>
        <w:ind w:left="720"/>
        <w:jc w:val="both"/>
        <w:rPr>
          <w:rFonts w:cs="Calibri"/>
          <w:color w:val="231F20"/>
          <w:spacing w:val="-1"/>
          <w:sz w:val="24"/>
          <w:u w:color="231F20"/>
        </w:rPr>
      </w:pPr>
      <w:r>
        <w:rPr>
          <w:rFonts w:cs="Calibri"/>
          <w:color w:val="231F20"/>
          <w:spacing w:val="-1"/>
          <w:sz w:val="24"/>
          <w:u w:color="231F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231F20"/>
          <w:spacing w:val="-1"/>
          <w:sz w:val="24"/>
          <w:u w:color="231F20"/>
        </w:rPr>
        <w:instrText xml:space="preserve"> FORMCHECKBOX </w:instrText>
      </w:r>
      <w:r w:rsidR="00A505A3">
        <w:rPr>
          <w:rFonts w:cs="Calibri"/>
          <w:color w:val="231F20"/>
          <w:spacing w:val="-1"/>
          <w:sz w:val="24"/>
          <w:u w:color="231F20"/>
        </w:rPr>
      </w:r>
      <w:r w:rsidR="00A505A3">
        <w:rPr>
          <w:rFonts w:cs="Calibri"/>
          <w:color w:val="231F20"/>
          <w:spacing w:val="-1"/>
          <w:sz w:val="24"/>
          <w:u w:color="231F20"/>
        </w:rPr>
        <w:fldChar w:fldCharType="separate"/>
      </w:r>
      <w:r>
        <w:rPr>
          <w:rFonts w:cs="Calibri"/>
          <w:color w:val="231F20"/>
          <w:spacing w:val="-1"/>
          <w:sz w:val="24"/>
          <w:u w:color="231F20"/>
        </w:rPr>
        <w:fldChar w:fldCharType="end"/>
      </w:r>
      <w:r>
        <w:rPr>
          <w:rFonts w:cs="Calibri"/>
          <w:color w:val="231F20"/>
          <w:spacing w:val="-1"/>
          <w:sz w:val="24"/>
          <w:u w:color="231F20"/>
        </w:rPr>
        <w:tab/>
      </w:r>
      <w:r w:rsidRPr="00C47154">
        <w:rPr>
          <w:rFonts w:cs="Calibri"/>
          <w:color w:val="231F20"/>
          <w:spacing w:val="-1"/>
          <w:sz w:val="24"/>
          <w:u w:color="231F20"/>
        </w:rPr>
        <w:t>Letter</w:t>
      </w:r>
      <w:r>
        <w:rPr>
          <w:rFonts w:cs="Calibri"/>
          <w:color w:val="231F20"/>
          <w:spacing w:val="-1"/>
          <w:sz w:val="24"/>
          <w:u w:color="231F20"/>
        </w:rPr>
        <w:t>(s)</w:t>
      </w:r>
      <w:r w:rsidRPr="00C47154">
        <w:rPr>
          <w:rFonts w:cs="Calibri"/>
          <w:color w:val="231F20"/>
          <w:spacing w:val="-1"/>
          <w:sz w:val="24"/>
          <w:u w:color="231F20"/>
        </w:rPr>
        <w:t xml:space="preserve"> of recommendation</w:t>
      </w:r>
      <w:r>
        <w:rPr>
          <w:rFonts w:cs="Calibri"/>
          <w:color w:val="231F20"/>
          <w:spacing w:val="-1"/>
          <w:sz w:val="24"/>
          <w:u w:color="231F20"/>
        </w:rPr>
        <w:t>.</w:t>
      </w:r>
    </w:p>
    <w:p w14:paraId="5DA35887" w14:textId="77777777" w:rsidR="00E53EDF" w:rsidRPr="00C47154" w:rsidRDefault="00E53EDF" w:rsidP="00E53EDF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</w:rPr>
      </w:pPr>
    </w:p>
    <w:p w14:paraId="69F9A2C2" w14:textId="77777777" w:rsidR="00E53EDF" w:rsidRDefault="00E53EDF" w:rsidP="004C3BAB">
      <w:pPr>
        <w:pStyle w:val="Heading1"/>
        <w:rPr>
          <w:color w:val="231F20"/>
          <w:spacing w:val="-1"/>
          <w:sz w:val="24"/>
          <w:szCs w:val="24"/>
        </w:rPr>
      </w:pPr>
    </w:p>
    <w:p w14:paraId="28E5DFAE" w14:textId="77777777" w:rsidR="00E53EDF" w:rsidRPr="002D6ACC" w:rsidRDefault="00E53EDF" w:rsidP="00E53EDF">
      <w:pPr>
        <w:pStyle w:val="Heading1"/>
        <w:rPr>
          <w:color w:val="082374"/>
        </w:rPr>
      </w:pPr>
      <w:r w:rsidRPr="002D6ACC">
        <w:rPr>
          <w:color w:val="082374"/>
        </w:rPr>
        <w:t>Questions?</w:t>
      </w:r>
    </w:p>
    <w:p w14:paraId="62276AC2" w14:textId="77777777" w:rsidR="009D1AA6" w:rsidRPr="00990933" w:rsidRDefault="00E53EDF" w:rsidP="009D1AA6">
      <w:pPr>
        <w:pStyle w:val="Heading1"/>
        <w:rPr>
          <w:color w:val="231F20"/>
          <w:spacing w:val="-1"/>
          <w:sz w:val="24"/>
          <w:szCs w:val="24"/>
        </w:rPr>
      </w:pPr>
      <w:r w:rsidRPr="007854A6">
        <w:rPr>
          <w:bCs/>
          <w:color w:val="231F20"/>
          <w:spacing w:val="-1"/>
          <w:sz w:val="24"/>
          <w:szCs w:val="24"/>
        </w:rPr>
        <w:t xml:space="preserve">If you have questions about the scholarship or application, please </w:t>
      </w:r>
      <w:r>
        <w:rPr>
          <w:bCs/>
          <w:color w:val="231F20"/>
          <w:spacing w:val="-1"/>
          <w:sz w:val="24"/>
          <w:szCs w:val="24"/>
        </w:rPr>
        <w:t xml:space="preserve">send an </w:t>
      </w:r>
      <w:r w:rsidRPr="007854A6">
        <w:rPr>
          <w:bCs/>
          <w:color w:val="231F20"/>
          <w:spacing w:val="-1"/>
          <w:sz w:val="24"/>
          <w:szCs w:val="24"/>
        </w:rPr>
        <w:t xml:space="preserve">email </w:t>
      </w:r>
      <w:r>
        <w:rPr>
          <w:bCs/>
          <w:color w:val="231F20"/>
          <w:spacing w:val="-1"/>
          <w:sz w:val="24"/>
          <w:szCs w:val="24"/>
        </w:rPr>
        <w:t>to</w:t>
      </w:r>
      <w:r w:rsidR="009D1AA6">
        <w:rPr>
          <w:bCs/>
          <w:color w:val="231F20"/>
          <w:spacing w:val="-1"/>
          <w:sz w:val="24"/>
          <w:szCs w:val="24"/>
        </w:rPr>
        <w:t xml:space="preserve"> </w:t>
      </w:r>
      <w:hyperlink r:id="rId11" w:history="1">
        <w:r w:rsidR="009D1AA6" w:rsidRPr="00463641">
          <w:rPr>
            <w:rStyle w:val="Hyperlink"/>
            <w:bCs/>
            <w:spacing w:val="-1"/>
            <w:sz w:val="24"/>
            <w:szCs w:val="24"/>
          </w:rPr>
          <w:t>MerjentFoundation@Merjent.com</w:t>
        </w:r>
      </w:hyperlink>
      <w:r w:rsidR="009D1AA6">
        <w:rPr>
          <w:bCs/>
          <w:color w:val="231F20"/>
          <w:spacing w:val="-1"/>
          <w:sz w:val="24"/>
          <w:szCs w:val="24"/>
        </w:rPr>
        <w:t xml:space="preserve">. </w:t>
      </w:r>
    </w:p>
    <w:p w14:paraId="08001CE6" w14:textId="527B603A" w:rsidR="00E53EDF" w:rsidRPr="00990933" w:rsidRDefault="00E53EDF" w:rsidP="00E53EDF">
      <w:pPr>
        <w:pStyle w:val="Heading1"/>
        <w:rPr>
          <w:color w:val="231F20"/>
          <w:spacing w:val="-1"/>
          <w:sz w:val="24"/>
          <w:szCs w:val="24"/>
        </w:rPr>
        <w:sectPr w:rsidR="00E53EDF" w:rsidRPr="00990933" w:rsidSect="00184D45">
          <w:footerReference w:type="default" r:id="rId12"/>
          <w:pgSz w:w="12240" w:h="15840"/>
          <w:pgMar w:top="810" w:right="1440" w:bottom="1440" w:left="1440" w:header="720" w:footer="720" w:gutter="0"/>
          <w:cols w:space="720"/>
        </w:sectPr>
      </w:pPr>
    </w:p>
    <w:p w14:paraId="07615A55" w14:textId="77777777" w:rsidR="003D5461" w:rsidRPr="002D6ACC" w:rsidRDefault="00496C66" w:rsidP="004C3BAB">
      <w:pPr>
        <w:pStyle w:val="Heading1"/>
        <w:rPr>
          <w:color w:val="082374"/>
        </w:rPr>
      </w:pPr>
      <w:r w:rsidRPr="002D6ACC">
        <w:rPr>
          <w:color w:val="082374"/>
        </w:rPr>
        <w:lastRenderedPageBreak/>
        <w:t>Scholarship Application Form</w:t>
      </w:r>
    </w:p>
    <w:p w14:paraId="3CD319E3" w14:textId="537B4798" w:rsidR="003D5461" w:rsidRPr="00BE3416" w:rsidRDefault="00496C66" w:rsidP="004C3BAB">
      <w:pPr>
        <w:spacing w:before="120" w:after="120" w:line="276" w:lineRule="auto"/>
        <w:jc w:val="both"/>
        <w:rPr>
          <w:rFonts w:eastAsia="Times New Roman" w:cs="Calibri"/>
          <w:sz w:val="24"/>
          <w:szCs w:val="24"/>
        </w:rPr>
      </w:pPr>
      <w:r w:rsidRPr="00BE3416">
        <w:rPr>
          <w:rFonts w:cs="Calibri"/>
          <w:b/>
          <w:color w:val="231F20"/>
          <w:spacing w:val="-1"/>
          <w:sz w:val="24"/>
          <w:szCs w:val="24"/>
        </w:rPr>
        <w:t>20</w:t>
      </w:r>
      <w:r w:rsidR="00A505A3">
        <w:rPr>
          <w:rFonts w:cs="Calibri"/>
          <w:b/>
          <w:color w:val="231F20"/>
          <w:spacing w:val="-1"/>
          <w:sz w:val="24"/>
          <w:szCs w:val="24"/>
        </w:rPr>
        <w:t>20</w:t>
      </w:r>
      <w:r w:rsidR="000D7650" w:rsidRPr="00BE3416">
        <w:rPr>
          <w:rFonts w:cs="Calibri"/>
          <w:b/>
          <w:color w:val="231F20"/>
          <w:spacing w:val="-1"/>
          <w:sz w:val="24"/>
          <w:szCs w:val="24"/>
        </w:rPr>
        <w:t xml:space="preserve"> </w:t>
      </w:r>
      <w:r w:rsidR="0006367A" w:rsidRPr="00BE3416">
        <w:rPr>
          <w:rFonts w:cs="Calibri"/>
          <w:b/>
          <w:color w:val="231F20"/>
          <w:spacing w:val="-1"/>
          <w:sz w:val="24"/>
          <w:szCs w:val="24"/>
        </w:rPr>
        <w:t>/</w:t>
      </w:r>
      <w:r w:rsidR="000D7650" w:rsidRPr="00BE3416">
        <w:rPr>
          <w:rFonts w:cs="Calibri"/>
          <w:b/>
          <w:color w:val="231F20"/>
          <w:spacing w:val="-1"/>
          <w:sz w:val="24"/>
          <w:szCs w:val="24"/>
        </w:rPr>
        <w:t xml:space="preserve"> </w:t>
      </w:r>
      <w:r w:rsidR="0006367A" w:rsidRPr="00BE3416">
        <w:rPr>
          <w:rFonts w:cs="Calibri"/>
          <w:b/>
          <w:color w:val="231F20"/>
          <w:spacing w:val="-1"/>
          <w:sz w:val="24"/>
          <w:szCs w:val="24"/>
        </w:rPr>
        <w:t>202</w:t>
      </w:r>
      <w:r w:rsidR="00A505A3">
        <w:rPr>
          <w:rFonts w:cs="Calibri"/>
          <w:b/>
          <w:color w:val="231F20"/>
          <w:spacing w:val="-1"/>
          <w:sz w:val="24"/>
          <w:szCs w:val="24"/>
        </w:rPr>
        <w:t>1</w:t>
      </w:r>
      <w:r w:rsidRPr="00BE3416">
        <w:rPr>
          <w:rFonts w:cs="Calibri"/>
          <w:b/>
          <w:color w:val="231F20"/>
          <w:spacing w:val="-17"/>
          <w:sz w:val="24"/>
          <w:szCs w:val="24"/>
        </w:rPr>
        <w:t xml:space="preserve"> </w:t>
      </w:r>
      <w:r w:rsidRPr="00BE3416">
        <w:rPr>
          <w:rFonts w:cs="Calibri"/>
          <w:b/>
          <w:color w:val="231F20"/>
          <w:spacing w:val="-1"/>
          <w:sz w:val="24"/>
          <w:szCs w:val="24"/>
        </w:rPr>
        <w:t>Academic</w:t>
      </w:r>
      <w:r w:rsidRPr="00BE3416">
        <w:rPr>
          <w:rFonts w:cs="Calibri"/>
          <w:b/>
          <w:color w:val="231F20"/>
          <w:spacing w:val="-17"/>
          <w:sz w:val="24"/>
          <w:szCs w:val="24"/>
        </w:rPr>
        <w:t xml:space="preserve"> </w:t>
      </w:r>
      <w:r w:rsidRPr="00BE3416">
        <w:rPr>
          <w:rFonts w:cs="Calibri"/>
          <w:b/>
          <w:color w:val="231F20"/>
          <w:sz w:val="24"/>
          <w:szCs w:val="24"/>
        </w:rPr>
        <w:t>Year</w:t>
      </w:r>
    </w:p>
    <w:p w14:paraId="0994FD59" w14:textId="51DFC139" w:rsidR="003D5461" w:rsidRPr="00C47154" w:rsidRDefault="00496C66" w:rsidP="00DF59DB">
      <w:pPr>
        <w:pStyle w:val="BodyText"/>
        <w:spacing w:before="120" w:after="120" w:line="276" w:lineRule="auto"/>
        <w:ind w:left="0"/>
        <w:rPr>
          <w:rFonts w:ascii="Calibri" w:hAnsi="Calibri" w:cs="Calibri"/>
        </w:rPr>
      </w:pPr>
      <w:r w:rsidRPr="00C47154">
        <w:rPr>
          <w:rFonts w:ascii="Calibri" w:hAnsi="Calibri" w:cs="Calibri"/>
          <w:color w:val="231F20"/>
          <w:spacing w:val="-1"/>
        </w:rPr>
        <w:t>Name</w:t>
      </w:r>
      <w:r w:rsidRPr="00C47154">
        <w:rPr>
          <w:rFonts w:ascii="Calibri" w:hAnsi="Calibri" w:cs="Calibri"/>
          <w:color w:val="231F20"/>
        </w:rPr>
        <w:t xml:space="preserve"> </w:t>
      </w:r>
      <w:r w:rsidR="00C42DF9" w:rsidRPr="00C47154">
        <w:rPr>
          <w:rFonts w:ascii="Calibri" w:hAnsi="Calibri" w:cs="Calibri"/>
          <w:color w:val="231F20"/>
        </w:rPr>
        <w:t>(L</w:t>
      </w:r>
      <w:r w:rsidRPr="00C47154">
        <w:rPr>
          <w:rFonts w:ascii="Calibri" w:hAnsi="Calibri" w:cs="Calibri"/>
          <w:color w:val="231F20"/>
        </w:rPr>
        <w:t xml:space="preserve">ast, </w:t>
      </w:r>
      <w:r w:rsidR="00C42DF9" w:rsidRPr="00C47154">
        <w:rPr>
          <w:rFonts w:ascii="Calibri" w:hAnsi="Calibri" w:cs="Calibri"/>
          <w:color w:val="231F20"/>
        </w:rPr>
        <w:t>F</w:t>
      </w:r>
      <w:r w:rsidRPr="00C47154">
        <w:rPr>
          <w:rFonts w:ascii="Calibri" w:hAnsi="Calibri" w:cs="Calibri"/>
          <w:color w:val="231F20"/>
        </w:rPr>
        <w:t xml:space="preserve">irst, </w:t>
      </w:r>
      <w:r w:rsidR="00C42DF9" w:rsidRPr="00C47154">
        <w:rPr>
          <w:rFonts w:ascii="Calibri" w:hAnsi="Calibri" w:cs="Calibri"/>
          <w:color w:val="231F20"/>
        </w:rPr>
        <w:t>M</w:t>
      </w:r>
      <w:r w:rsidRPr="00C47154">
        <w:rPr>
          <w:rFonts w:ascii="Calibri" w:hAnsi="Calibri" w:cs="Calibri"/>
          <w:color w:val="231F20"/>
        </w:rPr>
        <w:t>iddle</w:t>
      </w:r>
      <w:r w:rsidRPr="00C47154">
        <w:rPr>
          <w:rFonts w:ascii="Calibri" w:hAnsi="Calibri" w:cs="Calibri"/>
          <w:color w:val="231F20"/>
          <w:spacing w:val="2"/>
        </w:rPr>
        <w:t xml:space="preserve"> </w:t>
      </w:r>
      <w:r w:rsidR="00C42DF9" w:rsidRPr="00C47154">
        <w:rPr>
          <w:rFonts w:ascii="Calibri" w:hAnsi="Calibri" w:cs="Calibri"/>
          <w:color w:val="231F20"/>
        </w:rPr>
        <w:t>I</w:t>
      </w:r>
      <w:r w:rsidRPr="00C47154">
        <w:rPr>
          <w:rFonts w:ascii="Calibri" w:hAnsi="Calibri" w:cs="Calibri"/>
          <w:color w:val="231F20"/>
        </w:rPr>
        <w:t>nitial):</w:t>
      </w:r>
      <w:r w:rsidR="004C3BAB" w:rsidRPr="00C47154">
        <w:rPr>
          <w:rFonts w:ascii="Calibri" w:hAnsi="Calibri" w:cs="Calibri"/>
          <w:color w:val="231F20"/>
        </w:rPr>
        <w:t xml:space="preserve"> </w:t>
      </w:r>
      <w:r w:rsidR="005410CC" w:rsidRPr="00C47154">
        <w:rPr>
          <w:rFonts w:ascii="Calibri" w:hAnsi="Calibri" w:cs="Calibri"/>
          <w:color w:val="231F20"/>
        </w:rPr>
        <w:t>_____________________________________________</w:t>
      </w:r>
      <w:r w:rsidR="00517548">
        <w:rPr>
          <w:rFonts w:ascii="Calibri" w:hAnsi="Calibri" w:cs="Calibri"/>
          <w:color w:val="231F20"/>
        </w:rPr>
        <w:t>____</w:t>
      </w:r>
      <w:r w:rsidR="005410CC" w:rsidRPr="00C47154">
        <w:rPr>
          <w:rFonts w:ascii="Calibri" w:hAnsi="Calibri" w:cs="Calibri"/>
          <w:color w:val="231F20"/>
        </w:rPr>
        <w:t>__</w:t>
      </w:r>
    </w:p>
    <w:p w14:paraId="33C7F7AE" w14:textId="77777777" w:rsidR="000D7650" w:rsidRPr="00C47154" w:rsidRDefault="00496C66" w:rsidP="00C42DF9">
      <w:pPr>
        <w:pStyle w:val="BodyText"/>
        <w:tabs>
          <w:tab w:val="left" w:pos="9373"/>
        </w:tabs>
        <w:spacing w:before="120" w:after="120" w:line="276" w:lineRule="auto"/>
        <w:ind w:left="0"/>
        <w:rPr>
          <w:rFonts w:ascii="Calibri" w:hAnsi="Calibri" w:cs="Calibri"/>
          <w:color w:val="231F20"/>
        </w:rPr>
      </w:pPr>
      <w:r w:rsidRPr="00C47154">
        <w:rPr>
          <w:rFonts w:ascii="Calibri" w:hAnsi="Calibri" w:cs="Calibri"/>
          <w:color w:val="231F20"/>
          <w:spacing w:val="-1"/>
        </w:rPr>
        <w:t>Address:</w:t>
      </w:r>
      <w:r w:rsidR="004C3BAB" w:rsidRPr="00C47154">
        <w:rPr>
          <w:rFonts w:ascii="Calibri" w:hAnsi="Calibri" w:cs="Calibri"/>
          <w:color w:val="231F20"/>
        </w:rPr>
        <w:t xml:space="preserve"> </w:t>
      </w:r>
      <w:r w:rsidR="00DF59DB" w:rsidRPr="00C47154">
        <w:rPr>
          <w:rFonts w:ascii="Calibri" w:hAnsi="Calibri" w:cs="Calibri"/>
          <w:color w:val="231F20"/>
        </w:rPr>
        <w:t>______________________</w:t>
      </w:r>
      <w:r w:rsidRPr="00C47154">
        <w:rPr>
          <w:rFonts w:ascii="Calibri" w:hAnsi="Calibri" w:cs="Calibri"/>
          <w:color w:val="231F20"/>
          <w:spacing w:val="-1"/>
        </w:rPr>
        <w:t>City:</w:t>
      </w:r>
      <w:r w:rsidR="004C3BAB" w:rsidRPr="00C47154">
        <w:rPr>
          <w:rFonts w:ascii="Calibri" w:hAnsi="Calibri" w:cs="Calibri"/>
          <w:color w:val="231F20"/>
        </w:rPr>
        <w:t>_____________________</w:t>
      </w:r>
      <w:r w:rsidR="00DF59DB" w:rsidRPr="00C47154">
        <w:rPr>
          <w:rFonts w:ascii="Calibri" w:hAnsi="Calibri" w:cs="Calibri"/>
          <w:color w:val="231F20"/>
        </w:rPr>
        <w:t xml:space="preserve"> </w:t>
      </w:r>
      <w:r w:rsidRPr="00C47154">
        <w:rPr>
          <w:rFonts w:ascii="Calibri" w:hAnsi="Calibri" w:cs="Calibri"/>
          <w:color w:val="231F20"/>
        </w:rPr>
        <w:t>State:</w:t>
      </w:r>
      <w:r w:rsidR="004C3BAB" w:rsidRPr="00C47154">
        <w:rPr>
          <w:rFonts w:ascii="Calibri" w:hAnsi="Calibri" w:cs="Calibri"/>
          <w:color w:val="231F20"/>
        </w:rPr>
        <w:t xml:space="preserve"> ___</w:t>
      </w:r>
      <w:r w:rsidRPr="00C47154">
        <w:rPr>
          <w:rFonts w:ascii="Calibri" w:hAnsi="Calibri" w:cs="Calibri"/>
          <w:color w:val="231F20"/>
          <w:spacing w:val="-1"/>
        </w:rPr>
        <w:t>Zip</w:t>
      </w:r>
      <w:r w:rsidR="00DF59DB" w:rsidRPr="00C47154">
        <w:rPr>
          <w:rFonts w:ascii="Calibri" w:hAnsi="Calibri" w:cs="Calibri"/>
          <w:color w:val="231F20"/>
          <w:spacing w:val="2"/>
        </w:rPr>
        <w:t xml:space="preserve"> </w:t>
      </w:r>
      <w:r w:rsidRPr="00C47154">
        <w:rPr>
          <w:rFonts w:ascii="Calibri" w:hAnsi="Calibri" w:cs="Calibri"/>
          <w:color w:val="231F20"/>
        </w:rPr>
        <w:t>Code:</w:t>
      </w:r>
      <w:r w:rsidR="004C3BAB" w:rsidRPr="00C47154">
        <w:rPr>
          <w:rFonts w:ascii="Calibri" w:hAnsi="Calibri" w:cs="Calibri"/>
          <w:color w:val="231F20"/>
        </w:rPr>
        <w:t xml:space="preserve"> __</w:t>
      </w:r>
      <w:r w:rsidR="00517548">
        <w:rPr>
          <w:rFonts w:ascii="Calibri" w:hAnsi="Calibri" w:cs="Calibri"/>
          <w:color w:val="231F20"/>
        </w:rPr>
        <w:t>___</w:t>
      </w:r>
      <w:r w:rsidR="004C3BAB" w:rsidRPr="00C47154">
        <w:rPr>
          <w:rFonts w:ascii="Calibri" w:hAnsi="Calibri" w:cs="Calibri"/>
          <w:color w:val="231F20"/>
        </w:rPr>
        <w:t>__</w:t>
      </w:r>
    </w:p>
    <w:p w14:paraId="19759878" w14:textId="77777777" w:rsidR="000D7650" w:rsidRDefault="00496C66" w:rsidP="00DF59DB">
      <w:pPr>
        <w:pStyle w:val="BodyText"/>
        <w:tabs>
          <w:tab w:val="left" w:pos="4799"/>
        </w:tabs>
        <w:spacing w:before="120" w:after="120" w:line="276" w:lineRule="auto"/>
        <w:ind w:left="0"/>
        <w:rPr>
          <w:rFonts w:ascii="Calibri" w:hAnsi="Calibri" w:cs="Calibri"/>
          <w:color w:val="231F20"/>
        </w:rPr>
      </w:pPr>
      <w:r w:rsidRPr="00C47154">
        <w:rPr>
          <w:rFonts w:ascii="Calibri" w:hAnsi="Calibri" w:cs="Calibri"/>
          <w:color w:val="231F20"/>
        </w:rPr>
        <w:t>Phone:</w:t>
      </w:r>
      <w:r w:rsidR="004C3BAB" w:rsidRPr="00C47154">
        <w:rPr>
          <w:rFonts w:ascii="Calibri" w:hAnsi="Calibri" w:cs="Calibri"/>
          <w:color w:val="231F20"/>
        </w:rPr>
        <w:t xml:space="preserve"> _______________________________</w:t>
      </w:r>
      <w:r w:rsidRPr="00C47154">
        <w:rPr>
          <w:rFonts w:ascii="Calibri" w:hAnsi="Calibri" w:cs="Calibri"/>
          <w:color w:val="231F20"/>
        </w:rPr>
        <w:t>Email:</w:t>
      </w:r>
      <w:r w:rsidR="004C3BAB" w:rsidRPr="00C47154">
        <w:rPr>
          <w:rFonts w:ascii="Calibri" w:hAnsi="Calibri" w:cs="Calibri"/>
          <w:color w:val="231F20"/>
        </w:rPr>
        <w:t xml:space="preserve"> __________________</w:t>
      </w:r>
      <w:r w:rsidR="00517548">
        <w:rPr>
          <w:rFonts w:ascii="Calibri" w:hAnsi="Calibri" w:cs="Calibri"/>
          <w:color w:val="231F20"/>
        </w:rPr>
        <w:t>________</w:t>
      </w:r>
      <w:r w:rsidR="004C3BAB" w:rsidRPr="00C47154">
        <w:rPr>
          <w:rFonts w:ascii="Calibri" w:hAnsi="Calibri" w:cs="Calibri"/>
          <w:color w:val="231F20"/>
        </w:rPr>
        <w:t>_________</w:t>
      </w:r>
    </w:p>
    <w:p w14:paraId="4F66E74B" w14:textId="77777777" w:rsidR="00BE3416" w:rsidRPr="00C47154" w:rsidRDefault="00BE3416" w:rsidP="00DF59DB">
      <w:pPr>
        <w:pStyle w:val="BodyText"/>
        <w:tabs>
          <w:tab w:val="left" w:pos="4799"/>
        </w:tabs>
        <w:spacing w:before="120" w:after="120" w:line="276" w:lineRule="auto"/>
        <w:ind w:left="0"/>
        <w:rPr>
          <w:rFonts w:ascii="Calibri" w:hAnsi="Calibri" w:cs="Calibri"/>
        </w:rPr>
      </w:pPr>
    </w:p>
    <w:p w14:paraId="39C40ED3" w14:textId="77777777" w:rsidR="00BE3416" w:rsidRDefault="00BE3416" w:rsidP="00DF59DB">
      <w:pPr>
        <w:pStyle w:val="BodyText"/>
        <w:spacing w:before="120" w:after="120" w:line="276" w:lineRule="auto"/>
        <w:ind w:left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College / University: </w:t>
      </w:r>
      <w:r w:rsidRPr="00C47154">
        <w:rPr>
          <w:rFonts w:ascii="Calibri" w:hAnsi="Calibri" w:cs="Calibri"/>
          <w:color w:val="231F20"/>
        </w:rPr>
        <w:t>___________________</w:t>
      </w:r>
      <w:r>
        <w:rPr>
          <w:rFonts w:ascii="Calibri" w:hAnsi="Calibri" w:cs="Calibri"/>
          <w:color w:val="231F20"/>
        </w:rPr>
        <w:t>_</w:t>
      </w:r>
      <w:r w:rsidRPr="00C47154">
        <w:rPr>
          <w:rFonts w:ascii="Calibri" w:hAnsi="Calibri" w:cs="Calibri"/>
          <w:color w:val="231F20"/>
        </w:rPr>
        <w:t>________</w:t>
      </w:r>
      <w:r>
        <w:rPr>
          <w:rFonts w:ascii="Calibri" w:hAnsi="Calibri" w:cs="Calibri"/>
          <w:color w:val="231F20"/>
        </w:rPr>
        <w:t>_________________</w:t>
      </w:r>
      <w:r w:rsidRPr="00C47154">
        <w:rPr>
          <w:rFonts w:ascii="Calibri" w:hAnsi="Calibri" w:cs="Calibri"/>
          <w:color w:val="231F20"/>
        </w:rPr>
        <w:t>_</w:t>
      </w:r>
      <w:r>
        <w:rPr>
          <w:rFonts w:ascii="Calibri" w:hAnsi="Calibri" w:cs="Calibri"/>
          <w:color w:val="231F20"/>
        </w:rPr>
        <w:t>_______________</w:t>
      </w:r>
    </w:p>
    <w:p w14:paraId="317981AE" w14:textId="77777777" w:rsidR="00BE3416" w:rsidRPr="00C47154" w:rsidRDefault="00BE3416" w:rsidP="00BE3416">
      <w:pPr>
        <w:pStyle w:val="BodyText"/>
        <w:tabs>
          <w:tab w:val="left" w:pos="9373"/>
        </w:tabs>
        <w:spacing w:before="120" w:after="120" w:line="276" w:lineRule="auto"/>
        <w:ind w:left="0"/>
        <w:rPr>
          <w:rFonts w:ascii="Calibri" w:hAnsi="Calibri" w:cs="Calibri"/>
          <w:color w:val="231F20"/>
        </w:rPr>
      </w:pPr>
      <w:r w:rsidRPr="00C47154">
        <w:rPr>
          <w:rFonts w:ascii="Calibri" w:hAnsi="Calibri" w:cs="Calibri"/>
          <w:color w:val="231F20"/>
          <w:spacing w:val="-1"/>
        </w:rPr>
        <w:t>Address:</w:t>
      </w:r>
      <w:r w:rsidRPr="00C47154">
        <w:rPr>
          <w:rFonts w:ascii="Calibri" w:hAnsi="Calibri" w:cs="Calibri"/>
          <w:color w:val="231F20"/>
        </w:rPr>
        <w:t xml:space="preserve"> ______________________</w:t>
      </w:r>
      <w:r w:rsidRPr="00C47154">
        <w:rPr>
          <w:rFonts w:ascii="Calibri" w:hAnsi="Calibri" w:cs="Calibri"/>
          <w:color w:val="231F20"/>
          <w:spacing w:val="-1"/>
        </w:rPr>
        <w:t>City:</w:t>
      </w:r>
      <w:r w:rsidRPr="00C47154">
        <w:rPr>
          <w:rFonts w:ascii="Calibri" w:hAnsi="Calibri" w:cs="Calibri"/>
          <w:color w:val="231F20"/>
        </w:rPr>
        <w:t>_____________________ State: ___</w:t>
      </w:r>
      <w:r w:rsidRPr="00C47154">
        <w:rPr>
          <w:rFonts w:ascii="Calibri" w:hAnsi="Calibri" w:cs="Calibri"/>
          <w:color w:val="231F20"/>
          <w:spacing w:val="-1"/>
        </w:rPr>
        <w:t>Zip</w:t>
      </w:r>
      <w:r w:rsidRPr="00C47154">
        <w:rPr>
          <w:rFonts w:ascii="Calibri" w:hAnsi="Calibri" w:cs="Calibri"/>
          <w:color w:val="231F20"/>
          <w:spacing w:val="2"/>
        </w:rPr>
        <w:t xml:space="preserve"> </w:t>
      </w:r>
      <w:r w:rsidRPr="00C47154">
        <w:rPr>
          <w:rFonts w:ascii="Calibri" w:hAnsi="Calibri" w:cs="Calibri"/>
          <w:color w:val="231F20"/>
        </w:rPr>
        <w:t>Code: __</w:t>
      </w:r>
      <w:r>
        <w:rPr>
          <w:rFonts w:ascii="Calibri" w:hAnsi="Calibri" w:cs="Calibri"/>
          <w:color w:val="231F20"/>
        </w:rPr>
        <w:t>___</w:t>
      </w:r>
      <w:r w:rsidRPr="00C47154">
        <w:rPr>
          <w:rFonts w:ascii="Calibri" w:hAnsi="Calibri" w:cs="Calibri"/>
          <w:color w:val="231F20"/>
        </w:rPr>
        <w:t>__</w:t>
      </w:r>
    </w:p>
    <w:p w14:paraId="1D70BF90" w14:textId="58F7D184" w:rsidR="00BE3416" w:rsidRPr="007854A6" w:rsidRDefault="0023153A" w:rsidP="00DF59DB">
      <w:pPr>
        <w:pStyle w:val="BodyText"/>
        <w:spacing w:before="120" w:after="120" w:line="276" w:lineRule="auto"/>
        <w:ind w:left="0"/>
        <w:rPr>
          <w:rFonts w:ascii="Calibri" w:hAnsi="Calibri" w:cs="Calibri"/>
          <w:color w:val="231F20"/>
        </w:rPr>
      </w:pPr>
      <w:r w:rsidRPr="007854A6">
        <w:rPr>
          <w:rFonts w:ascii="Calibri" w:hAnsi="Calibri" w:cs="Calibri"/>
          <w:color w:val="231F20"/>
        </w:rPr>
        <w:t>Financial Aid / Business Office</w:t>
      </w:r>
      <w:r w:rsidR="00D000F7" w:rsidRPr="007854A6">
        <w:rPr>
          <w:rFonts w:ascii="Calibri" w:hAnsi="Calibri" w:cs="Calibri"/>
          <w:color w:val="231F20"/>
        </w:rPr>
        <w:t xml:space="preserve"> </w:t>
      </w:r>
      <w:r w:rsidR="00BE3416" w:rsidRPr="007854A6">
        <w:rPr>
          <w:rFonts w:ascii="Calibri" w:hAnsi="Calibri" w:cs="Calibri"/>
          <w:color w:val="231F20"/>
        </w:rPr>
        <w:t>Phone: _______________________________</w:t>
      </w:r>
    </w:p>
    <w:p w14:paraId="0971B881" w14:textId="28CE50C7" w:rsidR="003D5461" w:rsidRPr="007854A6" w:rsidRDefault="00496C66" w:rsidP="00DF59DB">
      <w:pPr>
        <w:pStyle w:val="BodyText"/>
        <w:spacing w:before="120" w:after="120" w:line="276" w:lineRule="auto"/>
        <w:ind w:left="0"/>
        <w:rPr>
          <w:rFonts w:ascii="Calibri" w:hAnsi="Calibri" w:cs="Calibri"/>
          <w:color w:val="231F20"/>
        </w:rPr>
      </w:pPr>
      <w:r w:rsidRPr="007854A6">
        <w:rPr>
          <w:rFonts w:ascii="Calibri" w:hAnsi="Calibri" w:cs="Calibri"/>
          <w:color w:val="231F20"/>
        </w:rPr>
        <w:t xml:space="preserve">Major </w:t>
      </w:r>
      <w:r w:rsidR="00C42DF9" w:rsidRPr="007854A6">
        <w:rPr>
          <w:rFonts w:ascii="Calibri" w:hAnsi="Calibri" w:cs="Calibri"/>
          <w:color w:val="231F20"/>
        </w:rPr>
        <w:t>/</w:t>
      </w:r>
      <w:r w:rsidRPr="007854A6">
        <w:rPr>
          <w:rFonts w:ascii="Calibri" w:hAnsi="Calibri" w:cs="Calibri"/>
          <w:color w:val="231F20"/>
        </w:rPr>
        <w:t xml:space="preserve"> </w:t>
      </w:r>
      <w:r w:rsidRPr="007854A6">
        <w:rPr>
          <w:rFonts w:ascii="Calibri" w:hAnsi="Calibri" w:cs="Calibri"/>
          <w:color w:val="231F20"/>
          <w:spacing w:val="-1"/>
        </w:rPr>
        <w:t>Field</w:t>
      </w:r>
      <w:r w:rsidRPr="007854A6">
        <w:rPr>
          <w:rFonts w:ascii="Calibri" w:hAnsi="Calibri" w:cs="Calibri"/>
          <w:color w:val="231F20"/>
          <w:spacing w:val="2"/>
        </w:rPr>
        <w:t xml:space="preserve"> </w:t>
      </w:r>
      <w:r w:rsidRPr="007854A6">
        <w:rPr>
          <w:rFonts w:ascii="Calibri" w:hAnsi="Calibri" w:cs="Calibri"/>
          <w:color w:val="231F20"/>
        </w:rPr>
        <w:t xml:space="preserve">of </w:t>
      </w:r>
      <w:r w:rsidRPr="007854A6">
        <w:rPr>
          <w:rFonts w:ascii="Calibri" w:hAnsi="Calibri" w:cs="Calibri"/>
          <w:color w:val="231F20"/>
          <w:spacing w:val="-1"/>
        </w:rPr>
        <w:t>Study:</w:t>
      </w:r>
      <w:r w:rsidR="004C3BAB" w:rsidRPr="007854A6">
        <w:rPr>
          <w:rFonts w:ascii="Calibri" w:hAnsi="Calibri" w:cs="Calibri"/>
          <w:color w:val="231F20"/>
        </w:rPr>
        <w:t xml:space="preserve"> __________________________________</w:t>
      </w:r>
      <w:r w:rsidRPr="007854A6">
        <w:rPr>
          <w:rFonts w:ascii="Calibri" w:hAnsi="Calibri" w:cs="Calibri"/>
          <w:color w:val="231F20"/>
          <w:spacing w:val="-1"/>
        </w:rPr>
        <w:t xml:space="preserve">Cumulative </w:t>
      </w:r>
      <w:r w:rsidRPr="007854A6">
        <w:rPr>
          <w:rFonts w:ascii="Calibri" w:hAnsi="Calibri" w:cs="Calibri"/>
          <w:color w:val="231F20"/>
        </w:rPr>
        <w:t>GPA:</w:t>
      </w:r>
      <w:r w:rsidR="004C3BAB" w:rsidRPr="007854A6">
        <w:rPr>
          <w:rFonts w:ascii="Calibri" w:hAnsi="Calibri" w:cs="Calibri"/>
          <w:color w:val="231F20"/>
        </w:rPr>
        <w:t xml:space="preserve"> </w:t>
      </w:r>
      <w:r w:rsidR="00517548" w:rsidRPr="007854A6">
        <w:rPr>
          <w:rFonts w:ascii="Calibri" w:hAnsi="Calibri" w:cs="Calibri"/>
          <w:color w:val="231F20"/>
        </w:rPr>
        <w:t>_</w:t>
      </w:r>
      <w:r w:rsidR="004C3BAB" w:rsidRPr="007854A6">
        <w:rPr>
          <w:rFonts w:ascii="Calibri" w:hAnsi="Calibri" w:cs="Calibri"/>
          <w:color w:val="231F20"/>
        </w:rPr>
        <w:t>_</w:t>
      </w:r>
      <w:r w:rsidR="00517548" w:rsidRPr="007854A6">
        <w:rPr>
          <w:rFonts w:ascii="Calibri" w:hAnsi="Calibri" w:cs="Calibri"/>
          <w:color w:val="231F20"/>
        </w:rPr>
        <w:t>__</w:t>
      </w:r>
      <w:r w:rsidR="004C3BAB" w:rsidRPr="007854A6">
        <w:rPr>
          <w:rFonts w:ascii="Calibri" w:hAnsi="Calibri" w:cs="Calibri"/>
          <w:color w:val="231F20"/>
        </w:rPr>
        <w:t>_</w:t>
      </w:r>
      <w:r w:rsidR="00DF59DB" w:rsidRPr="007854A6">
        <w:rPr>
          <w:rFonts w:ascii="Calibri" w:hAnsi="Calibri" w:cs="Calibri"/>
          <w:color w:val="231F20"/>
        </w:rPr>
        <w:t xml:space="preserve"> </w:t>
      </w:r>
      <w:r w:rsidRPr="007854A6">
        <w:rPr>
          <w:rFonts w:ascii="Calibri" w:hAnsi="Calibri" w:cs="Calibri"/>
          <w:color w:val="231F20"/>
        </w:rPr>
        <w:t>/</w:t>
      </w:r>
      <w:r w:rsidR="00180DC3" w:rsidRPr="007854A6">
        <w:rPr>
          <w:rFonts w:ascii="Calibri" w:hAnsi="Calibri" w:cs="Calibri"/>
          <w:color w:val="231F20"/>
        </w:rPr>
        <w:t>_</w:t>
      </w:r>
      <w:r w:rsidR="00180DC3" w:rsidRPr="007854A6">
        <w:rPr>
          <w:rFonts w:ascii="Calibri" w:hAnsi="Calibri" w:cs="Calibri"/>
          <w:color w:val="231F20"/>
          <w:u w:val="single"/>
        </w:rPr>
        <w:t>4.0</w:t>
      </w:r>
      <w:r w:rsidR="00180DC3" w:rsidRPr="007854A6">
        <w:rPr>
          <w:rFonts w:ascii="Calibri" w:hAnsi="Calibri" w:cs="Calibri"/>
          <w:color w:val="231F20"/>
        </w:rPr>
        <w:t>_</w:t>
      </w:r>
    </w:p>
    <w:p w14:paraId="6ABFE163" w14:textId="5CD3E88D" w:rsidR="000B699E" w:rsidRDefault="007854A6" w:rsidP="00997B1E">
      <w:pPr>
        <w:pStyle w:val="BodyText"/>
        <w:spacing w:before="120" w:after="360" w:line="276" w:lineRule="auto"/>
        <w:ind w:left="0"/>
        <w:rPr>
          <w:rFonts w:ascii="Calibri" w:hAnsi="Calibri" w:cs="Calibri"/>
          <w:color w:val="231F20"/>
        </w:rPr>
      </w:pPr>
      <w:r w:rsidRPr="007854A6">
        <w:rPr>
          <w:rFonts w:ascii="Calibri" w:hAnsi="Calibri" w:cs="Calibri"/>
          <w:color w:val="231F20"/>
        </w:rPr>
        <w:t>Brief Statement of</w:t>
      </w:r>
      <w:r w:rsidR="005410CC" w:rsidRPr="007854A6">
        <w:rPr>
          <w:rFonts w:ascii="Calibri" w:hAnsi="Calibri" w:cs="Calibri"/>
          <w:color w:val="231F20"/>
        </w:rPr>
        <w:t xml:space="preserve"> Interest:</w:t>
      </w:r>
      <w:r w:rsidR="004C3BAB" w:rsidRPr="00C47154">
        <w:rPr>
          <w:rFonts w:ascii="Calibri" w:hAnsi="Calibri" w:cs="Calibri"/>
          <w:color w:val="231F20"/>
        </w:rPr>
        <w:t xml:space="preserve"> </w:t>
      </w:r>
      <w:r w:rsidR="00DF59DB" w:rsidRPr="00C47154">
        <w:rPr>
          <w:rFonts w:ascii="Calibri" w:hAnsi="Calibri" w:cs="Calibri"/>
          <w:color w:val="231F20"/>
        </w:rPr>
        <w:t>_____________________________________________</w:t>
      </w:r>
      <w:r w:rsidR="00517548">
        <w:rPr>
          <w:rFonts w:ascii="Calibri" w:hAnsi="Calibri" w:cs="Calibri"/>
          <w:color w:val="231F20"/>
        </w:rPr>
        <w:t>_________________</w:t>
      </w:r>
      <w:r w:rsidR="00DF59DB" w:rsidRPr="00C47154">
        <w:rPr>
          <w:rFonts w:ascii="Calibri" w:hAnsi="Calibri" w:cs="Calibri"/>
          <w:color w:val="231F20"/>
        </w:rPr>
        <w:t>_</w:t>
      </w:r>
      <w:r w:rsidR="00997B1E">
        <w:rPr>
          <w:rFonts w:ascii="Calibri" w:hAnsi="Calibri" w:cs="Calibri"/>
          <w:color w:val="231F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59DB" w:rsidRPr="00C47154">
        <w:rPr>
          <w:rFonts w:ascii="Calibri" w:hAnsi="Calibri" w:cs="Calibri"/>
          <w:color w:val="231F20"/>
        </w:rPr>
        <w:t>_</w:t>
      </w:r>
    </w:p>
    <w:p w14:paraId="5E367977" w14:textId="77777777" w:rsidR="00517548" w:rsidRPr="000B699E" w:rsidRDefault="00517548" w:rsidP="000B699E">
      <w:pPr>
        <w:pStyle w:val="BodyText"/>
        <w:spacing w:before="120" w:after="360" w:line="276" w:lineRule="auto"/>
        <w:ind w:left="0"/>
        <w:jc w:val="both"/>
        <w:rPr>
          <w:rFonts w:ascii="Calibri" w:hAnsi="Calibri" w:cs="Calibri"/>
          <w:color w:val="231F20"/>
        </w:rPr>
      </w:pPr>
    </w:p>
    <w:p w14:paraId="6ADEB6A6" w14:textId="77777777" w:rsidR="003D5461" w:rsidRPr="002D6ACC" w:rsidRDefault="00496C66" w:rsidP="000B699E">
      <w:pPr>
        <w:pStyle w:val="Heading1"/>
        <w:spacing w:before="240"/>
        <w:rPr>
          <w:color w:val="082374"/>
        </w:rPr>
      </w:pPr>
      <w:r w:rsidRPr="002D6ACC">
        <w:rPr>
          <w:color w:val="082374"/>
        </w:rPr>
        <w:t>Scholarship Agreement</w:t>
      </w:r>
    </w:p>
    <w:p w14:paraId="35693E0B" w14:textId="7F410F45" w:rsidR="00997B1E" w:rsidRDefault="00997B1E" w:rsidP="004C3BAB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2"/>
        </w:rPr>
      </w:pPr>
      <w:r w:rsidRPr="00990933">
        <w:rPr>
          <w:rFonts w:ascii="Calibri" w:hAnsi="Calibri" w:cs="Calibri"/>
          <w:color w:val="231F20"/>
          <w:spacing w:val="-2"/>
        </w:rPr>
        <w:t xml:space="preserve">I, the undersigned scholarship applicant, </w:t>
      </w:r>
      <w:r w:rsidR="007854A6" w:rsidRPr="00990933">
        <w:rPr>
          <w:rFonts w:ascii="Calibri" w:hAnsi="Calibri" w:cs="Calibri"/>
          <w:color w:val="231F20"/>
          <w:spacing w:val="-2"/>
        </w:rPr>
        <w:t>attest</w:t>
      </w:r>
      <w:r w:rsidRPr="00990933">
        <w:rPr>
          <w:rFonts w:ascii="Calibri" w:hAnsi="Calibri" w:cs="Calibri"/>
          <w:color w:val="231F20"/>
          <w:spacing w:val="-2"/>
        </w:rPr>
        <w:t xml:space="preserve"> that all information provided to Merjent Foundation in this application is true, complete, and correct. I understand that the information provided will be treated as confidential and is subject to verification by the Merjent Foundation.</w:t>
      </w:r>
    </w:p>
    <w:p w14:paraId="217DF20E" w14:textId="77777777" w:rsidR="004C3BAB" w:rsidRPr="00C47154" w:rsidRDefault="004C3BAB" w:rsidP="004C3BAB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</w:rPr>
      </w:pPr>
    </w:p>
    <w:p w14:paraId="77BBD68E" w14:textId="77777777" w:rsidR="003D5461" w:rsidRPr="00C47154" w:rsidRDefault="00496C66" w:rsidP="004C3BAB">
      <w:pPr>
        <w:tabs>
          <w:tab w:val="left" w:pos="7437"/>
        </w:tabs>
        <w:spacing w:before="120" w:after="120" w:line="276" w:lineRule="auto"/>
        <w:jc w:val="both"/>
        <w:rPr>
          <w:rFonts w:eastAsia="Times New Roman" w:cs="Calibri"/>
          <w:sz w:val="2"/>
          <w:szCs w:val="2"/>
        </w:rPr>
      </w:pPr>
      <w:r w:rsidRPr="00C47154">
        <w:rPr>
          <w:rFonts w:cs="Calibri"/>
          <w:sz w:val="2"/>
        </w:rPr>
        <w:tab/>
      </w:r>
      <w:r w:rsidR="00F84A9A" w:rsidRPr="00C47154">
        <w:rPr>
          <w:rFonts w:cs="Calibri"/>
          <w:noProof/>
          <w:sz w:val="2"/>
        </w:rPr>
        <mc:AlternateContent>
          <mc:Choice Requires="wpg">
            <w:drawing>
              <wp:inline distT="0" distB="0" distL="0" distR="0" wp14:anchorId="7C8A5614" wp14:editId="62154350">
                <wp:extent cx="5509260" cy="45085"/>
                <wp:effectExtent l="0" t="0" r="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45085"/>
                          <a:chOff x="0" y="0"/>
                          <a:chExt cx="205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1" cy="2"/>
                            <a:chOff x="5" y="5"/>
                            <a:chExt cx="204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1"/>
                                <a:gd name="T2" fmla="+- 0 2045 5"/>
                                <a:gd name="T3" fmla="*/ T2 w 2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1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78DCD" id="Group 2" o:spid="_x0000_s1026" style="width:433.8pt;height:3.5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">
                <v:group id="Group 3" o:spid="_x0000_s1027" style="position:absolute;left:5;top:5;width:2041;height:2" coordorigin="5,5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5;top: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" path="m,l2040,e" filled="f" strokecolor="#221e1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7C22ECC2" w14:textId="77777777" w:rsidR="004C3BAB" w:rsidRPr="00997B1E" w:rsidRDefault="00496C66" w:rsidP="00997B1E">
      <w:pPr>
        <w:pStyle w:val="BodyText"/>
        <w:tabs>
          <w:tab w:val="left" w:pos="7447"/>
        </w:tabs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1"/>
        </w:rPr>
      </w:pPr>
      <w:r w:rsidRPr="00C47154">
        <w:rPr>
          <w:rFonts w:ascii="Calibri" w:hAnsi="Calibri" w:cs="Calibri"/>
          <w:color w:val="231F20"/>
          <w:spacing w:val="-1"/>
        </w:rPr>
        <w:t>Applicant</w:t>
      </w:r>
      <w:r w:rsidR="004C3BAB" w:rsidRPr="00997B1E">
        <w:rPr>
          <w:rFonts w:ascii="Calibri" w:hAnsi="Calibri" w:cs="Calibri"/>
          <w:color w:val="231F20"/>
          <w:spacing w:val="-1"/>
        </w:rPr>
        <w:t xml:space="preserve"> </w:t>
      </w:r>
      <w:r w:rsidRPr="00C47154">
        <w:rPr>
          <w:rFonts w:ascii="Calibri" w:hAnsi="Calibri" w:cs="Calibri"/>
          <w:color w:val="231F20"/>
          <w:spacing w:val="-1"/>
        </w:rPr>
        <w:t>Signature</w:t>
      </w:r>
      <w:r w:rsidR="00DF5495" w:rsidRPr="00C47154">
        <w:rPr>
          <w:rFonts w:ascii="Calibri" w:hAnsi="Calibri" w:cs="Calibri"/>
          <w:color w:val="231F20"/>
          <w:spacing w:val="-1"/>
        </w:rPr>
        <w:tab/>
      </w:r>
    </w:p>
    <w:p w14:paraId="62E1D353" w14:textId="77777777" w:rsidR="004C3BAB" w:rsidRPr="00C47154" w:rsidRDefault="004C3BAB" w:rsidP="004C3BAB">
      <w:pPr>
        <w:spacing w:before="120" w:after="120" w:line="276" w:lineRule="auto"/>
        <w:jc w:val="both"/>
        <w:rPr>
          <w:rFonts w:cs="Calibri"/>
          <w:color w:val="231F20"/>
          <w:spacing w:val="-1"/>
        </w:rPr>
      </w:pPr>
    </w:p>
    <w:p w14:paraId="0C74F2F1" w14:textId="77777777" w:rsidR="004C3BAB" w:rsidRPr="00C47154" w:rsidRDefault="00F84A9A" w:rsidP="004C3BAB">
      <w:pPr>
        <w:spacing w:before="120" w:after="120" w:line="276" w:lineRule="auto"/>
        <w:jc w:val="both"/>
        <w:rPr>
          <w:rFonts w:eastAsia="Times New Roman" w:cs="Calibri"/>
          <w:sz w:val="2"/>
          <w:szCs w:val="2"/>
        </w:rPr>
      </w:pPr>
      <w:r w:rsidRPr="00C47154">
        <w:rPr>
          <w:rFonts w:cs="Calibri"/>
          <w:noProof/>
          <w:sz w:val="2"/>
        </w:rPr>
        <mc:AlternateContent>
          <mc:Choice Requires="wpg">
            <w:drawing>
              <wp:inline distT="0" distB="0" distL="0" distR="0" wp14:anchorId="64C42C40" wp14:editId="54E28B6F">
                <wp:extent cx="1301750" cy="6350"/>
                <wp:effectExtent l="7620" t="5080" r="5080" b="7620"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1" cy="2"/>
                            <a:chOff x="5" y="5"/>
                            <a:chExt cx="2041" cy="2"/>
                          </a:xfrm>
                        </wpg:grpSpPr>
                        <wps:wsp>
                          <wps:cNvPr id="4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1"/>
                                <a:gd name="T2" fmla="+- 0 2045 5"/>
                                <a:gd name="T3" fmla="*/ T2 w 2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1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62FFE" id="Group 17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">
                <v:group id="Group 18" o:spid="_x0000_s1027" style="position:absolute;left:5;top:5;width:2041;height:2" coordorigin="5,5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9" o:spid="_x0000_s1028" style="position:absolute;left:5;top: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" path="m,l2040,e" filled="f" strokecolor="#221e1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00B7A911" w14:textId="6F339405" w:rsidR="00F34544" w:rsidRPr="002D6ACC" w:rsidRDefault="00496C66" w:rsidP="002D6ACC">
      <w:pPr>
        <w:pStyle w:val="BodyText"/>
        <w:tabs>
          <w:tab w:val="left" w:pos="7447"/>
        </w:tabs>
        <w:spacing w:before="120" w:after="120" w:line="276" w:lineRule="auto"/>
        <w:ind w:left="0"/>
        <w:jc w:val="both"/>
        <w:rPr>
          <w:rFonts w:ascii="Calibri" w:hAnsi="Calibri" w:cs="Calibri"/>
          <w:color w:val="231F20"/>
          <w:spacing w:val="-1"/>
        </w:rPr>
      </w:pPr>
      <w:r w:rsidRPr="00C47154">
        <w:rPr>
          <w:rFonts w:ascii="Calibri" w:hAnsi="Calibri" w:cs="Calibri"/>
          <w:color w:val="231F20"/>
          <w:spacing w:val="-1"/>
        </w:rPr>
        <w:t>Date</w:t>
      </w:r>
    </w:p>
    <w:p w14:paraId="5F242A83" w14:textId="77777777" w:rsidR="00F34544" w:rsidRPr="00C47154" w:rsidRDefault="00F34544" w:rsidP="00C339FC">
      <w:pPr>
        <w:pStyle w:val="BodyText"/>
        <w:spacing w:before="120" w:after="120" w:line="276" w:lineRule="auto"/>
        <w:ind w:left="0"/>
        <w:jc w:val="both"/>
        <w:rPr>
          <w:rFonts w:ascii="Calibri" w:hAnsi="Calibri" w:cs="Calibri"/>
          <w:color w:val="231F20"/>
        </w:rPr>
      </w:pPr>
    </w:p>
    <w:sectPr w:rsidR="00F34544" w:rsidRPr="00C47154" w:rsidSect="00184D45"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D65F" w14:textId="77777777" w:rsidR="00496C66" w:rsidRDefault="00496C66">
      <w:r>
        <w:separator/>
      </w:r>
    </w:p>
  </w:endnote>
  <w:endnote w:type="continuationSeparator" w:id="0">
    <w:p w14:paraId="73544C39" w14:textId="77777777" w:rsidR="00496C66" w:rsidRDefault="004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12E86" w14:textId="77777777" w:rsidR="00A23B8B" w:rsidRDefault="00A23B8B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1D19" w14:textId="3B5F2F2F" w:rsidR="002C1EAC" w:rsidRPr="002D6ACC" w:rsidRDefault="002A2210" w:rsidP="002A2210">
    <w:pPr>
      <w:pBdr>
        <w:top w:val="single" w:sz="4" w:space="1" w:color="auto"/>
      </w:pBdr>
      <w:spacing w:line="264" w:lineRule="exact"/>
      <w:ind w:left="20" w:right="-360"/>
      <w:jc w:val="center"/>
      <w:rPr>
        <w:rFonts w:eastAsia="Monotype Corsiva" w:cs="Calibri"/>
        <w:color w:val="082374"/>
        <w:spacing w:val="-1"/>
        <w:sz w:val="20"/>
        <w:szCs w:val="20"/>
      </w:rPr>
    </w:pPr>
    <w:r w:rsidRPr="002D6ACC">
      <w:rPr>
        <w:rFonts w:eastAsia="Times New Roman" w:cs="Calibri"/>
        <w:color w:val="082374"/>
        <w:spacing w:val="-1"/>
        <w:sz w:val="20"/>
        <w:szCs w:val="20"/>
      </w:rPr>
      <w:t>Merjent Foundation</w:t>
    </w:r>
    <w:r w:rsidRPr="002D6ACC">
      <w:rPr>
        <w:rFonts w:eastAsia="Times New Roman" w:cs="Calibri"/>
        <w:color w:val="082374"/>
        <w:spacing w:val="1"/>
        <w:sz w:val="20"/>
        <w:szCs w:val="20"/>
      </w:rPr>
      <w:t xml:space="preserve"> </w:t>
    </w:r>
    <w:r w:rsidRPr="002D6ACC">
      <w:rPr>
        <w:rFonts w:eastAsia="Monotype Corsiva" w:cs="Calibri"/>
        <w:color w:val="082374"/>
        <w:spacing w:val="-1"/>
        <w:sz w:val="20"/>
        <w:szCs w:val="20"/>
      </w:rPr>
      <w:t>│</w:t>
    </w:r>
    <w:r w:rsidR="007854A6" w:rsidRPr="002D6ACC">
      <w:rPr>
        <w:rFonts w:eastAsia="Times New Roman" w:cs="Calibri"/>
        <w:color w:val="082374"/>
        <w:spacing w:val="-1"/>
        <w:sz w:val="20"/>
        <w:szCs w:val="20"/>
      </w:rPr>
      <w:t>1 Main Street SE, Suite 300</w:t>
    </w:r>
    <w:r w:rsidRPr="002D6ACC">
      <w:rPr>
        <w:rFonts w:eastAsia="Times New Roman" w:cs="Calibri"/>
        <w:color w:val="082374"/>
        <w:sz w:val="20"/>
        <w:szCs w:val="20"/>
      </w:rPr>
      <w:t xml:space="preserve"> </w:t>
    </w:r>
    <w:r w:rsidRPr="002D6ACC">
      <w:rPr>
        <w:rFonts w:eastAsia="Monotype Corsiva" w:cs="Calibri"/>
        <w:color w:val="082374"/>
        <w:spacing w:val="-1"/>
        <w:sz w:val="20"/>
        <w:szCs w:val="20"/>
      </w:rPr>
      <w:t>│Minneapolis, MN 554</w:t>
    </w:r>
    <w:r w:rsidR="007854A6" w:rsidRPr="002D6ACC">
      <w:rPr>
        <w:rFonts w:eastAsia="Monotype Corsiva" w:cs="Calibri"/>
        <w:color w:val="082374"/>
        <w:spacing w:val="-1"/>
        <w:sz w:val="20"/>
        <w:szCs w:val="20"/>
      </w:rPr>
      <w:t>14</w:t>
    </w:r>
  </w:p>
  <w:p w14:paraId="1C9820F3" w14:textId="308766AD" w:rsidR="002A2210" w:rsidRPr="002D6ACC" w:rsidRDefault="002C1EAC" w:rsidP="002A2210">
    <w:pPr>
      <w:pBdr>
        <w:top w:val="single" w:sz="4" w:space="1" w:color="auto"/>
      </w:pBdr>
      <w:spacing w:line="264" w:lineRule="exact"/>
      <w:ind w:left="20" w:right="-360"/>
      <w:jc w:val="center"/>
      <w:rPr>
        <w:rFonts w:eastAsia="Monotype Corsiva" w:cs="Calibri"/>
        <w:color w:val="082374"/>
        <w:sz w:val="20"/>
        <w:szCs w:val="20"/>
      </w:rPr>
    </w:pPr>
    <w:r w:rsidRPr="002D6ACC">
      <w:rPr>
        <w:rFonts w:eastAsia="Times New Roman" w:cs="Calibri"/>
        <w:color w:val="082374"/>
        <w:spacing w:val="-1"/>
        <w:sz w:val="20"/>
        <w:szCs w:val="20"/>
        <w:lang w:val="en"/>
      </w:rPr>
      <w:t xml:space="preserve">612.746.3660 </w:t>
    </w:r>
    <w:r w:rsidRPr="002D6ACC">
      <w:rPr>
        <w:rFonts w:eastAsia="Monotype Corsiva" w:cs="Calibri"/>
        <w:color w:val="082374"/>
        <w:spacing w:val="-1"/>
        <w:sz w:val="20"/>
        <w:szCs w:val="20"/>
      </w:rPr>
      <w:t>│</w:t>
    </w:r>
    <w:hyperlink r:id="rId1" w:history="1">
      <w:r w:rsidR="002D6ACC" w:rsidRPr="000F70FE">
        <w:rPr>
          <w:rStyle w:val="Hyperlink"/>
          <w:rFonts w:eastAsia="Monotype Corsiva" w:cs="Calibri"/>
          <w:sz w:val="20"/>
          <w:szCs w:val="20"/>
        </w:rPr>
        <w:t>www.merjentfoundation.org</w:t>
      </w:r>
    </w:hyperlink>
  </w:p>
  <w:p w14:paraId="1334CE17" w14:textId="77777777" w:rsidR="003D5461" w:rsidRDefault="003D5461" w:rsidP="002A2210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6BDC5" w14:textId="77777777" w:rsidR="00496C66" w:rsidRDefault="00496C66">
      <w:r>
        <w:separator/>
      </w:r>
    </w:p>
  </w:footnote>
  <w:footnote w:type="continuationSeparator" w:id="0">
    <w:p w14:paraId="6DC0306A" w14:textId="77777777" w:rsidR="00496C66" w:rsidRDefault="004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463"/>
    <w:multiLevelType w:val="hybridMultilevel"/>
    <w:tmpl w:val="6D1889A4"/>
    <w:lvl w:ilvl="0" w:tplc="B9F0D010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color w:val="FF0000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1" w15:restartNumberingAfterBreak="0">
    <w:nsid w:val="128B0C6D"/>
    <w:multiLevelType w:val="hybridMultilevel"/>
    <w:tmpl w:val="A2922474"/>
    <w:lvl w:ilvl="0" w:tplc="7FCE6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2374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2" w15:restartNumberingAfterBreak="0">
    <w:nsid w:val="17775762"/>
    <w:multiLevelType w:val="hybridMultilevel"/>
    <w:tmpl w:val="3236D10A"/>
    <w:lvl w:ilvl="0" w:tplc="7FCE6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2374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3" w15:restartNumberingAfterBreak="0">
    <w:nsid w:val="1ABA7DD8"/>
    <w:multiLevelType w:val="hybridMultilevel"/>
    <w:tmpl w:val="3FC243A8"/>
    <w:lvl w:ilvl="0" w:tplc="EB00E180">
      <w:start w:val="1"/>
      <w:numFmt w:val="bullet"/>
      <w:lvlText w:val="•"/>
      <w:lvlJc w:val="left"/>
      <w:pPr>
        <w:ind w:left="829" w:hanging="238"/>
      </w:pPr>
      <w:rPr>
        <w:rFonts w:ascii="Tahoma" w:eastAsia="Tahoma" w:hAnsi="Tahoma" w:hint="default"/>
        <w:color w:val="656565"/>
        <w:w w:val="131"/>
        <w:sz w:val="22"/>
        <w:szCs w:val="22"/>
      </w:rPr>
    </w:lvl>
    <w:lvl w:ilvl="1" w:tplc="8E6A1A8E">
      <w:start w:val="1"/>
      <w:numFmt w:val="bullet"/>
      <w:lvlText w:val="◦"/>
      <w:lvlJc w:val="left"/>
      <w:pPr>
        <w:ind w:left="1363" w:hanging="188"/>
      </w:pPr>
      <w:rPr>
        <w:rFonts w:ascii="Arial" w:eastAsia="Arial" w:hAnsi="Arial" w:hint="default"/>
        <w:color w:val="656565"/>
        <w:w w:val="103"/>
        <w:sz w:val="22"/>
        <w:szCs w:val="22"/>
      </w:rPr>
    </w:lvl>
    <w:lvl w:ilvl="2" w:tplc="2AEAD23A">
      <w:start w:val="1"/>
      <w:numFmt w:val="bullet"/>
      <w:lvlText w:val="•"/>
      <w:lvlJc w:val="left"/>
      <w:pPr>
        <w:ind w:left="2354" w:hanging="188"/>
      </w:pPr>
      <w:rPr>
        <w:rFonts w:hint="default"/>
      </w:rPr>
    </w:lvl>
    <w:lvl w:ilvl="3" w:tplc="A9CEB7FE">
      <w:start w:val="1"/>
      <w:numFmt w:val="bullet"/>
      <w:lvlText w:val="•"/>
      <w:lvlJc w:val="left"/>
      <w:pPr>
        <w:ind w:left="3345" w:hanging="188"/>
      </w:pPr>
      <w:rPr>
        <w:rFonts w:hint="default"/>
      </w:rPr>
    </w:lvl>
    <w:lvl w:ilvl="4" w:tplc="21205544">
      <w:start w:val="1"/>
      <w:numFmt w:val="bullet"/>
      <w:lvlText w:val="•"/>
      <w:lvlJc w:val="left"/>
      <w:pPr>
        <w:ind w:left="4335" w:hanging="188"/>
      </w:pPr>
      <w:rPr>
        <w:rFonts w:hint="default"/>
      </w:rPr>
    </w:lvl>
    <w:lvl w:ilvl="5" w:tplc="80C23A3A">
      <w:start w:val="1"/>
      <w:numFmt w:val="bullet"/>
      <w:lvlText w:val="•"/>
      <w:lvlJc w:val="left"/>
      <w:pPr>
        <w:ind w:left="5326" w:hanging="188"/>
      </w:pPr>
      <w:rPr>
        <w:rFonts w:hint="default"/>
      </w:rPr>
    </w:lvl>
    <w:lvl w:ilvl="6" w:tplc="5356A296">
      <w:start w:val="1"/>
      <w:numFmt w:val="bullet"/>
      <w:lvlText w:val="•"/>
      <w:lvlJc w:val="left"/>
      <w:pPr>
        <w:ind w:left="6317" w:hanging="188"/>
      </w:pPr>
      <w:rPr>
        <w:rFonts w:hint="default"/>
      </w:rPr>
    </w:lvl>
    <w:lvl w:ilvl="7" w:tplc="DC5C2F36">
      <w:start w:val="1"/>
      <w:numFmt w:val="bullet"/>
      <w:lvlText w:val="•"/>
      <w:lvlJc w:val="left"/>
      <w:pPr>
        <w:ind w:left="7307" w:hanging="188"/>
      </w:pPr>
      <w:rPr>
        <w:rFonts w:hint="default"/>
      </w:rPr>
    </w:lvl>
    <w:lvl w:ilvl="8" w:tplc="A9745990">
      <w:start w:val="1"/>
      <w:numFmt w:val="bullet"/>
      <w:lvlText w:val="•"/>
      <w:lvlJc w:val="left"/>
      <w:pPr>
        <w:ind w:left="8298" w:hanging="188"/>
      </w:pPr>
      <w:rPr>
        <w:rFonts w:hint="default"/>
      </w:rPr>
    </w:lvl>
  </w:abstractNum>
  <w:abstractNum w:abstractNumId="4" w15:restartNumberingAfterBreak="0">
    <w:nsid w:val="216B500A"/>
    <w:multiLevelType w:val="hybridMultilevel"/>
    <w:tmpl w:val="9844E406"/>
    <w:lvl w:ilvl="0" w:tplc="7FCE6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2374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5" w15:restartNumberingAfterBreak="0">
    <w:nsid w:val="3D5A62B9"/>
    <w:multiLevelType w:val="hybridMultilevel"/>
    <w:tmpl w:val="38009F2C"/>
    <w:lvl w:ilvl="0" w:tplc="7FCE6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2374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6" w15:restartNumberingAfterBreak="0">
    <w:nsid w:val="4462179D"/>
    <w:multiLevelType w:val="hybridMultilevel"/>
    <w:tmpl w:val="C840F92E"/>
    <w:lvl w:ilvl="0" w:tplc="3D2C36A6">
      <w:start w:val="1"/>
      <w:numFmt w:val="decimal"/>
      <w:lvlText w:val="%1."/>
      <w:lvlJc w:val="left"/>
      <w:pPr>
        <w:ind w:left="1540" w:hanging="360"/>
      </w:pPr>
      <w:rPr>
        <w:rFonts w:hint="default"/>
        <w:color w:val="082374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7" w15:restartNumberingAfterBreak="0">
    <w:nsid w:val="459705E9"/>
    <w:multiLevelType w:val="hybridMultilevel"/>
    <w:tmpl w:val="C0D67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0968"/>
    <w:multiLevelType w:val="hybridMultilevel"/>
    <w:tmpl w:val="289A2A62"/>
    <w:lvl w:ilvl="0" w:tplc="7FCE6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2374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9" w15:restartNumberingAfterBreak="0">
    <w:nsid w:val="4F3D2954"/>
    <w:multiLevelType w:val="hybridMultilevel"/>
    <w:tmpl w:val="72B2736E"/>
    <w:lvl w:ilvl="0" w:tplc="E110BE5C">
      <w:start w:val="1"/>
      <w:numFmt w:val="bullet"/>
      <w:lvlText w:val=""/>
      <w:lvlJc w:val="left"/>
      <w:pPr>
        <w:ind w:left="886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7910C7C0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8AB4AD92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51BCF2CE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6CDA815E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5" w:tplc="6938047A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6" w:tplc="047AF72E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7" w:tplc="2AA0CB7C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8" w:tplc="11F4452A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</w:abstractNum>
  <w:abstractNum w:abstractNumId="10" w15:restartNumberingAfterBreak="0">
    <w:nsid w:val="52803780"/>
    <w:multiLevelType w:val="hybridMultilevel"/>
    <w:tmpl w:val="D6D42E72"/>
    <w:lvl w:ilvl="0" w:tplc="1FF8DD9E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  <w:color w:val="FF0000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13468"/>
    <w:multiLevelType w:val="hybridMultilevel"/>
    <w:tmpl w:val="6316DB06"/>
    <w:lvl w:ilvl="0" w:tplc="1FF8DD9E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  <w:color w:val="FF0000"/>
        <w:w w:val="99"/>
        <w:sz w:val="20"/>
        <w:szCs w:val="20"/>
      </w:rPr>
    </w:lvl>
    <w:lvl w:ilvl="1" w:tplc="B64CFD04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2" w:tplc="1466F282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3" w:tplc="FAFC27F6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4" w:tplc="90F20ED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5" w:tplc="9602351E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6" w:tplc="433017E6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7" w:tplc="1D4AF000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  <w:lvl w:ilvl="8" w:tplc="F9B0860A">
      <w:start w:val="1"/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12" w15:restartNumberingAfterBreak="0">
    <w:nsid w:val="59A84EE1"/>
    <w:multiLevelType w:val="hybridMultilevel"/>
    <w:tmpl w:val="C4940DD2"/>
    <w:lvl w:ilvl="0" w:tplc="88A23490">
      <w:start w:val="1"/>
      <w:numFmt w:val="bullet"/>
      <w:lvlText w:val=""/>
      <w:lvlJc w:val="left"/>
      <w:pPr>
        <w:ind w:left="886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DB6EC414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BE2C483A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3AFA0098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222090E8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5" w:tplc="974A9846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6" w:tplc="454E399E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7" w:tplc="B258533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8" w:tplc="6BE494E6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</w:abstractNum>
  <w:abstractNum w:abstractNumId="13" w15:restartNumberingAfterBreak="0">
    <w:nsid w:val="5ADB4C97"/>
    <w:multiLevelType w:val="hybridMultilevel"/>
    <w:tmpl w:val="47DA00BA"/>
    <w:lvl w:ilvl="0" w:tplc="44828064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  <w:color w:val="FF0000"/>
        <w:sz w:val="22"/>
        <w:szCs w:val="22"/>
      </w:rPr>
    </w:lvl>
    <w:lvl w:ilvl="1" w:tplc="6FB61E5A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2" w:tplc="CC3A8772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3" w:tplc="C2B05B0C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4" w:tplc="3B38445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5" w:tplc="4E3CDA06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6" w:tplc="9B50CACE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7" w:tplc="F6ACEF04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  <w:lvl w:ilvl="8" w:tplc="0C125C00">
      <w:start w:val="1"/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14" w15:restartNumberingAfterBreak="0">
    <w:nsid w:val="66E641C9"/>
    <w:multiLevelType w:val="hybridMultilevel"/>
    <w:tmpl w:val="DCA64C3C"/>
    <w:lvl w:ilvl="0" w:tplc="07AA5D9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5A246AE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D56562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E8E007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BAC7B4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510314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7722D2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D4403B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1DEA02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5" w15:restartNumberingAfterBreak="0">
    <w:nsid w:val="7A5C772A"/>
    <w:multiLevelType w:val="hybridMultilevel"/>
    <w:tmpl w:val="7D06E190"/>
    <w:lvl w:ilvl="0" w:tplc="0DF0F9D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FF0000"/>
        <w:sz w:val="22"/>
        <w:szCs w:val="22"/>
      </w:rPr>
    </w:lvl>
    <w:lvl w:ilvl="1" w:tplc="D8FAAFBC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2F0EA1F6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D05A8F96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D71E44AA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B45A6E38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EDC2E7E8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5C84BA2C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B51A3258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16" w15:restartNumberingAfterBreak="0">
    <w:nsid w:val="7E4D1BA7"/>
    <w:multiLevelType w:val="hybridMultilevel"/>
    <w:tmpl w:val="106AFD02"/>
    <w:lvl w:ilvl="0" w:tplc="CB4473D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299EF056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E2A4F46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C7EE7510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4B00CE4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9D8FDF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0F9C5582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C69282E0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358A73B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61"/>
    <w:rsid w:val="00007625"/>
    <w:rsid w:val="00044568"/>
    <w:rsid w:val="0006367A"/>
    <w:rsid w:val="000B699E"/>
    <w:rsid w:val="000D7650"/>
    <w:rsid w:val="000F37C3"/>
    <w:rsid w:val="00124D5E"/>
    <w:rsid w:val="00134D21"/>
    <w:rsid w:val="00180DC3"/>
    <w:rsid w:val="00184D45"/>
    <w:rsid w:val="001E2BC9"/>
    <w:rsid w:val="0020555B"/>
    <w:rsid w:val="0023153A"/>
    <w:rsid w:val="00237D51"/>
    <w:rsid w:val="00244C70"/>
    <w:rsid w:val="002548EF"/>
    <w:rsid w:val="00263E92"/>
    <w:rsid w:val="002A2210"/>
    <w:rsid w:val="002A3A11"/>
    <w:rsid w:val="002C1EAC"/>
    <w:rsid w:val="002D6ACC"/>
    <w:rsid w:val="002E6D62"/>
    <w:rsid w:val="0035217E"/>
    <w:rsid w:val="00357A4F"/>
    <w:rsid w:val="0036681D"/>
    <w:rsid w:val="00384862"/>
    <w:rsid w:val="0039075E"/>
    <w:rsid w:val="003A277F"/>
    <w:rsid w:val="003A3D80"/>
    <w:rsid w:val="003C2C32"/>
    <w:rsid w:val="003D5461"/>
    <w:rsid w:val="0041575C"/>
    <w:rsid w:val="00442D78"/>
    <w:rsid w:val="00465F86"/>
    <w:rsid w:val="00476C7C"/>
    <w:rsid w:val="00480587"/>
    <w:rsid w:val="00496C66"/>
    <w:rsid w:val="004C3BAB"/>
    <w:rsid w:val="00517548"/>
    <w:rsid w:val="005254D3"/>
    <w:rsid w:val="005410CC"/>
    <w:rsid w:val="00545EF2"/>
    <w:rsid w:val="00594AB0"/>
    <w:rsid w:val="005D23EA"/>
    <w:rsid w:val="005F21BF"/>
    <w:rsid w:val="0060665C"/>
    <w:rsid w:val="0064101B"/>
    <w:rsid w:val="00693FA1"/>
    <w:rsid w:val="006F5A11"/>
    <w:rsid w:val="00722936"/>
    <w:rsid w:val="00752D65"/>
    <w:rsid w:val="007565AA"/>
    <w:rsid w:val="00765717"/>
    <w:rsid w:val="007854A6"/>
    <w:rsid w:val="007B0B8C"/>
    <w:rsid w:val="007B1087"/>
    <w:rsid w:val="007B66BE"/>
    <w:rsid w:val="007C5868"/>
    <w:rsid w:val="007C6AD2"/>
    <w:rsid w:val="008632CE"/>
    <w:rsid w:val="00873517"/>
    <w:rsid w:val="00880A5B"/>
    <w:rsid w:val="008863E4"/>
    <w:rsid w:val="008E54BF"/>
    <w:rsid w:val="00980043"/>
    <w:rsid w:val="00990933"/>
    <w:rsid w:val="00997B1E"/>
    <w:rsid w:val="009D1AA6"/>
    <w:rsid w:val="009D5133"/>
    <w:rsid w:val="00A017DC"/>
    <w:rsid w:val="00A044C4"/>
    <w:rsid w:val="00A23B8B"/>
    <w:rsid w:val="00A505A3"/>
    <w:rsid w:val="00A91661"/>
    <w:rsid w:val="00AB2114"/>
    <w:rsid w:val="00AB68F3"/>
    <w:rsid w:val="00AC5CED"/>
    <w:rsid w:val="00B01910"/>
    <w:rsid w:val="00B24DCA"/>
    <w:rsid w:val="00B37D35"/>
    <w:rsid w:val="00BB3272"/>
    <w:rsid w:val="00BB7DCA"/>
    <w:rsid w:val="00BE3416"/>
    <w:rsid w:val="00BF5777"/>
    <w:rsid w:val="00C07826"/>
    <w:rsid w:val="00C339FC"/>
    <w:rsid w:val="00C42DF9"/>
    <w:rsid w:val="00C47154"/>
    <w:rsid w:val="00C92C4D"/>
    <w:rsid w:val="00C94F91"/>
    <w:rsid w:val="00CD12D6"/>
    <w:rsid w:val="00D000F7"/>
    <w:rsid w:val="00D35C84"/>
    <w:rsid w:val="00D628D2"/>
    <w:rsid w:val="00D66FF0"/>
    <w:rsid w:val="00D7134F"/>
    <w:rsid w:val="00D75B54"/>
    <w:rsid w:val="00D80610"/>
    <w:rsid w:val="00DD3885"/>
    <w:rsid w:val="00DE56C4"/>
    <w:rsid w:val="00DF5495"/>
    <w:rsid w:val="00DF59DB"/>
    <w:rsid w:val="00E126EF"/>
    <w:rsid w:val="00E53EDF"/>
    <w:rsid w:val="00E85B2D"/>
    <w:rsid w:val="00EA545A"/>
    <w:rsid w:val="00EE487C"/>
    <w:rsid w:val="00F07B47"/>
    <w:rsid w:val="00F34544"/>
    <w:rsid w:val="00F37685"/>
    <w:rsid w:val="00F47640"/>
    <w:rsid w:val="00F84A9A"/>
    <w:rsid w:val="00FC446D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9D8A86C"/>
  <w15:docId w15:val="{C42AE126-048C-4E7E-902A-6971B8E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</w:rPr>
  </w:style>
  <w:style w:type="paragraph" w:styleId="Heading1">
    <w:name w:val="heading 1"/>
    <w:basedOn w:val="BodyText"/>
    <w:uiPriority w:val="9"/>
    <w:qFormat/>
    <w:rsid w:val="004C3BAB"/>
    <w:pPr>
      <w:spacing w:before="120" w:after="120" w:line="276" w:lineRule="auto"/>
      <w:ind w:left="0"/>
      <w:outlineLvl w:val="0"/>
    </w:pPr>
    <w:rPr>
      <w:rFonts w:ascii="Calibri" w:hAnsi="Calibri" w:cs="Calibri"/>
      <w:color w:val="FF0000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Heading3">
    <w:name w:val="heading 3"/>
    <w:basedOn w:val="Normal"/>
    <w:uiPriority w:val="9"/>
    <w:unhideWhenUsed/>
    <w:qFormat/>
    <w:pPr>
      <w:ind w:left="820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3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67A"/>
  </w:style>
  <w:style w:type="paragraph" w:styleId="Footer">
    <w:name w:val="footer"/>
    <w:basedOn w:val="Normal"/>
    <w:link w:val="FooterChar"/>
    <w:uiPriority w:val="99"/>
    <w:unhideWhenUsed/>
    <w:rsid w:val="00063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67A"/>
  </w:style>
  <w:style w:type="character" w:styleId="Hyperlink">
    <w:name w:val="Hyperlink"/>
    <w:uiPriority w:val="99"/>
    <w:unhideWhenUsed/>
    <w:rsid w:val="0006367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636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F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0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jentFoundation@Merje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rjentFoundation@Merjen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jent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9196-D3B2-4296-8518-A30F29FF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Links>
    <vt:vector size="24" baseType="variant">
      <vt:variant>
        <vt:i4>4128796</vt:i4>
      </vt:variant>
      <vt:variant>
        <vt:i4>9</vt:i4>
      </vt:variant>
      <vt:variant>
        <vt:i4>0</vt:i4>
      </vt:variant>
      <vt:variant>
        <vt:i4>5</vt:i4>
      </vt:variant>
      <vt:variant>
        <vt:lpwstr>mailto:info@iweasite.org</vt:lpwstr>
      </vt:variant>
      <vt:variant>
        <vt:lpwstr/>
      </vt:variant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mailto:mdelwo@merjent.com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www.merjent.com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www.merjent.com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Melissa Dellwo</cp:lastModifiedBy>
  <cp:revision>5</cp:revision>
  <dcterms:created xsi:type="dcterms:W3CDTF">2020-06-17T17:51:00Z</dcterms:created>
  <dcterms:modified xsi:type="dcterms:W3CDTF">2020-06-25T14:22:00Z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