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0"/>
          <w:szCs w:val="20"/>
        </w:rPr>
      </w:pP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b/>
          <w:sz w:val="28"/>
          <w:szCs w:val="28"/>
        </w:rPr>
      </w:pP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jc w:val="center"/>
        <w:rPr>
          <w:rFonts w:cstheme="minorHAnsi"/>
          <w:sz w:val="28"/>
          <w:szCs w:val="28"/>
        </w:rPr>
      </w:pPr>
      <w:r w:rsidRPr="006A63B9">
        <w:rPr>
          <w:rFonts w:cstheme="minorHAnsi"/>
          <w:b/>
          <w:sz w:val="28"/>
          <w:szCs w:val="28"/>
        </w:rPr>
        <w:t>FRA BRANCH 367 San Miguel, San Antonio, Zambales</w:t>
      </w:r>
      <w:r w:rsidRPr="006A63B9">
        <w:rPr>
          <w:rFonts w:cstheme="minorHAnsi"/>
          <w:sz w:val="28"/>
          <w:szCs w:val="28"/>
        </w:rPr>
        <w:t xml:space="preserve">: 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21379F" w:rsidRPr="0021379F" w:rsidTr="00011F5B">
        <w:tc>
          <w:tcPr>
            <w:tcW w:w="0" w:type="auto"/>
            <w:vAlign w:val="center"/>
            <w:hideMark/>
          </w:tcPr>
          <w:tbl>
            <w:tblPr>
              <w:tblW w:w="199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0"/>
            </w:tblGrid>
            <w:tr w:rsidR="0021379F" w:rsidRPr="0021379F" w:rsidTr="00011F5B">
              <w:tc>
                <w:tcPr>
                  <w:tcW w:w="0" w:type="auto"/>
                  <w:noWrap/>
                  <w:vAlign w:val="center"/>
                  <w:hideMark/>
                </w:tcPr>
                <w:p w:rsidR="0021379F" w:rsidRPr="0021379F" w:rsidRDefault="0021379F" w:rsidP="00011F5B">
                  <w:pPr>
                    <w:spacing w:line="300" w:lineRule="atLeast"/>
                    <w:textAlignment w:val="top"/>
                    <w:rPr>
                      <w:rFonts w:eastAsia="Times New Roman" w:cstheme="minorHAnsi"/>
                      <w:sz w:val="20"/>
                      <w:szCs w:val="20"/>
                      <w:lang w:val="en-PH" w:eastAsia="en-PH"/>
                    </w:rPr>
                  </w:pPr>
                  <w:r w:rsidRPr="0021379F">
                    <w:rPr>
                      <w:rFonts w:eastAsia="Times New Roman" w:cs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379F" w:rsidRPr="0021379F" w:rsidRDefault="0021379F" w:rsidP="00011F5B">
            <w:pPr>
              <w:rPr>
                <w:rFonts w:eastAsia="Times New Roman" w:cstheme="minorHAnsi"/>
                <w:spacing w:val="3"/>
                <w:sz w:val="20"/>
                <w:szCs w:val="20"/>
                <w:lang w:val="en-PH" w:eastAsia="en-PH"/>
              </w:rPr>
            </w:pPr>
          </w:p>
        </w:tc>
      </w:tr>
    </w:tbl>
    <w:p w:rsidR="00E26E46" w:rsidRPr="004E40CA" w:rsidRDefault="0021379F" w:rsidP="00A247B0">
      <w:pPr>
        <w:shd w:val="clear" w:color="auto" w:fill="FFFFFF"/>
        <w:ind w:left="454"/>
        <w:rPr>
          <w:rFonts w:cstheme="minorHAnsi"/>
          <w:b/>
        </w:rPr>
      </w:pPr>
      <w:r w:rsidRPr="006A63B9">
        <w:rPr>
          <w:rFonts w:cstheme="minorHAnsi"/>
          <w:b/>
          <w:u w:val="single"/>
        </w:rPr>
        <w:t xml:space="preserve">GENERAL MEMBERSHIP MEETING </w:t>
      </w:r>
      <w:r w:rsidR="006A63B9">
        <w:rPr>
          <w:rFonts w:cstheme="minorHAnsi"/>
        </w:rPr>
        <w:t xml:space="preserve"> held </w:t>
      </w:r>
      <w:r w:rsidRPr="006A63B9">
        <w:rPr>
          <w:rFonts w:cstheme="minorHAnsi"/>
        </w:rPr>
        <w:t>on</w:t>
      </w:r>
      <w:r w:rsidR="007950BF" w:rsidRPr="006A63B9">
        <w:rPr>
          <w:rFonts w:cstheme="minorHAnsi"/>
        </w:rPr>
        <w:t xml:space="preserve"> 0</w:t>
      </w:r>
      <w:r w:rsidR="00295536">
        <w:rPr>
          <w:rFonts w:cstheme="minorHAnsi"/>
        </w:rPr>
        <w:t>4 May</w:t>
      </w:r>
      <w:r w:rsidR="007950BF" w:rsidRPr="006A63B9">
        <w:rPr>
          <w:rFonts w:cstheme="minorHAnsi"/>
        </w:rPr>
        <w:t xml:space="preserve"> 2022</w:t>
      </w:r>
      <w:r w:rsidRPr="006A63B9">
        <w:rPr>
          <w:rFonts w:cstheme="minorHAnsi"/>
        </w:rPr>
        <w:t xml:space="preserve">, </w:t>
      </w:r>
      <w:r w:rsidR="006A63B9">
        <w:rPr>
          <w:rFonts w:cstheme="minorHAnsi"/>
        </w:rPr>
        <w:t xml:space="preserve">was </w:t>
      </w:r>
      <w:r w:rsidRPr="006A63B9">
        <w:rPr>
          <w:rFonts w:cstheme="minorHAnsi"/>
        </w:rPr>
        <w:t>called to orde</w:t>
      </w:r>
      <w:r w:rsidR="006965B9">
        <w:rPr>
          <w:rFonts w:cstheme="minorHAnsi"/>
        </w:rPr>
        <w:t xml:space="preserve">r </w:t>
      </w:r>
      <w:r w:rsidRPr="006A63B9">
        <w:rPr>
          <w:rFonts w:cstheme="minorHAnsi"/>
        </w:rPr>
        <w:t>at 10:00 am</w:t>
      </w:r>
      <w:r w:rsidR="006F5C2E" w:rsidRPr="006A63B9">
        <w:rPr>
          <w:rFonts w:cstheme="minorHAnsi"/>
        </w:rPr>
        <w:t>.</w:t>
      </w:r>
      <w:r w:rsidR="00577E19">
        <w:rPr>
          <w:rFonts w:cstheme="minorHAnsi"/>
        </w:rPr>
        <w:t xml:space="preserve"> </w:t>
      </w:r>
      <w:r w:rsidR="00C90C7F">
        <w:rPr>
          <w:rFonts w:cstheme="minorHAnsi"/>
        </w:rPr>
        <w:t>M</w:t>
      </w:r>
      <w:r w:rsidR="00577E19">
        <w:rPr>
          <w:rFonts w:cstheme="minorHAnsi"/>
        </w:rPr>
        <w:t xml:space="preserve">embers </w:t>
      </w:r>
      <w:r w:rsidRPr="006A63B9">
        <w:rPr>
          <w:rFonts w:cstheme="minorHAnsi"/>
        </w:rPr>
        <w:t>PRESENT: Lee Vatter, Bill Bay,</w:t>
      </w:r>
      <w:r w:rsidR="006965B9">
        <w:rPr>
          <w:rFonts w:cstheme="minorHAnsi"/>
        </w:rPr>
        <w:t xml:space="preserve"> </w:t>
      </w:r>
      <w:r w:rsidRPr="006A63B9">
        <w:rPr>
          <w:rFonts w:cstheme="minorHAnsi"/>
        </w:rPr>
        <w:t xml:space="preserve">Pat Winston (video), David Johnson, </w:t>
      </w:r>
      <w:r w:rsidR="004E40CA">
        <w:rPr>
          <w:rFonts w:cstheme="minorHAnsi"/>
        </w:rPr>
        <w:t>Daniel</w:t>
      </w:r>
      <w:r w:rsidR="00C90C7F">
        <w:rPr>
          <w:rFonts w:cstheme="minorHAnsi"/>
        </w:rPr>
        <w:t xml:space="preserve"> Angeles</w:t>
      </w:r>
      <w:r w:rsidR="00577E19">
        <w:rPr>
          <w:rFonts w:cstheme="minorHAnsi"/>
        </w:rPr>
        <w:t>, Rick Waite,</w:t>
      </w:r>
      <w:r w:rsidR="004760D2">
        <w:rPr>
          <w:rFonts w:cstheme="minorHAnsi"/>
        </w:rPr>
        <w:t xml:space="preserve"> Dave Niemela,</w:t>
      </w:r>
      <w:r w:rsidR="00577E19">
        <w:rPr>
          <w:rFonts w:cstheme="minorHAnsi"/>
        </w:rPr>
        <w:t xml:space="preserve"> Dan Wilson,</w:t>
      </w:r>
      <w:r w:rsidR="00295536">
        <w:rPr>
          <w:rFonts w:cstheme="minorHAnsi"/>
        </w:rPr>
        <w:t xml:space="preserve"> </w:t>
      </w:r>
      <w:r w:rsidR="00295536" w:rsidRPr="006A63B9">
        <w:rPr>
          <w:rFonts w:cstheme="minorHAnsi"/>
        </w:rPr>
        <w:t>and John Stanton from the</w:t>
      </w:r>
      <w:r w:rsidR="00CA1BE1">
        <w:rPr>
          <w:rFonts w:cstheme="minorHAnsi"/>
        </w:rPr>
        <w:t xml:space="preserve"> </w:t>
      </w:r>
      <w:r w:rsidR="00295536" w:rsidRPr="006A63B9">
        <w:rPr>
          <w:rFonts w:cstheme="minorHAnsi"/>
        </w:rPr>
        <w:t>“Garage</w:t>
      </w:r>
      <w:r w:rsidR="00295536">
        <w:rPr>
          <w:rFonts w:cstheme="minorHAnsi"/>
        </w:rPr>
        <w:t xml:space="preserve"> Grill</w:t>
      </w:r>
      <w:r w:rsidR="00295536" w:rsidRPr="006A63B9">
        <w:rPr>
          <w:rFonts w:cstheme="minorHAnsi"/>
        </w:rPr>
        <w:t>”.</w:t>
      </w:r>
      <w:r w:rsidR="00EF745A">
        <w:rPr>
          <w:rFonts w:cstheme="minorHAnsi"/>
        </w:rPr>
        <w:t xml:space="preserve"> Visitors are</w:t>
      </w:r>
      <w:r w:rsidR="00577E19">
        <w:rPr>
          <w:rFonts w:cstheme="minorHAnsi"/>
        </w:rPr>
        <w:t xml:space="preserve"> </w:t>
      </w:r>
      <w:r w:rsidR="00CA1BE1">
        <w:rPr>
          <w:rFonts w:cstheme="minorHAnsi"/>
        </w:rPr>
        <w:t xml:space="preserve">Bruce Willis and </w:t>
      </w:r>
      <w:r w:rsidR="00F0698C">
        <w:rPr>
          <w:rFonts w:cstheme="minorHAnsi"/>
        </w:rPr>
        <w:t xml:space="preserve">FRA Past </w:t>
      </w:r>
      <w:r w:rsidR="00F0698C" w:rsidRPr="00EF745A">
        <w:rPr>
          <w:rFonts w:cstheme="minorHAnsi"/>
        </w:rPr>
        <w:t>President</w:t>
      </w:r>
      <w:r w:rsidR="00EF745A">
        <w:rPr>
          <w:rFonts w:cstheme="minorHAnsi"/>
        </w:rPr>
        <w:t xml:space="preserve"> </w:t>
      </w:r>
      <w:r w:rsidR="00F0698C" w:rsidRPr="00EF745A">
        <w:rPr>
          <w:rFonts w:cstheme="minorHAnsi"/>
        </w:rPr>
        <w:t>B</w:t>
      </w:r>
      <w:r w:rsidR="00EF745A">
        <w:rPr>
          <w:rFonts w:cstheme="minorHAnsi"/>
        </w:rPr>
        <w:t>ranch 74</w:t>
      </w:r>
      <w:r w:rsidR="00CA1BE1" w:rsidRPr="00EF745A">
        <w:rPr>
          <w:rFonts w:cstheme="minorHAnsi"/>
        </w:rPr>
        <w:t xml:space="preserve"> </w:t>
      </w:r>
      <w:r w:rsidR="00577E19" w:rsidRPr="00EF745A">
        <w:rPr>
          <w:rFonts w:cstheme="minorHAnsi"/>
        </w:rPr>
        <w:t xml:space="preserve">Chris </w:t>
      </w:r>
      <w:r w:rsidR="00064338">
        <w:rPr>
          <w:rFonts w:cstheme="minorHAnsi"/>
        </w:rPr>
        <w:t>Schrauben</w:t>
      </w:r>
      <w:r w:rsidR="00577E19" w:rsidRPr="00EF745A">
        <w:rPr>
          <w:rFonts w:cstheme="minorHAnsi"/>
        </w:rPr>
        <w:t>.</w:t>
      </w:r>
    </w:p>
    <w:p w:rsidR="00577E19" w:rsidRDefault="00577E19" w:rsidP="00A247B0">
      <w:pPr>
        <w:shd w:val="clear" w:color="auto" w:fill="FFFFFF"/>
        <w:ind w:left="454"/>
        <w:rPr>
          <w:rFonts w:cstheme="minorHAnsi"/>
          <w:b/>
          <w:u w:val="single"/>
        </w:rPr>
      </w:pPr>
    </w:p>
    <w:p w:rsidR="0021379F" w:rsidRPr="006A63B9" w:rsidRDefault="00A247B0" w:rsidP="00A247B0">
      <w:pPr>
        <w:shd w:val="clear" w:color="auto" w:fill="FFFFFF"/>
        <w:ind w:left="454"/>
        <w:rPr>
          <w:rFonts w:cstheme="minorHAnsi"/>
          <w:b/>
          <w:bCs/>
          <w:u w:val="single"/>
        </w:rPr>
      </w:pPr>
      <w:r>
        <w:rPr>
          <w:rFonts w:cstheme="minorHAnsi"/>
          <w:b/>
          <w:u w:val="single"/>
        </w:rPr>
        <w:t>CON</w:t>
      </w:r>
      <w:r w:rsidR="00577E19">
        <w:rPr>
          <w:rFonts w:cstheme="minorHAnsi"/>
          <w:b/>
          <w:bCs/>
          <w:u w:val="single"/>
        </w:rPr>
        <w:t>DUCTED OPENING CEREMONIES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b/>
          <w:u w:val="single"/>
        </w:rPr>
      </w:pP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  <w:b/>
          <w:bCs/>
          <w:color w:val="000000"/>
          <w:shd w:val="clear" w:color="auto" w:fill="FFFFFF"/>
        </w:rPr>
      </w:pPr>
      <w:r w:rsidRPr="006A63B9">
        <w:rPr>
          <w:rFonts w:cstheme="minorHAnsi"/>
          <w:b/>
          <w:bCs/>
          <w:color w:val="000000"/>
          <w:u w:val="single"/>
          <w:shd w:val="clear" w:color="auto" w:fill="FFFFFF"/>
        </w:rPr>
        <w:t>MINUTES</w:t>
      </w:r>
      <w:r w:rsidRPr="006A63B9">
        <w:rPr>
          <w:rFonts w:cstheme="minorHAnsi"/>
          <w:b/>
          <w:bCs/>
          <w:color w:val="000000"/>
          <w:shd w:val="clear" w:color="auto" w:fill="FFFFFF"/>
        </w:rPr>
        <w:t>:  </w:t>
      </w:r>
    </w:p>
    <w:p w:rsidR="0021379F" w:rsidRPr="006A63B9" w:rsidRDefault="0021379F" w:rsidP="0021379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57" w:right="397"/>
        <w:rPr>
          <w:rFonts w:cstheme="minorHAnsi"/>
          <w:color w:val="000000"/>
          <w:shd w:val="clear" w:color="auto" w:fill="FFFFFF"/>
        </w:rPr>
      </w:pPr>
      <w:r w:rsidRPr="006A63B9">
        <w:rPr>
          <w:rFonts w:cstheme="minorHAnsi"/>
          <w:bCs/>
          <w:color w:val="000000"/>
          <w:shd w:val="clear" w:color="auto" w:fill="FFFFFF"/>
        </w:rPr>
        <w:t>The Minutes from the most recent GMM</w:t>
      </w:r>
      <w:r w:rsidR="001D6E4C" w:rsidRPr="006A63B9">
        <w:rPr>
          <w:rFonts w:cstheme="minorHAnsi"/>
          <w:bCs/>
          <w:color w:val="000000"/>
          <w:shd w:val="clear" w:color="auto" w:fill="FFFFFF"/>
        </w:rPr>
        <w:t xml:space="preserve"> </w:t>
      </w:r>
      <w:r w:rsidR="00761429">
        <w:rPr>
          <w:rFonts w:cstheme="minorHAnsi"/>
          <w:bCs/>
          <w:color w:val="000000"/>
          <w:shd w:val="clear" w:color="auto" w:fill="FFFFFF"/>
        </w:rPr>
        <w:t xml:space="preserve">&amp; BOD have </w:t>
      </w:r>
      <w:r w:rsidRPr="006A63B9">
        <w:rPr>
          <w:rFonts w:cstheme="minorHAnsi"/>
          <w:color w:val="000000"/>
          <w:shd w:val="clear" w:color="auto" w:fill="FFFFFF"/>
        </w:rPr>
        <w:t>been posted and distributed.</w:t>
      </w:r>
      <w:r w:rsidRPr="006A63B9">
        <w:rPr>
          <w:rFonts w:cstheme="minorHAnsi"/>
          <w:b/>
          <w:bCs/>
          <w:color w:val="000000"/>
          <w:shd w:val="clear" w:color="auto" w:fill="FFFFFF"/>
        </w:rPr>
        <w:t> </w:t>
      </w:r>
      <w:r w:rsidRPr="006A63B9">
        <w:rPr>
          <w:rFonts w:cstheme="minorHAnsi"/>
          <w:color w:val="000000"/>
          <w:shd w:val="clear" w:color="auto" w:fill="FFFFFF"/>
        </w:rPr>
        <w:t>Motion to accept the</w:t>
      </w:r>
      <w:r w:rsidR="00CD2AC9" w:rsidRPr="006A63B9">
        <w:rPr>
          <w:rFonts w:cstheme="minorHAnsi"/>
          <w:color w:val="000000"/>
          <w:shd w:val="clear" w:color="auto" w:fill="FFFFFF"/>
        </w:rPr>
        <w:t xml:space="preserve"> February</w:t>
      </w:r>
      <w:r w:rsidR="00AA5D31">
        <w:rPr>
          <w:rFonts w:cstheme="minorHAnsi"/>
          <w:color w:val="000000"/>
          <w:shd w:val="clear" w:color="auto" w:fill="FFFFFF"/>
        </w:rPr>
        <w:t xml:space="preserve"> GMM minutes was made by </w:t>
      </w:r>
      <w:r w:rsidR="00577E19">
        <w:rPr>
          <w:rFonts w:cstheme="minorHAnsi"/>
          <w:color w:val="000000"/>
          <w:shd w:val="clear" w:color="auto" w:fill="FFFFFF"/>
        </w:rPr>
        <w:t>Dan Wilson, 2</w:t>
      </w:r>
      <w:r w:rsidR="00577E19" w:rsidRPr="00577E19">
        <w:rPr>
          <w:rFonts w:cstheme="minorHAnsi"/>
          <w:color w:val="000000"/>
          <w:shd w:val="clear" w:color="auto" w:fill="FFFFFF"/>
          <w:vertAlign w:val="superscript"/>
        </w:rPr>
        <w:t>nd</w:t>
      </w:r>
      <w:r w:rsidR="00577E19">
        <w:rPr>
          <w:rFonts w:cstheme="minorHAnsi"/>
          <w:color w:val="000000"/>
          <w:shd w:val="clear" w:color="auto" w:fill="FFFFFF"/>
        </w:rPr>
        <w:t xml:space="preserve"> by Bill Bay</w:t>
      </w:r>
      <w:r w:rsidR="00EF745A">
        <w:rPr>
          <w:rFonts w:cstheme="minorHAnsi"/>
          <w:color w:val="000000"/>
          <w:shd w:val="clear" w:color="auto" w:fill="FFFFFF"/>
        </w:rPr>
        <w:t>. The May BOD minutes were read by President Vatter. Bill Bay m</w:t>
      </w:r>
      <w:r w:rsidR="00577E19">
        <w:rPr>
          <w:rFonts w:cstheme="minorHAnsi"/>
          <w:color w:val="000000"/>
          <w:shd w:val="clear" w:color="auto" w:fill="FFFFFF"/>
        </w:rPr>
        <w:t xml:space="preserve">otioned </w:t>
      </w:r>
      <w:r w:rsidRPr="006A63B9">
        <w:rPr>
          <w:rFonts w:cstheme="minorHAnsi"/>
          <w:color w:val="000000"/>
          <w:shd w:val="clear" w:color="auto" w:fill="FFFFFF"/>
        </w:rPr>
        <w:t xml:space="preserve">to accept the </w:t>
      </w:r>
      <w:bookmarkStart w:id="0" w:name="_GoBack"/>
      <w:bookmarkEnd w:id="0"/>
      <w:r w:rsidR="00577E19">
        <w:rPr>
          <w:rFonts w:cstheme="minorHAnsi"/>
          <w:color w:val="000000"/>
          <w:shd w:val="clear" w:color="auto" w:fill="FFFFFF"/>
        </w:rPr>
        <w:t>May</w:t>
      </w:r>
      <w:r w:rsidR="00CD2AC9" w:rsidRPr="006A63B9">
        <w:rPr>
          <w:rFonts w:cstheme="minorHAnsi"/>
          <w:color w:val="000000"/>
          <w:shd w:val="clear" w:color="auto" w:fill="FFFFFF"/>
        </w:rPr>
        <w:t xml:space="preserve"> </w:t>
      </w:r>
      <w:r w:rsidRPr="006A63B9">
        <w:rPr>
          <w:rFonts w:cstheme="minorHAnsi"/>
          <w:color w:val="000000"/>
          <w:shd w:val="clear" w:color="auto" w:fill="FFFFFF"/>
        </w:rPr>
        <w:t>BOD minutes</w:t>
      </w:r>
      <w:r w:rsidR="00CD2AC9" w:rsidRPr="006A63B9">
        <w:rPr>
          <w:rFonts w:cstheme="minorHAnsi"/>
          <w:color w:val="000000"/>
          <w:shd w:val="clear" w:color="auto" w:fill="FFFFFF"/>
        </w:rPr>
        <w:t>,</w:t>
      </w:r>
      <w:r w:rsidR="00FC7BCF" w:rsidRPr="006A63B9">
        <w:rPr>
          <w:rFonts w:cstheme="minorHAnsi"/>
          <w:color w:val="000000"/>
          <w:shd w:val="clear" w:color="auto" w:fill="FFFFFF"/>
        </w:rPr>
        <w:t xml:space="preserve"> </w:t>
      </w:r>
      <w:r w:rsidR="000978DC">
        <w:rPr>
          <w:rFonts w:cstheme="minorHAnsi"/>
          <w:color w:val="000000"/>
          <w:shd w:val="clear" w:color="auto" w:fill="FFFFFF"/>
        </w:rPr>
        <w:t xml:space="preserve"> </w:t>
      </w:r>
      <w:r w:rsidRPr="006A63B9">
        <w:rPr>
          <w:rFonts w:cstheme="minorHAnsi"/>
          <w:color w:val="000000"/>
          <w:shd w:val="clear" w:color="auto" w:fill="FFFFFF"/>
        </w:rPr>
        <w:t>2</w:t>
      </w:r>
      <w:r w:rsidRPr="006A63B9">
        <w:rPr>
          <w:rFonts w:cstheme="minorHAnsi"/>
          <w:color w:val="000000"/>
          <w:shd w:val="clear" w:color="auto" w:fill="FFFFFF"/>
          <w:vertAlign w:val="superscript"/>
        </w:rPr>
        <w:t>nd</w:t>
      </w:r>
      <w:r w:rsidRPr="006A63B9">
        <w:rPr>
          <w:rFonts w:cstheme="minorHAnsi"/>
          <w:color w:val="000000"/>
          <w:shd w:val="clear" w:color="auto" w:fill="FFFFFF"/>
        </w:rPr>
        <w:t xml:space="preserve"> by</w:t>
      </w:r>
      <w:r w:rsidR="000978DC">
        <w:rPr>
          <w:rFonts w:cstheme="minorHAnsi"/>
          <w:color w:val="000000"/>
          <w:shd w:val="clear" w:color="auto" w:fill="FFFFFF"/>
        </w:rPr>
        <w:t xml:space="preserve"> Dan Wilson. B</w:t>
      </w:r>
      <w:r w:rsidRPr="006A63B9">
        <w:rPr>
          <w:rFonts w:cstheme="minorHAnsi"/>
          <w:color w:val="000000"/>
          <w:shd w:val="clear" w:color="auto" w:fill="FFFFFF"/>
        </w:rPr>
        <w:t xml:space="preserve">oth </w:t>
      </w:r>
      <w:r w:rsidR="00A23B02">
        <w:rPr>
          <w:rFonts w:cstheme="minorHAnsi"/>
          <w:color w:val="000000"/>
          <w:shd w:val="clear" w:color="auto" w:fill="FFFFFF"/>
        </w:rPr>
        <w:t xml:space="preserve">GMM and BOD </w:t>
      </w:r>
      <w:r w:rsidRPr="006A63B9">
        <w:rPr>
          <w:rFonts w:cstheme="minorHAnsi"/>
          <w:color w:val="000000"/>
          <w:shd w:val="clear" w:color="auto" w:fill="FFFFFF"/>
        </w:rPr>
        <w:t>minutes were approved unanimously. </w:t>
      </w:r>
    </w:p>
    <w:p w:rsidR="0021379F" w:rsidRPr="006A63B9" w:rsidRDefault="000978DC" w:rsidP="0021379F">
      <w:pPr>
        <w:autoSpaceDE w:val="0"/>
        <w:autoSpaceDN w:val="0"/>
        <w:adjustRightInd w:val="0"/>
        <w:ind w:left="397" w:right="397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   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6A63B9">
        <w:rPr>
          <w:rFonts w:cstheme="minorHAnsi"/>
          <w:b/>
          <w:u w:val="single"/>
        </w:rPr>
        <w:t>COMMUNICATIONS:</w:t>
      </w:r>
    </w:p>
    <w:p w:rsidR="0021379F" w:rsidRPr="00A23B02" w:rsidRDefault="001D1FC8" w:rsidP="000978DC">
      <w:pPr>
        <w:pStyle w:val="ListParagraph"/>
        <w:numPr>
          <w:ilvl w:val="0"/>
          <w:numId w:val="4"/>
        </w:numPr>
        <w:ind w:left="720" w:right="57"/>
        <w:rPr>
          <w:rFonts w:cstheme="minorHAnsi"/>
        </w:rPr>
      </w:pPr>
      <w:r>
        <w:rPr>
          <w:rFonts w:cstheme="minorHAnsi"/>
          <w:noProof/>
          <w:lang w:val="en-PH" w:eastAsia="en-PH"/>
        </w:rPr>
        <w:t>Three</w:t>
      </w:r>
      <w:r w:rsidR="000978DC">
        <w:rPr>
          <w:rFonts w:cstheme="minorHAnsi"/>
          <w:noProof/>
          <w:lang w:val="en-PH" w:eastAsia="en-PH"/>
        </w:rPr>
        <w:t xml:space="preserve"> total T</w:t>
      </w:r>
      <w:r>
        <w:rPr>
          <w:rFonts w:cstheme="minorHAnsi"/>
          <w:noProof/>
          <w:lang w:val="en-PH" w:eastAsia="en-PH"/>
        </w:rPr>
        <w:t>wo Bell Ceremonies</w:t>
      </w:r>
      <w:r w:rsidR="00761429">
        <w:rPr>
          <w:rFonts w:cstheme="minorHAnsi"/>
          <w:noProof/>
          <w:lang w:val="en-PH" w:eastAsia="en-PH"/>
        </w:rPr>
        <w:t xml:space="preserve"> </w:t>
      </w:r>
      <w:r w:rsidR="000978DC">
        <w:rPr>
          <w:rFonts w:cstheme="minorHAnsi"/>
          <w:noProof/>
          <w:lang w:val="en-PH" w:eastAsia="en-PH"/>
        </w:rPr>
        <w:t xml:space="preserve">were performed by FRA Branch 367 during the month of </w:t>
      </w:r>
      <w:r w:rsidR="00EF745A">
        <w:rPr>
          <w:rFonts w:cstheme="minorHAnsi"/>
          <w:noProof/>
          <w:lang w:val="en-PH" w:eastAsia="en-PH"/>
        </w:rPr>
        <w:t>April</w:t>
      </w:r>
      <w:r w:rsidR="000978DC">
        <w:rPr>
          <w:rFonts w:cstheme="minorHAnsi"/>
          <w:noProof/>
          <w:lang w:val="en-PH" w:eastAsia="en-PH"/>
        </w:rPr>
        <w:t>.</w:t>
      </w:r>
    </w:p>
    <w:p w:rsidR="000978DC" w:rsidRDefault="00D20E43" w:rsidP="0021379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</w:rPr>
      </w:pPr>
      <w:r>
        <w:rPr>
          <w:rFonts w:cstheme="minorHAnsi"/>
        </w:rPr>
        <w:t xml:space="preserve">Philippine Elections are 9 May. Foreign Nationals are not to interfere with any officials, or </w:t>
      </w:r>
    </w:p>
    <w:p w:rsidR="00EF745A" w:rsidRDefault="000978DC" w:rsidP="00EF745A">
      <w:pPr>
        <w:autoSpaceDE w:val="0"/>
        <w:autoSpaceDN w:val="0"/>
        <w:adjustRightInd w:val="0"/>
        <w:ind w:left="397" w:right="397"/>
        <w:rPr>
          <w:rFonts w:cstheme="minorHAnsi"/>
        </w:rPr>
      </w:pPr>
      <w:r>
        <w:rPr>
          <w:rFonts w:cstheme="minorHAnsi"/>
        </w:rPr>
        <w:t xml:space="preserve">       </w:t>
      </w:r>
      <w:r w:rsidR="00D20E43" w:rsidRPr="000978DC">
        <w:rPr>
          <w:rFonts w:cstheme="minorHAnsi"/>
        </w:rPr>
        <w:t xml:space="preserve">participate in </w:t>
      </w:r>
      <w:r w:rsidR="00F40F69" w:rsidRPr="000978DC">
        <w:rPr>
          <w:rFonts w:cstheme="minorHAnsi"/>
        </w:rPr>
        <w:t xml:space="preserve">any </w:t>
      </w:r>
      <w:r w:rsidR="00D20E43" w:rsidRPr="000978DC">
        <w:rPr>
          <w:rFonts w:cstheme="minorHAnsi"/>
        </w:rPr>
        <w:t>rall</w:t>
      </w:r>
      <w:r w:rsidRPr="000978DC">
        <w:rPr>
          <w:rFonts w:cstheme="minorHAnsi"/>
        </w:rPr>
        <w:t>ies</w:t>
      </w:r>
      <w:r w:rsidR="00D20E43" w:rsidRPr="000978DC">
        <w:rPr>
          <w:rFonts w:cstheme="minorHAnsi"/>
        </w:rPr>
        <w:t>. No alcohol sales to Phili</w:t>
      </w:r>
      <w:r w:rsidR="004760D2">
        <w:rPr>
          <w:rFonts w:cstheme="minorHAnsi"/>
        </w:rPr>
        <w:t xml:space="preserve">ppine </w:t>
      </w:r>
      <w:r w:rsidR="00D20E43" w:rsidRPr="000978DC">
        <w:rPr>
          <w:rFonts w:cstheme="minorHAnsi"/>
        </w:rPr>
        <w:t>day of election, day prior and day after.</w:t>
      </w:r>
    </w:p>
    <w:p w:rsidR="0021379F" w:rsidRPr="00064338" w:rsidRDefault="00EF745A" w:rsidP="00064338">
      <w:pPr>
        <w:autoSpaceDE w:val="0"/>
        <w:autoSpaceDN w:val="0"/>
        <w:adjustRightInd w:val="0"/>
        <w:ind w:left="37" w:right="397"/>
        <w:rPr>
          <w:rFonts w:cstheme="minorHAnsi"/>
        </w:rPr>
      </w:pPr>
      <w:r w:rsidRPr="00064338">
        <w:rPr>
          <w:rFonts w:cstheme="minorHAnsi"/>
          <w:noProof/>
          <w:lang w:val="en-PH" w:eastAsia="en-PH"/>
        </w:rPr>
        <w:t xml:space="preserve"> </w:t>
      </w:r>
    </w:p>
    <w:p w:rsidR="0021379F" w:rsidRPr="006A63B9" w:rsidRDefault="0021379F" w:rsidP="0021379F">
      <w:pPr>
        <w:autoSpaceDE w:val="0"/>
        <w:autoSpaceDN w:val="0"/>
        <w:adjustRightInd w:val="0"/>
        <w:ind w:left="360" w:right="397"/>
        <w:rPr>
          <w:rFonts w:cstheme="minorHAnsi"/>
          <w:b/>
          <w:bCs/>
          <w:u w:val="single"/>
        </w:rPr>
      </w:pPr>
      <w:r w:rsidRPr="006A63B9">
        <w:rPr>
          <w:rFonts w:cstheme="minorHAnsi"/>
          <w:b/>
          <w:bCs/>
          <w:u w:val="single"/>
        </w:rPr>
        <w:t>STANDING COMMITTEE REPORTS:</w:t>
      </w:r>
    </w:p>
    <w:p w:rsidR="0021379F" w:rsidRPr="004760D2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397"/>
        <w:rPr>
          <w:rFonts w:cstheme="minorHAnsi"/>
        </w:rPr>
      </w:pPr>
      <w:r w:rsidRPr="004760D2">
        <w:rPr>
          <w:rFonts w:cstheme="minorHAnsi"/>
          <w:b/>
        </w:rPr>
        <w:t>Secretary</w:t>
      </w:r>
      <w:r w:rsidRPr="004760D2">
        <w:rPr>
          <w:rFonts w:cstheme="minorHAnsi"/>
        </w:rPr>
        <w:t>: Current membership total is 12</w:t>
      </w:r>
      <w:r w:rsidR="000978DC" w:rsidRPr="004760D2">
        <w:rPr>
          <w:rFonts w:cstheme="minorHAnsi"/>
        </w:rPr>
        <w:t>5</w:t>
      </w:r>
      <w:r w:rsidR="004760D2" w:rsidRPr="004760D2">
        <w:rPr>
          <w:rFonts w:cstheme="minorHAnsi"/>
        </w:rPr>
        <w:t>.</w:t>
      </w:r>
    </w:p>
    <w:p w:rsidR="0021379F" w:rsidRPr="006A63B9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397"/>
        <w:rPr>
          <w:rFonts w:cstheme="minorHAnsi"/>
        </w:rPr>
      </w:pPr>
      <w:r w:rsidRPr="006A63B9">
        <w:rPr>
          <w:rFonts w:cstheme="minorHAnsi"/>
          <w:b/>
          <w:bCs/>
        </w:rPr>
        <w:t>Treasurer</w:t>
      </w:r>
      <w:r w:rsidRPr="006A63B9">
        <w:rPr>
          <w:rFonts w:cstheme="minorHAnsi"/>
        </w:rPr>
        <w:t>: The Treasurer Report was read by</w:t>
      </w:r>
      <w:r w:rsidR="00BA10E4">
        <w:rPr>
          <w:rFonts w:cstheme="minorHAnsi"/>
        </w:rPr>
        <w:t xml:space="preserve"> David Johnson.</w:t>
      </w:r>
      <w:r w:rsidR="004760D2">
        <w:rPr>
          <w:rFonts w:cstheme="minorHAnsi"/>
        </w:rPr>
        <w:t xml:space="preserve"> Dave Niemela </w:t>
      </w:r>
      <w:r w:rsidRPr="006A63B9">
        <w:rPr>
          <w:rFonts w:cstheme="minorHAnsi"/>
        </w:rPr>
        <w:t>motioned to accept the report,</w:t>
      </w:r>
      <w:r w:rsidR="00830292" w:rsidRPr="006A63B9">
        <w:rPr>
          <w:rFonts w:cstheme="minorHAnsi"/>
        </w:rPr>
        <w:t xml:space="preserve"> 2</w:t>
      </w:r>
      <w:r w:rsidR="00830292" w:rsidRPr="006A63B9">
        <w:rPr>
          <w:rFonts w:cstheme="minorHAnsi"/>
          <w:vertAlign w:val="superscript"/>
        </w:rPr>
        <w:t>nd</w:t>
      </w:r>
      <w:r w:rsidR="00830292" w:rsidRPr="006A63B9">
        <w:rPr>
          <w:rFonts w:cstheme="minorHAnsi"/>
        </w:rPr>
        <w:t xml:space="preserve"> by </w:t>
      </w:r>
      <w:r w:rsidR="004760D2">
        <w:rPr>
          <w:rFonts w:cstheme="minorHAnsi"/>
        </w:rPr>
        <w:t>Bill Bay</w:t>
      </w:r>
      <w:r w:rsidR="00830292" w:rsidRPr="006A63B9">
        <w:rPr>
          <w:rFonts w:cstheme="minorHAnsi"/>
        </w:rPr>
        <w:t>.</w:t>
      </w:r>
      <w:r w:rsidRPr="006A63B9">
        <w:rPr>
          <w:rFonts w:cstheme="minorHAnsi"/>
        </w:rPr>
        <w:t xml:space="preserve"> Approved unanimously.</w:t>
      </w:r>
    </w:p>
    <w:p w:rsidR="0021379F" w:rsidRPr="006A63B9" w:rsidRDefault="0021379F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57" w:right="397"/>
        <w:rPr>
          <w:rFonts w:cstheme="minorHAnsi"/>
        </w:rPr>
      </w:pPr>
      <w:r w:rsidRPr="006A63B9">
        <w:rPr>
          <w:rFonts w:cstheme="minorHAnsi"/>
          <w:b/>
          <w:bCs/>
        </w:rPr>
        <w:t xml:space="preserve">Wall adds: </w:t>
      </w:r>
      <w:r w:rsidR="00FC7BCF" w:rsidRPr="006A63B9">
        <w:rPr>
          <w:rFonts w:cstheme="minorHAnsi"/>
        </w:rPr>
        <w:t xml:space="preserve"> </w:t>
      </w:r>
      <w:r w:rsidR="006A63B9">
        <w:rPr>
          <w:rFonts w:cstheme="minorHAnsi"/>
        </w:rPr>
        <w:t>Please help wi</w:t>
      </w:r>
      <w:r w:rsidR="00856CB2">
        <w:rPr>
          <w:rFonts w:cstheme="minorHAnsi"/>
        </w:rPr>
        <w:t>th</w:t>
      </w:r>
      <w:r w:rsidR="00FC7BCF" w:rsidRPr="006A63B9">
        <w:rPr>
          <w:rFonts w:cstheme="minorHAnsi"/>
        </w:rPr>
        <w:t xml:space="preserve"> </w:t>
      </w:r>
      <w:r w:rsidR="00CD2AC9" w:rsidRPr="006A63B9">
        <w:rPr>
          <w:rFonts w:cstheme="minorHAnsi"/>
        </w:rPr>
        <w:t>soliciting</w:t>
      </w:r>
      <w:r w:rsidR="00FC7BCF" w:rsidRPr="006A63B9">
        <w:rPr>
          <w:rFonts w:cstheme="minorHAnsi"/>
        </w:rPr>
        <w:t xml:space="preserve"> for </w:t>
      </w:r>
      <w:r w:rsidR="00CD2AC9" w:rsidRPr="006A63B9">
        <w:rPr>
          <w:rFonts w:cstheme="minorHAnsi"/>
        </w:rPr>
        <w:t xml:space="preserve">wall </w:t>
      </w:r>
      <w:r w:rsidR="00FC7BCF" w:rsidRPr="006A63B9">
        <w:rPr>
          <w:rFonts w:cstheme="minorHAnsi"/>
        </w:rPr>
        <w:t>adds: 2500php</w:t>
      </w:r>
      <w:r w:rsidR="006A63B9">
        <w:rPr>
          <w:rFonts w:cstheme="minorHAnsi"/>
        </w:rPr>
        <w:t xml:space="preserve"> per year.</w:t>
      </w:r>
      <w:r w:rsidRPr="006A63B9">
        <w:rPr>
          <w:rFonts w:cstheme="minorHAnsi"/>
        </w:rPr>
        <w:t xml:space="preserve"> </w:t>
      </w:r>
      <w:r w:rsidR="00E26775">
        <w:rPr>
          <w:rFonts w:cstheme="minorHAnsi"/>
        </w:rPr>
        <w:t xml:space="preserve">Secretary </w:t>
      </w:r>
      <w:r w:rsidR="001D1FC8">
        <w:rPr>
          <w:rFonts w:cstheme="minorHAnsi"/>
        </w:rPr>
        <w:t>was not able to contact</w:t>
      </w:r>
      <w:r w:rsidR="00E26775">
        <w:rPr>
          <w:rFonts w:cstheme="minorHAnsi"/>
        </w:rPr>
        <w:t xml:space="preserve"> Dynamite Dick</w:t>
      </w:r>
      <w:r w:rsidR="001D1FC8">
        <w:rPr>
          <w:rFonts w:cstheme="minorHAnsi"/>
        </w:rPr>
        <w:t xml:space="preserve"> </w:t>
      </w:r>
      <w:r w:rsidR="00E26775">
        <w:rPr>
          <w:rFonts w:cstheme="minorHAnsi"/>
        </w:rPr>
        <w:t>to renew membership.</w:t>
      </w:r>
    </w:p>
    <w:p w:rsidR="0021379F" w:rsidRPr="006A63B9" w:rsidRDefault="00832DEE" w:rsidP="0021379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57" w:right="397"/>
        <w:rPr>
          <w:rFonts w:cstheme="minorHAnsi"/>
        </w:rPr>
      </w:pPr>
      <w:r>
        <w:rPr>
          <w:rFonts w:cstheme="minorHAnsi"/>
          <w:b/>
          <w:bCs/>
        </w:rPr>
        <w:t xml:space="preserve">Canteen &amp; </w:t>
      </w:r>
      <w:r w:rsidR="0021379F" w:rsidRPr="006A63B9">
        <w:rPr>
          <w:rFonts w:cstheme="minorHAnsi"/>
          <w:b/>
          <w:bCs/>
        </w:rPr>
        <w:t>Building Maintenance</w:t>
      </w:r>
      <w:r>
        <w:rPr>
          <w:rFonts w:cstheme="minorHAnsi"/>
        </w:rPr>
        <w:t xml:space="preserve">: see Unfinished and Deferred Business. </w:t>
      </w:r>
      <w:r w:rsidR="00AA5D31">
        <w:rPr>
          <w:rFonts w:cstheme="minorHAnsi"/>
        </w:rPr>
        <w:t>If</w:t>
      </w:r>
      <w:r>
        <w:rPr>
          <w:rFonts w:cstheme="minorHAnsi"/>
        </w:rPr>
        <w:t xml:space="preserve"> you</w:t>
      </w:r>
      <w:r w:rsidR="00AA5D31">
        <w:rPr>
          <w:rFonts w:cstheme="minorHAnsi"/>
        </w:rPr>
        <w:t xml:space="preserve"> see something that needs repaired at FRA San Miguel, notify FRA President Vatter or John from the Garage</w:t>
      </w:r>
      <w:r w:rsidR="00BA10E4">
        <w:rPr>
          <w:rFonts w:cstheme="minorHAnsi"/>
        </w:rPr>
        <w:t xml:space="preserve"> Grill</w:t>
      </w:r>
      <w:r w:rsidR="00AA5D31">
        <w:rPr>
          <w:rFonts w:cstheme="minorHAnsi"/>
        </w:rPr>
        <w:t>.</w:t>
      </w:r>
    </w:p>
    <w:p w:rsidR="004C7D75" w:rsidRPr="006A63B9" w:rsidRDefault="004C7D75" w:rsidP="00CD2AC9">
      <w:pPr>
        <w:autoSpaceDE w:val="0"/>
        <w:autoSpaceDN w:val="0"/>
        <w:adjustRightInd w:val="0"/>
        <w:ind w:left="720" w:right="397"/>
        <w:rPr>
          <w:rFonts w:cstheme="minorHAnsi"/>
        </w:rPr>
      </w:pPr>
    </w:p>
    <w:p w:rsidR="00295536" w:rsidRPr="00E706FB" w:rsidRDefault="004C7D75" w:rsidP="00E706FB">
      <w:pPr>
        <w:ind w:left="360" w:right="57"/>
        <w:rPr>
          <w:rFonts w:cstheme="minorHAnsi"/>
          <w:noProof/>
          <w:lang w:val="en-PH" w:eastAsia="en-PH"/>
        </w:rPr>
      </w:pPr>
      <w:r w:rsidRPr="00E706FB">
        <w:rPr>
          <w:rFonts w:cstheme="minorHAnsi"/>
          <w:b/>
          <w:bCs/>
        </w:rPr>
        <w:t xml:space="preserve"> </w:t>
      </w:r>
      <w:r w:rsidR="0021379F" w:rsidRPr="00E706FB">
        <w:rPr>
          <w:rFonts w:cstheme="minorHAnsi"/>
          <w:b/>
          <w:bCs/>
          <w:u w:val="single"/>
        </w:rPr>
        <w:t>UNFINISHED AND DEFERRED BUSINESS:</w:t>
      </w:r>
      <w:r w:rsidR="00295536" w:rsidRPr="00E706FB">
        <w:rPr>
          <w:rFonts w:cstheme="minorHAnsi"/>
          <w:noProof/>
          <w:lang w:val="en-PH" w:eastAsia="en-PH"/>
        </w:rPr>
        <w:t xml:space="preserve"> </w:t>
      </w:r>
    </w:p>
    <w:p w:rsidR="002908D1" w:rsidRDefault="00EE2C9D" w:rsidP="00295536">
      <w:pPr>
        <w:pStyle w:val="ListParagraph"/>
        <w:numPr>
          <w:ilvl w:val="0"/>
          <w:numId w:val="10"/>
        </w:numPr>
        <w:ind w:right="57"/>
        <w:rPr>
          <w:rFonts w:cstheme="minorHAnsi"/>
          <w:noProof/>
          <w:lang w:val="en-PH" w:eastAsia="en-PH"/>
        </w:rPr>
      </w:pPr>
      <w:r>
        <w:rPr>
          <w:rFonts w:cstheme="minorHAnsi"/>
          <w:noProof/>
          <w:lang w:val="en-PH" w:eastAsia="en-PH"/>
        </w:rPr>
        <w:t>Seven (7)</w:t>
      </w:r>
      <w:r w:rsidR="002908D1" w:rsidRPr="002908D1">
        <w:rPr>
          <w:rFonts w:cstheme="minorHAnsi"/>
          <w:noProof/>
          <w:lang w:val="en-PH" w:eastAsia="en-PH"/>
        </w:rPr>
        <w:t xml:space="preserve"> Chairs </w:t>
      </w:r>
      <w:r w:rsidR="00832DEE">
        <w:rPr>
          <w:rFonts w:cstheme="minorHAnsi"/>
          <w:noProof/>
          <w:lang w:val="en-PH" w:eastAsia="en-PH"/>
        </w:rPr>
        <w:t>will be purchased for 1</w:t>
      </w:r>
      <w:r w:rsidR="002908D1" w:rsidRPr="002908D1">
        <w:rPr>
          <w:rFonts w:cstheme="minorHAnsi"/>
          <w:noProof/>
          <w:lang w:val="en-PH" w:eastAsia="en-PH"/>
        </w:rPr>
        <w:t>7,</w:t>
      </w:r>
      <w:r w:rsidR="00C45E93">
        <w:rPr>
          <w:rFonts w:cstheme="minorHAnsi"/>
          <w:noProof/>
          <w:lang w:val="en-PH" w:eastAsia="en-PH"/>
        </w:rPr>
        <w:t>0</w:t>
      </w:r>
      <w:r w:rsidR="002908D1" w:rsidRPr="002908D1">
        <w:rPr>
          <w:rFonts w:cstheme="minorHAnsi"/>
          <w:noProof/>
          <w:lang w:val="en-PH" w:eastAsia="en-PH"/>
        </w:rPr>
        <w:t>00</w:t>
      </w:r>
      <w:r w:rsidR="00832DEE">
        <w:rPr>
          <w:rFonts w:cstheme="minorHAnsi"/>
          <w:noProof/>
          <w:lang w:val="en-PH" w:eastAsia="en-PH"/>
        </w:rPr>
        <w:t>php for the outside bar. Lee Laney volunteered to deliver to FRA Br 367</w:t>
      </w:r>
      <w:r w:rsidR="002908D1" w:rsidRPr="002908D1">
        <w:rPr>
          <w:rFonts w:cstheme="minorHAnsi"/>
          <w:noProof/>
          <w:lang w:val="en-PH" w:eastAsia="en-PH"/>
        </w:rPr>
        <w:t xml:space="preserve"> from Barrio Barretto.</w:t>
      </w:r>
      <w:r w:rsidR="00295536" w:rsidRPr="002908D1">
        <w:rPr>
          <w:rFonts w:cstheme="minorHAnsi"/>
          <w:noProof/>
          <w:lang w:val="en-PH" w:eastAsia="en-PH"/>
        </w:rPr>
        <w:t xml:space="preserve"> </w:t>
      </w:r>
      <w:r w:rsidR="002908D1" w:rsidRPr="002908D1">
        <w:rPr>
          <w:rFonts w:cstheme="minorHAnsi"/>
          <w:noProof/>
          <w:lang w:val="en-PH" w:eastAsia="en-PH"/>
        </w:rPr>
        <w:t>T</w:t>
      </w:r>
      <w:r w:rsidR="00295536" w:rsidRPr="002908D1">
        <w:rPr>
          <w:rFonts w:cstheme="minorHAnsi"/>
          <w:noProof/>
          <w:lang w:val="en-PH" w:eastAsia="en-PH"/>
        </w:rPr>
        <w:t xml:space="preserve">wo Tent Top repairs </w:t>
      </w:r>
      <w:r>
        <w:rPr>
          <w:rFonts w:cstheme="minorHAnsi"/>
          <w:noProof/>
          <w:lang w:val="en-PH" w:eastAsia="en-PH"/>
        </w:rPr>
        <w:t>[</w:t>
      </w:r>
      <w:r w:rsidR="00832DEE">
        <w:rPr>
          <w:rFonts w:cstheme="minorHAnsi"/>
          <w:noProof/>
          <w:lang w:val="en-PH" w:eastAsia="en-PH"/>
        </w:rPr>
        <w:t xml:space="preserve">share </w:t>
      </w:r>
      <w:r w:rsidR="00C45E93">
        <w:rPr>
          <w:rFonts w:cstheme="minorHAnsi"/>
          <w:noProof/>
          <w:lang w:val="en-PH" w:eastAsia="en-PH"/>
        </w:rPr>
        <w:t xml:space="preserve">cost </w:t>
      </w:r>
      <w:r w:rsidR="00295536" w:rsidRPr="002908D1">
        <w:rPr>
          <w:rFonts w:cstheme="minorHAnsi"/>
          <w:noProof/>
          <w:lang w:val="en-PH" w:eastAsia="en-PH"/>
        </w:rPr>
        <w:t>with VFW Post 11447</w:t>
      </w:r>
      <w:r>
        <w:rPr>
          <w:rFonts w:cstheme="minorHAnsi"/>
          <w:noProof/>
          <w:lang w:val="en-PH" w:eastAsia="en-PH"/>
        </w:rPr>
        <w:t>]</w:t>
      </w:r>
      <w:r w:rsidR="002908D1" w:rsidRPr="002908D1">
        <w:rPr>
          <w:rFonts w:cstheme="minorHAnsi"/>
          <w:noProof/>
          <w:lang w:val="en-PH" w:eastAsia="en-PH"/>
        </w:rPr>
        <w:t>. M</w:t>
      </w:r>
      <w:r w:rsidR="00295536" w:rsidRPr="002908D1">
        <w:rPr>
          <w:rFonts w:cstheme="minorHAnsi"/>
          <w:noProof/>
          <w:lang w:val="en-PH" w:eastAsia="en-PH"/>
        </w:rPr>
        <w:t xml:space="preserve">ove speakers closer to </w:t>
      </w:r>
      <w:r w:rsidR="00064338">
        <w:rPr>
          <w:rFonts w:cstheme="minorHAnsi"/>
          <w:noProof/>
          <w:lang w:val="en-PH" w:eastAsia="en-PH"/>
        </w:rPr>
        <w:t xml:space="preserve">the </w:t>
      </w:r>
      <w:r w:rsidR="00295536" w:rsidRPr="002908D1">
        <w:rPr>
          <w:rFonts w:cstheme="minorHAnsi"/>
          <w:noProof/>
          <w:lang w:val="en-PH" w:eastAsia="en-PH"/>
        </w:rPr>
        <w:t>outside bar.</w:t>
      </w:r>
      <w:r w:rsidR="002908D1" w:rsidRPr="002908D1">
        <w:rPr>
          <w:rFonts w:cstheme="minorHAnsi"/>
          <w:noProof/>
          <w:lang w:val="en-PH" w:eastAsia="en-PH"/>
        </w:rPr>
        <w:t xml:space="preserve"> 5000</w:t>
      </w:r>
      <w:r>
        <w:rPr>
          <w:rFonts w:cstheme="minorHAnsi"/>
          <w:noProof/>
          <w:lang w:val="en-PH" w:eastAsia="en-PH"/>
        </w:rPr>
        <w:t>php</w:t>
      </w:r>
      <w:r w:rsidR="002908D1" w:rsidRPr="002908D1">
        <w:rPr>
          <w:rFonts w:cstheme="minorHAnsi"/>
          <w:noProof/>
          <w:lang w:val="en-PH" w:eastAsia="en-PH"/>
        </w:rPr>
        <w:t xml:space="preserve"> authorized to repair roof leak</w:t>
      </w:r>
      <w:r w:rsidR="00832DEE">
        <w:rPr>
          <w:rFonts w:cstheme="minorHAnsi"/>
          <w:noProof/>
          <w:lang w:val="en-PH" w:eastAsia="en-PH"/>
        </w:rPr>
        <w:t xml:space="preserve"> (date</w:t>
      </w:r>
      <w:r w:rsidR="002908D1" w:rsidRPr="002908D1">
        <w:rPr>
          <w:rFonts w:cstheme="minorHAnsi"/>
          <w:noProof/>
          <w:lang w:val="en-PH" w:eastAsia="en-PH"/>
        </w:rPr>
        <w:t xml:space="preserve"> TBD</w:t>
      </w:r>
      <w:r w:rsidR="00832DEE">
        <w:rPr>
          <w:rFonts w:cstheme="minorHAnsi"/>
          <w:noProof/>
          <w:lang w:val="en-PH" w:eastAsia="en-PH"/>
        </w:rPr>
        <w:t>)</w:t>
      </w:r>
      <w:r w:rsidR="002908D1">
        <w:rPr>
          <w:rFonts w:cstheme="minorHAnsi"/>
          <w:noProof/>
          <w:lang w:val="en-PH" w:eastAsia="en-PH"/>
        </w:rPr>
        <w:t xml:space="preserve">. </w:t>
      </w:r>
    </w:p>
    <w:p w:rsidR="00295536" w:rsidRPr="002908D1" w:rsidRDefault="00295536" w:rsidP="00295536">
      <w:pPr>
        <w:pStyle w:val="ListParagraph"/>
        <w:numPr>
          <w:ilvl w:val="0"/>
          <w:numId w:val="10"/>
        </w:numPr>
        <w:ind w:right="57"/>
        <w:rPr>
          <w:rFonts w:cstheme="minorHAnsi"/>
          <w:noProof/>
          <w:lang w:val="en-PH" w:eastAsia="en-PH"/>
        </w:rPr>
      </w:pPr>
      <w:r w:rsidRPr="002908D1">
        <w:rPr>
          <w:rFonts w:cstheme="minorHAnsi"/>
          <w:noProof/>
          <w:lang w:val="en-PH" w:eastAsia="en-PH"/>
        </w:rPr>
        <w:t xml:space="preserve">Memorial Day-Celebrate-Honor-Remember: </w:t>
      </w:r>
      <w:r w:rsidR="00064338">
        <w:rPr>
          <w:rFonts w:cstheme="minorHAnsi"/>
          <w:noProof/>
          <w:lang w:val="en-PH" w:eastAsia="en-PH"/>
        </w:rPr>
        <w:t>One</w:t>
      </w:r>
      <w:r w:rsidR="00645FC8">
        <w:rPr>
          <w:rFonts w:cstheme="minorHAnsi"/>
          <w:noProof/>
          <w:lang w:val="en-PH" w:eastAsia="en-PH"/>
        </w:rPr>
        <w:t xml:space="preserve"> </w:t>
      </w:r>
      <w:r w:rsidRPr="002908D1">
        <w:rPr>
          <w:rFonts w:cstheme="minorHAnsi"/>
          <w:noProof/>
          <w:lang w:val="en-PH" w:eastAsia="en-PH"/>
        </w:rPr>
        <w:t xml:space="preserve">Wreath will be purchased for Clark Memorial Cemetary for approximatly </w:t>
      </w:r>
      <w:r w:rsidR="000978DC" w:rsidRPr="002908D1">
        <w:rPr>
          <w:rFonts w:cstheme="minorHAnsi"/>
          <w:noProof/>
          <w:lang w:val="en-PH" w:eastAsia="en-PH"/>
        </w:rPr>
        <w:t>p525</w:t>
      </w:r>
      <w:r w:rsidRPr="002908D1">
        <w:rPr>
          <w:rFonts w:cstheme="minorHAnsi"/>
          <w:noProof/>
          <w:lang w:val="en-PH" w:eastAsia="en-PH"/>
        </w:rPr>
        <w:t xml:space="preserve"> </w:t>
      </w:r>
      <w:r w:rsidR="00064338">
        <w:rPr>
          <w:rFonts w:cstheme="minorHAnsi"/>
          <w:noProof/>
          <w:lang w:val="en-PH" w:eastAsia="en-PH"/>
        </w:rPr>
        <w:t xml:space="preserve">by </w:t>
      </w:r>
      <w:r w:rsidRPr="002908D1">
        <w:rPr>
          <w:rFonts w:cstheme="minorHAnsi"/>
          <w:noProof/>
          <w:lang w:val="en-PH" w:eastAsia="en-PH"/>
        </w:rPr>
        <w:t>each</w:t>
      </w:r>
      <w:r w:rsidR="00064338">
        <w:rPr>
          <w:rFonts w:cstheme="minorHAnsi"/>
          <w:noProof/>
          <w:lang w:val="en-PH" w:eastAsia="en-PH"/>
        </w:rPr>
        <w:t xml:space="preserve"> of the four Service organizations </w:t>
      </w:r>
      <w:r w:rsidR="00E81AA7" w:rsidRPr="002908D1">
        <w:rPr>
          <w:rFonts w:cstheme="minorHAnsi"/>
          <w:noProof/>
          <w:lang w:val="en-PH" w:eastAsia="en-PH"/>
        </w:rPr>
        <w:t>{</w:t>
      </w:r>
      <w:r w:rsidRPr="002908D1">
        <w:rPr>
          <w:rFonts w:cstheme="minorHAnsi"/>
          <w:noProof/>
          <w:lang w:val="en-PH" w:eastAsia="en-PH"/>
        </w:rPr>
        <w:t>FRA, VFW,PT11,AL4).</w:t>
      </w:r>
      <w:r w:rsidR="002908D1" w:rsidRPr="002908D1">
        <w:rPr>
          <w:rFonts w:cstheme="minorHAnsi"/>
          <w:noProof/>
          <w:lang w:val="en-PH" w:eastAsia="en-PH"/>
        </w:rPr>
        <w:t xml:space="preserve"> </w:t>
      </w:r>
    </w:p>
    <w:p w:rsidR="00295536" w:rsidRPr="00FA5FCC" w:rsidRDefault="00295536" w:rsidP="00295536">
      <w:pPr>
        <w:pStyle w:val="ListParagraph"/>
        <w:numPr>
          <w:ilvl w:val="0"/>
          <w:numId w:val="10"/>
        </w:numPr>
        <w:ind w:right="57"/>
        <w:rPr>
          <w:rFonts w:cstheme="minorHAnsi"/>
          <w:noProof/>
          <w:lang w:val="en-PH" w:eastAsia="en-PH"/>
        </w:rPr>
      </w:pPr>
      <w:r w:rsidRPr="00FA5FCC">
        <w:rPr>
          <w:rFonts w:cstheme="minorHAnsi"/>
          <w:noProof/>
          <w:lang w:val="en-PH" w:eastAsia="en-PH"/>
        </w:rPr>
        <w:t>Secretar</w:t>
      </w:r>
      <w:r w:rsidR="00EE2C9D">
        <w:rPr>
          <w:rFonts w:cstheme="minorHAnsi"/>
          <w:noProof/>
          <w:lang w:val="en-PH" w:eastAsia="en-PH"/>
        </w:rPr>
        <w:t>y Winston (presently in San Diego) will submit PCT Dues p</w:t>
      </w:r>
      <w:r w:rsidRPr="00FA5FCC">
        <w:rPr>
          <w:rFonts w:cstheme="minorHAnsi"/>
          <w:noProof/>
          <w:lang w:val="en-PH" w:eastAsia="en-PH"/>
        </w:rPr>
        <w:t xml:space="preserve">ayment </w:t>
      </w:r>
      <w:r w:rsidR="00EE2C9D">
        <w:rPr>
          <w:rFonts w:cstheme="minorHAnsi"/>
          <w:noProof/>
          <w:lang w:val="en-PH" w:eastAsia="en-PH"/>
        </w:rPr>
        <w:t>c</w:t>
      </w:r>
      <w:r w:rsidRPr="00FA5FCC">
        <w:rPr>
          <w:rFonts w:cstheme="minorHAnsi"/>
          <w:noProof/>
          <w:lang w:val="en-PH" w:eastAsia="en-PH"/>
        </w:rPr>
        <w:t>heck of $43.75 to RNW FRA</w:t>
      </w:r>
      <w:r w:rsidR="00EE2C9D">
        <w:rPr>
          <w:rFonts w:cstheme="minorHAnsi"/>
          <w:noProof/>
          <w:lang w:val="en-PH" w:eastAsia="en-PH"/>
        </w:rPr>
        <w:t xml:space="preserve"> nlt</w:t>
      </w:r>
      <w:r w:rsidR="000978DC">
        <w:rPr>
          <w:rFonts w:cstheme="minorHAnsi"/>
          <w:noProof/>
          <w:lang w:val="en-PH" w:eastAsia="en-PH"/>
        </w:rPr>
        <w:t xml:space="preserve"> June 30</w:t>
      </w:r>
      <w:r w:rsidR="00C45E93">
        <w:rPr>
          <w:rFonts w:cstheme="minorHAnsi"/>
          <w:noProof/>
          <w:lang w:val="en-PH" w:eastAsia="en-PH"/>
        </w:rPr>
        <w:t>, 2022.</w:t>
      </w:r>
      <w:r w:rsidR="00E81AA7" w:rsidRPr="00645FC8">
        <w:rPr>
          <w:rFonts w:cstheme="minorHAnsi"/>
          <w:noProof/>
          <w:lang w:val="en-PH" w:eastAsia="en-PH"/>
        </w:rPr>
        <w:t xml:space="preserve"> He will also submit</w:t>
      </w:r>
      <w:r w:rsidR="00EE2C9D">
        <w:rPr>
          <w:rFonts w:cstheme="minorHAnsi"/>
          <w:noProof/>
          <w:lang w:val="en-PH" w:eastAsia="en-PH"/>
        </w:rPr>
        <w:t>:</w:t>
      </w:r>
      <w:r w:rsidR="00E81AA7" w:rsidRPr="00645FC8">
        <w:rPr>
          <w:rFonts w:cstheme="minorHAnsi"/>
          <w:noProof/>
          <w:lang w:val="en-PH" w:eastAsia="en-PH"/>
        </w:rPr>
        <w:t xml:space="preserve"> </w:t>
      </w:r>
      <w:r w:rsidR="00645FC8" w:rsidRPr="00645FC8">
        <w:rPr>
          <w:rFonts w:cstheme="minorHAnsi"/>
          <w:noProof/>
          <w:lang w:val="en-PH" w:eastAsia="en-PH"/>
        </w:rPr>
        <w:t xml:space="preserve">Branch </w:t>
      </w:r>
      <w:r w:rsidR="00E81AA7" w:rsidRPr="00645FC8">
        <w:rPr>
          <w:rFonts w:cstheme="minorHAnsi"/>
          <w:noProof/>
          <w:lang w:val="en-PH" w:eastAsia="en-PH"/>
        </w:rPr>
        <w:t>Officer</w:t>
      </w:r>
      <w:r w:rsidR="00645FC8" w:rsidRPr="00645FC8">
        <w:rPr>
          <w:rFonts w:cstheme="minorHAnsi"/>
          <w:noProof/>
          <w:lang w:val="en-PH" w:eastAsia="en-PH"/>
        </w:rPr>
        <w:t xml:space="preserve"> Rep</w:t>
      </w:r>
      <w:r w:rsidR="00E81AA7" w:rsidRPr="00645FC8">
        <w:rPr>
          <w:rFonts w:cstheme="minorHAnsi"/>
          <w:noProof/>
          <w:lang w:val="en-PH" w:eastAsia="en-PH"/>
        </w:rPr>
        <w:t>ort</w:t>
      </w:r>
      <w:r w:rsidR="00645FC8" w:rsidRPr="00645FC8">
        <w:rPr>
          <w:rFonts w:cstheme="minorHAnsi"/>
          <w:noProof/>
          <w:lang w:val="en-PH" w:eastAsia="en-PH"/>
        </w:rPr>
        <w:t>, Delegate Credential Form</w:t>
      </w:r>
      <w:r w:rsidR="00EE2C9D">
        <w:rPr>
          <w:rFonts w:cstheme="minorHAnsi"/>
          <w:noProof/>
          <w:lang w:val="en-PH" w:eastAsia="en-PH"/>
        </w:rPr>
        <w:t>,</w:t>
      </w:r>
      <w:r w:rsidR="00645FC8" w:rsidRPr="00645FC8">
        <w:rPr>
          <w:rFonts w:cstheme="minorHAnsi"/>
          <w:noProof/>
          <w:lang w:val="en-PH" w:eastAsia="en-PH"/>
        </w:rPr>
        <w:t xml:space="preserve"> Committee Report Form</w:t>
      </w:r>
      <w:r w:rsidR="00E81AA7" w:rsidRPr="00645FC8">
        <w:rPr>
          <w:rFonts w:cstheme="minorHAnsi"/>
          <w:noProof/>
          <w:lang w:val="en-PH" w:eastAsia="en-PH"/>
        </w:rPr>
        <w:t>.</w:t>
      </w:r>
    </w:p>
    <w:p w:rsidR="003B04DA" w:rsidRPr="006A63B9" w:rsidRDefault="003B04DA" w:rsidP="0019094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</w:rPr>
      </w:pPr>
    </w:p>
    <w:p w:rsidR="002908D1" w:rsidRDefault="0021379F" w:rsidP="00C45E93">
      <w:pPr>
        <w:autoSpaceDE w:val="0"/>
        <w:autoSpaceDN w:val="0"/>
        <w:adjustRightInd w:val="0"/>
        <w:ind w:left="360" w:right="397"/>
        <w:rPr>
          <w:rFonts w:cstheme="minorHAnsi"/>
          <w:b/>
        </w:rPr>
      </w:pPr>
      <w:r w:rsidRPr="006A63B9">
        <w:rPr>
          <w:rFonts w:eastAsia="PingFang SC" w:cstheme="minorHAnsi"/>
          <w:b/>
          <w:bCs/>
          <w:u w:val="single"/>
        </w:rPr>
        <w:t>NEW BUSSINESS</w:t>
      </w:r>
      <w:r w:rsidR="006A63B9" w:rsidRPr="006A63B9">
        <w:rPr>
          <w:rFonts w:eastAsia="PingFang SC" w:cstheme="minorHAnsi"/>
          <w:b/>
          <w:bCs/>
          <w:u w:val="single"/>
        </w:rPr>
        <w:t>:</w:t>
      </w:r>
      <w:r w:rsidR="00C45E93">
        <w:rPr>
          <w:rFonts w:cstheme="minorHAnsi"/>
          <w:b/>
        </w:rPr>
        <w:t xml:space="preserve">    O</w:t>
      </w:r>
      <w:r w:rsidR="0012337C" w:rsidRPr="004E40CA">
        <w:rPr>
          <w:rFonts w:cstheme="minorHAnsi"/>
          <w:b/>
        </w:rPr>
        <w:t>FFICER ELECTIONS for 2022</w:t>
      </w:r>
      <w:r w:rsidR="00C05F1E">
        <w:rPr>
          <w:rFonts w:cstheme="minorHAnsi"/>
          <w:b/>
        </w:rPr>
        <w:t>-</w:t>
      </w:r>
      <w:r w:rsidR="0012337C" w:rsidRPr="004E40CA">
        <w:rPr>
          <w:rFonts w:cstheme="minorHAnsi"/>
          <w:b/>
        </w:rPr>
        <w:t>2023</w:t>
      </w:r>
      <w:r w:rsidR="0012337C">
        <w:rPr>
          <w:rFonts w:cstheme="minorHAnsi"/>
          <w:b/>
        </w:rPr>
        <w:t xml:space="preserve"> w</w:t>
      </w:r>
      <w:r w:rsidR="00EE2C9D">
        <w:rPr>
          <w:rFonts w:cstheme="minorHAnsi"/>
          <w:b/>
        </w:rPr>
        <w:t>as</w:t>
      </w:r>
      <w:r w:rsidR="0012337C">
        <w:rPr>
          <w:rFonts w:cstheme="minorHAnsi"/>
          <w:b/>
        </w:rPr>
        <w:t xml:space="preserve"> held today. </w:t>
      </w:r>
    </w:p>
    <w:p w:rsidR="004760D2" w:rsidRPr="004760D2" w:rsidRDefault="004760D2" w:rsidP="002908D1">
      <w:pPr>
        <w:shd w:val="clear" w:color="auto" w:fill="FFFFFF"/>
        <w:ind w:left="720"/>
        <w:rPr>
          <w:rFonts w:cstheme="minorHAnsi"/>
        </w:rPr>
      </w:pPr>
      <w:r>
        <w:rPr>
          <w:rFonts w:cstheme="minorHAnsi"/>
        </w:rPr>
        <w:t xml:space="preserve">The 2022-2023 </w:t>
      </w:r>
      <w:r w:rsidRPr="004760D2">
        <w:rPr>
          <w:rFonts w:cstheme="minorHAnsi"/>
        </w:rPr>
        <w:t>Offic</w:t>
      </w:r>
      <w:r w:rsidR="002908D1">
        <w:rPr>
          <w:rFonts w:cstheme="minorHAnsi"/>
        </w:rPr>
        <w:t xml:space="preserve">ial Installation </w:t>
      </w:r>
      <w:r w:rsidRPr="004760D2">
        <w:rPr>
          <w:rFonts w:cstheme="minorHAnsi"/>
        </w:rPr>
        <w:t xml:space="preserve">Officer </w:t>
      </w:r>
      <w:r>
        <w:rPr>
          <w:rFonts w:cstheme="minorHAnsi"/>
        </w:rPr>
        <w:t>for</w:t>
      </w:r>
      <w:r w:rsidR="002908D1">
        <w:rPr>
          <w:rFonts w:cstheme="minorHAnsi"/>
        </w:rPr>
        <w:t xml:space="preserve"> </w:t>
      </w:r>
      <w:r>
        <w:rPr>
          <w:rFonts w:cstheme="minorHAnsi"/>
        </w:rPr>
        <w:t xml:space="preserve">FRA Branch 367 </w:t>
      </w:r>
      <w:r w:rsidR="00C05F1E">
        <w:rPr>
          <w:rFonts w:cstheme="minorHAnsi"/>
        </w:rPr>
        <w:t xml:space="preserve">Members below </w:t>
      </w:r>
      <w:r w:rsidRPr="004760D2">
        <w:rPr>
          <w:rFonts w:cstheme="minorHAnsi"/>
        </w:rPr>
        <w:t>is</w:t>
      </w:r>
      <w:r w:rsidR="002908D1">
        <w:rPr>
          <w:rFonts w:cstheme="minorHAnsi"/>
        </w:rPr>
        <w:t xml:space="preserve"> </w:t>
      </w:r>
      <w:r w:rsidR="00C05F1E">
        <w:rPr>
          <w:rFonts w:cstheme="minorHAnsi"/>
        </w:rPr>
        <w:t xml:space="preserve">VFW </w:t>
      </w:r>
      <w:r w:rsidR="00EE2C9D">
        <w:rPr>
          <w:rFonts w:cstheme="minorHAnsi"/>
        </w:rPr>
        <w:t>Branch 74 Past President Chris Schrauben</w:t>
      </w:r>
      <w:r w:rsidR="00C05F1E">
        <w:rPr>
          <w:rFonts w:cstheme="minorHAnsi"/>
        </w:rPr>
        <w:t>.</w:t>
      </w:r>
    </w:p>
    <w:p w:rsidR="00295536" w:rsidRPr="00FA5FCC" w:rsidRDefault="000B7F02" w:rsidP="00295536">
      <w:pPr>
        <w:pStyle w:val="ListParagraph"/>
        <w:numPr>
          <w:ilvl w:val="0"/>
          <w:numId w:val="10"/>
        </w:numPr>
        <w:ind w:right="57"/>
        <w:rPr>
          <w:rFonts w:cstheme="minorHAnsi"/>
        </w:rPr>
      </w:pPr>
      <w:r>
        <w:rPr>
          <w:rFonts w:cstheme="minorHAnsi"/>
        </w:rPr>
        <w:t xml:space="preserve">FRA Branch 367 Officers; </w:t>
      </w:r>
      <w:r w:rsidR="00295536" w:rsidRPr="00FA5FCC">
        <w:rPr>
          <w:rFonts w:cstheme="minorHAnsi"/>
        </w:rPr>
        <w:t>Pres</w:t>
      </w:r>
      <w:r w:rsidR="00CA1BE1">
        <w:rPr>
          <w:rFonts w:cstheme="minorHAnsi"/>
        </w:rPr>
        <w:t xml:space="preserve">ident </w:t>
      </w:r>
      <w:r w:rsidR="00295536" w:rsidRPr="00FA5FCC">
        <w:rPr>
          <w:rFonts w:cstheme="minorHAnsi"/>
        </w:rPr>
        <w:t>Lee Vatter, V</w:t>
      </w:r>
      <w:r w:rsidR="00CA1BE1">
        <w:rPr>
          <w:rFonts w:cstheme="minorHAnsi"/>
        </w:rPr>
        <w:t>ice President</w:t>
      </w:r>
      <w:r w:rsidR="00295536" w:rsidRPr="00FA5FCC">
        <w:rPr>
          <w:rFonts w:cstheme="minorHAnsi"/>
        </w:rPr>
        <w:t xml:space="preserve"> Bill Bay, Sec</w:t>
      </w:r>
      <w:r w:rsidR="00CA1BE1">
        <w:rPr>
          <w:rFonts w:cstheme="minorHAnsi"/>
        </w:rPr>
        <w:t>retary</w:t>
      </w:r>
      <w:r w:rsidR="00295536" w:rsidRPr="00FA5FCC">
        <w:rPr>
          <w:rFonts w:cstheme="minorHAnsi"/>
        </w:rPr>
        <w:t xml:space="preserve"> Pat Winston</w:t>
      </w:r>
      <w:r w:rsidR="00CA1BE1">
        <w:rPr>
          <w:rFonts w:cstheme="minorHAnsi"/>
        </w:rPr>
        <w:t xml:space="preserve"> (Video)</w:t>
      </w:r>
      <w:r w:rsidR="00295536" w:rsidRPr="00FA5FCC">
        <w:rPr>
          <w:rFonts w:cstheme="minorHAnsi"/>
        </w:rPr>
        <w:t>, Treas</w:t>
      </w:r>
      <w:r w:rsidR="00CA1BE1">
        <w:rPr>
          <w:rFonts w:cstheme="minorHAnsi"/>
        </w:rPr>
        <w:t>urer</w:t>
      </w:r>
      <w:r w:rsidR="00295536" w:rsidRPr="00FA5FCC">
        <w:rPr>
          <w:rFonts w:cstheme="minorHAnsi"/>
        </w:rPr>
        <w:t xml:space="preserve"> David Johnson.</w:t>
      </w:r>
    </w:p>
    <w:p w:rsidR="0012337C" w:rsidRPr="004068B8" w:rsidRDefault="000B7F02" w:rsidP="004068B8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</w:rPr>
      </w:pPr>
      <w:r>
        <w:rPr>
          <w:rFonts w:cstheme="minorHAnsi"/>
          <w:noProof/>
          <w:lang w:val="en-PH" w:eastAsia="en-PH"/>
        </w:rPr>
        <w:t>LAFRA Unit 367 Officers;</w:t>
      </w:r>
      <w:r w:rsidR="00295536" w:rsidRPr="004068B8">
        <w:rPr>
          <w:rFonts w:cstheme="minorHAnsi"/>
          <w:noProof/>
          <w:lang w:val="en-PH" w:eastAsia="en-PH"/>
        </w:rPr>
        <w:t xml:space="preserve"> Pres</w:t>
      </w:r>
      <w:r w:rsidR="006965B9" w:rsidRPr="004068B8">
        <w:rPr>
          <w:rFonts w:cstheme="minorHAnsi"/>
          <w:noProof/>
          <w:lang w:val="en-PH" w:eastAsia="en-PH"/>
        </w:rPr>
        <w:t>ident</w:t>
      </w:r>
      <w:r w:rsidR="00295536" w:rsidRPr="004068B8">
        <w:rPr>
          <w:rFonts w:cstheme="minorHAnsi"/>
          <w:noProof/>
          <w:lang w:val="en-PH" w:eastAsia="en-PH"/>
        </w:rPr>
        <w:t xml:space="preserve"> Fely Delay, V</w:t>
      </w:r>
      <w:r w:rsidR="006965B9" w:rsidRPr="004068B8">
        <w:rPr>
          <w:rFonts w:cstheme="minorHAnsi"/>
          <w:noProof/>
          <w:lang w:val="en-PH" w:eastAsia="en-PH"/>
        </w:rPr>
        <w:t>ice President Ca</w:t>
      </w:r>
      <w:r w:rsidR="00064338">
        <w:rPr>
          <w:rFonts w:cstheme="minorHAnsi"/>
          <w:noProof/>
          <w:lang w:val="en-PH" w:eastAsia="en-PH"/>
        </w:rPr>
        <w:t>r</w:t>
      </w:r>
      <w:r w:rsidR="00295536" w:rsidRPr="004068B8">
        <w:rPr>
          <w:rFonts w:cstheme="minorHAnsi"/>
          <w:noProof/>
          <w:lang w:val="en-PH" w:eastAsia="en-PH"/>
        </w:rPr>
        <w:t>min “Mejo” Hendricks, Sec</w:t>
      </w:r>
      <w:r w:rsidR="006965B9" w:rsidRPr="004068B8">
        <w:rPr>
          <w:rFonts w:cstheme="minorHAnsi"/>
          <w:noProof/>
          <w:lang w:val="en-PH" w:eastAsia="en-PH"/>
        </w:rPr>
        <w:t>retary</w:t>
      </w:r>
      <w:r w:rsidR="00295536" w:rsidRPr="004068B8">
        <w:rPr>
          <w:rFonts w:cstheme="minorHAnsi"/>
          <w:noProof/>
          <w:lang w:val="en-PH" w:eastAsia="en-PH"/>
        </w:rPr>
        <w:t xml:space="preserve"> Cathy Campisi, </w:t>
      </w:r>
      <w:r w:rsidR="000978DC" w:rsidRPr="004068B8">
        <w:rPr>
          <w:rFonts w:cstheme="minorHAnsi"/>
          <w:noProof/>
          <w:lang w:val="en-PH" w:eastAsia="en-PH"/>
        </w:rPr>
        <w:t>T</w:t>
      </w:r>
      <w:r w:rsidR="006965B9" w:rsidRPr="004068B8">
        <w:rPr>
          <w:rFonts w:cstheme="minorHAnsi"/>
          <w:noProof/>
          <w:lang w:val="en-PH" w:eastAsia="en-PH"/>
        </w:rPr>
        <w:t>easurer L</w:t>
      </w:r>
      <w:r w:rsidR="00295536" w:rsidRPr="004068B8">
        <w:rPr>
          <w:rFonts w:cstheme="minorHAnsi"/>
          <w:noProof/>
          <w:lang w:val="en-PH" w:eastAsia="en-PH"/>
        </w:rPr>
        <w:t>ou Randolph.</w:t>
      </w:r>
      <w:r w:rsidR="000978DC" w:rsidRPr="004068B8">
        <w:rPr>
          <w:rFonts w:cstheme="minorHAnsi"/>
          <w:noProof/>
          <w:lang w:val="en-PH" w:eastAsia="en-PH"/>
        </w:rPr>
        <w:t xml:space="preserve">  </w:t>
      </w:r>
    </w:p>
    <w:p w:rsidR="0012337C" w:rsidRPr="004068B8" w:rsidRDefault="000B7F02" w:rsidP="004068B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397"/>
        <w:rPr>
          <w:rFonts w:eastAsia="PingFang SC" w:cstheme="minorHAnsi"/>
        </w:rPr>
      </w:pPr>
      <w:r>
        <w:rPr>
          <w:rFonts w:cstheme="minorHAnsi"/>
        </w:rPr>
        <w:t xml:space="preserve">Appointed </w:t>
      </w:r>
      <w:r w:rsidR="0012337C" w:rsidRPr="004068B8">
        <w:rPr>
          <w:rFonts w:cstheme="minorHAnsi"/>
        </w:rPr>
        <w:t>Board of Directors</w:t>
      </w:r>
      <w:r>
        <w:rPr>
          <w:rFonts w:cstheme="minorHAnsi"/>
        </w:rPr>
        <w:t xml:space="preserve">; </w:t>
      </w:r>
      <w:r w:rsidR="0012337C" w:rsidRPr="004068B8">
        <w:rPr>
          <w:rFonts w:cstheme="minorHAnsi"/>
        </w:rPr>
        <w:t>Gary Campisi, Rick Wai</w:t>
      </w:r>
      <w:r w:rsidR="00064338">
        <w:rPr>
          <w:rFonts w:cstheme="minorHAnsi"/>
        </w:rPr>
        <w:t xml:space="preserve">te, John Corbin, Daniel Angeles, </w:t>
      </w:r>
      <w:r w:rsidR="00FE7824">
        <w:rPr>
          <w:rFonts w:cstheme="minorHAnsi"/>
        </w:rPr>
        <w:t xml:space="preserve">Dan Wilson, </w:t>
      </w:r>
      <w:r w:rsidR="00064338">
        <w:rPr>
          <w:rFonts w:cstheme="minorHAnsi"/>
        </w:rPr>
        <w:t>Hayden Spalding.</w:t>
      </w:r>
    </w:p>
    <w:p w:rsidR="00CA1BE1" w:rsidRPr="000B7F02" w:rsidRDefault="00CA1BE1" w:rsidP="004068B8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397"/>
        <w:rPr>
          <w:rFonts w:eastAsia="PingFang SC" w:cstheme="minorHAnsi"/>
        </w:rPr>
      </w:pPr>
      <w:r w:rsidRPr="000B7F02">
        <w:rPr>
          <w:rFonts w:cstheme="minorHAnsi"/>
        </w:rPr>
        <w:t>Chaplin Dan Wilson</w:t>
      </w:r>
      <w:r w:rsidR="000B7F02" w:rsidRPr="000B7F02">
        <w:rPr>
          <w:rFonts w:cstheme="minorHAnsi"/>
        </w:rPr>
        <w:t>,</w:t>
      </w:r>
      <w:r w:rsidR="000B7F02">
        <w:rPr>
          <w:rFonts w:cstheme="minorHAnsi"/>
        </w:rPr>
        <w:t xml:space="preserve"> </w:t>
      </w:r>
      <w:r w:rsidRPr="000B7F02">
        <w:rPr>
          <w:rFonts w:cstheme="minorHAnsi"/>
        </w:rPr>
        <w:t>Master In Arms John Corbin (</w:t>
      </w:r>
      <w:r w:rsidR="00C05F1E" w:rsidRPr="000B7F02">
        <w:rPr>
          <w:rFonts w:cstheme="minorHAnsi"/>
        </w:rPr>
        <w:t>D</w:t>
      </w:r>
      <w:r w:rsidR="00BA1B1A" w:rsidRPr="000B7F02">
        <w:rPr>
          <w:rFonts w:cstheme="minorHAnsi"/>
        </w:rPr>
        <w:t>avid Niemela</w:t>
      </w:r>
      <w:r w:rsidRPr="000B7F02">
        <w:rPr>
          <w:rFonts w:cstheme="minorHAnsi"/>
        </w:rPr>
        <w:t xml:space="preserve"> stand in for John Corbin).</w:t>
      </w:r>
    </w:p>
    <w:p w:rsidR="00FD757B" w:rsidRPr="006A63B9" w:rsidRDefault="00FD757B" w:rsidP="0021379F">
      <w:pPr>
        <w:pStyle w:val="NormalWeb"/>
        <w:shd w:val="clear" w:color="auto" w:fill="FFFFFF"/>
        <w:spacing w:before="0" w:beforeAutospacing="0" w:after="0" w:afterAutospacing="0"/>
        <w:ind w:left="320" w:right="397"/>
        <w:rPr>
          <w:rFonts w:asciiTheme="minorHAnsi" w:hAnsiTheme="minorHAnsi" w:cstheme="minorHAnsi"/>
          <w:color w:val="222222"/>
        </w:rPr>
      </w:pPr>
    </w:p>
    <w:p w:rsidR="0021379F" w:rsidRPr="006A63B9" w:rsidRDefault="0021379F" w:rsidP="0021379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u w:val="single"/>
        </w:rPr>
      </w:pPr>
      <w:r w:rsidRPr="006A63B9">
        <w:rPr>
          <w:rFonts w:eastAsia="PingFang SC" w:cstheme="minorHAnsi"/>
          <w:b/>
          <w:bCs/>
          <w:u w:val="single"/>
        </w:rPr>
        <w:t>GOOD OF THE ORDER</w:t>
      </w:r>
      <w:r w:rsidR="006A63B9" w:rsidRPr="006A63B9">
        <w:rPr>
          <w:rFonts w:eastAsia="PingFang SC" w:cstheme="minorHAnsi"/>
          <w:b/>
          <w:bCs/>
          <w:u w:val="single"/>
        </w:rPr>
        <w:t>:</w:t>
      </w:r>
    </w:p>
    <w:p w:rsidR="0021379F" w:rsidRPr="006A63B9" w:rsidRDefault="0021379F" w:rsidP="0021379F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</w:rPr>
      </w:pPr>
    </w:p>
    <w:p w:rsidR="0021379F" w:rsidRPr="004068B8" w:rsidRDefault="0021379F" w:rsidP="00C05F1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 w:right="397"/>
        <w:rPr>
          <w:rFonts w:eastAsia="PingFang SC" w:cstheme="minorHAnsi"/>
        </w:rPr>
      </w:pPr>
      <w:r w:rsidRPr="004068B8">
        <w:rPr>
          <w:rFonts w:eastAsia="PingFang SC" w:cstheme="minorHAnsi"/>
        </w:rPr>
        <w:t>Lee Vatter: Branch 367 Members are encouraged to support other Service Organizations</w:t>
      </w:r>
      <w:r w:rsidR="006A63B9" w:rsidRPr="004068B8">
        <w:rPr>
          <w:rFonts w:eastAsia="PingFang SC" w:cstheme="minorHAnsi"/>
        </w:rPr>
        <w:t xml:space="preserve"> </w:t>
      </w:r>
      <w:r w:rsidRPr="004068B8">
        <w:rPr>
          <w:rFonts w:eastAsia="PingFang SC" w:cstheme="minorHAnsi"/>
        </w:rPr>
        <w:t xml:space="preserve">&amp; represent the FRA. Members are urged to do at least one good deed each year to improve our branch facility. </w:t>
      </w:r>
      <w:r w:rsidR="00CA1BE1" w:rsidRPr="004068B8">
        <w:rPr>
          <w:rFonts w:eastAsia="PingFang SC" w:cstheme="minorHAnsi"/>
        </w:rPr>
        <w:t>Example</w:t>
      </w:r>
      <w:r w:rsidR="00FE7824">
        <w:rPr>
          <w:rFonts w:eastAsia="PingFang SC" w:cstheme="minorHAnsi"/>
        </w:rPr>
        <w:t>s</w:t>
      </w:r>
      <w:r w:rsidR="00CA1BE1" w:rsidRPr="004068B8">
        <w:rPr>
          <w:rFonts w:eastAsia="PingFang SC" w:cstheme="minorHAnsi"/>
        </w:rPr>
        <w:t xml:space="preserve">: Lee Laney delivered </w:t>
      </w:r>
      <w:r w:rsidR="00FE7824">
        <w:rPr>
          <w:rFonts w:eastAsia="PingFang SC" w:cstheme="minorHAnsi"/>
        </w:rPr>
        <w:t>7</w:t>
      </w:r>
      <w:r w:rsidR="00817FCF">
        <w:rPr>
          <w:rFonts w:eastAsia="PingFang SC" w:cstheme="minorHAnsi"/>
        </w:rPr>
        <w:t xml:space="preserve"> </w:t>
      </w:r>
      <w:r w:rsidR="00FE7824">
        <w:rPr>
          <w:rFonts w:eastAsia="PingFang SC" w:cstheme="minorHAnsi"/>
        </w:rPr>
        <w:t>c</w:t>
      </w:r>
      <w:r w:rsidR="00CA1BE1" w:rsidRPr="004068B8">
        <w:rPr>
          <w:rFonts w:eastAsia="PingFang SC" w:cstheme="minorHAnsi"/>
        </w:rPr>
        <w:t xml:space="preserve">hairs from Barrio Barretto, Bill Bay </w:t>
      </w:r>
      <w:r w:rsidR="00E706FB" w:rsidRPr="004068B8">
        <w:rPr>
          <w:rFonts w:eastAsia="PingFang SC" w:cstheme="minorHAnsi"/>
        </w:rPr>
        <w:t xml:space="preserve">will </w:t>
      </w:r>
      <w:r w:rsidR="00CA1BE1" w:rsidRPr="004068B8">
        <w:rPr>
          <w:rFonts w:eastAsia="PingFang SC" w:cstheme="minorHAnsi"/>
        </w:rPr>
        <w:t>assist</w:t>
      </w:r>
      <w:r w:rsidR="000B7F02">
        <w:rPr>
          <w:rFonts w:eastAsia="PingFang SC" w:cstheme="minorHAnsi"/>
        </w:rPr>
        <w:t xml:space="preserve"> </w:t>
      </w:r>
      <w:r w:rsidR="00E706FB" w:rsidRPr="004068B8">
        <w:rPr>
          <w:rFonts w:eastAsia="PingFang SC" w:cstheme="minorHAnsi"/>
        </w:rPr>
        <w:t>in completing repairs of roof leak.</w:t>
      </w:r>
    </w:p>
    <w:p w:rsidR="00E706FB" w:rsidRPr="004068B8" w:rsidRDefault="00E706FB" w:rsidP="00C05F1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 w:right="397"/>
        <w:rPr>
          <w:rFonts w:eastAsia="PingFang SC" w:cstheme="minorHAnsi"/>
        </w:rPr>
      </w:pPr>
      <w:r w:rsidRPr="004068B8">
        <w:rPr>
          <w:rFonts w:eastAsia="PingFang SC" w:cstheme="minorHAnsi"/>
        </w:rPr>
        <w:t>Memorial Day Cel</w:t>
      </w:r>
      <w:r w:rsidR="000B7F02">
        <w:rPr>
          <w:rFonts w:eastAsia="PingFang SC" w:cstheme="minorHAnsi"/>
        </w:rPr>
        <w:t>ebration in Barrio B</w:t>
      </w:r>
      <w:r w:rsidRPr="004068B8">
        <w:rPr>
          <w:rFonts w:eastAsia="PingFang SC" w:cstheme="minorHAnsi"/>
        </w:rPr>
        <w:t>aretto</w:t>
      </w:r>
      <w:r w:rsidR="000B7F02">
        <w:rPr>
          <w:rFonts w:eastAsia="PingFang SC" w:cstheme="minorHAnsi"/>
        </w:rPr>
        <w:t>. Dan Wilson will have more information to report soon.</w:t>
      </w:r>
    </w:p>
    <w:p w:rsidR="00E706FB" w:rsidRPr="004068B8" w:rsidRDefault="00FE7824" w:rsidP="00C05F1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 w:right="397"/>
        <w:rPr>
          <w:rFonts w:eastAsia="PingFang SC" w:cstheme="minorHAnsi"/>
        </w:rPr>
      </w:pPr>
      <w:r>
        <w:rPr>
          <w:rFonts w:eastAsia="PingFang SC" w:cstheme="minorHAnsi"/>
        </w:rPr>
        <w:t>Invite a</w:t>
      </w:r>
      <w:r w:rsidR="000B7F02">
        <w:rPr>
          <w:rFonts w:eastAsia="PingFang SC" w:cstheme="minorHAnsi"/>
        </w:rPr>
        <w:t xml:space="preserve"> friend to sign up or transfer membership to</w:t>
      </w:r>
      <w:r w:rsidR="00E706FB" w:rsidRPr="004068B8">
        <w:rPr>
          <w:rFonts w:eastAsia="PingFang SC" w:cstheme="minorHAnsi"/>
        </w:rPr>
        <w:t xml:space="preserve"> Br</w:t>
      </w:r>
      <w:r w:rsidR="000B7F02">
        <w:rPr>
          <w:rFonts w:eastAsia="PingFang SC" w:cstheme="minorHAnsi"/>
        </w:rPr>
        <w:t>anch</w:t>
      </w:r>
      <w:r w:rsidR="00E706FB" w:rsidRPr="004068B8">
        <w:rPr>
          <w:rFonts w:eastAsia="PingFang SC" w:cstheme="minorHAnsi"/>
        </w:rPr>
        <w:t xml:space="preserve"> 367</w:t>
      </w:r>
      <w:r w:rsidR="000B7F02">
        <w:rPr>
          <w:rFonts w:eastAsia="PingFang SC" w:cstheme="minorHAnsi"/>
        </w:rPr>
        <w:t>.</w:t>
      </w:r>
    </w:p>
    <w:p w:rsidR="0021379F" w:rsidRPr="004068B8" w:rsidRDefault="0021379F" w:rsidP="00C05F1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 w:right="397"/>
        <w:rPr>
          <w:rFonts w:eastAsia="PingFang SC" w:cstheme="minorHAnsi"/>
        </w:rPr>
      </w:pPr>
      <w:r w:rsidRPr="004068B8">
        <w:rPr>
          <w:rFonts w:eastAsia="PingFang SC" w:cstheme="minorHAnsi"/>
        </w:rPr>
        <w:t>Next FRA 367 BOD meeting will be</w:t>
      </w:r>
      <w:r w:rsidR="00443360">
        <w:rPr>
          <w:rFonts w:eastAsia="PingFang SC" w:cstheme="minorHAnsi"/>
        </w:rPr>
        <w:t xml:space="preserve"> 25 May</w:t>
      </w:r>
      <w:r w:rsidR="003B04DA" w:rsidRPr="004068B8">
        <w:rPr>
          <w:rFonts w:eastAsia="PingFang SC" w:cstheme="minorHAnsi"/>
        </w:rPr>
        <w:t xml:space="preserve"> </w:t>
      </w:r>
      <w:r w:rsidRPr="004068B8">
        <w:rPr>
          <w:rFonts w:eastAsia="PingFang SC" w:cstheme="minorHAnsi"/>
        </w:rPr>
        <w:t>at 10:00am. GMM will be</w:t>
      </w:r>
      <w:r w:rsidR="003B04DA" w:rsidRPr="004068B8">
        <w:rPr>
          <w:rFonts w:eastAsia="PingFang SC" w:cstheme="minorHAnsi"/>
        </w:rPr>
        <w:t xml:space="preserve"> </w:t>
      </w:r>
      <w:r w:rsidR="00577E19" w:rsidRPr="004068B8">
        <w:rPr>
          <w:rFonts w:eastAsia="PingFang SC" w:cstheme="minorHAnsi"/>
        </w:rPr>
        <w:t>1</w:t>
      </w:r>
      <w:r w:rsidR="004760D2" w:rsidRPr="004068B8">
        <w:rPr>
          <w:rFonts w:eastAsia="PingFang SC" w:cstheme="minorHAnsi"/>
        </w:rPr>
        <w:t xml:space="preserve"> J</w:t>
      </w:r>
      <w:r w:rsidR="00577E19" w:rsidRPr="004068B8">
        <w:rPr>
          <w:rFonts w:eastAsia="PingFang SC" w:cstheme="minorHAnsi"/>
        </w:rPr>
        <w:t>u</w:t>
      </w:r>
      <w:r w:rsidR="00443360">
        <w:rPr>
          <w:rFonts w:eastAsia="PingFang SC" w:cstheme="minorHAnsi"/>
        </w:rPr>
        <w:t>ne</w:t>
      </w:r>
      <w:r w:rsidR="003B04DA" w:rsidRPr="004068B8">
        <w:rPr>
          <w:rFonts w:eastAsia="PingFang SC" w:cstheme="minorHAnsi"/>
        </w:rPr>
        <w:t xml:space="preserve"> </w:t>
      </w:r>
      <w:r w:rsidRPr="004068B8">
        <w:rPr>
          <w:rFonts w:eastAsia="PingFang SC" w:cstheme="minorHAnsi"/>
        </w:rPr>
        <w:t>at 10:00am.</w:t>
      </w:r>
    </w:p>
    <w:p w:rsidR="004E40CA" w:rsidRPr="006A63B9" w:rsidRDefault="004E40CA" w:rsidP="0021379F">
      <w:pPr>
        <w:autoSpaceDE w:val="0"/>
        <w:autoSpaceDN w:val="0"/>
        <w:adjustRightInd w:val="0"/>
        <w:ind w:right="397"/>
        <w:rPr>
          <w:rFonts w:eastAsia="PingFang SC" w:cstheme="minorHAnsi"/>
        </w:rPr>
      </w:pPr>
    </w:p>
    <w:p w:rsidR="0021379F" w:rsidRPr="006A63B9" w:rsidRDefault="006A63B9" w:rsidP="0021379F">
      <w:pPr>
        <w:autoSpaceDE w:val="0"/>
        <w:autoSpaceDN w:val="0"/>
        <w:adjustRightInd w:val="0"/>
        <w:ind w:right="397"/>
        <w:rPr>
          <w:rFonts w:eastAsia="PingFang SC" w:cstheme="minorHAnsi"/>
        </w:rPr>
      </w:pPr>
      <w:r>
        <w:rPr>
          <w:rFonts w:eastAsia="PingFang SC" w:cstheme="minorHAnsi"/>
          <w:b/>
          <w:bCs/>
        </w:rPr>
        <w:t xml:space="preserve">       </w:t>
      </w:r>
      <w:r w:rsidR="0021379F" w:rsidRPr="006A63B9">
        <w:rPr>
          <w:rFonts w:eastAsia="PingFang SC" w:cstheme="minorHAnsi"/>
          <w:b/>
          <w:bCs/>
          <w:u w:val="single"/>
        </w:rPr>
        <w:t>CONDUCTED CLOSING CEREMONIES</w:t>
      </w:r>
      <w:r w:rsidR="0021379F" w:rsidRPr="006A63B9">
        <w:rPr>
          <w:rFonts w:eastAsia="PingFang SC" w:cstheme="minorHAnsi"/>
          <w:b/>
          <w:bCs/>
        </w:rPr>
        <w:t>:</w:t>
      </w:r>
      <w:r w:rsidR="00FD757B" w:rsidRPr="006A63B9">
        <w:rPr>
          <w:rFonts w:eastAsia="PingFang SC" w:cstheme="minorHAnsi"/>
          <w:b/>
          <w:bCs/>
        </w:rPr>
        <w:t xml:space="preserve"> </w:t>
      </w:r>
      <w:r w:rsidR="0021379F" w:rsidRPr="006A63B9">
        <w:rPr>
          <w:rFonts w:eastAsia="PingFang SC" w:cstheme="minorHAnsi"/>
        </w:rPr>
        <w:t>Meeting adjourned at</w:t>
      </w:r>
      <w:r w:rsidR="00577E19">
        <w:rPr>
          <w:rFonts w:eastAsia="PingFang SC" w:cstheme="minorHAnsi"/>
        </w:rPr>
        <w:t xml:space="preserve"> </w:t>
      </w:r>
      <w:r w:rsidR="00817FCF">
        <w:rPr>
          <w:rFonts w:eastAsia="PingFang SC" w:cstheme="minorHAnsi"/>
        </w:rPr>
        <w:t xml:space="preserve">1057 </w:t>
      </w:r>
      <w:r w:rsidR="0021379F" w:rsidRPr="006A63B9">
        <w:rPr>
          <w:rFonts w:eastAsia="PingFang SC" w:cstheme="minorHAnsi"/>
        </w:rPr>
        <w:t>am.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6A63B9">
        <w:rPr>
          <w:rFonts w:eastAsia="PingFang SC" w:cstheme="minorHAnsi"/>
        </w:rPr>
        <w:t>Submitted by:                                                      Approved by: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6A63B9">
        <w:rPr>
          <w:rFonts w:eastAsia="PingFang SC" w:cstheme="minorHAnsi"/>
        </w:rPr>
        <w:t>Patrick Winston</w:t>
      </w:r>
      <w:r w:rsidR="00FD757B" w:rsidRPr="006A63B9">
        <w:rPr>
          <w:rFonts w:eastAsia="PingFang SC" w:cstheme="minorHAnsi"/>
        </w:rPr>
        <w:t xml:space="preserve">                                                  </w:t>
      </w:r>
      <w:r w:rsidRPr="006A63B9">
        <w:rPr>
          <w:rFonts w:eastAsia="PingFang SC" w:cstheme="minorHAnsi"/>
        </w:rPr>
        <w:t>William “Lee” Vatter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6A63B9">
        <w:rPr>
          <w:rFonts w:eastAsia="PingFang SC" w:cstheme="minorHAnsi"/>
        </w:rPr>
        <w:t>Secretary                                                              President</w:t>
      </w:r>
    </w:p>
    <w:p w:rsidR="0021379F" w:rsidRPr="006A63B9" w:rsidRDefault="0021379F" w:rsidP="0021379F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6A63B9">
        <w:rPr>
          <w:rFonts w:eastAsia="PingFang SC" w:cstheme="minorHAnsi"/>
        </w:rPr>
        <w:t>FRA Branch 367                                                   FRA Branch 367</w:t>
      </w:r>
    </w:p>
    <w:p w:rsidR="00295536" w:rsidRDefault="00295536"/>
    <w:sectPr w:rsidR="00295536" w:rsidSect="00011F5B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81" w:rsidRDefault="00213E81" w:rsidP="0021379F">
      <w:r>
        <w:separator/>
      </w:r>
    </w:p>
  </w:endnote>
  <w:endnote w:type="continuationSeparator" w:id="1">
    <w:p w:rsidR="00213E81" w:rsidRDefault="00213E81" w:rsidP="0021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altName w:val="Arial Unicode MS"/>
    <w:charset w:val="86"/>
    <w:family w:val="swiss"/>
    <w:pitch w:val="variable"/>
    <w:sig w:usb0="00000000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Content>
      <w:p w:rsidR="00011F5B" w:rsidRDefault="00D025DC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Content>
      <w:p w:rsidR="00011F5B" w:rsidRDefault="00D025DC" w:rsidP="00011F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11F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782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11F5B" w:rsidRDefault="00011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81" w:rsidRDefault="00213E81" w:rsidP="0021379F">
      <w:r>
        <w:separator/>
      </w:r>
    </w:p>
  </w:footnote>
  <w:footnote w:type="continuationSeparator" w:id="1">
    <w:p w:rsidR="00213E81" w:rsidRDefault="00213E81" w:rsidP="0021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5B" w:rsidRDefault="00011F5B">
    <w:pPr>
      <w:pStyle w:val="Header"/>
    </w:pPr>
    <w:r w:rsidRPr="0021379F">
      <w:rPr>
        <w:noProof/>
      </w:rPr>
      <w:drawing>
        <wp:inline distT="0" distB="0" distL="0" distR="0">
          <wp:extent cx="1129665" cy="1129665"/>
          <wp:effectExtent l="0" t="0" r="0" b="0"/>
          <wp:docPr id="3" name="Picture 1" descr="..\FRA logo altere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RA logo altered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379F">
      <w:rPr>
        <w:noProof/>
      </w:rPr>
      <w:drawing>
        <wp:inline distT="0" distB="0" distL="0" distR="0">
          <wp:extent cx="5311775" cy="1358265"/>
          <wp:effectExtent l="0" t="0" r="0" b="0"/>
          <wp:docPr id="6" name="Picture 2" descr="..\FRA letterhea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FRA letterhead.bmp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177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F74B1"/>
    <w:multiLevelType w:val="hybridMultilevel"/>
    <w:tmpl w:val="0C36CA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A06731C"/>
    <w:multiLevelType w:val="hybridMultilevel"/>
    <w:tmpl w:val="752ED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E4F8C"/>
    <w:multiLevelType w:val="hybridMultilevel"/>
    <w:tmpl w:val="E5D83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736979"/>
    <w:multiLevelType w:val="hybridMultilevel"/>
    <w:tmpl w:val="050AA10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22E5"/>
    <w:multiLevelType w:val="hybridMultilevel"/>
    <w:tmpl w:val="C6C273E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5922993"/>
    <w:multiLevelType w:val="hybridMultilevel"/>
    <w:tmpl w:val="660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FA77F68"/>
    <w:multiLevelType w:val="hybridMultilevel"/>
    <w:tmpl w:val="6E1CA51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9F"/>
    <w:rsid w:val="00005D14"/>
    <w:rsid w:val="00011F5B"/>
    <w:rsid w:val="000134F6"/>
    <w:rsid w:val="0001527A"/>
    <w:rsid w:val="00064338"/>
    <w:rsid w:val="000978DC"/>
    <w:rsid w:val="000B21B7"/>
    <w:rsid w:val="000B7F02"/>
    <w:rsid w:val="0012337C"/>
    <w:rsid w:val="00127838"/>
    <w:rsid w:val="00175F25"/>
    <w:rsid w:val="0019094F"/>
    <w:rsid w:val="0019380C"/>
    <w:rsid w:val="001A3635"/>
    <w:rsid w:val="001C6035"/>
    <w:rsid w:val="001D12EF"/>
    <w:rsid w:val="001D1FC8"/>
    <w:rsid w:val="001D6E4C"/>
    <w:rsid w:val="002107B3"/>
    <w:rsid w:val="0021379F"/>
    <w:rsid w:val="00213E81"/>
    <w:rsid w:val="002908D1"/>
    <w:rsid w:val="00295536"/>
    <w:rsid w:val="002C4B29"/>
    <w:rsid w:val="002D4DB2"/>
    <w:rsid w:val="002E315B"/>
    <w:rsid w:val="002E4536"/>
    <w:rsid w:val="003B04DA"/>
    <w:rsid w:val="003E5262"/>
    <w:rsid w:val="004068B8"/>
    <w:rsid w:val="0041594E"/>
    <w:rsid w:val="00443360"/>
    <w:rsid w:val="00457BD1"/>
    <w:rsid w:val="004760D2"/>
    <w:rsid w:val="004815DF"/>
    <w:rsid w:val="004C7D75"/>
    <w:rsid w:val="004E40CA"/>
    <w:rsid w:val="00515248"/>
    <w:rsid w:val="00573C69"/>
    <w:rsid w:val="00577E19"/>
    <w:rsid w:val="00594628"/>
    <w:rsid w:val="005D6D8C"/>
    <w:rsid w:val="00645FC8"/>
    <w:rsid w:val="006965B9"/>
    <w:rsid w:val="006A3746"/>
    <w:rsid w:val="006A63B9"/>
    <w:rsid w:val="006B6F8E"/>
    <w:rsid w:val="006F5C2E"/>
    <w:rsid w:val="00722398"/>
    <w:rsid w:val="00742D7D"/>
    <w:rsid w:val="00751F50"/>
    <w:rsid w:val="00761429"/>
    <w:rsid w:val="00775714"/>
    <w:rsid w:val="00783643"/>
    <w:rsid w:val="00794DD9"/>
    <w:rsid w:val="007950BF"/>
    <w:rsid w:val="00817FCF"/>
    <w:rsid w:val="00830292"/>
    <w:rsid w:val="00832DEE"/>
    <w:rsid w:val="00854776"/>
    <w:rsid w:val="00856CB2"/>
    <w:rsid w:val="0086296C"/>
    <w:rsid w:val="00887B85"/>
    <w:rsid w:val="008A1413"/>
    <w:rsid w:val="008C7A5C"/>
    <w:rsid w:val="00916078"/>
    <w:rsid w:val="00976802"/>
    <w:rsid w:val="00991BB2"/>
    <w:rsid w:val="009F4EE1"/>
    <w:rsid w:val="00A0637E"/>
    <w:rsid w:val="00A23B02"/>
    <w:rsid w:val="00A247B0"/>
    <w:rsid w:val="00A36DA7"/>
    <w:rsid w:val="00AA5D31"/>
    <w:rsid w:val="00AC645E"/>
    <w:rsid w:val="00B33D2A"/>
    <w:rsid w:val="00B36E51"/>
    <w:rsid w:val="00BA10E4"/>
    <w:rsid w:val="00BA1B1A"/>
    <w:rsid w:val="00BA51AF"/>
    <w:rsid w:val="00C05F1E"/>
    <w:rsid w:val="00C17C47"/>
    <w:rsid w:val="00C27558"/>
    <w:rsid w:val="00C45E93"/>
    <w:rsid w:val="00C51087"/>
    <w:rsid w:val="00C90C7F"/>
    <w:rsid w:val="00C955D1"/>
    <w:rsid w:val="00CA1BE1"/>
    <w:rsid w:val="00CD2AC9"/>
    <w:rsid w:val="00D025DC"/>
    <w:rsid w:val="00D20E43"/>
    <w:rsid w:val="00D741BC"/>
    <w:rsid w:val="00D84DB0"/>
    <w:rsid w:val="00DF1BEF"/>
    <w:rsid w:val="00DF5BBA"/>
    <w:rsid w:val="00E00D3E"/>
    <w:rsid w:val="00E26775"/>
    <w:rsid w:val="00E26E46"/>
    <w:rsid w:val="00E638F4"/>
    <w:rsid w:val="00E65E31"/>
    <w:rsid w:val="00E706FB"/>
    <w:rsid w:val="00E81AA7"/>
    <w:rsid w:val="00EB3661"/>
    <w:rsid w:val="00EB4789"/>
    <w:rsid w:val="00EE2C9D"/>
    <w:rsid w:val="00EF745A"/>
    <w:rsid w:val="00F0698C"/>
    <w:rsid w:val="00F40F69"/>
    <w:rsid w:val="00F9087B"/>
    <w:rsid w:val="00FC5506"/>
    <w:rsid w:val="00FC7BCF"/>
    <w:rsid w:val="00FD3EED"/>
    <w:rsid w:val="00FD757B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379F"/>
  </w:style>
  <w:style w:type="paragraph" w:styleId="NormalWeb">
    <w:name w:val="Normal (Web)"/>
    <w:basedOn w:val="Normal"/>
    <w:uiPriority w:val="99"/>
    <w:unhideWhenUsed/>
    <w:rsid w:val="002137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79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3B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3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FC90-7E99-47FA-968F-C8B9821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Winston</dc:creator>
  <cp:lastModifiedBy>Curtis Winston</cp:lastModifiedBy>
  <cp:revision>15</cp:revision>
  <dcterms:created xsi:type="dcterms:W3CDTF">2022-04-27T16:42:00Z</dcterms:created>
  <dcterms:modified xsi:type="dcterms:W3CDTF">2022-05-08T16:10:00Z</dcterms:modified>
</cp:coreProperties>
</file>