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A93E" w14:textId="77777777" w:rsidR="00413A96" w:rsidRDefault="00413A96" w:rsidP="00EF1E0E">
      <w:pPr>
        <w:rPr>
          <w:b/>
          <w:bCs/>
        </w:rPr>
      </w:pPr>
    </w:p>
    <w:p w14:paraId="01CB5F6E" w14:textId="36B8398D" w:rsidR="00EF1E0E" w:rsidRPr="001D002C" w:rsidRDefault="00EF1E0E" w:rsidP="00EF1E0E">
      <w:pPr>
        <w:rPr>
          <w:b/>
          <w:bCs/>
        </w:rPr>
      </w:pPr>
      <w:r w:rsidRPr="001D002C">
        <w:rPr>
          <w:b/>
          <w:bCs/>
        </w:rPr>
        <w:t>MIT DEM BECKENBODEN DURCH DEN KÖRPER</w:t>
      </w:r>
    </w:p>
    <w:p w14:paraId="3F32A53A" w14:textId="5BE26C30" w:rsidR="00EF1E0E" w:rsidRDefault="00EF1E0E" w:rsidP="00EF1E0E">
      <w:r>
        <w:t>Eine gute Übung, um die Aufmerksamkeit auf die Aktivität Deines Beckenbodens zu richten, besteht darin, sämtliche Körperregionen aus zwei Ausgangspositionen heraus zu beobachten. Einmal mit bewusst aufgerichtetem Becken und einmal aus der Alltagshaltung heraus. So bekommst Du ein Gefühl dafür, wie der Beckenboden an nahezu allen Bewegungen beteiligt ist. Du wirst seine Rolle als Impulsgeber, Stütze und Regulator immer deutlicher wahrnehmen können. So kannst Du die Einbindung des Beckenbodens in Deinen Alltagssituationen erforschen. Wechsle in Deinem Alltag immer wieder von Deiner gewöhnlichen Haltung in eine bewusste Aufrichtung des Beckens. Um dies zu üben, unternehmen wir eine kleine Reise.</w:t>
      </w:r>
    </w:p>
    <w:p w14:paraId="15B28C94" w14:textId="14F97B6D" w:rsidR="00EF1E0E" w:rsidRPr="00EF1E0E" w:rsidRDefault="00EF1E0E" w:rsidP="00EF1E0E">
      <w:pPr>
        <w:rPr>
          <w:b/>
          <w:bCs/>
        </w:rPr>
      </w:pPr>
      <w:r w:rsidRPr="00EF1E0E">
        <w:rPr>
          <w:b/>
          <w:bCs/>
        </w:rPr>
        <w:t>Füße</w:t>
      </w:r>
    </w:p>
    <w:p w14:paraId="251547B8" w14:textId="627C6F64" w:rsidR="00EF1E0E" w:rsidRDefault="00EF1E0E" w:rsidP="00EF1E0E">
      <w:r>
        <w:t>Spüre Deine Füße. Wo haben Deine Füße Kontakt zum Boden? Richte Dein Becken auf. Der Beckenboden steht jetzt parallel zum Boden. Das ist die Ausgangsposition für alle folgenden Übungen. Kannst Du Großzehenballen, Kleinzehenballen und die Ferse spüren? Dein Fußgewölbe darf sich parallel zum Beckenboden aufrichten. Spürst Du das langsame Lösen bis in die Zehenspitzen?</w:t>
      </w:r>
    </w:p>
    <w:p w14:paraId="4C1B81A7" w14:textId="21EC08F0" w:rsidR="00EF1E0E" w:rsidRDefault="00EF1E0E" w:rsidP="00EF1E0E">
      <w:r>
        <w:t xml:space="preserve">Lasse Dein Becken wieder ganz langsam in die ursprüngliche „Alltagshaltung“ zurückgleiten und bleibe mit der Aufmerksamkeit bei den Füssen. Was passiert? Wie verändert sich die Spannung im Fuß? Versuche immer genauer die Position des Beckens so zu zentrieren, dass sich Dein Fußgewölbe optimal aufgerichtet anfühlt. So wirst Du immer mehr verstehen, dass entspannte Füße sehr viel mit einem gut abgestimmten Beckenboden zu tun haben. Um Dich immer wieder gut zu zentrieren, empfehle ich das Gewicht des Körpers von einem auf den anderen Fuß zu verlagern. Spüre wie das Gewicht langsam von einem Fuß weggenommen wird, anschließend tragen beide Füße gleichviel Gewicht, bis sich das gesamte Gewicht auf den anderen Fuß verteilt. Wiederhole dies einige Male und bleibe mit Deiner Aufmerksamkeit bei der Gewichtsverteilung auf den Füssen. Zentriere Dich in der Mitte zwischen rechts und links, indem Du Dich in die Mitte pendelst. Pendle ebenfalls von vorne nach hinten in die Mitte. Die Zehen sind möglichst entspannt. Stehst Du absolut mühelos, zentriert und aufgerichtet? Gut. Beginne jetzt zart das Fußgewölbe aufzurichten, so als ob Du mit dem Fußgewölbe etwas aufsaugen wolltest, einen Tautropfen oder einen kleinen Ball. Du brauchst Dich nicht anzustrengen. Wiederhole das ganz zart, bis ein sanftes Strömen beginnt, welches sich allmählich im Körper ausbreitet. Spüre, wie auch Dein Beckenboden den Gegenstand einsaugt bzw. den Ball umschließt. Natürlich kannst Du die Übung auch im Sitzen durchführen. Auch hier ist sie sehr belebend. Die Füße verbinden uns mit der Erde. Ein Akupunkturpunkt, der den schönen Namen „Sprudelnde Quelle“ trägt, befindet sich hier zwischen Groß- und </w:t>
      </w:r>
      <w:r w:rsidR="001D002C">
        <w:t>Kleinzehenballen. Du</w:t>
      </w:r>
      <w:r>
        <w:t xml:space="preserve"> findest Ihn dort, wo Du in dem Bereich optimal den Tautropfen mit der Fußsohle aufsaugen könntest. Die Übung lässt uns Kraft aus der Erde zu schöpfen. Wir verschmelzen mit ihr und erden uns. Die nächste Station sind die Knöchel. Richte das Becken auf. Spüre die Fußknöchel innen und außen. Lasse das Becken langsam wieder los und spüre, wie sich dabei die Position der Fußknöchel verändert. Es scheint, als ob der innere Knöchel etwas nach unten „sackt“. Je kleiner und innerlicher Du die Beckenbewegungen ansetzt, desto deutlicher wird die Verbindung. </w:t>
      </w:r>
    </w:p>
    <w:p w14:paraId="5760A976" w14:textId="77777777" w:rsidR="00413A96" w:rsidRDefault="00413A96" w:rsidP="00EF1E0E">
      <w:pPr>
        <w:rPr>
          <w:b/>
          <w:bCs/>
        </w:rPr>
      </w:pPr>
    </w:p>
    <w:p w14:paraId="5649B4D0" w14:textId="20E6F563" w:rsidR="00EF1E0E" w:rsidRPr="00EF1E0E" w:rsidRDefault="00EF1E0E" w:rsidP="00EF1E0E">
      <w:pPr>
        <w:rPr>
          <w:b/>
          <w:bCs/>
        </w:rPr>
      </w:pPr>
      <w:r w:rsidRPr="00EF1E0E">
        <w:rPr>
          <w:b/>
          <w:bCs/>
        </w:rPr>
        <w:t>Knie</w:t>
      </w:r>
    </w:p>
    <w:p w14:paraId="6D3D279E" w14:textId="3795BFF8" w:rsidR="00EF1E0E" w:rsidRDefault="00EF1E0E" w:rsidP="00EF1E0E">
      <w:r>
        <w:t xml:space="preserve">Nun sind die Kniegelenke an der Reihe. Richte Dein Becken auf und spüre in Deine Kniegelenke. Nehme wahr, bei welcher Beckenstellung sie schön geradestehen, weder durchgedrückt noch </w:t>
      </w:r>
    </w:p>
    <w:p w14:paraId="623F2A37" w14:textId="570B6F25" w:rsidR="00EF1E0E" w:rsidRDefault="00EF1E0E" w:rsidP="00EF1E0E">
      <w:r>
        <w:t>zu sehr gebeugt. Das Gelenk ist gleichmäßig vom Gewicht des Körpers belastet. Beim Lösen dieser Haltung kannst Du vielleicht wahrnehmen, wie sich die Gewichtsverteilung im Gelenk verändert. Wenn Du das Becken nach vorne kippst, tendieren die Knie in Richtung X-Beine. Wenn Du es nach hinten kippst, in Richtung O-Beine. In der Praxis beobachte ich, dass sich die meisten Knieprobleme auf der Innenseite des Gelenks manifestieren (Innenmeniskus, Innenbänder). Für die Belastung der Kniegelenke spielt der Grundtonus im Beckenboden eine große Rolle. Wiederhole dies einige Male und spüre Deine Kniegelenke und die Veränderungen durch die Haltungsänderung im Becken.</w:t>
      </w:r>
    </w:p>
    <w:p w14:paraId="305ACDA2" w14:textId="77777777" w:rsidR="00EF1E0E" w:rsidRPr="00EF1E0E" w:rsidRDefault="00EF1E0E" w:rsidP="00EF1E0E">
      <w:pPr>
        <w:rPr>
          <w:b/>
          <w:bCs/>
        </w:rPr>
      </w:pPr>
      <w:r w:rsidRPr="00EF1E0E">
        <w:rPr>
          <w:b/>
          <w:bCs/>
        </w:rPr>
        <w:t>Hüften</w:t>
      </w:r>
    </w:p>
    <w:p w14:paraId="0564473C" w14:textId="6A17B477" w:rsidR="00EF1E0E" w:rsidRDefault="00EF1E0E" w:rsidP="00EF1E0E">
      <w:r>
        <w:t>Lege die Hände auf die Hüften. Richte Dein Becken auf. Spüre, wie der Hüftkopf sich schön in das Hüftgelenk fügt. Die Hüfte wird etwas schmaler. Beim langsamen Lösen kommt der Hüftkopf etwas aus der Gelenkpfanne heraus, die Hüfte wird weicher und breiter. Kannst Du spüren, wie der Beckenboden Deinen gesamten Beckenring stabilisiert? Unsere Beckenbodenmuskulatur aktiviert die tiefliegenden Muskelgruppen, die Knochen mit Nährstoffen versorgen und die unser Gleichgewicht gewährleisten. Nicht nur in Bezug auf das Älter werden scheint mir dieser Aspekt äußerst wichtig. Mit Beckenbodenübungen beugen wir Gleichgewichtsstörungen vor, wir erhalten uns eine gute Balance und bleiben besser vor Stürzen geschützt. Für einen guten Halt und Stabilität ist die Feinabstimmung genauso wichtig wie die Muskelkraft. Auch sollte der Oberschenkelhals immer gut versorgt sein. Bei älteren Menschen ist der Oberschenkelhals eine sehr sensible Körperregion, die es zu schützen gilt. Älteren Menschen fällt es häufig sehr schwer, sich hier von Stürzen zu erholen.</w:t>
      </w:r>
    </w:p>
    <w:p w14:paraId="3744C12A" w14:textId="77777777" w:rsidR="00EF1E0E" w:rsidRDefault="00EF1E0E" w:rsidP="00EF1E0E">
      <w:pPr>
        <w:rPr>
          <w:b/>
          <w:bCs/>
        </w:rPr>
      </w:pPr>
      <w:r w:rsidRPr="00EF1E0E">
        <w:rPr>
          <w:b/>
          <w:bCs/>
        </w:rPr>
        <w:t>Bauch &amp; Rücken</w:t>
      </w:r>
    </w:p>
    <w:p w14:paraId="4A0D59C6" w14:textId="336AC714" w:rsidR="00EF1E0E" w:rsidRPr="00923233" w:rsidRDefault="00EF1E0E" w:rsidP="00EF1E0E">
      <w:pPr>
        <w:rPr>
          <w:b/>
          <w:bCs/>
        </w:rPr>
      </w:pPr>
      <w:r>
        <w:t>Spüre, wie Deine Bauch- und Rückenmuskulatur bei aufgerichtetem Becken einen anderen Tonus bekommt. Vorne spürst Du eine Aktivität bis zu Deinem Brustbein. Es ist, als ob sich der Reisverschluss der vorderen geraden Bauchmuskeln zu schließen begänne und der Bauch sich etwas in das Innere des Körpers zurückziehen würde. Das ist in und nach einer Schwangerschaft von großer Bedeutung. Die Aufrichtung beugt der Entstehung eines größeren Spaltes zwischen den beiden geraden Bauchmuskeln vor.</w:t>
      </w:r>
    </w:p>
    <w:p w14:paraId="75B24B42" w14:textId="77777777" w:rsidR="00413A96" w:rsidRDefault="00EF1E0E" w:rsidP="00EF1E0E">
      <w:r>
        <w:t xml:space="preserve">Um einem Leistenbruch bei schwachem Gewebe entgegenzuwirken, solltest Du Deinen Beckenboden sanft aufrichten. Die quere Bauchmuskulatur und die oberen Beckenbodenschichten arbeiten eng zusammen und schützen Dich davor, dass Darmschlingen „austreten“. Gleichzeitig wird die Wirbelsäule gelöst und somit die Bandscheiben entlastet. Ein gut funktionierender Beckenboden trägt uns, stabilisiert und korrigiert unsere Haltung. Wir fühlen uns von unserer Wurzelkraft „getragen“. Beckenbodentraining hilft uns so nicht nur unsere Kontinenz zu bewahren. Es gibt vieles zu entdecken in dieser </w:t>
      </w:r>
      <w:r w:rsidR="001D002C">
        <w:t>Entwicklung. Setze</w:t>
      </w:r>
      <w:r>
        <w:t xml:space="preserve"> Dich, ohne auf Deine Haltung zu achten. Spüre Deinen Bauch. Verringere den Abstand zwischen Brustbein und Schambein. Die Schultern kommen nach vorn. Dein Bauch tritt etwas heraus. </w:t>
      </w:r>
    </w:p>
    <w:p w14:paraId="58DA5EF9" w14:textId="77777777" w:rsidR="00413A96" w:rsidRDefault="00413A96" w:rsidP="00EF1E0E"/>
    <w:p w14:paraId="21B63680" w14:textId="53FE2B92" w:rsidR="00923233" w:rsidRDefault="00EF1E0E" w:rsidP="00EF1E0E">
      <w:r>
        <w:t xml:space="preserve">Dein Beckenboden schiebt sich nach unten. Deine Organe bewegen sich gemeinsam. Sie müssen sich auf unterschiedliche Platzverhältnisse einstellen, ohne ihre normale Funktionsfähigkeit einzuschränken. Auch eine verminderte Gleitfähigkeit der Organe, über die ich bereits geschrieben habe, fordert mehr Platz. Der Bauch wird größer, praller und fester. Sie müssen sich in der schlechten Haltung Raum verschaffen. So drücken sie nach vorne und unten. </w:t>
      </w:r>
    </w:p>
    <w:p w14:paraId="5A4795DB" w14:textId="77777777" w:rsidR="00EF1E0E" w:rsidRPr="00923233" w:rsidRDefault="00EF1E0E" w:rsidP="00EF1E0E">
      <w:pPr>
        <w:rPr>
          <w:b/>
          <w:bCs/>
        </w:rPr>
      </w:pPr>
      <w:r w:rsidRPr="00923233">
        <w:rPr>
          <w:b/>
          <w:bCs/>
        </w:rPr>
        <w:t>Atmung</w:t>
      </w:r>
    </w:p>
    <w:p w14:paraId="5B683D53" w14:textId="1BED1D56" w:rsidR="00EF1E0E" w:rsidRDefault="00EF1E0E" w:rsidP="00EF1E0E">
      <w:r>
        <w:t xml:space="preserve">Die nächste Station sind das Zwerchfell und die Atmung. Ist das Becken aufgerichtet, so liegen Beckenboden und Zwerchfell übereinander und schwingen miteinander. Nimm Dir </w:t>
      </w:r>
      <w:r w:rsidR="00947090">
        <w:t>Zeit,</w:t>
      </w:r>
      <w:r>
        <w:t xml:space="preserve"> um die Verbindung zu spüren. Zu Beginn geht es in Rückenlage oft besser. Du kannst aber auch eine andere Position wählen. Ist das Becken nach vorn oder hinten gekippt, kann der Beckenboden nicht mit dem Zwerchfell mitschwingen. Im Laufe meines Berufslebens durfte ich verschiedene Atemtechniken in Bezug auf den Beckenboden kennenlernen. Einige Therapeuten beginnen die Anspannung mit der Ein- und andere mit der Ausatmung. Lasse Dich davon erst einmal nicht irritieren und </w:t>
      </w:r>
      <w:r w:rsidR="00923233">
        <w:t>f</w:t>
      </w:r>
      <w:r>
        <w:t xml:space="preserve">inde selbst heraus, wie es sich für Dich richtig anfühlt. Bis Du das herausgefunden hast, atme ruhig weiter. Finde zuerst Deine Wahrnehmung und Deinen Rhythmus. Gib Dich dem Fluss des Atems hin. Alles auf einmal kann Dich zu Beginn irritieren oder </w:t>
      </w:r>
      <w:r w:rsidR="00947090">
        <w:t>überfordern. Um</w:t>
      </w:r>
      <w:r>
        <w:t xml:space="preserve"> das Zusammenspiel von Beckenboden und Zwerchfell kennenzulernen, liege bequem auf dem Rücken. Spüre mit den Händen auf dem Bauch den Fluss des Atems und Deine Atembewegungen. Große Atembewegungen und die ganz </w:t>
      </w:r>
      <w:r w:rsidR="00947090">
        <w:t>kleinen,</w:t>
      </w:r>
      <w:r>
        <w:t xml:space="preserve"> ohne Deinen Atem zu verstärken. Spürst Du wie Dein Beckenboden leicht nach unten nachgibt, sobald Du einatmest und dann wieder mit der Ausatmung zum Inneren des Körpers zurückgleitet? Spiele nun mit den vom Atem abhängigen Spannungsveränderungen des Beckenbodens. Beginne während der Ausatmung den Damm hochzuziehen und nehme die Kraft wahr, die sich im Körper aufbaut. Dann versuche es andersherum. Du atmest so ein, dass sich die Bauchdecke hebt und versuchst gleichzeitig, den Damm hochzuziehen. Vielleicht bemerkst Du, dass in der Körpermitte etwas nicht zusammenpasst. Aus Körpersicht ist das logisch. Bei der Einatmung füllen sich die Lungen, gleichzeitig wölbt sich das Zwerchfell nach unten. Der Beckenboden folgt dem Impuls nach unten. Die Luft entweicht beim Ausatmen. Das Zwerchfell schwingt nach oben und der Beckenboden wird mitgezogen. Im Inneren des Körpers ist wenig Platz für Stillstand. Alles bewegt sich mit allem. Wenn sich der Beckenboden zur Körpermitte </w:t>
      </w:r>
      <w:r w:rsidR="00947090">
        <w:t>zurückbewegt</w:t>
      </w:r>
      <w:r>
        <w:t>, können wir diese Aktivität mit einem inneren Impuls unterstützen.</w:t>
      </w:r>
    </w:p>
    <w:p w14:paraId="61177C9A" w14:textId="77777777" w:rsidR="00923233" w:rsidRDefault="00EF1E0E" w:rsidP="00EF1E0E">
      <w:pPr>
        <w:rPr>
          <w:b/>
          <w:bCs/>
        </w:rPr>
      </w:pPr>
      <w:r w:rsidRPr="00923233">
        <w:rPr>
          <w:b/>
          <w:bCs/>
        </w:rPr>
        <w:t>Schultern</w:t>
      </w:r>
    </w:p>
    <w:p w14:paraId="0C335C1A" w14:textId="77777777" w:rsidR="00413A96" w:rsidRDefault="00EF1E0E" w:rsidP="00EF1E0E">
      <w:r>
        <w:t xml:space="preserve">Zwischen den Schulterblättern befindet sich eine Reflexzone des Beckenbodens. Schulterspannung, Zwerchfell und Beckenbodenspannung wirken unmittelbar zusammen. Baue genüsslich eine Beckenbodenspannung auf. Beckenboden und Zwerchfell schwingen möglichst parallel zueinander. Nun lasse Deine Schultern nach vorne unten in eine hängende Position gleiten, Du wirst sofort bemerken, wie Deine Spannkraft im Beckenboden nachlässt oder sogar ganz verschwindet. Nun richte den Brustkorb auf. Spürst Du, wie der Beckenboden wieder an Tonus gewinnt? Versuche, die Schultern nicht hochzuziehen, sondern sie sanft zu tragen. Lasse die Schulterblätter geschmeidig nach hinten unten zusammen gleiten wie Schmetterlingsflügel. </w:t>
      </w:r>
    </w:p>
    <w:p w14:paraId="0C1A6B7C" w14:textId="77777777" w:rsidR="00413A96" w:rsidRDefault="00413A96" w:rsidP="00EF1E0E"/>
    <w:p w14:paraId="2FF0AC36" w14:textId="2319D1E5" w:rsidR="00EF1E0E" w:rsidRPr="00413A96" w:rsidRDefault="00EF1E0E" w:rsidP="00EF1E0E">
      <w:r>
        <w:t xml:space="preserve">Achte darauf, während Dein Brustkorb aufgerichtet ist, nicht im unteren Rücken ins Hohlkreuz zu fallen. Bringe die Aufmerksamkeit zum Becken zurück und richte es auf. Verlängere Deinen Steiß nach unten. Bei vielen Menschen zeigt sich Inkontinenz zunächst beim Husten. Huste doch einmal in einer bewusst ungünstigen, </w:t>
      </w:r>
      <w:r w:rsidR="00163CCD">
        <w:t>nach vorne gebeugter Haltung</w:t>
      </w:r>
      <w:r>
        <w:t xml:space="preserve">. Die Schultern nach vorn, Du wirst bemerken, wie Dein Beckenboden nach unten drückt. Versuche dasselbe noch einmal in der aufgerichteten Position. Kannst Du wahrnehmen, dass der Druck des Hustens jetzt nicht mehr Richtung Blase abgeleitet wird? Um Deinen Beckenboden beim Husten zu schützen, richtest Du am besten das Becken auf. Hierbei entsteht schon von </w:t>
      </w:r>
      <w:r w:rsidR="00163CCD">
        <w:t>allein</w:t>
      </w:r>
      <w:r>
        <w:t xml:space="preserve"> ein besserer Grundtonus. Bei Beckenbodenschwäche hältst Du am besten sanft von unten dagegen oder kreuzt die Beine, das Gesicht nimmst Du dezent zur Seite. So wird der Druck beim Husten nach innen geleitet, anstatt zur Blase. Mit gut gestärktem Beckenboden kannst Du den Druck von oben gut abfangen.</w:t>
      </w:r>
      <w:r w:rsidR="00923233">
        <w:rPr>
          <w:b/>
          <w:bCs/>
        </w:rPr>
        <w:t xml:space="preserve"> </w:t>
      </w:r>
      <w:r>
        <w:t xml:space="preserve">Führe das Husten als innere Bewegung aus. Wo findest Du den ersten oder feinsten Impuls zum Husten? Der Wechsel vom äußeren Husten ins </w:t>
      </w:r>
      <w:r w:rsidR="00163CCD">
        <w:t>Innere</w:t>
      </w:r>
      <w:r>
        <w:t xml:space="preserve"> Husten ist eine wunderbare Übung, um den Beckenboden ganz fein ins Pulsieren zu bringen. Lass das Husten schließlich so fein werden, dass bloß noch der Beckenboden hustet. Huste innerlich den Beckenboden im ganzen Beckenraum im feinsten Pulsieren </w:t>
      </w:r>
      <w:r w:rsidR="001D002C">
        <w:t xml:space="preserve">ab. </w:t>
      </w:r>
      <w:r>
        <w:t>Beim Sprechen zeigt sich, wie wichtig ein elastischer Beckenboden für eine klangvolle und belastungsfähige Stimme ist. Du kannst dieses Zusammenspiel für Deine Übungen nutzen und durch das</w:t>
      </w:r>
      <w:r w:rsidR="00923233">
        <w:rPr>
          <w:b/>
          <w:bCs/>
        </w:rPr>
        <w:t xml:space="preserve"> </w:t>
      </w:r>
      <w:r>
        <w:t xml:space="preserve">gesprochene und geatmete Wort den Beckenboden stimulieren. Ebenso ist es möglich, die Worte in der inneren Bewegung zu formen und Deinen Beckenboden pulsieren zu lassen. Versuche es doch einmal mit einer Übung aus </w:t>
      </w:r>
      <w:r w:rsidR="006A6529">
        <w:t>„</w:t>
      </w:r>
      <w:r>
        <w:t xml:space="preserve">Bebo®-Gesundheitstraining: Spreche ein chhh wie bei ICH. Atme </w:t>
      </w:r>
      <w:r w:rsidR="006A6529">
        <w:t>solange</w:t>
      </w:r>
      <w:r>
        <w:t xml:space="preserve"> es geht dabei aus. Bemerkst Du, wie die Ausatmung und dieser Ton eine anregende Aktivität im vorderen Beckenboden erzeugen? Wiederhole das einige Male. Lasse den Impuls anschließend immer kleiner werden, bis am Ende nur noch ein Hauch des chhh </w:t>
      </w:r>
      <w:r w:rsidR="006A6529">
        <w:t>übrigbleibt</w:t>
      </w:r>
      <w:r>
        <w:t>. Das aktiviert den vorderen Beckenbodenanteil und der Impuls steigt hauptsächlich in der vorderen Körperhälfte auf.  Ein rrrr aktiviert dagegen den hinteren Anteil unseres Beckenbodens. Dieser Impuls steigt über das Kreuzbein den Rücken empor. Über die Stimme offenbart sich meistens auch die Stimmung. Wir hören am Klang der Stimme, ob ein Mensch heiter oder bedrückt ist. Fast noch besser ist das innere Lachen. Versuche, aus ganzem Herzen laut zu lachen und zu spüren, wie sich dabei Dein Beckenboden und Dein Kehlkopf aufeinander einstimmen. Jetzt lache innerlich aus dem Bauch heraus. Stoppe den Impuls, bevor Du es wirklich tust. Dein Beckenboden wird sanft rundum aktiviert und die Kehle weitet sich. Dein Körper öffnet sich zur Kommunikation. Ich habe beobachtet, dass bei dieser Übung auch Tränen fließen mögen. Manchmal müssen wir erst etwas weinen, bevor wir wieder lachen können. Das ist sehr heilsam. Es ist ein Zeichen der Regulation. Lachen und Weinen liegen nah beieinander, wir können auch Tränen lachen.</w:t>
      </w:r>
    </w:p>
    <w:p w14:paraId="3F0B6B6F" w14:textId="77777777" w:rsidR="00EF1E0E" w:rsidRPr="00923233" w:rsidRDefault="00EF1E0E" w:rsidP="00EF1E0E">
      <w:pPr>
        <w:rPr>
          <w:b/>
          <w:bCs/>
        </w:rPr>
      </w:pPr>
      <w:r w:rsidRPr="00923233">
        <w:rPr>
          <w:b/>
          <w:bCs/>
        </w:rPr>
        <w:t>Mund</w:t>
      </w:r>
    </w:p>
    <w:p w14:paraId="6F3FEAB5" w14:textId="77777777" w:rsidR="00413A96" w:rsidRDefault="00EF1E0E" w:rsidP="00EF1E0E">
      <w:r>
        <w:t xml:space="preserve">Die Verbindung von Mund und Beckenboden wach zu spüren, ist für mich eines der größten Abenteuer der Körperreise. Mund und Muttermund zeigen schon als Begriffe, wie eng sie miteinander verbunden sind. Hier öffnen sich uns große Türen zur Kraft der </w:t>
      </w:r>
      <w:r w:rsidR="001D002C">
        <w:t>Mitte. Zuerst</w:t>
      </w:r>
      <w:r>
        <w:t xml:space="preserve"> gehen wir wieder ins Spüren. Richte Dein Becken sanft auf. Fühle eine leichte Grundspannung vom Damm her. Je langsamer Du vorgehst, umso leichter wirst Du feststellen, dass sich Deine Zunge zusammen mit dem Beckenboden aktiviert. Es beginnt am Zungengrund. Die Zungensegel heben sich. Die Zungenspitze möchte sich an die obere hintere Zahnreihe begeben. Lasse nun </w:t>
      </w:r>
    </w:p>
    <w:p w14:paraId="093069B5" w14:textId="77777777" w:rsidR="00413A96" w:rsidRDefault="00413A96" w:rsidP="00EF1E0E"/>
    <w:p w14:paraId="3D846E71" w14:textId="730DE586" w:rsidR="00EF1E0E" w:rsidRDefault="00EF1E0E" w:rsidP="00EF1E0E">
      <w:r>
        <w:t xml:space="preserve">Dein Becken wieder langsam los. Bemerkst Du, wie sich die Zunge wieder weich in den Zungengrund ablegt? Wiederhole das einige Male. Zum Schluss bleibe in der aktivierten Haltung, öffne den Mund, lasse den Kiefer weicher werden und gähne ein ahh. Mit ziemlicher Sicherheit ist nun Dein Becken von </w:t>
      </w:r>
      <w:r w:rsidR="004E10D3">
        <w:t>allein</w:t>
      </w:r>
      <w:r>
        <w:t xml:space="preserve"> weich geworden, obwohl Du eine bewusste Spannung aufgebaut hattest. </w:t>
      </w:r>
      <w:r w:rsidR="004E10D3">
        <w:t>Großartig</w:t>
      </w:r>
      <w:r>
        <w:t>, wir haben nicht nur viele Möglichkeiten, den Grundtonus zu modellieren, sondern auch bewusst das Becken zu lösen. Wir nutzen dies beim Toilettengang, in unserer Sexualität und auch beim Gebären. Der Kiefer und der Beckenboden sind allerbeste Freunde und möchten alles zusammen unternehmen. Spüre Deinen Kiefer mit aktivierter Beckenbodenspannung und im gelösten Zustand. Im Kiefer ist oft viel Spannung. Wir beißen die Zähne zusammen, um</w:t>
      </w:r>
      <w:r w:rsidR="00923233">
        <w:t xml:space="preserve"> </w:t>
      </w:r>
      <w:r>
        <w:t>Aufgaben zu bewältigen, wir knirschen mit den Zähnen und sind verbissen, wenn wir unbedingt etwas erreichen wollen.</w:t>
      </w:r>
      <w:r w:rsidR="00923233">
        <w:t xml:space="preserve"> </w:t>
      </w:r>
      <w:r>
        <w:t>Versuche einmal das Becken zu schütteln, um das Becken und den Kiefer zu lockern. Auch ein zu hoher Grundtonus der Muskulatur kann so reguliert werden. Nehme hierzu eine Hand auf das Schambein und die andere ans Kreuzbein und lasse Dein Becken bei der Ausatmung mit einem langen ahh sanft vibrieren. Wiederhole das einige Male (falls Du guter Hoffnung bist, warte bitte damit bis zum Ende der Schwangerschaft). Auch das Schnipsen des Daumens am Mittelfinger löst den Kieferbereich.</w:t>
      </w:r>
    </w:p>
    <w:p w14:paraId="67034169" w14:textId="772B3FE2" w:rsidR="00923233" w:rsidRDefault="00EF1E0E" w:rsidP="00EF1E0E">
      <w:pPr>
        <w:rPr>
          <w:b/>
          <w:bCs/>
        </w:rPr>
      </w:pPr>
      <w:r w:rsidRPr="00923233">
        <w:rPr>
          <w:b/>
          <w:bCs/>
        </w:rPr>
        <w:t>Zunge</w:t>
      </w:r>
    </w:p>
    <w:p w14:paraId="0C18E877" w14:textId="08B513BA" w:rsidR="00EF1E0E" w:rsidRPr="004E2A4B" w:rsidRDefault="00EF1E0E" w:rsidP="00EF1E0E">
      <w:pPr>
        <w:rPr>
          <w:b/>
          <w:bCs/>
        </w:rPr>
      </w:pPr>
      <w:r>
        <w:t xml:space="preserve">Führe die Zungenübungen sehr fein aus. Je mehr Du in die innere Bewegung übergehst, desto eher erhältst Du eine gute Speichelbildung. Das rührt von der parasympathischen Wirkung der Übungen. Der gebildete Speichel ist sehr dünnflüssig und wohlschmeckend. Sammle ihn im Mund und schlucke ihn dann beherzt mit der Ausatmung Richtung Becken hinunter. Ein wohltuender innerer Strom ergießt sich Richtung Becken. In der fernöstlichen Medizin ist der Speichel ein Elixier, das unsere Lebenskraft nährt. Vergleiche testweise Deine Speichelqualität in Verbindung mit unterschiedlichen Gedanken oder Erinnerungen. Beginne mit einem unschönen Ereignis. Ganz schnell wird Dein Speichel klebrig und schmeckt bitter oder er trägt einen metallischen Geschmack. Bei schönen Gedanken und freudigen Erinnerungen wird der Speichel wieder dünnflüssig und wohlschmeckend. Deine Körpersekrete verwandeln sich von einem Moment auf den anderen. Mit den Zungenübungen kannst Du eine nährende Variante des Speichels in neutraler Geisteshaltung </w:t>
      </w:r>
      <w:r w:rsidR="001D002C">
        <w:t>entwickeln. Ist</w:t>
      </w:r>
      <w:r>
        <w:t xml:space="preserve"> bei Dir gerade eine Entgiftung oder Ausleitung notwendig, so kann sich beim Üben auch bitterer, metallischer oder klebriger Speichel zeigen. Bei inneren Übungen stellt sich oft ein Durstgefühl ein. Die Übungen wirken entschlackend auf das Gewebe und es verlangt gespült zu werden. Du kommst sozusagen wieder in Fluss, in den </w:t>
      </w:r>
      <w:r w:rsidR="007D7815">
        <w:t>von innen bewegtem Fluss</w:t>
      </w:r>
      <w:r>
        <w:t xml:space="preserve"> des Lebens.</w:t>
      </w:r>
    </w:p>
    <w:p w14:paraId="329AC877" w14:textId="77777777" w:rsidR="00EF1E0E" w:rsidRPr="004E2A4B" w:rsidRDefault="00EF1E0E" w:rsidP="00EF1E0E">
      <w:pPr>
        <w:rPr>
          <w:b/>
          <w:bCs/>
        </w:rPr>
      </w:pPr>
      <w:r w:rsidRPr="004E2A4B">
        <w:rPr>
          <w:b/>
          <w:bCs/>
        </w:rPr>
        <w:t xml:space="preserve"> Augen</w:t>
      </w:r>
    </w:p>
    <w:p w14:paraId="2E2E022A" w14:textId="77777777" w:rsidR="00EF03C2" w:rsidRDefault="00EF1E0E" w:rsidP="00EF1E0E">
      <w:r>
        <w:t xml:space="preserve">Wir wandern noch ein Stück weiter nach oben zu den Augen. Du richtest Deinen Blick im Stehen gerade aus und versuchst, Deine Augäpfel wahrzunehmen, in guter und in schlechter Haltung. In der Position des aufgerichteten Beckens und einer anmutigen Körperhaltung ist der Augapfel schön zentriert in der Augenhöhle getragen. Beim Zurückfallen in die schlechte Haltung scheint es, als ob der Augapfel in den Grund der Augenhöhle abgelegt wird. Am oberen Augenmuskel stellt sich ein fast krampfhaftes Krallen am Augapfel ein. Irgendjemand muss die Arbeit ja tun. </w:t>
      </w:r>
    </w:p>
    <w:p w14:paraId="7C1D41CA" w14:textId="77777777" w:rsidR="00EF03C2" w:rsidRDefault="00EF03C2" w:rsidP="00EF1E0E"/>
    <w:p w14:paraId="4734AE6B" w14:textId="77777777" w:rsidR="00A3498E" w:rsidRDefault="00EF1E0E" w:rsidP="00EF1E0E">
      <w:r>
        <w:t xml:space="preserve">Vielleicht kannst Du beim ersten Durchführen der Übung noch nicht ganz folgen. Das sind schon sehr feine Unterschiede. Lass Dich nicht gleich entmutigen, das Netz der Wahrnehmung möchte allmählich geschult </w:t>
      </w:r>
      <w:r w:rsidR="001D002C">
        <w:t>werden. Beginne</w:t>
      </w:r>
      <w:r>
        <w:t xml:space="preserve"> mit einfachen Wahrnehmungsübungen. Dein Zeigefinger wird präsenter und spürbarer, wenn Du ihn ausstreckst und ihn betrachtest. Wenn Du ihm Aufmerksamkeit schenkst, fängt er an zu pulsieren, sich mit Leben zu füllen und auch das innere Wahrnehmen breitet sich, vielleicht sogar über die Handinnenfläche, weiter aus. Das innere Spüren wird mit der Zeit immer deutlicher. Einfach gelassen weiter probieren und bald spürst Du auch Deine </w:t>
      </w:r>
      <w:r w:rsidR="001D002C">
        <w:t>Augäpfel. Lege</w:t>
      </w:r>
      <w:r>
        <w:t xml:space="preserve"> Dich auf den Rücken mit angestellten Beinen, schließe die Augen. Gerne kannst Du Deine Handmuscheln ohne Druck auf die Augen legen, um zur Ruhe zu finden. Halte die Aufmerksamkeit bei den Augäpfeln und aktiviere den Beckenboden. Was verändert sich? Der Augapfel wird von hinten nach vorne und schließlich rundum einbezogen. Versuche das noch einige Male. Zwischendurch </w:t>
      </w:r>
      <w:r w:rsidR="001D002C">
        <w:t>entspannst</w:t>
      </w:r>
      <w:r>
        <w:t xml:space="preserve"> Du die Augen. Lasse sie wie schwere Murmeln in die Augenhöhle </w:t>
      </w:r>
      <w:r w:rsidR="001D002C">
        <w:t>zurücksinken</w:t>
      </w:r>
      <w:r>
        <w:t>. Nun bewege die Augen, behalte aber die Aufmerksamkeit im Becken. Du wendest Deinen Blick in Rückenlage hinter Dich, ohne den Kopf zu bewegen. Eine kleine, zarte Aktivität im vorderen Beckenbodenbereich in der Nähe der Harnröhre ist spürbar. Richte dann den Blick zur Decke und anschließend langsam hinunter zu den Füßen. All dies, ohne den Kopf zu bewegen. Blicke so einige Male hin und her. Spüre die Aktivität beim Blick nach hinten und die Erweichung im Becken beim Betrachten der Füße. Auch die Augenbewegungen können uns beim Üben unterstützen. Finde die inneren Bewegungen, die den Blick nach oben vorbereiten. Was passiert, bevor die Augäpfel nach oben rollen? Der vordere Beckenboden wird spürbar. Das Gleiche nach unten und zur Seite, am besten in alle Richtungen. Wie bei einem Ziffernblatt. Die Augen rollen quasi durch den Beckenboden.</w:t>
      </w:r>
      <w:r w:rsidR="004E2A4B">
        <w:t xml:space="preserve"> </w:t>
      </w:r>
      <w:r>
        <w:t xml:space="preserve">Phänomenal unser Beckenboden und die Augen! Es ist </w:t>
      </w:r>
      <w:r w:rsidR="00A3498E">
        <w:t>fantastisch</w:t>
      </w:r>
      <w:r>
        <w:t>. Viele Frauen haben nach den Geburten schlechtere Augen. Augenärzte warten deshalb, bevor sie eine Diagnose stellen, oft so lange ab, bis die Rückbildung abgeschlossen ist. Vielleicht spielt die Stabilität im Becken, abgesehen von Hormonen und Anpassungsphasen im neuen Lebensabschnitt, auch dafür eine wesentliche Rolle</w:t>
      </w:r>
      <w:r w:rsidR="004E2A4B">
        <w:t xml:space="preserve">. </w:t>
      </w:r>
      <w:r>
        <w:t>Die Verbindung von Blick und der Haltung kannst Du auch beim Gehen erforschen. Senke den Blick zum Boden, Du wirst automatisch eine schlechtere Haltung einnehmen. Richte Dich auf und blicke gerade aus. Zusätzlich zur guten Haltung, wirst Du auch eine gewisse „Aufhellung“ im Gesicht spüren, ohne dass sich Deine momentane Gefühlslage wesentlich verändert hat. Du hast ein</w:t>
      </w:r>
      <w:r w:rsidR="004E2A4B">
        <w:t>f</w:t>
      </w:r>
      <w:r>
        <w:t xml:space="preserve">ach eine positive Ausstrahlung. Probiere das bei Deinem nächsten Spaziergang aus und beobachte alle </w:t>
      </w:r>
      <w:r w:rsidR="004E2A4B">
        <w:t>Körperregionen,</w:t>
      </w:r>
      <w:r>
        <w:t xml:space="preserve"> die durch die Aufrichtung eine Veränderung erleben. Spüre Dich nach und nach durch den gesamten Körper beim Gehen. Beobachte zum Schluss die Aufhellung im Gefühl. Gut, was ein bewusster Spaziergang bewirken kann. Übungspraxis im Alltag.</w:t>
      </w:r>
    </w:p>
    <w:p w14:paraId="28156BE9" w14:textId="4B142C44" w:rsidR="00EF1E0E" w:rsidRPr="00413A96" w:rsidRDefault="00EF1E0E" w:rsidP="00EF1E0E">
      <w:r w:rsidRPr="004E2A4B">
        <w:rPr>
          <w:b/>
          <w:bCs/>
        </w:rPr>
        <w:t>Psyche</w:t>
      </w:r>
    </w:p>
    <w:p w14:paraId="0A6E473D" w14:textId="77777777" w:rsidR="00A3498E" w:rsidRDefault="00EF1E0E" w:rsidP="004E2A4B">
      <w:r>
        <w:t>Menschen, die gerade schwere Zeiten oder vielleicht sogar eine Depression durchleben, gehen häufig mit gesenktem Blick durchs Leben. Eine Haltungsveränderung im Außen kann eine Veränderung im Inneren bewirken. Wir sind einfach zartbesaitete Instrumente, die sich leicht verstimmen lassen. Es wurde übrigens nachgewiesen, dass Beckenbodentraining die</w:t>
      </w:r>
      <w:r w:rsidR="004E2A4B">
        <w:t xml:space="preserve"> </w:t>
      </w:r>
      <w:r>
        <w:t xml:space="preserve">Hormonausschüttung im Gehirn verändert. Hierzu gibt es z.B. Untersuchungen von Gerhard H. Eggetsberger am Wiener Institut für angewandte Biokybernetik und Feedbackforschung (vgl. U. Arndt, http://www.horusmedia.de/2009-damoa/damoa.php, Stand: 12.02.2018). Die Feedbackforschung konnte den Impuls aus dem Becken </w:t>
      </w:r>
      <w:r w:rsidR="001D002C">
        <w:t>heraus bis</w:t>
      </w:r>
      <w:r>
        <w:t xml:space="preserve"> ins Gehirn verfolgen. Die </w:t>
      </w:r>
    </w:p>
    <w:p w14:paraId="45694897" w14:textId="77777777" w:rsidR="00A3498E" w:rsidRDefault="00A3498E" w:rsidP="004E2A4B"/>
    <w:p w14:paraId="41ED9F6E" w14:textId="7312B413" w:rsidR="00EF1E0E" w:rsidRDefault="00EF1E0E" w:rsidP="004E2A4B">
      <w:r>
        <w:t xml:space="preserve">Probanden gaben nach 4-6 Wochen eine Verbesserung der Konzentration, mehr Lebensfreude, gesteigertes Wohlbefinden, mehr Vitalität und Kreativität an. Der Stoffwechsel und die Hormonproduktion wurden </w:t>
      </w:r>
      <w:r w:rsidR="001D002C">
        <w:t>angekurbelt. Sie</w:t>
      </w:r>
      <w:r>
        <w:t xml:space="preserve"> schliefen besser. Depressionen waren rückläufig, Menstruationsbeschwerden, Harnwegsinfekte und sexuelle Störungen ebenfalls. Für mich sollte Beckenbodentraining ein elementarer Bestandteil der Behandlung von Depressionen werden. Du wirst hoffentlich beim Entdecken Deiner Übungsfelder viele angenehme Gefühle entstehen lassen können. Aus meiner langjährigen Erfahrung mit der Kraft der Mitte kann ich Dir den Gewinn an Lebenslust nur bestätigen. Auch schon nach einer Stunde „Training“ stellt sich ein positives Gefühl ein. Man ist vielleicht etwas freudig-beschwingt und begegnet den kommenden Aufgaben aus einer besseren Zentriertheit heraus. Wir nehmen noch einmal die Ausgangsposition des Beckenschaukelns in einem harmonisch neutralen Gefühlszustand ein. Aktiviere sanft Deinen Damm und nehme die Kraft im Körper wahr. Lasse los und beginne erneut. Doch nun singst Du, während Du den Beckenboden aktivierst. Wie verteilt sich die Kraft im Körper? Wieder langsam lösen. Und noch einmal neu anspannen. Nun kombiniere die Aktivierung mit einer Kopfrechenaufgabe. Spüre die Beckenbodenkraft im Körper während der Denksportaufgabe. Wahrscheinlich gibt es einen Unterschied. Beobachte die Veränderungen im Kraftpotential. Wohin bewegt sich Deine Kraft, wo stagniert oder verteilt sie sich beim Singen bzw. Rechnen? Falls sich das Singen für Dich besser anfühlt, so ist das sehr schön, denn Singen ist sehr gesund. Wie beim Anspannen des Beckenbodens werden das Liebes- und Bindungshormon Oxytocin und Endorphine ausgeschüttet. Stress wird abgebaut. Singen wirkt auf die zwei Hauptäste des vegetativen Nervensystems, die Atmung wird mobilisiert, die Sauerstoffversorgung verbessert sich, das Immunsystem profitiert. Der Druck lässt nach.</w:t>
      </w:r>
      <w:r w:rsidR="004E2A4B">
        <w:t xml:space="preserve"> </w:t>
      </w:r>
      <w:r>
        <w:t>In den kreativen Gehirnregionen wird der Schalter auf „Heilung“ umgestellt. Mit unbeschwerter Leichtigkeit kommst Du voran. Ohne beurteilen, einfach wahrnehmen, was gerade ist. Erfreue Dich an den positiven Veränderungen. Wenn wir denken, wir müssten ein Problem dringendst lösen, blockieren wir meist schon damit unsere Regulationskräfte. Wie begegnest Du den Krisenzeiten im Leben? Ehrgeizig? Schnell frustriert, wenn Deine Erwartungen nicht erfüllt werden? Setzt Du Dich und Deinen Körper unter Heilungszwang? Es ist kontraproduktiv, die innere Bewegung auf ein Ziel zu fixieren. Ebenso, eine bestimmte Übungsanzahl oder eine strikte Übungsregel vorzugeben, auch wenn wir es vielleicht so gewohnt sind. Nutze die Zeit besser für einen liebevollen Kontakt zu Deinem</w:t>
      </w:r>
      <w:r w:rsidR="00413A96">
        <w:t xml:space="preserve"> </w:t>
      </w:r>
      <w:r>
        <w:t>Körper und Dir selbst.</w:t>
      </w:r>
    </w:p>
    <w:sectPr w:rsidR="00EF1E0E">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585F" w14:textId="77777777" w:rsidR="006E62FF" w:rsidRDefault="006E62FF" w:rsidP="0096429D">
      <w:pPr>
        <w:spacing w:after="0" w:line="240" w:lineRule="auto"/>
      </w:pPr>
      <w:r>
        <w:separator/>
      </w:r>
    </w:p>
  </w:endnote>
  <w:endnote w:type="continuationSeparator" w:id="0">
    <w:p w14:paraId="624258DF" w14:textId="77777777" w:rsidR="006E62FF" w:rsidRDefault="006E62FF" w:rsidP="0096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1958" w14:textId="474708C6" w:rsidR="00413A96" w:rsidRPr="00413A96" w:rsidRDefault="00413A96">
    <w:pPr>
      <w:pStyle w:val="Fuzeile"/>
    </w:pPr>
    <w:hyperlink r:id="rId1" w:history="1">
      <w:r w:rsidRPr="00413A96">
        <w:rPr>
          <w:rStyle w:val="Hyperlink"/>
          <w:color w:val="auto"/>
        </w:rPr>
        <w:t>www.angelikafischer.de</w:t>
      </w:r>
    </w:hyperlink>
    <w:r w:rsidRPr="00413A96">
      <w:t xml:space="preserve"> – </w:t>
    </w:r>
    <w:hyperlink r:id="rId2" w:history="1">
      <w:r w:rsidRPr="00413A96">
        <w:rPr>
          <w:rStyle w:val="Hyperlink"/>
          <w:color w:val="auto"/>
        </w:rPr>
        <w:t>info@angelikafischer.de</w:t>
      </w:r>
    </w:hyperlink>
    <w:r w:rsidRPr="00413A96">
      <w:t xml:space="preserve"> – 06294 45044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B4D6" w14:textId="77777777" w:rsidR="006E62FF" w:rsidRDefault="006E62FF" w:rsidP="0096429D">
      <w:pPr>
        <w:spacing w:after="0" w:line="240" w:lineRule="auto"/>
      </w:pPr>
      <w:r>
        <w:separator/>
      </w:r>
    </w:p>
  </w:footnote>
  <w:footnote w:type="continuationSeparator" w:id="0">
    <w:p w14:paraId="723811B4" w14:textId="77777777" w:rsidR="006E62FF" w:rsidRDefault="006E62FF" w:rsidP="00964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A927" w14:textId="490E8BEA" w:rsidR="0096429D" w:rsidRDefault="00413A96">
    <w:pPr>
      <w:pStyle w:val="Kopfzeile"/>
    </w:pPr>
    <w:r>
      <w:tab/>
    </w:r>
    <w:r w:rsidR="0096429D">
      <w:rPr>
        <w:noProof/>
      </w:rPr>
      <w:drawing>
        <wp:inline distT="0" distB="0" distL="0" distR="0" wp14:anchorId="2719E832" wp14:editId="7CB85FDC">
          <wp:extent cx="4477622" cy="1056723"/>
          <wp:effectExtent l="0" t="0" r="0" b="0"/>
          <wp:docPr id="8103253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25318" name="Grafik 810325318"/>
                  <pic:cNvPicPr/>
                </pic:nvPicPr>
                <pic:blipFill>
                  <a:blip r:embed="rId1">
                    <a:extLst>
                      <a:ext uri="{28A0092B-C50C-407E-A947-70E740481C1C}">
                        <a14:useLocalDpi xmlns:a14="http://schemas.microsoft.com/office/drawing/2010/main" val="0"/>
                      </a:ext>
                    </a:extLst>
                  </a:blip>
                  <a:stretch>
                    <a:fillRect/>
                  </a:stretch>
                </pic:blipFill>
                <pic:spPr>
                  <a:xfrm>
                    <a:off x="0" y="0"/>
                    <a:ext cx="4513625" cy="10652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0E"/>
    <w:rsid w:val="00003A65"/>
    <w:rsid w:val="000C2239"/>
    <w:rsid w:val="00163CCD"/>
    <w:rsid w:val="001D002C"/>
    <w:rsid w:val="00413A96"/>
    <w:rsid w:val="004D69C7"/>
    <w:rsid w:val="004E10D3"/>
    <w:rsid w:val="004E2A4B"/>
    <w:rsid w:val="006A6529"/>
    <w:rsid w:val="006C31AF"/>
    <w:rsid w:val="006E62FF"/>
    <w:rsid w:val="00711F1E"/>
    <w:rsid w:val="0076303E"/>
    <w:rsid w:val="0077567F"/>
    <w:rsid w:val="007D7815"/>
    <w:rsid w:val="00923233"/>
    <w:rsid w:val="00947090"/>
    <w:rsid w:val="0096429D"/>
    <w:rsid w:val="00A3498E"/>
    <w:rsid w:val="00B42998"/>
    <w:rsid w:val="00B71DBE"/>
    <w:rsid w:val="00D10EEE"/>
    <w:rsid w:val="00EF03C2"/>
    <w:rsid w:val="00EF1E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AAD72"/>
  <w15:chartTrackingRefBased/>
  <w15:docId w15:val="{A3F67644-DAB5-4045-81BD-D2081DEF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F1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F1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F1E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F1E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F1E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F1E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F1E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F1E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F1E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F1E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F1E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F1E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F1E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F1E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F1E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F1E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F1E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F1E0E"/>
    <w:rPr>
      <w:rFonts w:eastAsiaTheme="majorEastAsia" w:cstheme="majorBidi"/>
      <w:color w:val="272727" w:themeColor="text1" w:themeTint="D8"/>
    </w:rPr>
  </w:style>
  <w:style w:type="paragraph" w:styleId="Titel">
    <w:name w:val="Title"/>
    <w:basedOn w:val="Standard"/>
    <w:next w:val="Standard"/>
    <w:link w:val="TitelZchn"/>
    <w:uiPriority w:val="10"/>
    <w:qFormat/>
    <w:rsid w:val="00EF1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F1E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F1E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F1E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F1E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F1E0E"/>
    <w:rPr>
      <w:i/>
      <w:iCs/>
      <w:color w:val="404040" w:themeColor="text1" w:themeTint="BF"/>
    </w:rPr>
  </w:style>
  <w:style w:type="paragraph" w:styleId="Listenabsatz">
    <w:name w:val="List Paragraph"/>
    <w:basedOn w:val="Standard"/>
    <w:uiPriority w:val="34"/>
    <w:qFormat/>
    <w:rsid w:val="00EF1E0E"/>
    <w:pPr>
      <w:ind w:left="720"/>
      <w:contextualSpacing/>
    </w:pPr>
  </w:style>
  <w:style w:type="character" w:styleId="IntensiveHervorhebung">
    <w:name w:val="Intense Emphasis"/>
    <w:basedOn w:val="Absatz-Standardschriftart"/>
    <w:uiPriority w:val="21"/>
    <w:qFormat/>
    <w:rsid w:val="00EF1E0E"/>
    <w:rPr>
      <w:i/>
      <w:iCs/>
      <w:color w:val="0F4761" w:themeColor="accent1" w:themeShade="BF"/>
    </w:rPr>
  </w:style>
  <w:style w:type="paragraph" w:styleId="IntensivesZitat">
    <w:name w:val="Intense Quote"/>
    <w:basedOn w:val="Standard"/>
    <w:next w:val="Standard"/>
    <w:link w:val="IntensivesZitatZchn"/>
    <w:uiPriority w:val="30"/>
    <w:qFormat/>
    <w:rsid w:val="00EF1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F1E0E"/>
    <w:rPr>
      <w:i/>
      <w:iCs/>
      <w:color w:val="0F4761" w:themeColor="accent1" w:themeShade="BF"/>
    </w:rPr>
  </w:style>
  <w:style w:type="character" w:styleId="IntensiverVerweis">
    <w:name w:val="Intense Reference"/>
    <w:basedOn w:val="Absatz-Standardschriftart"/>
    <w:uiPriority w:val="32"/>
    <w:qFormat/>
    <w:rsid w:val="00EF1E0E"/>
    <w:rPr>
      <w:b/>
      <w:bCs/>
      <w:smallCaps/>
      <w:color w:val="0F4761" w:themeColor="accent1" w:themeShade="BF"/>
      <w:spacing w:val="5"/>
    </w:rPr>
  </w:style>
  <w:style w:type="paragraph" w:styleId="Kopfzeile">
    <w:name w:val="header"/>
    <w:basedOn w:val="Standard"/>
    <w:link w:val="KopfzeileZchn"/>
    <w:uiPriority w:val="99"/>
    <w:unhideWhenUsed/>
    <w:rsid w:val="009642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429D"/>
  </w:style>
  <w:style w:type="paragraph" w:styleId="Fuzeile">
    <w:name w:val="footer"/>
    <w:basedOn w:val="Standard"/>
    <w:link w:val="FuzeileZchn"/>
    <w:uiPriority w:val="99"/>
    <w:unhideWhenUsed/>
    <w:rsid w:val="009642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6429D"/>
  </w:style>
  <w:style w:type="character" w:styleId="Hyperlink">
    <w:name w:val="Hyperlink"/>
    <w:basedOn w:val="Absatz-Standardschriftart"/>
    <w:uiPriority w:val="99"/>
    <w:unhideWhenUsed/>
    <w:rsid w:val="00413A96"/>
    <w:rPr>
      <w:color w:val="467886" w:themeColor="hyperlink"/>
      <w:u w:val="single"/>
    </w:rPr>
  </w:style>
  <w:style w:type="character" w:styleId="NichtaufgelsteErwhnung">
    <w:name w:val="Unresolved Mention"/>
    <w:basedOn w:val="Absatz-Standardschriftart"/>
    <w:uiPriority w:val="99"/>
    <w:semiHidden/>
    <w:unhideWhenUsed/>
    <w:rsid w:val="00413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ngelikafischer.de" TargetMode="External"/><Relationship Id="rId1" Type="http://schemas.openxmlformats.org/officeDocument/2006/relationships/hyperlink" Target="http://www.angelikafisch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3447</Words>
  <Characters>20205</Characters>
  <Application>Microsoft Office Word</Application>
  <DocSecurity>0</DocSecurity>
  <Lines>288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Fischer</dc:creator>
  <cp:keywords/>
  <dc:description/>
  <cp:lastModifiedBy>Angelika Fischer</cp:lastModifiedBy>
  <cp:revision>13</cp:revision>
  <dcterms:created xsi:type="dcterms:W3CDTF">2025-12-05T20:04:00Z</dcterms:created>
  <dcterms:modified xsi:type="dcterms:W3CDTF">2025-12-09T09:10:00Z</dcterms:modified>
</cp:coreProperties>
</file>