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rsidR="004F6CB8" w:rsidRDefault="004F6CB8" w:rsidP="0003504C">
      <w:pPr>
        <w:spacing w:before="100" w:beforeAutospacing="1" w:after="100" w:afterAutospacing="1"/>
        <w:jc w:val="center"/>
        <w:outlineLvl w:val="0"/>
        <w:rPr>
          <w:rFonts w:ascii="Times New Roman" w:eastAsia="Times New Roman" w:hAnsi="Times New Roman" w:cs="Times New Roman"/>
          <w:b/>
          <w:bCs/>
          <w:kern w:val="36"/>
          <w:sz w:val="48"/>
          <w:szCs w:val="48"/>
          <w14:ligatures w14:val="none"/>
        </w:rPr>
      </w:pPr>
      <w:r w:rsidRPr="004F6CB8">
        <w:rPr>
          <w:rFonts w:ascii="Times New Roman" w:eastAsia="Times New Roman" w:hAnsi="Times New Roman" w:cs="Times New Roman"/>
          <w:b/>
          <w:bCs/>
          <w:kern w:val="36"/>
          <w:sz w:val="48"/>
          <w:szCs w:val="48"/>
          <w14:ligatures w14:val="none"/>
        </w:rPr>
        <w:t>Obedience</w:t>
      </w:r>
      <w:r>
        <w:rPr>
          <w:rFonts w:ascii="Times New Roman" w:eastAsia="Times New Roman" w:hAnsi="Times New Roman" w:cs="Times New Roman"/>
          <w:b/>
          <w:bCs/>
          <w:kern w:val="36"/>
          <w:sz w:val="48"/>
          <w:szCs w:val="48"/>
          <w14:ligatures w14:val="none"/>
        </w:rPr>
        <w:t xml:space="preserve"> &amp; Discipline</w:t>
      </w:r>
    </w:p>
    <w:p w:rsidR="004F6CB8" w:rsidRPr="004F6CB8" w:rsidRDefault="004F6CB8" w:rsidP="004F6CB8">
      <w:pPr>
        <w:spacing w:before="100" w:beforeAutospacing="1" w:after="100" w:afterAutospacing="1"/>
        <w:jc w:val="center"/>
        <w:outlineLvl w:val="0"/>
        <w:rPr>
          <w:rFonts w:ascii="Times New Roman" w:eastAsia="Times New Roman" w:hAnsi="Times New Roman" w:cs="Times New Roman"/>
          <w:b/>
          <w:bCs/>
          <w:kern w:val="36"/>
          <w:sz w:val="48"/>
          <w:szCs w:val="48"/>
          <w14:ligatures w14:val="none"/>
        </w:rPr>
      </w:pP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This document is written for beginners who are learning how obedience to YAHUAH works according to the Torah and the Tanakh. Obedience is not about perfection, isolation, or instant mastery. It is about learning, alignment, and walking step by step in what has been revealed.</w:t>
      </w:r>
    </w:p>
    <w:p w:rsidR="004F6CB8" w:rsidRPr="004F6CB8" w:rsidRDefault="004F6CB8" w:rsidP="004F6CB8">
      <w:pPr>
        <w:rPr>
          <w:rFonts w:ascii="Times New Roman" w:eastAsia="Times New Roman" w:hAnsi="Times New Roman" w:cs="Times New Roman"/>
          <w:kern w:val="0"/>
          <w14:ligatures w14:val="none"/>
        </w:rPr>
      </w:pPr>
    </w:p>
    <w:p w:rsidR="004F6CB8" w:rsidRP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F6CB8">
        <w:rPr>
          <w:rFonts w:ascii="Times New Roman" w:eastAsia="Times New Roman" w:hAnsi="Times New Roman" w:cs="Times New Roman"/>
          <w:b/>
          <w:bCs/>
          <w:kern w:val="0"/>
          <w:sz w:val="36"/>
          <w:szCs w:val="36"/>
          <w14:ligatures w14:val="none"/>
        </w:rPr>
        <w:t>What If I Don’t Know Everything Yet</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Obedience begins with learning, not mastery.</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The Torah never expects a person to know everything at once. Learning comes before full understanding, and growth happens over time. YAHUAH values a teachable heart more than instant perfection. Obedience starts when a person listens and applies what they understand while continuing to learn.</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Scripture Support</w:t>
      </w:r>
    </w:p>
    <w:p w:rsidR="004F6CB8" w:rsidRPr="004F6CB8" w:rsidRDefault="004F6CB8" w:rsidP="004F6CB8">
      <w:pPr>
        <w:numPr>
          <w:ilvl w:val="0"/>
          <w:numId w:val="1"/>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Proverbs 4:7</w:t>
      </w:r>
      <w:r w:rsidRPr="004F6C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4F6CB8">
        <w:rPr>
          <w:rFonts w:ascii="Times New Roman" w:eastAsia="Times New Roman" w:hAnsi="Times New Roman" w:cs="Times New Roman"/>
          <w:kern w:val="0"/>
          <w14:ligatures w14:val="none"/>
        </w:rPr>
        <w:t>Wisdom is the principal thing; therefore, get wisdom. And in all your getting, get understanding.”</w:t>
      </w:r>
    </w:p>
    <w:p w:rsidR="004F6CB8" w:rsidRPr="004F6CB8" w:rsidRDefault="004F6CB8" w:rsidP="004F6CB8">
      <w:pPr>
        <w:numPr>
          <w:ilvl w:val="0"/>
          <w:numId w:val="1"/>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Psalm 119:130</w:t>
      </w:r>
      <w:r w:rsidRPr="004F6C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4F6CB8">
        <w:rPr>
          <w:rFonts w:ascii="Times New Roman" w:eastAsia="Times New Roman" w:hAnsi="Times New Roman" w:cs="Times New Roman"/>
          <w:kern w:val="0"/>
          <w14:ligatures w14:val="none"/>
        </w:rPr>
        <w:t>The unfolding of Your words gives light; it gives understanding to the simple.”</w:t>
      </w:r>
    </w:p>
    <w:p w:rsidR="004F6CB8" w:rsidRPr="004F6CB8" w:rsidRDefault="004F6CB8" w:rsidP="004F6CB8">
      <w:pPr>
        <w:numPr>
          <w:ilvl w:val="0"/>
          <w:numId w:val="1"/>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Deuteronomy 6:6–7</w:t>
      </w:r>
      <w:r w:rsidRPr="004F6CB8">
        <w:rPr>
          <w:rFonts w:ascii="Times New Roman" w:eastAsia="Times New Roman" w:hAnsi="Times New Roman" w:cs="Times New Roman"/>
          <w:kern w:val="0"/>
          <w14:ligatures w14:val="none"/>
        </w:rPr>
        <w:t xml:space="preserve"> Instruction is taught diligently over time, not learned instantly.</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Beginner Understanding:</w:t>
      </w:r>
      <w:r w:rsidRPr="004F6CB8">
        <w:rPr>
          <w:rFonts w:ascii="Times New Roman" w:eastAsia="Times New Roman" w:hAnsi="Times New Roman" w:cs="Times New Roman"/>
          <w:kern w:val="0"/>
          <w14:ligatures w14:val="none"/>
        </w:rPr>
        <w:br/>
        <w:t>If you are learning and applying what you know, you are already walking in obedience.</w:t>
      </w:r>
    </w:p>
    <w:p w:rsidR="004F6CB8" w:rsidRPr="004F6CB8" w:rsidRDefault="004F6CB8" w:rsidP="004F6CB8">
      <w:pPr>
        <w:rPr>
          <w:rFonts w:ascii="Times New Roman" w:eastAsia="Times New Roman" w:hAnsi="Times New Roman" w:cs="Times New Roman"/>
          <w:kern w:val="0"/>
          <w14:ligatures w14:val="none"/>
        </w:rPr>
      </w:pPr>
    </w:p>
    <w:p w:rsidR="004F6CB8" w:rsidRP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F6CB8">
        <w:rPr>
          <w:rFonts w:ascii="Times New Roman" w:eastAsia="Times New Roman" w:hAnsi="Times New Roman" w:cs="Times New Roman"/>
          <w:b/>
          <w:bCs/>
          <w:kern w:val="0"/>
          <w:sz w:val="36"/>
          <w:szCs w:val="36"/>
          <w14:ligatures w14:val="none"/>
        </w:rPr>
        <w:t>Does Obedience Mean I Must Separate from Everyone</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Obedience changes how we live, not who we exclude.</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Being set-apart does not mean isolating from people. It means living differently in conduct, values, and choices while still showing love, integrity, and righteousness. The Torah calls for distinction in behavior, not rejection of others.</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Scripture Support</w:t>
      </w:r>
    </w:p>
    <w:p w:rsidR="004F6CB8" w:rsidRPr="004F6CB8" w:rsidRDefault="004F6CB8" w:rsidP="004F6CB8">
      <w:pPr>
        <w:numPr>
          <w:ilvl w:val="0"/>
          <w:numId w:val="2"/>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Deuteronomy 4:5–6</w:t>
      </w:r>
      <w:r w:rsidRPr="004F6CB8">
        <w:rPr>
          <w:rFonts w:ascii="Times New Roman" w:eastAsia="Times New Roman" w:hAnsi="Times New Roman" w:cs="Times New Roman"/>
          <w:kern w:val="0"/>
          <w14:ligatures w14:val="none"/>
        </w:rPr>
        <w:t xml:space="preserve"> Obedience is meant to be seen as wisdom among the nations.</w:t>
      </w:r>
    </w:p>
    <w:p w:rsidR="004F6CB8" w:rsidRPr="004F6CB8" w:rsidRDefault="004F6CB8" w:rsidP="004F6CB8">
      <w:pPr>
        <w:numPr>
          <w:ilvl w:val="0"/>
          <w:numId w:val="2"/>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lastRenderedPageBreak/>
        <w:t>Leviticus 19:18</w:t>
      </w:r>
      <w:r w:rsidRPr="004F6CB8">
        <w:rPr>
          <w:rFonts w:ascii="Times New Roman" w:eastAsia="Times New Roman" w:hAnsi="Times New Roman" w:cs="Times New Roman"/>
          <w:kern w:val="0"/>
          <w14:ligatures w14:val="none"/>
        </w:rPr>
        <w:t xml:space="preserve"> “You shall love your neighbor as yourself.”</w:t>
      </w:r>
    </w:p>
    <w:p w:rsidR="004F6CB8" w:rsidRPr="004F6CB8" w:rsidRDefault="004F6CB8" w:rsidP="004F6CB8">
      <w:pPr>
        <w:numPr>
          <w:ilvl w:val="0"/>
          <w:numId w:val="2"/>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Proverbs 16:7</w:t>
      </w:r>
      <w:r w:rsidRPr="004F6CB8">
        <w:rPr>
          <w:rFonts w:ascii="Times New Roman" w:eastAsia="Times New Roman" w:hAnsi="Times New Roman" w:cs="Times New Roman"/>
          <w:kern w:val="0"/>
          <w14:ligatures w14:val="none"/>
        </w:rPr>
        <w:t xml:space="preserve"> When one’s ways please YAHUAH, even relationships are brought into order.</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br/>
        <w:t>Set-apart living is about alignment, not isolation.</w:t>
      </w:r>
    </w:p>
    <w:p w:rsidR="004F6CB8" w:rsidRPr="004F6CB8" w:rsidRDefault="004F6CB8" w:rsidP="004F6CB8">
      <w:pPr>
        <w:rPr>
          <w:rFonts w:ascii="Times New Roman" w:eastAsia="Times New Roman" w:hAnsi="Times New Roman" w:cs="Times New Roman"/>
          <w:kern w:val="0"/>
          <w14:ligatures w14:val="none"/>
        </w:rPr>
      </w:pPr>
    </w:p>
    <w:p w:rsidR="004F6CB8" w:rsidRP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F6CB8">
        <w:rPr>
          <w:rFonts w:ascii="Times New Roman" w:eastAsia="Times New Roman" w:hAnsi="Times New Roman" w:cs="Times New Roman"/>
          <w:b/>
          <w:bCs/>
          <w:kern w:val="0"/>
          <w:sz w:val="36"/>
          <w:szCs w:val="36"/>
          <w14:ligatures w14:val="none"/>
        </w:rPr>
        <w:t>How Do I Know Which Commandments Apply Today</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Obedience starts with what is clearly revealed.</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The Torah teaches that YAHUAH reveals instruction progressively. We are responsible for what has been clearly made known, not what we have not yet learned. Growth in obedience happens as understanding increases.</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Scripture Support</w:t>
      </w:r>
    </w:p>
    <w:p w:rsidR="004F6CB8" w:rsidRPr="004F6CB8" w:rsidRDefault="004F6CB8" w:rsidP="004F6CB8">
      <w:pPr>
        <w:numPr>
          <w:ilvl w:val="0"/>
          <w:numId w:val="3"/>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Deuteronomy 29:29</w:t>
      </w:r>
      <w:r w:rsidRPr="004F6CB8">
        <w:rPr>
          <w:rFonts w:ascii="Times New Roman" w:eastAsia="Times New Roman" w:hAnsi="Times New Roman" w:cs="Times New Roman"/>
          <w:kern w:val="0"/>
          <w14:ligatures w14:val="none"/>
        </w:rPr>
        <w:t xml:space="preserve"> “The revealed matters belong to us and our children forever, to do all the words of this Torah.”</w:t>
      </w:r>
    </w:p>
    <w:p w:rsidR="004F6CB8" w:rsidRPr="004F6CB8" w:rsidRDefault="004F6CB8" w:rsidP="004F6CB8">
      <w:pPr>
        <w:numPr>
          <w:ilvl w:val="0"/>
          <w:numId w:val="3"/>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Psalm 119:105</w:t>
      </w:r>
      <w:r w:rsidRPr="004F6CB8">
        <w:rPr>
          <w:rFonts w:ascii="Times New Roman" w:eastAsia="Times New Roman" w:hAnsi="Times New Roman" w:cs="Times New Roman"/>
          <w:kern w:val="0"/>
          <w14:ligatures w14:val="none"/>
        </w:rPr>
        <w:t xml:space="preserve"> Instruction guides each step, not the entire path at once.</w:t>
      </w:r>
    </w:p>
    <w:p w:rsidR="004F6CB8" w:rsidRPr="004F6CB8" w:rsidRDefault="004F6CB8" w:rsidP="004F6CB8">
      <w:pPr>
        <w:numPr>
          <w:ilvl w:val="0"/>
          <w:numId w:val="3"/>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Micah 6:8</w:t>
      </w:r>
      <w:r w:rsidRPr="004F6CB8">
        <w:rPr>
          <w:rFonts w:ascii="Times New Roman" w:eastAsia="Times New Roman" w:hAnsi="Times New Roman" w:cs="Times New Roman"/>
          <w:kern w:val="0"/>
          <w14:ligatures w14:val="none"/>
        </w:rPr>
        <w:t xml:space="preserve"> What is clearly required is to walk humbly, do justice, and love mercy.</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br/>
        <w:t>Start with what you understand clearly and grow from there.</w:t>
      </w:r>
    </w:p>
    <w:p w:rsidR="004F6CB8" w:rsidRPr="004F6CB8" w:rsidRDefault="004F6CB8" w:rsidP="004F6CB8">
      <w:pPr>
        <w:rPr>
          <w:rFonts w:ascii="Times New Roman" w:eastAsia="Times New Roman" w:hAnsi="Times New Roman" w:cs="Times New Roman"/>
          <w:kern w:val="0"/>
          <w14:ligatures w14:val="none"/>
        </w:rPr>
      </w:pPr>
    </w:p>
    <w:p w:rsidR="004F6CB8" w:rsidRP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F6CB8">
        <w:rPr>
          <w:rFonts w:ascii="Times New Roman" w:eastAsia="Times New Roman" w:hAnsi="Times New Roman" w:cs="Times New Roman"/>
          <w:b/>
          <w:bCs/>
          <w:kern w:val="0"/>
          <w:sz w:val="36"/>
          <w:szCs w:val="36"/>
          <w14:ligatures w14:val="none"/>
        </w:rPr>
        <w:t>Why Does Obedience Feel Difficult in Modern Life</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Obedience feels difficult because it restores order.</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Modern life is built on comfort, convenience, and self-rule. The Torah restores discipline, structure, and accountability, which can feel uncomfortable at first. Difficulty does not mean something is wrong</w:t>
      </w:r>
      <w:r>
        <w:rPr>
          <w:rFonts w:ascii="Times New Roman" w:eastAsia="Times New Roman" w:hAnsi="Times New Roman" w:cs="Times New Roman"/>
          <w:kern w:val="0"/>
          <w14:ligatures w14:val="none"/>
        </w:rPr>
        <w:t xml:space="preserve"> </w:t>
      </w:r>
      <w:r w:rsidRPr="004F6CB8">
        <w:rPr>
          <w:rFonts w:ascii="Times New Roman" w:eastAsia="Times New Roman" w:hAnsi="Times New Roman" w:cs="Times New Roman"/>
          <w:kern w:val="0"/>
          <w14:ligatures w14:val="none"/>
        </w:rPr>
        <w:t>it often means alignment is happening.</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Scripture Support</w:t>
      </w:r>
    </w:p>
    <w:p w:rsidR="004F6CB8" w:rsidRPr="004F6CB8" w:rsidRDefault="004F6CB8" w:rsidP="004F6CB8">
      <w:pPr>
        <w:numPr>
          <w:ilvl w:val="0"/>
          <w:numId w:val="4"/>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Ecclesiastes 7:8</w:t>
      </w:r>
      <w:r w:rsidRPr="004F6CB8">
        <w:rPr>
          <w:rFonts w:ascii="Times New Roman" w:eastAsia="Times New Roman" w:hAnsi="Times New Roman" w:cs="Times New Roman"/>
          <w:kern w:val="0"/>
          <w14:ligatures w14:val="none"/>
        </w:rPr>
        <w:t xml:space="preserve"> “Better is the end of a matter than its beginning.”</w:t>
      </w:r>
    </w:p>
    <w:p w:rsidR="004F6CB8" w:rsidRPr="004F6CB8" w:rsidRDefault="004F6CB8" w:rsidP="004F6CB8">
      <w:pPr>
        <w:numPr>
          <w:ilvl w:val="0"/>
          <w:numId w:val="4"/>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Proverbs 13:24</w:t>
      </w:r>
      <w:r w:rsidRPr="004F6CB8">
        <w:rPr>
          <w:rFonts w:ascii="Times New Roman" w:eastAsia="Times New Roman" w:hAnsi="Times New Roman" w:cs="Times New Roman"/>
          <w:kern w:val="0"/>
          <w14:ligatures w14:val="none"/>
        </w:rPr>
        <w:t xml:space="preserve"> Correction and discipline are expressions of care.</w:t>
      </w:r>
    </w:p>
    <w:p w:rsidR="004F6CB8" w:rsidRPr="004F6CB8" w:rsidRDefault="004F6CB8" w:rsidP="004F6CB8">
      <w:pPr>
        <w:numPr>
          <w:ilvl w:val="0"/>
          <w:numId w:val="4"/>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Psalm 119:67</w:t>
      </w:r>
      <w:r w:rsidRPr="004F6CB8">
        <w:rPr>
          <w:rFonts w:ascii="Times New Roman" w:eastAsia="Times New Roman" w:hAnsi="Times New Roman" w:cs="Times New Roman"/>
          <w:kern w:val="0"/>
          <w14:ligatures w14:val="none"/>
        </w:rPr>
        <w:t xml:space="preserve"> “Before I was afflicted, I went astray, but now I guard Your word.”</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br/>
        <w:t>Discomfort often signals growth, not failure.</w:t>
      </w:r>
    </w:p>
    <w:p w:rsidR="004F6CB8" w:rsidRPr="004F6CB8" w:rsidRDefault="004F6CB8" w:rsidP="004F6CB8">
      <w:pPr>
        <w:rPr>
          <w:rFonts w:ascii="Times New Roman" w:eastAsia="Times New Roman" w:hAnsi="Times New Roman" w:cs="Times New Roman"/>
          <w:kern w:val="0"/>
          <w14:ligatures w14:val="none"/>
        </w:rPr>
      </w:pPr>
    </w:p>
    <w:p w:rsid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4F6CB8" w:rsidRPr="004F6CB8" w:rsidRDefault="004F6CB8" w:rsidP="004F6CB8">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F6CB8">
        <w:rPr>
          <w:rFonts w:ascii="Times New Roman" w:eastAsia="Times New Roman" w:hAnsi="Times New Roman" w:cs="Times New Roman"/>
          <w:b/>
          <w:bCs/>
          <w:kern w:val="0"/>
          <w:sz w:val="36"/>
          <w:szCs w:val="36"/>
          <w14:ligatures w14:val="none"/>
        </w:rPr>
        <w:t>What If I Make Mistakes While Trying to Obey</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Torah obedience allows room for learning and correction.</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The Torah includes instruction for repentance, correction, and restoration. Mistakes do not remove someone from covenant</w:t>
      </w:r>
      <w:r>
        <w:rPr>
          <w:rFonts w:ascii="Times New Roman" w:eastAsia="Times New Roman" w:hAnsi="Times New Roman" w:cs="Times New Roman"/>
          <w:kern w:val="0"/>
          <w14:ligatures w14:val="none"/>
        </w:rPr>
        <w:t xml:space="preserve"> </w:t>
      </w:r>
      <w:r w:rsidRPr="004F6CB8">
        <w:rPr>
          <w:rFonts w:ascii="Times New Roman" w:eastAsia="Times New Roman" w:hAnsi="Times New Roman" w:cs="Times New Roman"/>
          <w:kern w:val="0"/>
          <w14:ligatures w14:val="none"/>
        </w:rPr>
        <w:t>refusal to learn does. YAHUAH desires repentance and growth, not despair.</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Scripture Support</w:t>
      </w:r>
    </w:p>
    <w:p w:rsidR="004F6CB8" w:rsidRPr="004F6CB8" w:rsidRDefault="004F6CB8" w:rsidP="004F6CB8">
      <w:pPr>
        <w:numPr>
          <w:ilvl w:val="0"/>
          <w:numId w:val="5"/>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Proverbs 24:16</w:t>
      </w:r>
      <w:r w:rsidRPr="004F6CB8">
        <w:rPr>
          <w:rFonts w:ascii="Times New Roman" w:eastAsia="Times New Roman" w:hAnsi="Times New Roman" w:cs="Times New Roman"/>
          <w:kern w:val="0"/>
          <w14:ligatures w14:val="none"/>
        </w:rPr>
        <w:t xml:space="preserve"> The righteous may fall but rise again.</w:t>
      </w:r>
    </w:p>
    <w:p w:rsidR="004F6CB8" w:rsidRPr="004F6CB8" w:rsidRDefault="004F6CB8" w:rsidP="004F6CB8">
      <w:pPr>
        <w:numPr>
          <w:ilvl w:val="0"/>
          <w:numId w:val="5"/>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Psalm 37:23–24</w:t>
      </w:r>
      <w:r w:rsidRPr="004F6CB8">
        <w:rPr>
          <w:rFonts w:ascii="Times New Roman" w:eastAsia="Times New Roman" w:hAnsi="Times New Roman" w:cs="Times New Roman"/>
          <w:kern w:val="0"/>
          <w14:ligatures w14:val="none"/>
        </w:rPr>
        <w:t xml:space="preserve"> Even when one stumbles, they are not abandoned.</w:t>
      </w:r>
    </w:p>
    <w:p w:rsidR="004F6CB8" w:rsidRPr="004F6CB8" w:rsidRDefault="004F6CB8" w:rsidP="004F6CB8">
      <w:pPr>
        <w:numPr>
          <w:ilvl w:val="0"/>
          <w:numId w:val="5"/>
        </w:num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i/>
          <w:iCs/>
          <w:kern w:val="0"/>
          <w14:ligatures w14:val="none"/>
        </w:rPr>
        <w:t>Deuteronomy 30:1–3</w:t>
      </w:r>
      <w:r w:rsidRPr="004F6CB8">
        <w:rPr>
          <w:rFonts w:ascii="Times New Roman" w:eastAsia="Times New Roman" w:hAnsi="Times New Roman" w:cs="Times New Roman"/>
          <w:kern w:val="0"/>
          <w14:ligatures w14:val="none"/>
        </w:rPr>
        <w:t xml:space="preserve"> Returning to obedience brings restoration.</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Beginner Understanding:</w:t>
      </w:r>
      <w:r w:rsidRPr="004F6CB8">
        <w:rPr>
          <w:rFonts w:ascii="Times New Roman" w:eastAsia="Times New Roman" w:hAnsi="Times New Roman" w:cs="Times New Roman"/>
          <w:kern w:val="0"/>
          <w14:ligatures w14:val="none"/>
        </w:rPr>
        <w:br/>
        <w:t>Falling is not failure</w:t>
      </w:r>
      <w:r>
        <w:rPr>
          <w:rFonts w:ascii="Times New Roman" w:eastAsia="Times New Roman" w:hAnsi="Times New Roman" w:cs="Times New Roman"/>
          <w:kern w:val="0"/>
          <w14:ligatures w14:val="none"/>
        </w:rPr>
        <w:t xml:space="preserve"> </w:t>
      </w:r>
      <w:r w:rsidRPr="004F6CB8">
        <w:rPr>
          <w:rFonts w:ascii="Times New Roman" w:eastAsia="Times New Roman" w:hAnsi="Times New Roman" w:cs="Times New Roman"/>
          <w:kern w:val="0"/>
          <w14:ligatures w14:val="none"/>
        </w:rPr>
        <w:t>refusing to rise and learn is.</w:t>
      </w:r>
    </w:p>
    <w:p w:rsidR="004F6CB8" w:rsidRPr="004F6CB8" w:rsidRDefault="004F6CB8" w:rsidP="004F6CB8">
      <w:pPr>
        <w:rPr>
          <w:rFonts w:ascii="Times New Roman" w:eastAsia="Times New Roman" w:hAnsi="Times New Roman" w:cs="Times New Roman"/>
          <w:kern w:val="0"/>
          <w14:ligatures w14:val="none"/>
        </w:rPr>
      </w:pP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Obedience is a walk, not a leap. It is learned, practiced, corrected, and strengthened over time. The Torah was given to guide life, not overwhelm it.</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b/>
          <w:bCs/>
          <w:kern w:val="0"/>
          <w14:ligatures w14:val="none"/>
        </w:rPr>
        <w:t>Instruction comes before mastery.</w:t>
      </w:r>
      <w:r w:rsidRPr="004F6CB8">
        <w:rPr>
          <w:rFonts w:ascii="Times New Roman" w:eastAsia="Times New Roman" w:hAnsi="Times New Roman" w:cs="Times New Roman"/>
          <w:kern w:val="0"/>
          <w14:ligatures w14:val="none"/>
        </w:rPr>
        <w:br/>
      </w:r>
      <w:r w:rsidRPr="004F6CB8">
        <w:rPr>
          <w:rFonts w:ascii="Times New Roman" w:eastAsia="Times New Roman" w:hAnsi="Times New Roman" w:cs="Times New Roman"/>
          <w:b/>
          <w:bCs/>
          <w:kern w:val="0"/>
          <w14:ligatures w14:val="none"/>
        </w:rPr>
        <w:t>Learning comes before confidence.</w:t>
      </w:r>
      <w:r w:rsidRPr="004F6CB8">
        <w:rPr>
          <w:rFonts w:ascii="Times New Roman" w:eastAsia="Times New Roman" w:hAnsi="Times New Roman" w:cs="Times New Roman"/>
          <w:kern w:val="0"/>
          <w14:ligatures w14:val="none"/>
        </w:rPr>
        <w:br/>
      </w:r>
      <w:r w:rsidRPr="004F6CB8">
        <w:rPr>
          <w:rFonts w:ascii="Times New Roman" w:eastAsia="Times New Roman" w:hAnsi="Times New Roman" w:cs="Times New Roman"/>
          <w:b/>
          <w:bCs/>
          <w:kern w:val="0"/>
          <w14:ligatures w14:val="none"/>
        </w:rPr>
        <w:t>Walking comes before perfection.</w:t>
      </w:r>
    </w:p>
    <w:p w:rsidR="004F6CB8" w:rsidRPr="004F6CB8" w:rsidRDefault="004F6CB8" w:rsidP="004F6CB8">
      <w:pPr>
        <w:spacing w:before="100" w:beforeAutospacing="1" w:after="100" w:afterAutospacing="1"/>
        <w:rPr>
          <w:rFonts w:ascii="Times New Roman" w:eastAsia="Times New Roman" w:hAnsi="Times New Roman" w:cs="Times New Roman"/>
          <w:kern w:val="0"/>
          <w14:ligatures w14:val="none"/>
        </w:rPr>
      </w:pPr>
      <w:r w:rsidRPr="004F6CB8">
        <w:rPr>
          <w:rFonts w:ascii="Times New Roman" w:eastAsia="Times New Roman" w:hAnsi="Times New Roman" w:cs="Times New Roman"/>
          <w:kern w:val="0"/>
          <w14:ligatures w14:val="none"/>
        </w:rPr>
        <w:t>If you are learning and moving forward, you are already on the path.</w:t>
      </w:r>
    </w:p>
    <w:p w:rsidR="00CC184D" w:rsidRDefault="00CC184D"/>
    <w:sectPr w:rsidR="00CC184D" w:rsidSect="000350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B4C" w:rsidRDefault="008D1B4C" w:rsidP="0042611E">
      <w:r>
        <w:separator/>
      </w:r>
    </w:p>
  </w:endnote>
  <w:endnote w:type="continuationSeparator" w:id="0">
    <w:p w:rsidR="008D1B4C" w:rsidRDefault="008D1B4C" w:rsidP="0042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426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426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42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B4C" w:rsidRDefault="008D1B4C" w:rsidP="0042611E">
      <w:r>
        <w:separator/>
      </w:r>
    </w:p>
  </w:footnote>
  <w:footnote w:type="continuationSeparator" w:id="0">
    <w:p w:rsidR="008D1B4C" w:rsidRDefault="008D1B4C" w:rsidP="0042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8D1B4C">
    <w:pPr>
      <w:pStyle w:val="Header"/>
    </w:pPr>
    <w:r>
      <w:rPr>
        <w:noProof/>
      </w:rPr>
      <w:pict w14:anchorId="20CFF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356649" o:spid="_x0000_s1027" type="#_x0000_t75" alt="" style="position:absolute;margin-left:0;margin-top:0;width:1705pt;height:2485pt;z-index:-251652096;mso-wrap-edited:f;mso-width-percent:0;mso-height-percent:0;mso-position-horizontal:center;mso-position-horizontal-relative:margin;mso-position-vertical:center;mso-position-vertical-relative:margin;mso-width-percent:0;mso-height-percent:0" o:allowincell="f">
          <v:imagedata r:id="rId1" o:title="Image 2-1-26 a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8D1B4C">
    <w:pPr>
      <w:pStyle w:val="Header"/>
    </w:pPr>
    <w:r>
      <w:rPr>
        <w:noProof/>
      </w:rPr>
      <w:pict w14:anchorId="78042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356650" o:spid="_x0000_s1026" type="#_x0000_t75" alt="" style="position:absolute;margin-left:0;margin-top:0;width:1705pt;height:2485pt;z-index:-251649024;mso-wrap-edited:f;mso-width-percent:0;mso-height-percent:0;mso-position-horizontal:center;mso-position-horizontal-relative:margin;mso-position-vertical:center;mso-position-vertical-relative:margin;mso-width-percent:0;mso-height-percent:0" o:allowincell="f">
          <v:imagedata r:id="rId1" o:title="Image 2-1-26 at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11E" w:rsidRDefault="008D1B4C">
    <w:pPr>
      <w:pStyle w:val="Header"/>
    </w:pPr>
    <w:r>
      <w:rPr>
        <w:noProof/>
      </w:rPr>
      <w:pict w14:anchorId="50B6A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356648" o:spid="_x0000_s1025" type="#_x0000_t75" alt="" style="position:absolute;margin-left:0;margin-top:0;width:1705pt;height:2485pt;z-index:-251655168;mso-wrap-edited:f;mso-width-percent:0;mso-height-percent:0;mso-position-horizontal:center;mso-position-horizontal-relative:margin;mso-position-vertical:center;mso-position-vertical-relative:margin;mso-width-percent:0;mso-height-percent:0" o:allowincell="f">
          <v:imagedata r:id="rId1" o:title="Image 2-1-26 a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74C"/>
    <w:multiLevelType w:val="multilevel"/>
    <w:tmpl w:val="F77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437D"/>
    <w:multiLevelType w:val="multilevel"/>
    <w:tmpl w:val="B80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F5D82"/>
    <w:multiLevelType w:val="multilevel"/>
    <w:tmpl w:val="39D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D053C"/>
    <w:multiLevelType w:val="multilevel"/>
    <w:tmpl w:val="E632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F395A"/>
    <w:multiLevelType w:val="multilevel"/>
    <w:tmpl w:val="D9AA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32036">
    <w:abstractNumId w:val="2"/>
  </w:num>
  <w:num w:numId="2" w16cid:durableId="1852334054">
    <w:abstractNumId w:val="4"/>
  </w:num>
  <w:num w:numId="3" w16cid:durableId="1167213155">
    <w:abstractNumId w:val="1"/>
  </w:num>
  <w:num w:numId="4" w16cid:durableId="432022043">
    <w:abstractNumId w:val="0"/>
  </w:num>
  <w:num w:numId="5" w16cid:durableId="69758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B8"/>
    <w:rsid w:val="0003504C"/>
    <w:rsid w:val="00326AC9"/>
    <w:rsid w:val="0042611E"/>
    <w:rsid w:val="004F6CB8"/>
    <w:rsid w:val="008D1B4C"/>
    <w:rsid w:val="00C64FD8"/>
    <w:rsid w:val="00CC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9EEC77-5D0E-3042-9332-B621B6D3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6CB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F6CB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CB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F6CB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F6CB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6CB8"/>
    <w:rPr>
      <w:b/>
      <w:bCs/>
    </w:rPr>
  </w:style>
  <w:style w:type="character" w:styleId="Emphasis">
    <w:name w:val="Emphasis"/>
    <w:basedOn w:val="DefaultParagraphFont"/>
    <w:uiPriority w:val="20"/>
    <w:qFormat/>
    <w:rsid w:val="004F6CB8"/>
    <w:rPr>
      <w:i/>
      <w:iCs/>
    </w:rPr>
  </w:style>
  <w:style w:type="paragraph" w:styleId="Header">
    <w:name w:val="header"/>
    <w:basedOn w:val="Normal"/>
    <w:link w:val="HeaderChar"/>
    <w:uiPriority w:val="99"/>
    <w:unhideWhenUsed/>
    <w:rsid w:val="0042611E"/>
    <w:pPr>
      <w:tabs>
        <w:tab w:val="center" w:pos="4680"/>
        <w:tab w:val="right" w:pos="9360"/>
      </w:tabs>
    </w:pPr>
  </w:style>
  <w:style w:type="character" w:customStyle="1" w:styleId="HeaderChar">
    <w:name w:val="Header Char"/>
    <w:basedOn w:val="DefaultParagraphFont"/>
    <w:link w:val="Header"/>
    <w:uiPriority w:val="99"/>
    <w:rsid w:val="0042611E"/>
  </w:style>
  <w:style w:type="paragraph" w:styleId="Footer">
    <w:name w:val="footer"/>
    <w:basedOn w:val="Normal"/>
    <w:link w:val="FooterChar"/>
    <w:uiPriority w:val="99"/>
    <w:unhideWhenUsed/>
    <w:rsid w:val="0042611E"/>
    <w:pPr>
      <w:tabs>
        <w:tab w:val="center" w:pos="4680"/>
        <w:tab w:val="right" w:pos="9360"/>
      </w:tabs>
    </w:pPr>
  </w:style>
  <w:style w:type="character" w:customStyle="1" w:styleId="FooterChar">
    <w:name w:val="Footer Char"/>
    <w:basedOn w:val="DefaultParagraphFont"/>
    <w:link w:val="Footer"/>
    <w:uiPriority w:val="99"/>
    <w:rsid w:val="004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2</cp:revision>
  <cp:lastPrinted>2026-02-01T08:01:00Z</cp:lastPrinted>
  <dcterms:created xsi:type="dcterms:W3CDTF">2026-02-12T08:16:00Z</dcterms:created>
  <dcterms:modified xsi:type="dcterms:W3CDTF">2026-02-12T08:16:00Z</dcterms:modified>
</cp:coreProperties>
</file>