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0F5A" w14:textId="6D78EE30" w:rsidR="00D81629" w:rsidRDefault="00D81629" w:rsidP="00D81629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3CE0421E" w14:textId="61FB3B72" w:rsidR="00D81629" w:rsidRDefault="00D81629" w:rsidP="00D81629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58B30212" w14:textId="2EF99422" w:rsidR="00D81629" w:rsidRDefault="00D81629" w:rsidP="00D81629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27F8476B" w14:textId="42878FD8" w:rsidR="00D81629" w:rsidRDefault="00D81629" w:rsidP="00D81629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33CC9C61" w14:textId="77777777" w:rsidR="00D81629" w:rsidRDefault="00D81629" w:rsidP="00D81629">
      <w:pPr>
        <w:pStyle w:val="NoSpacing"/>
        <w:jc w:val="center"/>
        <w:rPr>
          <w:b/>
          <w:bCs/>
        </w:rPr>
      </w:pPr>
    </w:p>
    <w:p w14:paraId="22B56D61" w14:textId="75EC690A" w:rsidR="00D81629" w:rsidRDefault="00D81629" w:rsidP="00D81629">
      <w:pPr>
        <w:pStyle w:val="NoSpacing"/>
        <w:jc w:val="center"/>
        <w:rPr>
          <w:b/>
          <w:bCs/>
        </w:rPr>
      </w:pPr>
      <w:r>
        <w:rPr>
          <w:b/>
          <w:bCs/>
        </w:rPr>
        <w:t>02/10/2025</w:t>
      </w:r>
    </w:p>
    <w:p w14:paraId="0CC4DF0C" w14:textId="77777777" w:rsidR="00D81629" w:rsidRDefault="00D81629" w:rsidP="00D81629">
      <w:pPr>
        <w:pStyle w:val="NoSpacing"/>
        <w:jc w:val="center"/>
        <w:rPr>
          <w:b/>
          <w:bCs/>
        </w:rPr>
      </w:pPr>
    </w:p>
    <w:p w14:paraId="586127D1" w14:textId="2B30603C" w:rsidR="00D81629" w:rsidRDefault="00D81629" w:rsidP="00D81629">
      <w:pPr>
        <w:pStyle w:val="NoSpacing"/>
        <w:jc w:val="center"/>
        <w:rPr>
          <w:b/>
          <w:bCs/>
        </w:rPr>
      </w:pPr>
      <w:r>
        <w:rPr>
          <w:b/>
          <w:bCs/>
        </w:rPr>
        <w:t>CALLED MEETING MINUTES</w:t>
      </w:r>
    </w:p>
    <w:p w14:paraId="6EE28502" w14:textId="77777777" w:rsidR="00D81629" w:rsidRDefault="00D81629" w:rsidP="00D81629">
      <w:pPr>
        <w:pStyle w:val="NoSpacing"/>
        <w:jc w:val="center"/>
        <w:rPr>
          <w:b/>
          <w:bCs/>
        </w:rPr>
      </w:pPr>
    </w:p>
    <w:p w14:paraId="6AE6386B" w14:textId="77777777" w:rsidR="00D81629" w:rsidRDefault="00D81629" w:rsidP="00D81629">
      <w:pPr>
        <w:pStyle w:val="NoSpacing"/>
        <w:jc w:val="center"/>
        <w:rPr>
          <w:b/>
          <w:bCs/>
        </w:rPr>
      </w:pPr>
    </w:p>
    <w:p w14:paraId="705FB1EB" w14:textId="12CEA6AF" w:rsidR="00D81629" w:rsidRDefault="00D81629" w:rsidP="00D81629">
      <w:pPr>
        <w:pStyle w:val="NoSpacing"/>
      </w:pPr>
      <w:r>
        <w:t>THE MEETING WAS CALLED TO ORDER BY THE MAYOR.</w:t>
      </w:r>
    </w:p>
    <w:p w14:paraId="6DD057A9" w14:textId="77777777" w:rsidR="00D81629" w:rsidRDefault="00D81629" w:rsidP="00D81629">
      <w:pPr>
        <w:pStyle w:val="NoSpacing"/>
      </w:pPr>
    </w:p>
    <w:p w14:paraId="1782342A" w14:textId="3DA03004" w:rsidR="00D81629" w:rsidRDefault="00D81629" w:rsidP="00D81629">
      <w:pPr>
        <w:pStyle w:val="NoSpacing"/>
      </w:pPr>
      <w:r>
        <w:t>THOSE ANSWERING ROLL CALL: SHAWNA DRENNAN, DIONNE SAUERS, DEBBIE STRUNC AND JODIE ODLOZIL.</w:t>
      </w:r>
    </w:p>
    <w:p w14:paraId="631D531B" w14:textId="77777777" w:rsidR="00D81629" w:rsidRDefault="00D81629" w:rsidP="00D81629">
      <w:pPr>
        <w:pStyle w:val="NoSpacing"/>
      </w:pPr>
    </w:p>
    <w:p w14:paraId="5D034F62" w14:textId="64E50D2D" w:rsidR="00D81629" w:rsidRDefault="00D81629" w:rsidP="00D81629">
      <w:pPr>
        <w:pStyle w:val="NoSpacing"/>
      </w:pPr>
      <w:r>
        <w:t>INVOCATION WAS GIVEN BY THE MAYOR.</w:t>
      </w:r>
    </w:p>
    <w:p w14:paraId="613AB8B3" w14:textId="77777777" w:rsidR="00D81629" w:rsidRDefault="00D81629" w:rsidP="00D81629">
      <w:pPr>
        <w:pStyle w:val="NoSpacing"/>
      </w:pPr>
    </w:p>
    <w:p w14:paraId="5834063D" w14:textId="1221B01E" w:rsidR="00D81629" w:rsidRDefault="00D81629" w:rsidP="00D81629">
      <w:pPr>
        <w:pStyle w:val="NoSpacing"/>
      </w:pPr>
      <w:r>
        <w:t xml:space="preserve">DIONNE SAUERS MADE A MOTIO TO ADOPT ORDINANCE </w:t>
      </w:r>
      <w:proofErr w:type="gramStart"/>
      <w:r>
        <w:t>2025-02;</w:t>
      </w:r>
      <w:proofErr w:type="gramEnd"/>
      <w:r>
        <w:t xml:space="preserve"> ORDERING A GENERAL ELECTION OF A MAYOR-AT-LARGE AND TWO (2) CITY COUNCIL MEMBERS FOR 2025. SECONDED BY SHAWNA DRENNAN. MOTION CARRIED.</w:t>
      </w:r>
    </w:p>
    <w:p w14:paraId="1D3D823B" w14:textId="77777777" w:rsidR="00D81629" w:rsidRDefault="00D81629" w:rsidP="00D81629">
      <w:pPr>
        <w:pStyle w:val="NoSpacing"/>
      </w:pPr>
    </w:p>
    <w:p w14:paraId="02A3FAB9" w14:textId="1996FB52" w:rsidR="00D81629" w:rsidRDefault="00D81629" w:rsidP="00D81629">
      <w:pPr>
        <w:pStyle w:val="NoSpacing"/>
      </w:pPr>
      <w:r>
        <w:t>SHAWNA DRENNAN MAKE A MOTION TO ADJOURN, SECONDED BY DIONNE SAUERS. MOTION CARRIED.</w:t>
      </w:r>
    </w:p>
    <w:p w14:paraId="7E2B2C02" w14:textId="77777777" w:rsidR="00D81629" w:rsidRDefault="00D81629" w:rsidP="00D81629">
      <w:pPr>
        <w:pStyle w:val="NoSpacing"/>
      </w:pPr>
    </w:p>
    <w:p w14:paraId="2A27B5CC" w14:textId="77777777" w:rsidR="00D81629" w:rsidRDefault="00D81629" w:rsidP="00D81629">
      <w:pPr>
        <w:pStyle w:val="NoSpacing"/>
      </w:pPr>
    </w:p>
    <w:p w14:paraId="5F626690" w14:textId="16B80B10" w:rsidR="00D81629" w:rsidRDefault="00D81629" w:rsidP="00D81629">
      <w:pPr>
        <w:pStyle w:val="NoSpacing"/>
      </w:pPr>
      <w:r>
        <w:t>DEBBIE STRUNC</w:t>
      </w:r>
    </w:p>
    <w:p w14:paraId="1A98CD29" w14:textId="746F1C2F" w:rsidR="00D81629" w:rsidRDefault="00D81629" w:rsidP="00D81629">
      <w:pPr>
        <w:pStyle w:val="NoSpacing"/>
      </w:pPr>
      <w:r>
        <w:t>CITY SECRETARY</w:t>
      </w:r>
    </w:p>
    <w:p w14:paraId="0E2E4D9C" w14:textId="77777777" w:rsidR="00D81629" w:rsidRPr="00D81629" w:rsidRDefault="00D81629" w:rsidP="00D81629">
      <w:pPr>
        <w:pStyle w:val="NoSpacing"/>
      </w:pPr>
    </w:p>
    <w:sectPr w:rsidR="00D81629" w:rsidRPr="00D81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29"/>
    <w:rsid w:val="009F38D2"/>
    <w:rsid w:val="00D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5854"/>
  <w15:chartTrackingRefBased/>
  <w15:docId w15:val="{502147E2-A2A0-4136-AD1E-9BD32B97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6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1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2025-02-12T19:23:00Z</dcterms:created>
  <dcterms:modified xsi:type="dcterms:W3CDTF">2025-02-12T19:30:00Z</dcterms:modified>
</cp:coreProperties>
</file>