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E78E" w14:textId="33112FDB" w:rsidR="00CF206D" w:rsidRDefault="00E826EC">
      <w:r>
        <w:t>Greater Northeast Keizer Neighborhood Association</w:t>
      </w:r>
    </w:p>
    <w:p w14:paraId="183B23C7" w14:textId="79F620E8" w:rsidR="00E826EC" w:rsidRDefault="00E826EC">
      <w:r>
        <w:t>503-991-1671</w:t>
      </w:r>
    </w:p>
    <w:p w14:paraId="35CBB5B9" w14:textId="6AE3B59E" w:rsidR="00E826EC" w:rsidRDefault="00E826EC">
      <w:r>
        <w:t>gnekna.com</w:t>
      </w:r>
    </w:p>
    <w:p w14:paraId="7CD6E3F7" w14:textId="4B4DFEED" w:rsidR="00E826EC" w:rsidRDefault="00E826EC">
      <w:r>
        <w:t>nekna2022@gmail.com</w:t>
      </w:r>
    </w:p>
    <w:p w14:paraId="5ECEF151" w14:textId="77777777" w:rsidR="00E826EC" w:rsidRDefault="00E826EC"/>
    <w:p w14:paraId="50853B8F" w14:textId="505BE76F" w:rsidR="00E826EC" w:rsidRPr="00E826EC" w:rsidRDefault="00E826EC" w:rsidP="00E826EC">
      <w:r w:rsidRPr="00E826EC">
        <w:t>                                 </w:t>
      </w:r>
      <w:r w:rsidRPr="00E826EC">
        <w:rPr>
          <w:noProof/>
        </w:rPr>
        <w:drawing>
          <wp:inline distT="0" distB="0" distL="0" distR="0" wp14:anchorId="6C328F3B" wp14:editId="266A00EB">
            <wp:extent cx="1019175" cy="828675"/>
            <wp:effectExtent l="0" t="0" r="9525" b="9525"/>
            <wp:docPr id="1543771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828675"/>
                    </a:xfrm>
                    <a:prstGeom prst="rect">
                      <a:avLst/>
                    </a:prstGeom>
                    <a:noFill/>
                    <a:ln>
                      <a:noFill/>
                    </a:ln>
                  </pic:spPr>
                </pic:pic>
              </a:graphicData>
            </a:graphic>
          </wp:inline>
        </w:drawing>
      </w:r>
      <w:r w:rsidRPr="00E826EC">
        <w:t xml:space="preserve">           </w:t>
      </w:r>
      <w:r w:rsidRPr="00E826EC">
        <w:tab/>
      </w:r>
      <w:r w:rsidRPr="00E826EC">
        <w:rPr>
          <w:noProof/>
        </w:rPr>
        <w:drawing>
          <wp:inline distT="0" distB="0" distL="0" distR="0" wp14:anchorId="6AADC218" wp14:editId="5A5A16D2">
            <wp:extent cx="571500" cy="828675"/>
            <wp:effectExtent l="0" t="0" r="0" b="9525"/>
            <wp:docPr id="971993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r>
        <w:t xml:space="preserve">             </w:t>
      </w:r>
      <w:r>
        <w:rPr>
          <w:rFonts w:ascii="Arial" w:hAnsi="Arial" w:cs="Arial"/>
          <w:noProof/>
          <w:color w:val="000000"/>
          <w:sz w:val="22"/>
          <w:szCs w:val="22"/>
          <w:bdr w:val="none" w:sz="0" w:space="0" w:color="auto" w:frame="1"/>
        </w:rPr>
        <w:drawing>
          <wp:inline distT="0" distB="0" distL="0" distR="0" wp14:anchorId="6E875340" wp14:editId="22CF2573">
            <wp:extent cx="1419225" cy="876300"/>
            <wp:effectExtent l="0" t="0" r="9525" b="0"/>
            <wp:docPr id="180286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876300"/>
                    </a:xfrm>
                    <a:prstGeom prst="rect">
                      <a:avLst/>
                    </a:prstGeom>
                    <a:noFill/>
                    <a:ln>
                      <a:noFill/>
                    </a:ln>
                  </pic:spPr>
                </pic:pic>
              </a:graphicData>
            </a:graphic>
          </wp:inline>
        </w:drawing>
      </w:r>
    </w:p>
    <w:p w14:paraId="224ABAE9" w14:textId="77777777" w:rsidR="00E826EC" w:rsidRPr="00E826EC" w:rsidRDefault="00E826EC" w:rsidP="00E826EC">
      <w:r w:rsidRPr="00E826EC">
        <w:rPr>
          <w:b/>
          <w:bCs/>
        </w:rPr>
        <w:t>                 Neighborhood Watch Meeting Agenda and Greater Northeast Keizer Neighborhood Association </w:t>
      </w:r>
    </w:p>
    <w:p w14:paraId="27F14DF2" w14:textId="77777777" w:rsidR="00E826EC" w:rsidRPr="00E826EC" w:rsidRDefault="00000000" w:rsidP="00E826EC">
      <w:pPr>
        <w:rPr>
          <w:b/>
          <w:bCs/>
        </w:rPr>
      </w:pPr>
      <w:r>
        <w:rPr>
          <w:b/>
          <w:bCs/>
        </w:rPr>
        <w:pict w14:anchorId="26FBEFB5">
          <v:rect id="_x0000_i1025" style="width:0;height:1.5pt" o:hralign="center" o:hrstd="t" o:hr="t" fillcolor="#a0a0a0" stroked="f"/>
        </w:pict>
      </w:r>
    </w:p>
    <w:p w14:paraId="7A2200A7" w14:textId="77777777" w:rsidR="00B738BF" w:rsidRDefault="00E826EC" w:rsidP="00E826EC">
      <w:r w:rsidRPr="00E826EC">
        <w:rPr>
          <w:b/>
          <w:bCs/>
        </w:rPr>
        <w:t>Date:</w:t>
      </w:r>
      <w:r w:rsidRPr="00E826EC">
        <w:t xml:space="preserve"> 1</w:t>
      </w:r>
      <w:r w:rsidRPr="00E826EC">
        <w:rPr>
          <w:vertAlign w:val="superscript"/>
        </w:rPr>
        <w:t>ST</w:t>
      </w:r>
      <w:r w:rsidRPr="00E826EC">
        <w:t xml:space="preserve"> Wednesday of each Month September 3rd 2025</w:t>
      </w:r>
    </w:p>
    <w:p w14:paraId="3653D8B3" w14:textId="77777777" w:rsidR="00E826EC" w:rsidRPr="00E826EC" w:rsidRDefault="00E826EC" w:rsidP="00E826EC">
      <w:r w:rsidRPr="00E826EC">
        <w:rPr>
          <w:b/>
          <w:bCs/>
        </w:rPr>
        <w:t>Time:</w:t>
      </w:r>
      <w:r w:rsidRPr="00E826EC">
        <w:t xml:space="preserve"> 6:30 pm </w:t>
      </w:r>
      <w:r w:rsidRPr="00E826EC">
        <w:tab/>
      </w:r>
      <w:r w:rsidRPr="00E826EC">
        <w:rPr>
          <w:b/>
          <w:bCs/>
        </w:rPr>
        <w:t>Location:</w:t>
      </w:r>
      <w:r w:rsidRPr="00E826EC">
        <w:t xml:space="preserve"> Online</w:t>
      </w:r>
    </w:p>
    <w:p w14:paraId="58AD31BD" w14:textId="77777777" w:rsidR="006E238A" w:rsidRDefault="00E826EC" w:rsidP="00E826EC">
      <w:hyperlink r:id="rId8" w:history="1">
        <w:r w:rsidRPr="00E826EC">
          <w:rPr>
            <w:rStyle w:val="Hyperlink"/>
          </w:rPr>
          <w:t xml:space="preserve">https://us06web.zoom.us/j/87654418812?pwd=DWiPJosdxanDXlcBaW0qFVaKblUbF4.1   </w:t>
        </w:r>
      </w:hyperlink>
    </w:p>
    <w:p w14:paraId="49AD14FB" w14:textId="2DD17CCB" w:rsidR="00E826EC" w:rsidRDefault="00E826EC" w:rsidP="00E826EC">
      <w:r w:rsidRPr="00E826EC">
        <w:t xml:space="preserve">Meeting ID: 876 5441 8812          </w:t>
      </w:r>
      <w:r w:rsidRPr="00E826EC">
        <w:tab/>
        <w:t>Passcode: 845817</w:t>
      </w:r>
    </w:p>
    <w:p w14:paraId="1BD3A7EA" w14:textId="25BBA859" w:rsidR="00B738BF" w:rsidRPr="00B738BF" w:rsidRDefault="00B738BF" w:rsidP="00E826EC">
      <w:pPr>
        <w:rPr>
          <w:b/>
          <w:bCs/>
        </w:rPr>
      </w:pPr>
      <w:r w:rsidRPr="00B738BF">
        <w:rPr>
          <w:b/>
          <w:bCs/>
        </w:rPr>
        <w:t>In person Meeting Sept 23</w:t>
      </w:r>
      <w:r w:rsidRPr="00B738BF">
        <w:rPr>
          <w:b/>
          <w:bCs/>
          <w:vertAlign w:val="superscript"/>
        </w:rPr>
        <w:t>rd</w:t>
      </w:r>
      <w:r w:rsidRPr="00B738BF">
        <w:rPr>
          <w:b/>
          <w:bCs/>
        </w:rPr>
        <w:t xml:space="preserve"> ,2025 @ 6pm 930 Chemawa rd. Ne.</w:t>
      </w:r>
    </w:p>
    <w:p w14:paraId="100AC5BE" w14:textId="77777777" w:rsidR="00E826EC" w:rsidRPr="00E826EC" w:rsidRDefault="00000000" w:rsidP="00E826EC">
      <w:r>
        <w:pict w14:anchorId="2A27B631">
          <v:rect id="_x0000_i1026" style="width:0;height:1.5pt" o:hralign="center" o:hrstd="t" o:hr="t" fillcolor="#a0a0a0" stroked="f"/>
        </w:pict>
      </w:r>
    </w:p>
    <w:p w14:paraId="0850B45D" w14:textId="77777777" w:rsidR="00E826EC" w:rsidRPr="00E826EC" w:rsidRDefault="00E826EC" w:rsidP="00E826EC">
      <w:pPr>
        <w:numPr>
          <w:ilvl w:val="0"/>
          <w:numId w:val="1"/>
        </w:numPr>
      </w:pPr>
      <w:r w:rsidRPr="00E826EC">
        <w:t>  Introductions</w:t>
      </w:r>
    </w:p>
    <w:p w14:paraId="1B23F8F4" w14:textId="56F350DB" w:rsidR="00E826EC" w:rsidRPr="00E826EC" w:rsidRDefault="00E826EC" w:rsidP="00E826EC">
      <w:pPr>
        <w:numPr>
          <w:ilvl w:val="0"/>
          <w:numId w:val="1"/>
        </w:numPr>
      </w:pPr>
      <w:r w:rsidRPr="00E826EC">
        <w:t> Approval of Minutes from Board meeting and meeting minutes (GNEKNW); Approval of Minutes (June minutes and work session notes GNEKNA)</w:t>
      </w:r>
    </w:p>
    <w:p w14:paraId="4E125FB6" w14:textId="77777777" w:rsidR="00E826EC" w:rsidRPr="00E826EC" w:rsidRDefault="00E826EC" w:rsidP="00E826EC">
      <w:pPr>
        <w:numPr>
          <w:ilvl w:val="0"/>
          <w:numId w:val="1"/>
        </w:numPr>
      </w:pPr>
      <w:r w:rsidRPr="00E826EC">
        <w:t>Keizer Fire update (Maddie)</w:t>
      </w:r>
    </w:p>
    <w:p w14:paraId="31EEB65D" w14:textId="77777777" w:rsidR="00E826EC" w:rsidRPr="00E826EC" w:rsidRDefault="00E826EC" w:rsidP="00E826EC">
      <w:pPr>
        <w:numPr>
          <w:ilvl w:val="0"/>
          <w:numId w:val="1"/>
        </w:numPr>
      </w:pPr>
      <w:r w:rsidRPr="00E826EC">
        <w:t>City Council Update (S. Cross)</w:t>
      </w:r>
    </w:p>
    <w:p w14:paraId="2DD6E12F" w14:textId="63B76CA4" w:rsidR="00E826EC" w:rsidRPr="00E826EC" w:rsidRDefault="00E826EC" w:rsidP="00E826EC">
      <w:pPr>
        <w:numPr>
          <w:ilvl w:val="0"/>
          <w:numId w:val="1"/>
        </w:numPr>
      </w:pPr>
      <w:r w:rsidRPr="00E826EC">
        <w:t>National night out debriefs and results (Tammy and Jacqueline)</w:t>
      </w:r>
    </w:p>
    <w:p w14:paraId="278981EC" w14:textId="77777777" w:rsidR="00E826EC" w:rsidRDefault="00E826EC" w:rsidP="00E826EC">
      <w:pPr>
        <w:numPr>
          <w:ilvl w:val="0"/>
          <w:numId w:val="1"/>
        </w:numPr>
      </w:pPr>
      <w:r w:rsidRPr="00E826EC">
        <w:t>National Night out results from SEKNA Partnership</w:t>
      </w:r>
    </w:p>
    <w:p w14:paraId="13D999E6" w14:textId="003F4066" w:rsidR="00524D9D" w:rsidRDefault="00524D9D" w:rsidP="00E826EC">
      <w:pPr>
        <w:numPr>
          <w:ilvl w:val="0"/>
          <w:numId w:val="1"/>
        </w:numPr>
      </w:pPr>
      <w:r>
        <w:t>Feeback from ELKS</w:t>
      </w:r>
    </w:p>
    <w:p w14:paraId="4456E4E3" w14:textId="77777777" w:rsidR="00524D9D" w:rsidRDefault="00524D9D" w:rsidP="00524D9D"/>
    <w:p w14:paraId="57B7AD81" w14:textId="54D4A25A" w:rsidR="00524D9D" w:rsidRDefault="00524D9D" w:rsidP="00524D9D"/>
    <w:p w14:paraId="3F43A1C2" w14:textId="501C01C4" w:rsidR="00E826EC" w:rsidRPr="00E826EC" w:rsidRDefault="00524D9D" w:rsidP="00524D9D">
      <w:pPr>
        <w:numPr>
          <w:ilvl w:val="0"/>
          <w:numId w:val="1"/>
        </w:numPr>
        <w:spacing w:after="120" w:line="360" w:lineRule="auto"/>
        <w:ind w:left="-144"/>
      </w:pPr>
      <w:r>
        <w:t xml:space="preserve">Community </w:t>
      </w:r>
      <w:r w:rsidR="00B738BF">
        <w:t>Feedback; We</w:t>
      </w:r>
      <w:r w:rsidR="00E826EC" w:rsidRPr="00E826EC">
        <w:t xml:space="preserve"> heard from folks would like to have bottles of water, Bathroom access outside for our kids, games should be better placed; More partners; Places to sit for food with our families; flow of tables needs to be better to move from one to another, (each one in a parking place). Better access for slushy machines and not running out of power. Covering for each partner to protect from Sun and share the wind picks up for was to hold down covering. Better community communication. We live in this community and did not know of this until we walked by. </w:t>
      </w:r>
    </w:p>
    <w:p w14:paraId="2A3D7AA5" w14:textId="61AFE454" w:rsidR="00E826EC" w:rsidRPr="00E826EC" w:rsidRDefault="00E826EC" w:rsidP="00E826EC">
      <w:r w:rsidRPr="00E826EC">
        <w:t>Ø   Neighborhood Watch Program we added 25 new people who want to learn more and attend meetings. </w:t>
      </w:r>
      <w:r w:rsidR="00524D9D">
        <w:t xml:space="preserve"> From Partnerships; at the ELKS</w:t>
      </w:r>
    </w:p>
    <w:p w14:paraId="1C4AFA3D" w14:textId="41F95AD6" w:rsidR="00E826EC" w:rsidRPr="00E826EC" w:rsidRDefault="00E826EC" w:rsidP="00524D9D">
      <w:r w:rsidRPr="00E826EC">
        <w:t>Ø   Look at our Goals and Project Evaluation; Blast camp report </w:t>
      </w:r>
    </w:p>
    <w:p w14:paraId="036EC30A" w14:textId="543DCA85" w:rsidR="00E826EC" w:rsidRPr="00E826EC" w:rsidRDefault="00E826EC" w:rsidP="00E826EC">
      <w:pPr>
        <w:numPr>
          <w:ilvl w:val="0"/>
          <w:numId w:val="6"/>
        </w:numPr>
      </w:pPr>
      <w:r w:rsidRPr="00E826EC">
        <w:t>Review; Neighborhood Watch Block Captain information sheet </w:t>
      </w:r>
    </w:p>
    <w:p w14:paraId="4B3D180B" w14:textId="4C0095D3" w:rsidR="00E826EC" w:rsidRPr="00E826EC" w:rsidRDefault="00E826EC" w:rsidP="00E826EC">
      <w:r w:rsidRPr="00E826EC">
        <w:t>   Speakers; Talk about guest Speakers and the cover list we gathered. </w:t>
      </w:r>
    </w:p>
    <w:p w14:paraId="01D04DCB" w14:textId="77777777" w:rsidR="00E826EC" w:rsidRDefault="00E826EC" w:rsidP="00E826EC">
      <w:pPr>
        <w:numPr>
          <w:ilvl w:val="0"/>
          <w:numId w:val="7"/>
        </w:numPr>
      </w:pPr>
      <w:r w:rsidRPr="00E826EC">
        <w:t>Marketing plan; 2025 -2026</w:t>
      </w:r>
    </w:p>
    <w:p w14:paraId="1F6E77B9" w14:textId="77777777" w:rsidR="00524D9D" w:rsidRPr="00524D9D" w:rsidRDefault="00E826EC" w:rsidP="00524D9D">
      <w:pPr>
        <w:numPr>
          <w:ilvl w:val="0"/>
          <w:numId w:val="8"/>
        </w:numPr>
      </w:pPr>
      <w:r w:rsidRPr="00E826EC">
        <w:t>Other!</w:t>
      </w:r>
      <w:r>
        <w:t xml:space="preserve"> </w:t>
      </w:r>
      <w:r w:rsidR="00524D9D">
        <w:t xml:space="preserve"> </w:t>
      </w:r>
      <w:r w:rsidR="00524D9D" w:rsidRPr="00524D9D">
        <w:t xml:space="preserve">for the upcoming National night out! </w:t>
      </w:r>
      <w:r w:rsidR="00524D9D" w:rsidRPr="00524D9D">
        <w:rPr>
          <w:b/>
          <w:bCs/>
        </w:rPr>
        <w:t>Aug 4th 2026</w:t>
      </w:r>
    </w:p>
    <w:p w14:paraId="08CA93DE" w14:textId="68605C5F" w:rsidR="00E826EC" w:rsidRPr="00E826EC" w:rsidRDefault="00B738BF" w:rsidP="00E826EC">
      <w:pPr>
        <w:numPr>
          <w:ilvl w:val="0"/>
          <w:numId w:val="8"/>
        </w:numPr>
      </w:pPr>
      <w:r>
        <w:t xml:space="preserve">Look at Partner list for upcoming meetings Keizer Cert is on board for Training in Oct. </w:t>
      </w:r>
    </w:p>
    <w:p w14:paraId="72206220" w14:textId="0129B8A7" w:rsidR="00E826EC" w:rsidRDefault="00E826EC">
      <w:r w:rsidRPr="00E826EC">
        <w:t>Liberty House online training November for all board member and those who want to attend this training</w:t>
      </w:r>
      <w:r w:rsidR="00B738BF">
        <w:t xml:space="preserve">. </w:t>
      </w:r>
    </w:p>
    <w:sectPr w:rsidR="00E8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64484"/>
    <w:multiLevelType w:val="multilevel"/>
    <w:tmpl w:val="7A70AB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D65048"/>
    <w:multiLevelType w:val="multilevel"/>
    <w:tmpl w:val="3D34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F9561D"/>
    <w:multiLevelType w:val="multilevel"/>
    <w:tmpl w:val="ACA6E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CC6806"/>
    <w:multiLevelType w:val="multilevel"/>
    <w:tmpl w:val="DA2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E4376"/>
    <w:multiLevelType w:val="multilevel"/>
    <w:tmpl w:val="AA1A5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0360E"/>
    <w:multiLevelType w:val="multilevel"/>
    <w:tmpl w:val="032E6B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24300">
    <w:abstractNumId w:val="1"/>
  </w:num>
  <w:num w:numId="2" w16cid:durableId="1218392981">
    <w:abstractNumId w:val="2"/>
    <w:lvlOverride w:ilvl="0">
      <w:lvl w:ilvl="0">
        <w:numFmt w:val="decimal"/>
        <w:lvlText w:val="%1."/>
        <w:lvlJc w:val="left"/>
      </w:lvl>
    </w:lvlOverride>
  </w:num>
  <w:num w:numId="3" w16cid:durableId="1040473047">
    <w:abstractNumId w:val="4"/>
    <w:lvlOverride w:ilvl="0">
      <w:lvl w:ilvl="0">
        <w:numFmt w:val="decimal"/>
        <w:lvlText w:val="%1."/>
        <w:lvlJc w:val="left"/>
      </w:lvl>
    </w:lvlOverride>
  </w:num>
  <w:num w:numId="4" w16cid:durableId="333731755">
    <w:abstractNumId w:val="3"/>
  </w:num>
  <w:num w:numId="5" w16cid:durableId="1965621314">
    <w:abstractNumId w:val="5"/>
    <w:lvlOverride w:ilvl="0">
      <w:lvl w:ilvl="0">
        <w:numFmt w:val="decimal"/>
        <w:lvlText w:val="%1."/>
        <w:lvlJc w:val="left"/>
      </w:lvl>
    </w:lvlOverride>
  </w:num>
  <w:num w:numId="6" w16cid:durableId="393822923">
    <w:abstractNumId w:val="5"/>
    <w:lvlOverride w:ilvl="0">
      <w:lvl w:ilvl="0">
        <w:numFmt w:val="decimal"/>
        <w:lvlText w:val="%1."/>
        <w:lvlJc w:val="left"/>
      </w:lvl>
    </w:lvlOverride>
  </w:num>
  <w:num w:numId="7" w16cid:durableId="1954095137">
    <w:abstractNumId w:val="0"/>
    <w:lvlOverride w:ilvl="0">
      <w:lvl w:ilvl="0">
        <w:numFmt w:val="decimal"/>
        <w:lvlText w:val="%1."/>
        <w:lvlJc w:val="left"/>
      </w:lvl>
    </w:lvlOverride>
  </w:num>
  <w:num w:numId="8" w16cid:durableId="90946127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6D"/>
    <w:rsid w:val="00524D9D"/>
    <w:rsid w:val="005F0D1E"/>
    <w:rsid w:val="006E238A"/>
    <w:rsid w:val="00B738BF"/>
    <w:rsid w:val="00CF206D"/>
    <w:rsid w:val="00DD773A"/>
    <w:rsid w:val="00E8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D7F6"/>
  <w15:chartTrackingRefBased/>
  <w15:docId w15:val="{190B37A2-B202-4180-89C8-E0D2B9D6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0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0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0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0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0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20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20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20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20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2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06D"/>
    <w:rPr>
      <w:rFonts w:eastAsiaTheme="majorEastAsia" w:cstheme="majorBidi"/>
      <w:color w:val="272727" w:themeColor="text1" w:themeTint="D8"/>
    </w:rPr>
  </w:style>
  <w:style w:type="paragraph" w:styleId="Title">
    <w:name w:val="Title"/>
    <w:basedOn w:val="Normal"/>
    <w:next w:val="Normal"/>
    <w:link w:val="TitleChar"/>
    <w:uiPriority w:val="10"/>
    <w:qFormat/>
    <w:rsid w:val="00CF2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06D"/>
    <w:pPr>
      <w:spacing w:before="160"/>
      <w:jc w:val="center"/>
    </w:pPr>
    <w:rPr>
      <w:i/>
      <w:iCs/>
      <w:color w:val="404040" w:themeColor="text1" w:themeTint="BF"/>
    </w:rPr>
  </w:style>
  <w:style w:type="character" w:customStyle="1" w:styleId="QuoteChar">
    <w:name w:val="Quote Char"/>
    <w:basedOn w:val="DefaultParagraphFont"/>
    <w:link w:val="Quote"/>
    <w:uiPriority w:val="29"/>
    <w:rsid w:val="00CF206D"/>
    <w:rPr>
      <w:i/>
      <w:iCs/>
      <w:color w:val="404040" w:themeColor="text1" w:themeTint="BF"/>
    </w:rPr>
  </w:style>
  <w:style w:type="paragraph" w:styleId="ListParagraph">
    <w:name w:val="List Paragraph"/>
    <w:basedOn w:val="Normal"/>
    <w:uiPriority w:val="34"/>
    <w:qFormat/>
    <w:rsid w:val="00CF206D"/>
    <w:pPr>
      <w:ind w:left="720"/>
      <w:contextualSpacing/>
    </w:pPr>
  </w:style>
  <w:style w:type="character" w:styleId="IntenseEmphasis">
    <w:name w:val="Intense Emphasis"/>
    <w:basedOn w:val="DefaultParagraphFont"/>
    <w:uiPriority w:val="21"/>
    <w:qFormat/>
    <w:rsid w:val="00CF206D"/>
    <w:rPr>
      <w:i/>
      <w:iCs/>
      <w:color w:val="2F5496" w:themeColor="accent1" w:themeShade="BF"/>
    </w:rPr>
  </w:style>
  <w:style w:type="paragraph" w:styleId="IntenseQuote">
    <w:name w:val="Intense Quote"/>
    <w:basedOn w:val="Normal"/>
    <w:next w:val="Normal"/>
    <w:link w:val="IntenseQuoteChar"/>
    <w:uiPriority w:val="30"/>
    <w:qFormat/>
    <w:rsid w:val="00CF2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06D"/>
    <w:rPr>
      <w:i/>
      <w:iCs/>
      <w:color w:val="2F5496" w:themeColor="accent1" w:themeShade="BF"/>
    </w:rPr>
  </w:style>
  <w:style w:type="character" w:styleId="IntenseReference">
    <w:name w:val="Intense Reference"/>
    <w:basedOn w:val="DefaultParagraphFont"/>
    <w:uiPriority w:val="32"/>
    <w:qFormat/>
    <w:rsid w:val="00CF206D"/>
    <w:rPr>
      <w:b/>
      <w:bCs/>
      <w:smallCaps/>
      <w:color w:val="2F5496" w:themeColor="accent1" w:themeShade="BF"/>
      <w:spacing w:val="5"/>
    </w:rPr>
  </w:style>
  <w:style w:type="character" w:styleId="Hyperlink">
    <w:name w:val="Hyperlink"/>
    <w:basedOn w:val="DefaultParagraphFont"/>
    <w:uiPriority w:val="99"/>
    <w:unhideWhenUsed/>
    <w:rsid w:val="00E826EC"/>
    <w:rPr>
      <w:color w:val="0563C1" w:themeColor="hyperlink"/>
      <w:u w:val="single"/>
    </w:rPr>
  </w:style>
  <w:style w:type="character" w:styleId="UnresolvedMention">
    <w:name w:val="Unresolved Mention"/>
    <w:basedOn w:val="DefaultParagraphFont"/>
    <w:uiPriority w:val="99"/>
    <w:semiHidden/>
    <w:unhideWhenUsed/>
    <w:rsid w:val="00E8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654418812?pwd=DWiPJosdxanDXlcBaW0qFVaKblUbF4.1"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2025-08-07T23:37:00Z</dcterms:created>
  <dcterms:modified xsi:type="dcterms:W3CDTF">2025-08-13T23:29:00Z</dcterms:modified>
</cp:coreProperties>
</file>