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085F8" w14:textId="77777777" w:rsidR="00602A52" w:rsidRPr="00602A52" w:rsidRDefault="00602A52" w:rsidP="00602A52"/>
    <w:p w14:paraId="60D06783" w14:textId="77777777" w:rsidR="00602A52" w:rsidRPr="00602A52" w:rsidRDefault="00602A52" w:rsidP="00602A52">
      <w:r w:rsidRPr="00602A52">
        <w:drawing>
          <wp:inline distT="0" distB="0" distL="0" distR="0" wp14:anchorId="0C29F30B" wp14:editId="405DA9C3">
            <wp:extent cx="3171825" cy="2619375"/>
            <wp:effectExtent l="0" t="0" r="9525" b="9525"/>
            <wp:docPr id="9550017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1825" cy="2619375"/>
                    </a:xfrm>
                    <a:prstGeom prst="rect">
                      <a:avLst/>
                    </a:prstGeom>
                    <a:noFill/>
                    <a:ln>
                      <a:noFill/>
                    </a:ln>
                  </pic:spPr>
                </pic:pic>
              </a:graphicData>
            </a:graphic>
          </wp:inline>
        </w:drawing>
      </w:r>
      <w:r w:rsidRPr="00602A52">
        <w:t xml:space="preserve">  </w:t>
      </w:r>
      <w:r w:rsidRPr="00602A52">
        <w:drawing>
          <wp:inline distT="0" distB="0" distL="0" distR="0" wp14:anchorId="64468397" wp14:editId="00332B53">
            <wp:extent cx="1990725" cy="1228725"/>
            <wp:effectExtent l="0" t="0" r="9525" b="9525"/>
            <wp:docPr id="7075817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1228725"/>
                    </a:xfrm>
                    <a:prstGeom prst="rect">
                      <a:avLst/>
                    </a:prstGeom>
                    <a:noFill/>
                    <a:ln>
                      <a:noFill/>
                    </a:ln>
                  </pic:spPr>
                </pic:pic>
              </a:graphicData>
            </a:graphic>
          </wp:inline>
        </w:drawing>
      </w:r>
    </w:p>
    <w:p w14:paraId="36200680" w14:textId="77777777" w:rsidR="00602A52" w:rsidRPr="00602A52" w:rsidRDefault="00602A52" w:rsidP="00602A52"/>
    <w:p w14:paraId="05A62449" w14:textId="24ECF79A" w:rsidR="00602A52" w:rsidRPr="00602A52" w:rsidRDefault="00602A52" w:rsidP="00602A52">
      <w:r w:rsidRPr="00602A52">
        <w:rPr>
          <w:b/>
          <w:bCs/>
        </w:rPr>
        <w:t xml:space="preserve">Greater Northeast Keizer </w:t>
      </w:r>
      <w:r w:rsidRPr="00602A52">
        <w:rPr>
          <w:b/>
          <w:bCs/>
        </w:rPr>
        <w:t>Neighborhood Association</w:t>
      </w:r>
      <w:r w:rsidRPr="00602A52">
        <w:rPr>
          <w:b/>
          <w:bCs/>
        </w:rPr>
        <w:t> </w:t>
      </w:r>
    </w:p>
    <w:p w14:paraId="51CAB872" w14:textId="77777777" w:rsidR="00602A52" w:rsidRPr="00602A52" w:rsidRDefault="00602A52" w:rsidP="00602A52"/>
    <w:p w14:paraId="6912C288" w14:textId="77777777" w:rsidR="00602A52" w:rsidRPr="00602A52" w:rsidRDefault="00602A52" w:rsidP="00602A52">
      <w:r w:rsidRPr="00602A52">
        <w:t>Annual report Summary; 2024-2025</w:t>
      </w:r>
    </w:p>
    <w:p w14:paraId="0FBDC270" w14:textId="77777777" w:rsidR="00602A52" w:rsidRPr="00602A52" w:rsidRDefault="00602A52" w:rsidP="00602A52"/>
    <w:p w14:paraId="7DD8ECCB" w14:textId="77777777" w:rsidR="00602A52" w:rsidRPr="00602A52" w:rsidRDefault="00602A52" w:rsidP="00602A52">
      <w:r w:rsidRPr="00602A52">
        <w:rPr>
          <w:b/>
          <w:bCs/>
        </w:rPr>
        <w:t>President: Tammy Kunz</w:t>
      </w:r>
    </w:p>
    <w:p w14:paraId="06012B19" w14:textId="77777777" w:rsidR="00602A52" w:rsidRDefault="00602A52" w:rsidP="00602A52">
      <w:pPr>
        <w:rPr>
          <w:b/>
          <w:bCs/>
        </w:rPr>
      </w:pPr>
      <w:r w:rsidRPr="00602A52">
        <w:rPr>
          <w:b/>
          <w:bCs/>
        </w:rPr>
        <w:t>Vice President: Jacqueline Green  </w:t>
      </w:r>
    </w:p>
    <w:p w14:paraId="1172285F" w14:textId="77777777" w:rsidR="00602A52" w:rsidRPr="00602A52" w:rsidRDefault="00602A52" w:rsidP="00602A52">
      <w:r w:rsidRPr="00602A52">
        <w:t>Greater Northeast Keizer Neighborhood Association</w:t>
      </w:r>
    </w:p>
    <w:p w14:paraId="63839043" w14:textId="77777777" w:rsidR="00602A52" w:rsidRPr="00602A52" w:rsidRDefault="00602A52" w:rsidP="00602A52">
      <w:r w:rsidRPr="00602A52">
        <w:t>2001 Kennedy Cir. NE Keizer Oregon 97303</w:t>
      </w:r>
    </w:p>
    <w:p w14:paraId="49424CAE" w14:textId="694A3A27" w:rsidR="00602A52" w:rsidRPr="00602A52" w:rsidRDefault="00602A52" w:rsidP="00602A52">
      <w:r w:rsidRPr="00602A52">
        <w:t>Phone 503-991-</w:t>
      </w:r>
      <w:r w:rsidRPr="00602A52">
        <w:t>1671 Phone</w:t>
      </w:r>
      <w:r w:rsidRPr="00602A52">
        <w:t xml:space="preserve"> 971-701- 3008</w:t>
      </w:r>
    </w:p>
    <w:p w14:paraId="0F849019" w14:textId="77777777" w:rsidR="00602A52" w:rsidRPr="00602A52" w:rsidRDefault="00602A52" w:rsidP="00602A52">
      <w:r w:rsidRPr="00602A52">
        <w:t>Email; nekna2022@gmail.com</w:t>
      </w:r>
    </w:p>
    <w:p w14:paraId="6B98BD3C" w14:textId="77777777" w:rsidR="00602A52" w:rsidRPr="00602A52" w:rsidRDefault="00602A52" w:rsidP="00602A52">
      <w:r w:rsidRPr="00602A52">
        <w:t>Email; t_kunz@yahoo.com</w:t>
      </w:r>
    </w:p>
    <w:p w14:paraId="5DA0A2CD" w14:textId="77777777" w:rsidR="00602A52" w:rsidRPr="00602A52" w:rsidRDefault="00602A52" w:rsidP="00602A52">
      <w:r w:rsidRPr="00602A52">
        <w:t xml:space="preserve">Website; </w:t>
      </w:r>
      <w:hyperlink r:id="rId6" w:history="1">
        <w:r w:rsidRPr="00602A52">
          <w:rPr>
            <w:rStyle w:val="Hyperlink"/>
          </w:rPr>
          <w:t>https://northeast-keizer-neighborhood-associations-site.yolasite.com/</w:t>
        </w:r>
      </w:hyperlink>
    </w:p>
    <w:p w14:paraId="23D0990E" w14:textId="77777777" w:rsidR="00602A52" w:rsidRPr="00602A52" w:rsidRDefault="00602A52" w:rsidP="00602A52"/>
    <w:p w14:paraId="148C7845" w14:textId="77777777" w:rsidR="00602A52" w:rsidRPr="00602A52" w:rsidRDefault="00602A52" w:rsidP="00602A52">
      <w:r w:rsidRPr="00602A52">
        <w:t>  </w:t>
      </w:r>
    </w:p>
    <w:p w14:paraId="6BEE9BCC" w14:textId="795CA45B" w:rsidR="00602A52" w:rsidRPr="00602A52" w:rsidRDefault="00602A52" w:rsidP="00602A52"/>
    <w:p w14:paraId="3BDBCBCF" w14:textId="77777777" w:rsidR="00602A52" w:rsidRPr="00602A52" w:rsidRDefault="00602A52" w:rsidP="00602A52">
      <w:pPr>
        <w:rPr>
          <w:b/>
          <w:bCs/>
        </w:rPr>
      </w:pPr>
      <w:r w:rsidRPr="00602A52">
        <w:rPr>
          <w:b/>
          <w:bCs/>
        </w:rPr>
        <w:lastRenderedPageBreak/>
        <w:t>Mission Statement</w:t>
      </w:r>
    </w:p>
    <w:p w14:paraId="7A2690D9" w14:textId="77777777" w:rsidR="00602A52" w:rsidRPr="00602A52" w:rsidRDefault="00602A52" w:rsidP="00602A52">
      <w:r w:rsidRPr="00602A52">
        <w:t>The purpose of the Association shall be to promote, coordinate, implement, and advise on all aspects of planning for the City of Keizer or any other planning or advisory bodies. </w:t>
      </w:r>
    </w:p>
    <w:p w14:paraId="348FCE11" w14:textId="715127E5" w:rsidR="00602A52" w:rsidRPr="00602A52" w:rsidRDefault="00602A52" w:rsidP="00602A52">
      <w:r w:rsidRPr="00602A52">
        <w:t xml:space="preserve">Other aspects of our mission are to promote programs, services, and activities aimed to encourage connections among our neighbors and families within our </w:t>
      </w:r>
      <w:r w:rsidRPr="00602A52">
        <w:t>community. (For</w:t>
      </w:r>
      <w:r w:rsidRPr="00602A52">
        <w:t xml:space="preserve"> the complete mission state please see Keizer.org</w:t>
      </w:r>
    </w:p>
    <w:p w14:paraId="0BE1381F" w14:textId="77777777" w:rsidR="00602A52" w:rsidRPr="00602A52" w:rsidRDefault="00602A52" w:rsidP="00602A52">
      <w:r w:rsidRPr="00602A52">
        <w:t> (Equity statement; GNEKNA is committed to reducing the equity gaps, increasing access for all creating a safe community for Everyone. Safety and belonging for all Keizer residents is vital.)</w:t>
      </w:r>
    </w:p>
    <w:p w14:paraId="5A32BDD9" w14:textId="77777777" w:rsidR="00602A52" w:rsidRPr="00602A52" w:rsidRDefault="00602A52" w:rsidP="00602A52">
      <w:pPr>
        <w:rPr>
          <w:b/>
          <w:bCs/>
        </w:rPr>
      </w:pPr>
      <w:r w:rsidRPr="00602A52">
        <w:t>The Greater Northeast Keizer Neighborhood Association started out as Northeast Keizer neighborhood Association in May of 2023.Which under the Neighborhood Association Ordinance no.93-257 shall make an annual report. In Honor of this we became the Greater Northeast Keizer Neighborhood Association.</w:t>
      </w:r>
    </w:p>
    <w:p w14:paraId="04423D23" w14:textId="77777777" w:rsidR="00602A52" w:rsidRPr="00602A52" w:rsidRDefault="00602A52" w:rsidP="00602A52">
      <w:r w:rsidRPr="00602A52">
        <w:t>To begin we start doing online meetings to meet the needs of our community. It was hard getting people to attend out in person meetings with work schedules and families involved in school events and sports. Jacqueline and I attended several meetings with the Salem Neighborhood Association to see how things work moving to a hybrid model. After doing this for about 3 months we held some work sessions and started laying our groundwork.</w:t>
      </w:r>
    </w:p>
    <w:p w14:paraId="5EE5DD92" w14:textId="1D815718" w:rsidR="00602A52" w:rsidRPr="00602A52" w:rsidRDefault="00602A52" w:rsidP="00602A52">
      <w:r w:rsidRPr="00602A52">
        <w:t xml:space="preserve">We have had a good amount of success with our monthly meeting using this model. We have families who attend our meeting during lunch and dinner while at work. We have families attend while watching soccer games and soft ball. As well as families just doing the things needed to care for their families at home. This has proven to work well for us and we will be moving to a hybrid model, as soon as we can get zoom to work well with the </w:t>
      </w:r>
      <w:r w:rsidRPr="00602A52">
        <w:t>city</w:t>
      </w:r>
      <w:r w:rsidRPr="00602A52">
        <w:t xml:space="preserve"> building. </w:t>
      </w:r>
    </w:p>
    <w:p w14:paraId="33721CC1" w14:textId="77777777" w:rsidR="00602A52" w:rsidRPr="00602A52" w:rsidRDefault="00602A52" w:rsidP="00602A52"/>
    <w:p w14:paraId="3BC5F579" w14:textId="77777777" w:rsidR="00602A52" w:rsidRPr="00602A52" w:rsidRDefault="00602A52" w:rsidP="00602A52">
      <w:r w:rsidRPr="00602A52">
        <w:t> Jan 2024</w:t>
      </w:r>
    </w:p>
    <w:p w14:paraId="3467093C" w14:textId="463A02AA" w:rsidR="00602A52" w:rsidRPr="00602A52" w:rsidRDefault="00602A52" w:rsidP="00602A52">
      <w:r w:rsidRPr="00602A52">
        <w:t xml:space="preserve">We met through Zoom and Google Teams this month on two different days and times to accommodate our families. Here are some of the items we talked about for each meeting and my Minutes for each </w:t>
      </w:r>
      <w:r w:rsidRPr="00602A52">
        <w:t>meeting. Our</w:t>
      </w:r>
      <w:r w:rsidRPr="00602A52">
        <w:t xml:space="preserve"> goals for creating this group; do we want to change any of our mission statements?</w:t>
      </w:r>
    </w:p>
    <w:p w14:paraId="6FDA1A4F" w14:textId="77777777" w:rsidR="00602A52" w:rsidRPr="00602A52" w:rsidRDefault="00602A52" w:rsidP="00602A52">
      <w:r w:rsidRPr="00602A52">
        <w:t>Review to make sure there are no changes to our mission. Mission statement is going to stay the same. What we decided is to work on our Equity Statement and not make changes to the mission because it is still our mission and main goals. </w:t>
      </w:r>
    </w:p>
    <w:p w14:paraId="1D304EE6" w14:textId="35F2F609" w:rsidR="00602A52" w:rsidRPr="00602A52" w:rsidRDefault="00602A52" w:rsidP="00602A52">
      <w:r w:rsidRPr="00602A52">
        <w:t xml:space="preserve">Work sessions held to cover the following </w:t>
      </w:r>
      <w:r w:rsidRPr="00602A52">
        <w:t>information; We</w:t>
      </w:r>
      <w:r w:rsidRPr="00602A52">
        <w:t xml:space="preserve"> covered the same as above but talked about adding some of the phrases Tammy uses in the </w:t>
      </w:r>
      <w:r w:rsidRPr="00602A52">
        <w:rPr>
          <w:b/>
          <w:bCs/>
        </w:rPr>
        <w:t xml:space="preserve">Community Diversity Engagement </w:t>
      </w:r>
      <w:r w:rsidRPr="00602A52">
        <w:rPr>
          <w:b/>
          <w:bCs/>
        </w:rPr>
        <w:lastRenderedPageBreak/>
        <w:t>framework</w:t>
      </w:r>
      <w:r w:rsidRPr="00602A52">
        <w:t xml:space="preserve"> to be sure we are representing the whole community. As a model, we tailored it to meet our needs. </w:t>
      </w:r>
    </w:p>
    <w:p w14:paraId="614F8D51" w14:textId="77777777" w:rsidR="00602A52" w:rsidRPr="00602A52" w:rsidRDefault="00602A52" w:rsidP="00602A52">
      <w:r w:rsidRPr="00602A52">
        <w:t> Next; topic Plans for the year; Community Safety, Communication styles, candidate forum was nice last year, making sure we keep doing the talk with the mayor, holding space for open topics is another idea. Financial support, early learning and hearing from community partners would be nice as well. Resource tables for each event to help bring this to families.</w:t>
      </w:r>
    </w:p>
    <w:p w14:paraId="43ED4C5E" w14:textId="77777777" w:rsidR="00602A52" w:rsidRPr="00602A52" w:rsidRDefault="00602A52" w:rsidP="00602A52">
      <w:r w:rsidRPr="00602A52">
        <w:t>1.  Northview Terrace is in need of a bathroom for our children to use, while we play at this park, they would like one that is handicap accessible. Review where we are since 2023 at looking into this project. (Tammy)</w:t>
      </w:r>
    </w:p>
    <w:p w14:paraId="01979A3A" w14:textId="77777777" w:rsidR="00602A52" w:rsidRPr="00602A52" w:rsidRDefault="00602A52" w:rsidP="00602A52">
      <w:r w:rsidRPr="00602A52">
        <w:t>2.  Sidewalks are vital to achieve safety for our children getting to and from school. I am going to be working with Safe route to schools as well on how we can achieve this. Kennedy Elementary is in need of sidewalks to allow our kids a safe route to school. (Tammy and Jacqueline)</w:t>
      </w:r>
    </w:p>
    <w:p w14:paraId="30046203" w14:textId="77777777" w:rsidR="00602A52" w:rsidRPr="00602A52" w:rsidRDefault="00602A52" w:rsidP="00602A52">
      <w:r w:rsidRPr="00602A52">
        <w:t>Tammy and Jacqueline have also talked to the traffic safety/ bikeways / peds for safer sidewalks as they can. We are looking to have some work done on Dearborn near the park.</w:t>
      </w:r>
    </w:p>
    <w:p w14:paraId="3330D6BF" w14:textId="77777777" w:rsidR="00602A52" w:rsidRPr="00602A52" w:rsidRDefault="00602A52" w:rsidP="00602A52">
      <w:r w:rsidRPr="00602A52">
        <w:t>3.  Verda Lane Project; information comes from attending meetings may be subject to change as the project moves forward. The side walk on the Verda crossing side is almost complete. Cherriots was there on September 1st assessing the bus stops to see what changes need to be made on their side. Tammy and Jacquline have started attending Cherriots to help get some of these items addressed. </w:t>
      </w:r>
    </w:p>
    <w:p w14:paraId="73AB3191" w14:textId="77777777" w:rsidR="00602A52" w:rsidRPr="00602A52" w:rsidRDefault="00602A52" w:rsidP="00602A52">
      <w:r w:rsidRPr="00602A52">
        <w:t> Feb 2024</w:t>
      </w:r>
    </w:p>
    <w:p w14:paraId="09997783" w14:textId="77777777" w:rsidR="00602A52" w:rsidRPr="00602A52" w:rsidRDefault="00602A52" w:rsidP="00602A52">
      <w:r w:rsidRPr="00602A52">
        <w:t>We covered the same information about sidewalks and the lack of sidewalks and how we get this done. Question on how the budget items work, Tammy explained the upcoming budget is not ready for us yet, but will be looking at items presented in the que for us. I know she shared that paving some of the roads is on the list but is unsure of which ones will be first.</w:t>
      </w:r>
    </w:p>
    <w:p w14:paraId="5F8A80C7" w14:textId="77777777" w:rsidR="00602A52" w:rsidRPr="00602A52" w:rsidRDefault="00602A52" w:rsidP="00602A52">
      <w:r w:rsidRPr="00602A52">
        <w:t> Keizer road is one that has been on the list for quite some time so we are confident this is going to be done just not sure when and if it will wrap around to McLeod to Chemawa rd. I know we have people who will be happy the pot hole by the Kennedy School will be fixed, we just keep saying it will be done just not sure when yet. We are working on it.  </w:t>
      </w:r>
    </w:p>
    <w:p w14:paraId="5F7B483A" w14:textId="77777777" w:rsidR="00602A52" w:rsidRPr="00602A52" w:rsidRDefault="00602A52" w:rsidP="00602A52">
      <w:r w:rsidRPr="00602A52">
        <w:t> Bathrooms for the park seem to be more challenging than I thought. I have been looking at the process Salem uses and the Bathroom for Hallman-Northgate has been 2 years in the making. So, we need to be patient but not lose hope and see how this process is working and try to do the same for Keizer. The concern is We are smaller and funding is different for projects like this. More to come soon.</w:t>
      </w:r>
    </w:p>
    <w:p w14:paraId="178ED587" w14:textId="65DF1B86" w:rsidR="00602A52" w:rsidRPr="00602A52" w:rsidRDefault="00602A52" w:rsidP="00602A52">
      <w:r w:rsidRPr="00602A52">
        <w:lastRenderedPageBreak/>
        <w:t> </w:t>
      </w:r>
      <w:r w:rsidRPr="00602A52">
        <w:t>March 2024</w:t>
      </w:r>
      <w:r w:rsidRPr="00602A52">
        <w:t> </w:t>
      </w:r>
    </w:p>
    <w:p w14:paraId="5DA26A91" w14:textId="77777777" w:rsidR="00602A52" w:rsidRPr="00602A52" w:rsidRDefault="00602A52" w:rsidP="00602A52">
      <w:r w:rsidRPr="00602A52">
        <w:t> The Neighborhood Traffic Management Plan is being looked at and we had a chance to provide input to Tammy and Jacqueline.</w:t>
      </w:r>
    </w:p>
    <w:p w14:paraId="3ADF244D" w14:textId="77777777" w:rsidR="00602A52" w:rsidRPr="00602A52" w:rsidRDefault="00602A52" w:rsidP="00602A52">
      <w:r w:rsidRPr="00602A52">
        <w:t>We are aware of a process to lower speed; Sidewalks programs are in process for repairs. Going door to door is going to require 75% contact and some of us have concerns and are worried about this step. A gentleman on the committee was not very understanding. We are older and concerned about reaching those numbers.</w:t>
      </w:r>
    </w:p>
    <w:p w14:paraId="1D807FD5" w14:textId="77777777" w:rsidR="00602A52" w:rsidRPr="00602A52" w:rsidRDefault="00602A52" w:rsidP="00602A52">
      <w:r w:rsidRPr="00602A52">
        <w:t>This is going to be a good tool for us as the NA (Neighborhood Association) to use for more engagement within the community. Use friendly is the goal we are not done yet, but well on our way. The tools if we use it as recommended look like it may help us in the long run.</w:t>
      </w:r>
    </w:p>
    <w:p w14:paraId="65B4CA65" w14:textId="77777777" w:rsidR="00602A52" w:rsidRPr="00602A52" w:rsidRDefault="00602A52" w:rsidP="00602A52">
      <w:r w:rsidRPr="00602A52">
        <w:t> Board meeting was held and work sessions held; </w:t>
      </w:r>
    </w:p>
    <w:p w14:paraId="63C5717C" w14:textId="77777777" w:rsidR="00602A52" w:rsidRPr="00602A52" w:rsidRDefault="00602A52" w:rsidP="00602A52">
      <w:r w:rsidRPr="00602A52">
        <w:t> Four popular community engagement methods are community meetings, focus groups, surveys and online engagement and there are pros and cons to using each one. Community meetings; Public or Town Hall meetings can be a valuable way of sharing information.</w:t>
      </w:r>
    </w:p>
    <w:p w14:paraId="289F985C" w14:textId="77777777" w:rsidR="00602A52" w:rsidRPr="00602A52" w:rsidRDefault="00602A52" w:rsidP="00602A52">
      <w:r w:rsidRPr="00602A52">
        <w:t>Opportunity to deliver information and gather feedback. Community meetings can be used effectively at the beginning of an initiative to explain processes and outcomes. For this we rely upon Tammy and Jacqueline to help keep us safe while sharing information.</w:t>
      </w:r>
    </w:p>
    <w:p w14:paraId="0DA4D3FF" w14:textId="77777777" w:rsidR="00602A52" w:rsidRPr="00602A52" w:rsidRDefault="00602A52" w:rsidP="00602A52">
      <w:r w:rsidRPr="00602A52">
        <w:t>April 2024</w:t>
      </w:r>
    </w:p>
    <w:p w14:paraId="0765978F" w14:textId="77777777" w:rsidR="00602A52" w:rsidRPr="00602A52" w:rsidRDefault="00602A52" w:rsidP="00602A52">
      <w:r w:rsidRPr="00602A52">
        <w:t>Community ownership and leadership in any change effort is essential for its long-term sustainability and success. Fear is one of the biggest barriers that prevents changemakers from applying authentic community engagement practices.  We came up with what community engagement means to us and I hope this helps as we have refined it a few times. The process of working collaboratively with and through groups of people affiliated by geographic proximity, special interest, or similar situations to address issues affecting the wellbeing of those people. This can change from person to person, Tammy asked us what community engagement looks like and what it means to us and this is what it looks like. </w:t>
      </w:r>
    </w:p>
    <w:p w14:paraId="5F740C15" w14:textId="77777777" w:rsidR="00602A52" w:rsidRPr="00602A52" w:rsidRDefault="00602A52" w:rsidP="00602A52">
      <w:r w:rsidRPr="00602A52">
        <w:t>We hosted 2 community work sessions this month seeking input from our community. </w:t>
      </w:r>
    </w:p>
    <w:p w14:paraId="0200783F" w14:textId="24D8D306" w:rsidR="00602A52" w:rsidRPr="00602A52" w:rsidRDefault="00602A52" w:rsidP="00602A52">
      <w:r w:rsidRPr="00602A52">
        <w:t>May</w:t>
      </w:r>
      <w:r>
        <w:t xml:space="preserve"> </w:t>
      </w:r>
      <w:r w:rsidRPr="00602A52">
        <w:t>2024</w:t>
      </w:r>
    </w:p>
    <w:p w14:paraId="6711AA9A" w14:textId="77777777" w:rsidR="00602A52" w:rsidRPr="00602A52" w:rsidRDefault="00602A52" w:rsidP="00602A52">
      <w:r w:rsidRPr="00602A52">
        <w:t>Community conversations may not be something we want to continue after the December Safety meeting. The amount of work and lack of community support, and the lack of city involvement in this success is something we may need to look at. This time we took another look at this process to see if we had any kind of changes to make.  </w:t>
      </w:r>
    </w:p>
    <w:p w14:paraId="2BCACC1C" w14:textId="77777777" w:rsidR="00602A52" w:rsidRPr="00602A52" w:rsidRDefault="00602A52" w:rsidP="00602A52">
      <w:r w:rsidRPr="00602A52">
        <w:lastRenderedPageBreak/>
        <w:t>One note here is the amount of printing and cost it is going to use from our budget to do things the Community Diversity engagement committee should be looking at. While this is a great way to get noticed for us, we have only gained 4 new people and the online format seems to be what is the draw for this group's meeting. The other items here are Tammy and Jacqueline have been flexible and willing to meet us where we are all at while still hosting at city hall for the off chance someone still wants to come.</w:t>
      </w:r>
    </w:p>
    <w:p w14:paraId="1E0529D0" w14:textId="77777777" w:rsidR="00602A52" w:rsidRPr="00602A52" w:rsidRDefault="00602A52" w:rsidP="00602A52">
      <w:r w:rsidRPr="00602A52">
        <w:t>June 2024</w:t>
      </w:r>
    </w:p>
    <w:p w14:paraId="76421B9A" w14:textId="372BC2B1" w:rsidR="00602A52" w:rsidRPr="00602A52" w:rsidRDefault="00602A52" w:rsidP="00602A52">
      <w:r w:rsidRPr="00602A52">
        <w:t>June 4th,</w:t>
      </w:r>
      <w:r w:rsidRPr="00602A52">
        <w:t xml:space="preserve"> we hosted a community cafe and the Greater Northeast Keizer Neighborhood Association Partners   Kennedy Neighborhood Family Council partnered in this process. We had a good number of families attend and hear how the neighborhood family councils work within the school. </w:t>
      </w:r>
    </w:p>
    <w:p w14:paraId="1E975F01" w14:textId="5B98BBAA" w:rsidR="00602A52" w:rsidRPr="00602A52" w:rsidRDefault="00602A52" w:rsidP="00602A52">
      <w:r w:rsidRPr="00602A52">
        <w:t xml:space="preserve">We then had a work session to take the information we learned and start to put it to use. Strategic Planning &amp; Implementation: Develop a Clear Mission and Vision: Define the long-term goals and values of the neighborhood association. Identify Key Priorities: Determine the most pressing issues and challenges facing the </w:t>
      </w:r>
      <w:r w:rsidRPr="00602A52">
        <w:t>neighborhood. Create</w:t>
      </w:r>
      <w:r w:rsidRPr="00602A52">
        <w:t xml:space="preserve"> an Action Plan: Outline specific steps and timelines for achieving the goals. </w:t>
      </w:r>
    </w:p>
    <w:p w14:paraId="02576440" w14:textId="4B3B7DB0" w:rsidR="00602A52" w:rsidRPr="00602A52" w:rsidRDefault="00602A52" w:rsidP="00602A52">
      <w:r w:rsidRPr="00602A52">
        <w:t>June 10</w:t>
      </w:r>
      <w:r w:rsidRPr="00602A52">
        <w:rPr>
          <w:vertAlign w:val="superscript"/>
        </w:rPr>
        <w:t>th</w:t>
      </w:r>
      <w:r w:rsidRPr="00602A52">
        <w:t xml:space="preserve"> 2024 Work session and follow-up from Community </w:t>
      </w:r>
      <w:r w:rsidRPr="00602A52">
        <w:t>Café ‘and</w:t>
      </w:r>
      <w:r w:rsidRPr="00602A52">
        <w:t xml:space="preserve"> June 10th, 2024 online Zoom </w:t>
      </w:r>
      <w:r w:rsidRPr="00602A52">
        <w:t>Meeting 27</w:t>
      </w:r>
      <w:r w:rsidRPr="00602A52">
        <w:t xml:space="preserve"> people attended; June 10th, 2024 meeting teams, and Zoom 11am to noon 15 attended. This was to meet the needs of the families we serve. </w:t>
      </w:r>
    </w:p>
    <w:p w14:paraId="37CC0176" w14:textId="77777777" w:rsidR="00602A52" w:rsidRPr="00602A52" w:rsidRDefault="00602A52" w:rsidP="00602A52">
      <w:r w:rsidRPr="00602A52">
        <w:t>Allocate Resources: Develop a budget and allocate resources to support the action plan.</w:t>
      </w:r>
    </w:p>
    <w:p w14:paraId="2860E88E" w14:textId="371734C2" w:rsidR="00602A52" w:rsidRPr="00602A52" w:rsidRDefault="00602A52" w:rsidP="00602A52">
      <w:r w:rsidRPr="00602A52">
        <w:t xml:space="preserve">Regularly Review and Adjust: Evaluate the effectiveness of the plan and make adjustments as needed. It was during this meeting we decided to focus on community and step out of our comfort zone and work on community cafes in hope to increase families for our meeting and grow more collaboration in the community we served. </w:t>
      </w:r>
      <w:r w:rsidRPr="00602A52">
        <w:t>Well,</w:t>
      </w:r>
      <w:r w:rsidRPr="00602A52">
        <w:t xml:space="preserve"> it works. We have added 7 new families from this community cafe’. We used this model often. </w:t>
      </w:r>
    </w:p>
    <w:p w14:paraId="28C65D83" w14:textId="77777777" w:rsidR="00602A52" w:rsidRPr="00602A52" w:rsidRDefault="00602A52" w:rsidP="00602A52">
      <w:r w:rsidRPr="00602A52">
        <w:t>August 2024</w:t>
      </w:r>
    </w:p>
    <w:p w14:paraId="5CFE40D5" w14:textId="77777777" w:rsidR="00602A52" w:rsidRPr="00602A52" w:rsidRDefault="00602A52" w:rsidP="00602A52">
      <w:r w:rsidRPr="00602A52">
        <w:t>Neighborhood Association the great work we do in our community and we looked at this and it seems to work better than hosting an in person meeting each month. We are looking to move our meeting to an online format or use of a hybrid meeting platform for better engagement. While we still want to do this, we are going to use our main focus on Engagement with more community. We have talked to Lily with Keizer and Tammy has talked to Tim and they are aware of Zoom not working well in the city building. Until this can be handled and fixed our best interest is to keep our zoom and Team meetings.</w:t>
      </w:r>
    </w:p>
    <w:p w14:paraId="210A07D8" w14:textId="77777777" w:rsidR="00602A52" w:rsidRPr="00602A52" w:rsidRDefault="00602A52" w:rsidP="00602A52">
      <w:r w:rsidRPr="00602A52">
        <w:lastRenderedPageBreak/>
        <w:t xml:space="preserve">We have been working on 3 things or themes as we are calling it. </w:t>
      </w:r>
      <w:r w:rsidRPr="00602A52">
        <w:rPr>
          <w:b/>
          <w:bCs/>
        </w:rPr>
        <w:t>Collaboration, Consultation and Communication.</w:t>
      </w:r>
      <w:r w:rsidRPr="00602A52">
        <w:t xml:space="preserve"> We are working on how to build Strong connections in our neighborhoods and with families. This is very important to Tammy as our motto is </w:t>
      </w:r>
      <w:r w:rsidRPr="00602A52">
        <w:rPr>
          <w:b/>
          <w:bCs/>
        </w:rPr>
        <w:t>building a stronger community for a better tomorrow. </w:t>
      </w:r>
    </w:p>
    <w:p w14:paraId="18DBA27E" w14:textId="77777777" w:rsidR="00602A52" w:rsidRPr="00602A52" w:rsidRDefault="00602A52" w:rsidP="00602A52">
      <w:r w:rsidRPr="00602A52">
        <w:t>We have decided to host some work groups to help with planning for the upcoming community cafe event. This is something we decided to do differently and it has been working and helps us give time we have during the week, and some on the weekends. </w:t>
      </w:r>
    </w:p>
    <w:p w14:paraId="3CF57804" w14:textId="5857963B" w:rsidR="00602A52" w:rsidRPr="00602A52" w:rsidRDefault="00602A52" w:rsidP="00602A52">
      <w:r w:rsidRPr="00602A52">
        <w:t xml:space="preserve">We started working on the next community cafe. For more </w:t>
      </w:r>
      <w:r w:rsidRPr="00602A52">
        <w:t>information,</w:t>
      </w:r>
      <w:r w:rsidRPr="00602A52">
        <w:t xml:space="preserve"> please see the minutes at keizer.org</w:t>
      </w:r>
    </w:p>
    <w:p w14:paraId="300A0CCB" w14:textId="77777777" w:rsidR="00602A52" w:rsidRPr="00602A52" w:rsidRDefault="00602A52" w:rsidP="00602A52">
      <w:r w:rsidRPr="00602A52">
        <w:t>September 2024</w:t>
      </w:r>
    </w:p>
    <w:p w14:paraId="0C998B56" w14:textId="77777777" w:rsidR="00602A52" w:rsidRPr="00602A52" w:rsidRDefault="00602A52" w:rsidP="00602A52">
      <w:r w:rsidRPr="00602A52">
        <w:t>We would like to look at naming each community Engagement opportunity after the topic to enhance the outreach and gain more support. We will be hosting 3 in total and will have 22 Community Partners, and the community has been a smaller part in total.  Here are some of the topics we are focused on: Rick Newton on Conflict. </w:t>
      </w:r>
    </w:p>
    <w:p w14:paraId="79830F92" w14:textId="77777777" w:rsidR="00602A52" w:rsidRPr="00602A52" w:rsidRDefault="00602A52" w:rsidP="00602A52">
      <w:r w:rsidRPr="00602A52">
        <w:t>    They like learning ways to see conflict in new ways, and learning it not judgements. Simple right but some of us needed to hear that. Plus, how our Brain stores trauma for me was huge, others spoke about the prejudgments, criticisms, assuming responsibility for our ways we act. Learning ways, we can improve how we engage in those times. For others it was needs and feelings that came into play, empathy was one of the big ones. </w:t>
      </w:r>
    </w:p>
    <w:p w14:paraId="33F9501F" w14:textId="77777777" w:rsidR="00602A52" w:rsidRPr="00602A52" w:rsidRDefault="00602A52" w:rsidP="00602A52">
      <w:r w:rsidRPr="00602A52">
        <w:t>Work session held 2 for this month;</w:t>
      </w:r>
    </w:p>
    <w:p w14:paraId="7E83874E" w14:textId="77777777" w:rsidR="00602A52" w:rsidRPr="00602A52" w:rsidRDefault="00602A52" w:rsidP="00602A52">
      <w:r w:rsidRPr="00602A52">
        <w:t>This is the first look at reviewing the document to make it more like a charter and not by-laws. This is to help reduce barriers for our families. </w:t>
      </w:r>
    </w:p>
    <w:p w14:paraId="16EAB792" w14:textId="77777777" w:rsidR="00602A52" w:rsidRPr="00602A52" w:rsidRDefault="00602A52" w:rsidP="00602A52">
      <w:r w:rsidRPr="00602A52">
        <w:t>Document second part presented; to complete needs to show more details and usability is a very important part of this process. It is going to be to grow more in person and zoom membership, and create a clear understanding of the roles and share the vision for long term goals of the next 3 to 5 years.</w:t>
      </w:r>
    </w:p>
    <w:p w14:paraId="459115CF" w14:textId="5BBB6DFD" w:rsidR="00602A52" w:rsidRPr="00602A52" w:rsidRDefault="00602A52" w:rsidP="00602A52">
      <w:r w:rsidRPr="00602A52">
        <w:t xml:space="preserve">Elections were </w:t>
      </w:r>
      <w:r w:rsidRPr="00602A52">
        <w:t>held;</w:t>
      </w:r>
    </w:p>
    <w:p w14:paraId="69FE81C2" w14:textId="77777777" w:rsidR="00602A52" w:rsidRPr="00602A52" w:rsidRDefault="00602A52" w:rsidP="00602A52">
      <w:r w:rsidRPr="00602A52">
        <w:t>Chairperson or President; Tammy Kunz 971-701-3008</w:t>
      </w:r>
    </w:p>
    <w:p w14:paraId="63C4EE54" w14:textId="77777777" w:rsidR="00602A52" w:rsidRPr="00602A52" w:rsidRDefault="00602A52" w:rsidP="00602A52">
      <w:r w:rsidRPr="00602A52">
        <w:t>Vice-Chairperson or Vice President Jacqueline Green 503-991-1671</w:t>
      </w:r>
    </w:p>
    <w:p w14:paraId="4A7B37CA" w14:textId="51D10BD4" w:rsidR="00602A52" w:rsidRDefault="00602A52" w:rsidP="00602A52">
      <w:r w:rsidRPr="00602A52">
        <w:t>Secretary Shawn and Diane Martin nekna2022@gmail.com</w:t>
      </w:r>
    </w:p>
    <w:p w14:paraId="2568D912" w14:textId="77777777" w:rsidR="00E155C9" w:rsidRDefault="00602A52" w:rsidP="00602A52">
      <w:r w:rsidRPr="00602A52">
        <w:t> October 2024</w:t>
      </w:r>
    </w:p>
    <w:p w14:paraId="1D52365A" w14:textId="5FD5BAB7" w:rsidR="00602A52" w:rsidRPr="00602A52" w:rsidRDefault="00602A52" w:rsidP="00602A52">
      <w:r w:rsidRPr="00602A52">
        <w:lastRenderedPageBreak/>
        <w:t>Guest was Hector Blanco from Keizer Fire as he shared a number of resources. He shared with us the grant opportunities to have debris moved away from home and answered questions from the team on how this works with elderly families. What is the cost for families, can people who live in apartments access this support service and more. </w:t>
      </w:r>
    </w:p>
    <w:p w14:paraId="75FBD91C" w14:textId="77777777" w:rsidR="00602A52" w:rsidRPr="00602A52" w:rsidRDefault="00602A52" w:rsidP="00602A52">
      <w:r w:rsidRPr="00602A52">
        <w:t>Other topics covered; Neighborhood Safety Awareness Dec 10</w:t>
      </w:r>
      <w:r w:rsidRPr="00602A52">
        <w:rPr>
          <w:vertAlign w:val="superscript"/>
        </w:rPr>
        <w:t>th</w:t>
      </w:r>
      <w:r w:rsidRPr="00602A52">
        <w:t xml:space="preserve"> 2024, Kennedy School Partnership with Parent Club, Upcoming events and looking at our Goals and Project Evaluation spreadsheet. We have decided on our Equity Statement and it will be displayed on all our forms and information, as we reprint material. </w:t>
      </w:r>
    </w:p>
    <w:p w14:paraId="59C4ECC6" w14:textId="77777777" w:rsidR="00602A52" w:rsidRPr="00602A52" w:rsidRDefault="00602A52" w:rsidP="00602A52">
      <w:r w:rsidRPr="00602A52">
        <w:t>3 work sessions held for looking at by-laws and charter and development of updating information. </w:t>
      </w:r>
    </w:p>
    <w:p w14:paraId="72BC4D74" w14:textId="77777777" w:rsidR="00602A52" w:rsidRPr="00602A52" w:rsidRDefault="00602A52" w:rsidP="00602A52">
      <w:r w:rsidRPr="00602A52">
        <w:t>November 2024</w:t>
      </w:r>
    </w:p>
    <w:p w14:paraId="3CF46010" w14:textId="178BCF94" w:rsidR="00602A52" w:rsidRPr="00602A52" w:rsidRDefault="00602A52" w:rsidP="00602A52">
      <w:r w:rsidRPr="00602A52">
        <w:t xml:space="preserve">We had 25 people who attended this meeting; topic was Verda </w:t>
      </w:r>
      <w:r w:rsidRPr="00602A52">
        <w:t>Crossing; Concerns</w:t>
      </w:r>
      <w:r w:rsidRPr="00602A52">
        <w:t xml:space="preserve"> about renting while the build is still in </w:t>
      </w:r>
      <w:r w:rsidRPr="00602A52">
        <w:t>process; Speeding</w:t>
      </w:r>
      <w:r w:rsidRPr="00602A52">
        <w:t xml:space="preserve"> cars seem to be a problem/ </w:t>
      </w:r>
      <w:r w:rsidRPr="00602A52">
        <w:t>concern; Cost</w:t>
      </w:r>
      <w:r w:rsidRPr="00602A52">
        <w:t xml:space="preserve"> of taxes being affected due to the new Verda </w:t>
      </w:r>
      <w:r w:rsidRPr="00602A52">
        <w:t>crossing; Hosting</w:t>
      </w:r>
      <w:r w:rsidRPr="00602A52">
        <w:t xml:space="preserve"> more online meetings at different times (Tammy will address the board); Cover what we want this to look like to meet the needs in the community.</w:t>
      </w:r>
    </w:p>
    <w:p w14:paraId="061628A6" w14:textId="77777777" w:rsidR="00602A52" w:rsidRPr="00602A52" w:rsidRDefault="00602A52" w:rsidP="00602A52">
      <w:r w:rsidRPr="00602A52">
        <w:t>Community Café; Families would like to Strengthening Families Five Protective Factors (Resilience, Relationships, Knowledge, Communication &amp; Support). This is to support families as they struggle with the learning of their families. While looking at ways Greater Northeast Keizer Neighborhood Association can add a new layer of support. While Tammy and Jacquline are working with the Kennedy Neighborhood Family Council on these same concerns, they share hope in how families can gain more support. The partnership with Tammy and Jacqueline seems to be building a strong sense of community for those of us who are hurting and struggling. </w:t>
      </w:r>
    </w:p>
    <w:p w14:paraId="1B220BD3" w14:textId="77777777" w:rsidR="00602A52" w:rsidRPr="00602A52" w:rsidRDefault="00602A52" w:rsidP="00602A52">
      <w:r w:rsidRPr="00602A52">
        <w:t>3 work sessions held to work on By-laws and charter; Short term - long term goals. Then we worked on Incentive program for getting our kids back to school- public art policy to help get art in the parks.  </w:t>
      </w:r>
    </w:p>
    <w:p w14:paraId="042C54E1" w14:textId="77777777" w:rsidR="00602A52" w:rsidRPr="00602A52" w:rsidRDefault="00602A52" w:rsidP="00602A52">
      <w:r w:rsidRPr="00602A52">
        <w:t>December 2024</w:t>
      </w:r>
    </w:p>
    <w:p w14:paraId="33C0EA32" w14:textId="77777777" w:rsidR="00602A52" w:rsidRPr="00602A52" w:rsidRDefault="00602A52" w:rsidP="00602A52">
      <w:r w:rsidRPr="00602A52">
        <w:t>A Safety Awareness gathering was held and we had some work sessions to gather the data and work on building better spreadsheets and tracking. We learned no to host events in December. It is way too crazy for this. </w:t>
      </w:r>
    </w:p>
    <w:p w14:paraId="0AE54B52" w14:textId="77777777" w:rsidR="00602A52" w:rsidRPr="00602A52" w:rsidRDefault="00602A52" w:rsidP="00602A52">
      <w:r w:rsidRPr="00602A52">
        <w:t>We also learned that community engagement was really too costly for us to do as a whole and we would let the CDEC take that part on. We spent too much money on these events and did not have enough to cover our overhead cost. Tammy was going to seek funding to cover zoom and some of our costs.</w:t>
      </w:r>
    </w:p>
    <w:p w14:paraId="6F5E5DE0" w14:textId="6CC6DC45" w:rsidR="00602A52" w:rsidRPr="00602A52" w:rsidRDefault="00602A52" w:rsidP="00602A52">
      <w:r w:rsidRPr="00602A52">
        <w:lastRenderedPageBreak/>
        <w:t>  </w:t>
      </w:r>
      <w:r w:rsidRPr="00602A52">
        <w:drawing>
          <wp:inline distT="0" distB="0" distL="0" distR="0" wp14:anchorId="4611BF1B" wp14:editId="31DD523E">
            <wp:extent cx="3171825" cy="2619375"/>
            <wp:effectExtent l="0" t="0" r="9525" b="9525"/>
            <wp:docPr id="21205792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1825" cy="2619375"/>
                    </a:xfrm>
                    <a:prstGeom prst="rect">
                      <a:avLst/>
                    </a:prstGeom>
                    <a:noFill/>
                    <a:ln>
                      <a:noFill/>
                    </a:ln>
                  </pic:spPr>
                </pic:pic>
              </a:graphicData>
            </a:graphic>
          </wp:inline>
        </w:drawing>
      </w:r>
      <w:r w:rsidRPr="00602A52">
        <w:drawing>
          <wp:inline distT="0" distB="0" distL="0" distR="0" wp14:anchorId="12A8D7D0" wp14:editId="726BFE62">
            <wp:extent cx="1990725" cy="1228725"/>
            <wp:effectExtent l="0" t="0" r="9525" b="9525"/>
            <wp:docPr id="11099133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1228725"/>
                    </a:xfrm>
                    <a:prstGeom prst="rect">
                      <a:avLst/>
                    </a:prstGeom>
                    <a:noFill/>
                    <a:ln>
                      <a:noFill/>
                    </a:ln>
                  </pic:spPr>
                </pic:pic>
              </a:graphicData>
            </a:graphic>
          </wp:inline>
        </w:drawing>
      </w:r>
    </w:p>
    <w:p w14:paraId="12444C32" w14:textId="77777777" w:rsidR="00602A52" w:rsidRPr="00602A52" w:rsidRDefault="00602A52" w:rsidP="00602A52"/>
    <w:p w14:paraId="612BCA57" w14:textId="77777777" w:rsidR="00602A52" w:rsidRPr="00602A52" w:rsidRDefault="00602A52" w:rsidP="00602A52">
      <w:r w:rsidRPr="00602A52">
        <w:t>GNEKNA</w:t>
      </w:r>
    </w:p>
    <w:p w14:paraId="67FE63F0" w14:textId="77777777" w:rsidR="00602A52" w:rsidRPr="00602A52" w:rsidRDefault="00602A52" w:rsidP="00602A52">
      <w:r w:rsidRPr="00602A52">
        <w:t>(Greater Northeast Keizer Neighborhood Association)</w:t>
      </w:r>
    </w:p>
    <w:p w14:paraId="254CE374" w14:textId="77777777" w:rsidR="00602A52" w:rsidRPr="00602A52" w:rsidRDefault="00602A52" w:rsidP="00602A52">
      <w:r w:rsidRPr="00602A52">
        <w:t>2025 -2026 </w:t>
      </w:r>
    </w:p>
    <w:p w14:paraId="11BE96E2" w14:textId="77777777" w:rsidR="00602A52" w:rsidRPr="00602A52" w:rsidRDefault="00602A52" w:rsidP="00602A52">
      <w:r w:rsidRPr="00602A52">
        <w:t>Annual Report </w:t>
      </w:r>
    </w:p>
    <w:p w14:paraId="57AF295A" w14:textId="77777777" w:rsidR="00602A52" w:rsidRPr="00602A52" w:rsidRDefault="00602A52" w:rsidP="00602A52"/>
    <w:p w14:paraId="75D245F2" w14:textId="77777777" w:rsidR="00602A52" w:rsidRPr="00602A52" w:rsidRDefault="00602A52" w:rsidP="00602A52">
      <w:r w:rsidRPr="00602A52">
        <w:t>Tammy Kunz; President </w:t>
      </w:r>
    </w:p>
    <w:p w14:paraId="1ED25678" w14:textId="77777777" w:rsidR="00602A52" w:rsidRPr="00602A52" w:rsidRDefault="00602A52" w:rsidP="00602A52">
      <w:r w:rsidRPr="00602A52">
        <w:t>Jane Titchenal; Vice President</w:t>
      </w:r>
    </w:p>
    <w:p w14:paraId="064BEF52" w14:textId="77777777" w:rsidR="00602A52" w:rsidRPr="00602A52" w:rsidRDefault="00602A52" w:rsidP="00602A52">
      <w:r w:rsidRPr="00602A52">
        <w:t>Jacquline Green; Secretary </w:t>
      </w:r>
    </w:p>
    <w:p w14:paraId="3E87A36F" w14:textId="77777777" w:rsidR="00602A52" w:rsidRDefault="00602A52" w:rsidP="00602A52"/>
    <w:p w14:paraId="7C2662B9" w14:textId="2E925305" w:rsidR="00602A52" w:rsidRPr="00602A52" w:rsidRDefault="00602A52" w:rsidP="00602A52">
      <w:r w:rsidRPr="00602A52">
        <w:t>Jan 2025</w:t>
      </w:r>
    </w:p>
    <w:p w14:paraId="67A65308" w14:textId="77777777" w:rsidR="00602A52" w:rsidRPr="00602A52" w:rsidRDefault="00602A52" w:rsidP="00602A52">
      <w:r w:rsidRPr="00602A52">
        <w:t>Speaker Bill Lawyer on Claggett Creek Wetland project; </w:t>
      </w:r>
    </w:p>
    <w:p w14:paraId="72CC559C" w14:textId="5773A288" w:rsidR="00602A52" w:rsidRPr="00602A52" w:rsidRDefault="00602A52" w:rsidP="00602A52">
      <w:r w:rsidRPr="00602A52">
        <w:t xml:space="preserve">We worked on defining our charter and By-laws to help continue to break through the barriers.  </w:t>
      </w:r>
      <w:r w:rsidRPr="00602A52">
        <w:t>Plus,</w:t>
      </w:r>
      <w:r w:rsidRPr="00602A52">
        <w:t xml:space="preserve"> we worked on the short term and </w:t>
      </w:r>
      <w:r w:rsidRPr="00602A52">
        <w:t>long-term</w:t>
      </w:r>
      <w:r w:rsidRPr="00602A52">
        <w:t xml:space="preserve"> goals and how we are going to make adjustments to our community engagement plan for 2025. </w:t>
      </w:r>
    </w:p>
    <w:p w14:paraId="23FD3D9B" w14:textId="41CC1630" w:rsidR="00602A52" w:rsidRPr="00602A52" w:rsidRDefault="00602A52" w:rsidP="00602A52">
      <w:r w:rsidRPr="00602A52">
        <w:t xml:space="preserve"> Work sessions held to help get some of the </w:t>
      </w:r>
      <w:r w:rsidRPr="00602A52">
        <w:t>behind-the-scenes</w:t>
      </w:r>
      <w:r w:rsidRPr="00602A52">
        <w:t xml:space="preserve"> work done for our engagement plan. We used this time to cover Neighborhood Watch as well, which is not part of the summary but is covered in the larger packet for more details.</w:t>
      </w:r>
    </w:p>
    <w:p w14:paraId="45312791" w14:textId="77777777" w:rsidR="00602A52" w:rsidRPr="00602A52" w:rsidRDefault="00602A52" w:rsidP="00602A52">
      <w:r w:rsidRPr="00602A52">
        <w:lastRenderedPageBreak/>
        <w:t>Cross walks with Kennedy Elementary and placement of flashing beacon (looking at the space between May and Dixon) update to Come Dec 10</w:t>
      </w:r>
      <w:r w:rsidRPr="00602A52">
        <w:rPr>
          <w:vertAlign w:val="superscript"/>
        </w:rPr>
        <w:t>th</w:t>
      </w:r>
      <w:r w:rsidRPr="00602A52">
        <w:t>@ Safety Awareness meeting; Ways to cut back speeding (Claggett, within small blocks in the community); Pedestrian Flag program; Look at places we can use this to help ensure safety! Skate Park Art Contest </w:t>
      </w:r>
    </w:p>
    <w:p w14:paraId="09C7D1BA" w14:textId="77777777" w:rsidR="00602A52" w:rsidRPr="00602A52" w:rsidRDefault="00602A52" w:rsidP="00602A52">
      <w:r w:rsidRPr="00602A52">
        <w:t>Feb 2025</w:t>
      </w:r>
    </w:p>
    <w:p w14:paraId="51C57D33" w14:textId="77777777" w:rsidR="00602A52" w:rsidRPr="00602A52" w:rsidRDefault="00602A52" w:rsidP="00602A52">
      <w:r w:rsidRPr="00602A52">
        <w:t>We had several meetings and work sessions to finalize our by-laws and charter. We used these to help with goal setting as well. Specific Project Ideas: Community Events: National Night Out celebration. We then looked at Identify Key Priorities: Determine the most pressing issues and challenges facing the neighborhood.   Welcome new neighbors: Introduce new residents to the neighborhood and the watch program.   Share information: Distribute crime prevention tips and information about crime trends.   Encourage participation: Encourage neighbors to report suspicious activity and participate in the program </w:t>
      </w:r>
    </w:p>
    <w:p w14:paraId="2060E2F3" w14:textId="77777777" w:rsidR="00602A52" w:rsidRPr="00602A52" w:rsidRDefault="00602A52" w:rsidP="00602A52"/>
    <w:p w14:paraId="3FEF3A73" w14:textId="77777777" w:rsidR="00602A52" w:rsidRPr="00602A52" w:rsidRDefault="00602A52" w:rsidP="00602A52">
      <w:r w:rsidRPr="00602A52">
        <w:t>March 7</w:t>
      </w:r>
      <w:r w:rsidRPr="00602A52">
        <w:rPr>
          <w:vertAlign w:val="superscript"/>
        </w:rPr>
        <w:t>th</w:t>
      </w:r>
      <w:r w:rsidRPr="00602A52">
        <w:t xml:space="preserve">   2025 Special session</w:t>
      </w:r>
    </w:p>
    <w:p w14:paraId="57A23421" w14:textId="68525018" w:rsidR="00602A52" w:rsidRPr="00602A52" w:rsidRDefault="00602A52" w:rsidP="00602A52">
      <w:r w:rsidRPr="00602A52">
        <w:t xml:space="preserve">We held a special election since we lost our couple that was in the role of </w:t>
      </w:r>
      <w:r w:rsidRPr="00602A52">
        <w:t>secretary.</w:t>
      </w:r>
      <w:r w:rsidRPr="00602A52">
        <w:t xml:space="preserve"> The board asked if we could try to fill this role and not have so many different folks being in charge for better consistent </w:t>
      </w:r>
      <w:r w:rsidRPr="00602A52">
        <w:t>work.</w:t>
      </w:r>
      <w:r w:rsidRPr="00602A52">
        <w:t xml:space="preserve"> The new roles are listed below with the dates those roles have been accepted. 24 attended</w:t>
      </w:r>
    </w:p>
    <w:p w14:paraId="04B6B47A" w14:textId="77777777" w:rsidR="00602A52" w:rsidRPr="00602A52" w:rsidRDefault="00602A52" w:rsidP="00602A52">
      <w:r w:rsidRPr="00602A52">
        <w:t>Tammy Kunz; President 23 votes accepted nomination 3/7/25 </w:t>
      </w:r>
    </w:p>
    <w:p w14:paraId="703661AB" w14:textId="77777777" w:rsidR="00602A52" w:rsidRPr="00602A52" w:rsidRDefault="00602A52" w:rsidP="00602A52">
      <w:r w:rsidRPr="00602A52">
        <w:t>Jane Titchenal; Vice President 23 votes accepted nomination 3/17/25</w:t>
      </w:r>
    </w:p>
    <w:p w14:paraId="714DC38C" w14:textId="77777777" w:rsidR="00602A52" w:rsidRPr="00602A52" w:rsidRDefault="00602A52" w:rsidP="00602A52">
      <w:r w:rsidRPr="00602A52">
        <w:t>Jacquline Green; Secretary 23 votes accepted nomination 3/7/25</w:t>
      </w:r>
    </w:p>
    <w:p w14:paraId="4F53B763" w14:textId="77777777" w:rsidR="00602A52" w:rsidRPr="00602A52" w:rsidRDefault="00602A52" w:rsidP="00602A52">
      <w:r w:rsidRPr="00602A52">
        <w:t> </w:t>
      </w:r>
    </w:p>
    <w:p w14:paraId="59AF2F99" w14:textId="77777777" w:rsidR="00602A52" w:rsidRPr="00602A52" w:rsidRDefault="00602A52" w:rsidP="00602A52"/>
    <w:p w14:paraId="30C1EA3B" w14:textId="77777777" w:rsidR="00602A52" w:rsidRPr="00602A52" w:rsidRDefault="00602A52" w:rsidP="00602A52">
      <w:pPr>
        <w:rPr>
          <w:b/>
          <w:bCs/>
        </w:rPr>
      </w:pPr>
      <w:r w:rsidRPr="00602A52">
        <w:t> </w:t>
      </w:r>
    </w:p>
    <w:p w14:paraId="1A43B79F" w14:textId="77777777" w:rsidR="00602A52" w:rsidRPr="00602A52" w:rsidRDefault="00602A52" w:rsidP="00602A52">
      <w:r w:rsidRPr="00602A52">
        <w:t> </w:t>
      </w:r>
    </w:p>
    <w:p w14:paraId="32E80E9A" w14:textId="77777777" w:rsidR="00602A52" w:rsidRPr="00602A52" w:rsidRDefault="00602A52" w:rsidP="00602A52">
      <w:r w:rsidRPr="00602A52">
        <w:br/>
      </w:r>
      <w:r w:rsidRPr="00602A52">
        <w:br/>
      </w:r>
      <w:r w:rsidRPr="00602A52">
        <w:br/>
      </w:r>
      <w:r w:rsidRPr="00602A52">
        <w:br/>
      </w:r>
      <w:r w:rsidRPr="00602A52">
        <w:br/>
      </w:r>
      <w:r w:rsidRPr="00602A52">
        <w:br/>
      </w:r>
      <w:r w:rsidRPr="00602A52">
        <w:br/>
      </w:r>
      <w:r w:rsidRPr="00602A52">
        <w:lastRenderedPageBreak/>
        <w:br/>
      </w:r>
    </w:p>
    <w:p w14:paraId="0B84FA7F" w14:textId="77777777" w:rsidR="00602A52" w:rsidRPr="00602A52" w:rsidRDefault="00602A52" w:rsidP="00602A52">
      <w:r w:rsidRPr="00602A52">
        <w:t> </w:t>
      </w:r>
    </w:p>
    <w:p w14:paraId="078A97BB" w14:textId="77777777" w:rsidR="00602A52" w:rsidRPr="00602A52" w:rsidRDefault="00602A52" w:rsidP="00602A52"/>
    <w:p w14:paraId="6AEBA03F" w14:textId="77777777" w:rsidR="00602A52" w:rsidRPr="00602A52" w:rsidRDefault="00602A52" w:rsidP="00602A52">
      <w:r w:rsidRPr="00602A52">
        <w:t> </w:t>
      </w:r>
    </w:p>
    <w:p w14:paraId="6C6F7D61" w14:textId="77777777" w:rsidR="00602A52" w:rsidRDefault="00602A52"/>
    <w:sectPr w:rsidR="00602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52"/>
    <w:rsid w:val="00056942"/>
    <w:rsid w:val="00602A52"/>
    <w:rsid w:val="00E1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B29F"/>
  <w15:chartTrackingRefBased/>
  <w15:docId w15:val="{99E30E03-FF7D-4DE2-869A-03074E9B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A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2A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2A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2A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2A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2A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A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A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A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A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2A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2A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2A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2A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2A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A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A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A52"/>
    <w:rPr>
      <w:rFonts w:eastAsiaTheme="majorEastAsia" w:cstheme="majorBidi"/>
      <w:color w:val="272727" w:themeColor="text1" w:themeTint="D8"/>
    </w:rPr>
  </w:style>
  <w:style w:type="paragraph" w:styleId="Title">
    <w:name w:val="Title"/>
    <w:basedOn w:val="Normal"/>
    <w:next w:val="Normal"/>
    <w:link w:val="TitleChar"/>
    <w:uiPriority w:val="10"/>
    <w:qFormat/>
    <w:rsid w:val="00602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A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A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A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A52"/>
    <w:pPr>
      <w:spacing w:before="160"/>
      <w:jc w:val="center"/>
    </w:pPr>
    <w:rPr>
      <w:i/>
      <w:iCs/>
      <w:color w:val="404040" w:themeColor="text1" w:themeTint="BF"/>
    </w:rPr>
  </w:style>
  <w:style w:type="character" w:customStyle="1" w:styleId="QuoteChar">
    <w:name w:val="Quote Char"/>
    <w:basedOn w:val="DefaultParagraphFont"/>
    <w:link w:val="Quote"/>
    <w:uiPriority w:val="29"/>
    <w:rsid w:val="00602A52"/>
    <w:rPr>
      <w:i/>
      <w:iCs/>
      <w:color w:val="404040" w:themeColor="text1" w:themeTint="BF"/>
    </w:rPr>
  </w:style>
  <w:style w:type="paragraph" w:styleId="ListParagraph">
    <w:name w:val="List Paragraph"/>
    <w:basedOn w:val="Normal"/>
    <w:uiPriority w:val="34"/>
    <w:qFormat/>
    <w:rsid w:val="00602A52"/>
    <w:pPr>
      <w:ind w:left="720"/>
      <w:contextualSpacing/>
    </w:pPr>
  </w:style>
  <w:style w:type="character" w:styleId="IntenseEmphasis">
    <w:name w:val="Intense Emphasis"/>
    <w:basedOn w:val="DefaultParagraphFont"/>
    <w:uiPriority w:val="21"/>
    <w:qFormat/>
    <w:rsid w:val="00602A52"/>
    <w:rPr>
      <w:i/>
      <w:iCs/>
      <w:color w:val="2F5496" w:themeColor="accent1" w:themeShade="BF"/>
    </w:rPr>
  </w:style>
  <w:style w:type="paragraph" w:styleId="IntenseQuote">
    <w:name w:val="Intense Quote"/>
    <w:basedOn w:val="Normal"/>
    <w:next w:val="Normal"/>
    <w:link w:val="IntenseQuoteChar"/>
    <w:uiPriority w:val="30"/>
    <w:qFormat/>
    <w:rsid w:val="00602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2A52"/>
    <w:rPr>
      <w:i/>
      <w:iCs/>
      <w:color w:val="2F5496" w:themeColor="accent1" w:themeShade="BF"/>
    </w:rPr>
  </w:style>
  <w:style w:type="character" w:styleId="IntenseReference">
    <w:name w:val="Intense Reference"/>
    <w:basedOn w:val="DefaultParagraphFont"/>
    <w:uiPriority w:val="32"/>
    <w:qFormat/>
    <w:rsid w:val="00602A52"/>
    <w:rPr>
      <w:b/>
      <w:bCs/>
      <w:smallCaps/>
      <w:color w:val="2F5496" w:themeColor="accent1" w:themeShade="BF"/>
      <w:spacing w:val="5"/>
    </w:rPr>
  </w:style>
  <w:style w:type="character" w:styleId="Hyperlink">
    <w:name w:val="Hyperlink"/>
    <w:basedOn w:val="DefaultParagraphFont"/>
    <w:uiPriority w:val="99"/>
    <w:unhideWhenUsed/>
    <w:rsid w:val="00602A52"/>
    <w:rPr>
      <w:color w:val="0563C1" w:themeColor="hyperlink"/>
      <w:u w:val="single"/>
    </w:rPr>
  </w:style>
  <w:style w:type="character" w:styleId="UnresolvedMention">
    <w:name w:val="Unresolved Mention"/>
    <w:basedOn w:val="DefaultParagraphFont"/>
    <w:uiPriority w:val="99"/>
    <w:semiHidden/>
    <w:unhideWhenUsed/>
    <w:rsid w:val="00602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574413">
      <w:bodyDiv w:val="1"/>
      <w:marLeft w:val="0"/>
      <w:marRight w:val="0"/>
      <w:marTop w:val="0"/>
      <w:marBottom w:val="0"/>
      <w:divBdr>
        <w:top w:val="none" w:sz="0" w:space="0" w:color="auto"/>
        <w:left w:val="none" w:sz="0" w:space="0" w:color="auto"/>
        <w:bottom w:val="none" w:sz="0" w:space="0" w:color="auto"/>
        <w:right w:val="none" w:sz="0" w:space="0" w:color="auto"/>
      </w:divBdr>
    </w:div>
    <w:div w:id="190776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theast-keizer-neighborhood-associations-site.yolasite.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2620</Words>
  <Characters>14934</Characters>
  <Application>Microsoft Office Word</Application>
  <DocSecurity>0</DocSecurity>
  <Lines>124</Lines>
  <Paragraphs>35</Paragraphs>
  <ScaleCrop>false</ScaleCrop>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2</cp:revision>
  <dcterms:created xsi:type="dcterms:W3CDTF">2025-04-03T23:13:00Z</dcterms:created>
  <dcterms:modified xsi:type="dcterms:W3CDTF">2025-04-03T23:19:00Z</dcterms:modified>
</cp:coreProperties>
</file>