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CF" w:rsidRPr="00942AEC" w:rsidRDefault="00942AEC" w:rsidP="00942AEC">
      <w:pPr>
        <w:jc w:val="center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942AEC">
        <w:rPr>
          <w:rFonts w:ascii="Arial" w:hAnsi="Arial" w:cs="Arial"/>
          <w:b/>
        </w:rPr>
        <w:t>Baconton</w:t>
      </w:r>
      <w:proofErr w:type="spellEnd"/>
      <w:r w:rsidRPr="00942AEC">
        <w:rPr>
          <w:rFonts w:ascii="Arial" w:hAnsi="Arial" w:cs="Arial"/>
          <w:b/>
        </w:rPr>
        <w:t xml:space="preserve"> Community Charter School</w:t>
      </w:r>
    </w:p>
    <w:p w:rsidR="00942AEC" w:rsidRPr="00942AEC" w:rsidRDefault="00942AEC" w:rsidP="00942AEC">
      <w:pPr>
        <w:jc w:val="center"/>
        <w:rPr>
          <w:rFonts w:ascii="Arial" w:hAnsi="Arial" w:cs="Arial"/>
          <w:b/>
        </w:rPr>
      </w:pPr>
      <w:r w:rsidRPr="00942AEC">
        <w:rPr>
          <w:rFonts w:ascii="Arial" w:hAnsi="Arial" w:cs="Arial"/>
          <w:b/>
        </w:rPr>
        <w:t xml:space="preserve">Governance Committee </w:t>
      </w:r>
      <w:r w:rsidR="00BE4024">
        <w:rPr>
          <w:rFonts w:ascii="Arial" w:hAnsi="Arial" w:cs="Arial"/>
          <w:b/>
        </w:rPr>
        <w:t>Meeting via Zoom</w:t>
      </w:r>
    </w:p>
    <w:p w:rsidR="00942AEC" w:rsidRDefault="00A26C2E" w:rsidP="00942A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12, 2020</w:t>
      </w:r>
    </w:p>
    <w:p w:rsidR="00BE4024" w:rsidRDefault="00BE4024" w:rsidP="00942AEC">
      <w:pPr>
        <w:jc w:val="center"/>
        <w:rPr>
          <w:rFonts w:ascii="Arial" w:hAnsi="Arial" w:cs="Arial"/>
          <w:b/>
        </w:rPr>
      </w:pPr>
    </w:p>
    <w:p w:rsidR="00BE4024" w:rsidRDefault="00BE4024" w:rsidP="00BE4024">
      <w:pPr>
        <w:rPr>
          <w:rFonts w:ascii="Arial" w:hAnsi="Arial" w:cs="Arial"/>
        </w:rPr>
      </w:pPr>
      <w:r w:rsidRPr="00BE4024">
        <w:rPr>
          <w:rFonts w:ascii="Arial" w:hAnsi="Arial" w:cs="Arial"/>
        </w:rPr>
        <w:t xml:space="preserve">Present:  Kitty Beasley, Kate Von </w:t>
      </w:r>
      <w:proofErr w:type="spellStart"/>
      <w:r w:rsidRPr="00BE4024">
        <w:rPr>
          <w:rFonts w:ascii="Arial" w:hAnsi="Arial" w:cs="Arial"/>
        </w:rPr>
        <w:t>Glahn</w:t>
      </w:r>
      <w:proofErr w:type="spellEnd"/>
      <w:r w:rsidRPr="00BE4024">
        <w:rPr>
          <w:rFonts w:ascii="Arial" w:hAnsi="Arial" w:cs="Arial"/>
        </w:rPr>
        <w:t>, Christina Hayes</w:t>
      </w:r>
    </w:p>
    <w:p w:rsidR="00BE4024" w:rsidRPr="00BE4024" w:rsidRDefault="00BE4024" w:rsidP="00BE4024">
      <w:pPr>
        <w:rPr>
          <w:rFonts w:ascii="Arial" w:hAnsi="Arial" w:cs="Arial"/>
        </w:rPr>
      </w:pPr>
    </w:p>
    <w:p w:rsidR="00942AEC" w:rsidRDefault="00A26C2E">
      <w:pPr>
        <w:rPr>
          <w:rFonts w:ascii="Arial" w:hAnsi="Arial" w:cs="Arial"/>
        </w:rPr>
      </w:pPr>
      <w:r w:rsidRPr="00A26C2E">
        <w:rPr>
          <w:rFonts w:ascii="Arial" w:hAnsi="Arial" w:cs="Arial"/>
        </w:rPr>
        <w:t>Reviewed train</w:t>
      </w:r>
      <w:r>
        <w:rPr>
          <w:rFonts w:ascii="Arial" w:hAnsi="Arial" w:cs="Arial"/>
        </w:rPr>
        <w:t xml:space="preserve">ing completions for this year. Board members are asked to complete online training that we purchased from GCSA.  All board members completed the Whole Board Training on April 30. </w:t>
      </w:r>
    </w:p>
    <w:p w:rsidR="00A26C2E" w:rsidRPr="00A26C2E" w:rsidRDefault="00A26C2E">
      <w:pPr>
        <w:rPr>
          <w:rFonts w:ascii="Arial" w:hAnsi="Arial" w:cs="Arial"/>
        </w:rPr>
      </w:pPr>
      <w:r>
        <w:rPr>
          <w:rFonts w:ascii="Arial" w:hAnsi="Arial" w:cs="Arial"/>
        </w:rPr>
        <w:t>Requirements:</w:t>
      </w:r>
    </w:p>
    <w:p w:rsidR="00942AEC" w:rsidRDefault="00942AEC">
      <w:pPr>
        <w:rPr>
          <w:rFonts w:ascii="Arial" w:hAnsi="Arial" w:cs="Arial"/>
        </w:rPr>
      </w:pPr>
      <w:r>
        <w:rPr>
          <w:rFonts w:ascii="Arial" w:hAnsi="Arial" w:cs="Arial"/>
        </w:rPr>
        <w:t>New Members—15 Hours</w:t>
      </w:r>
    </w:p>
    <w:p w:rsidR="00942AEC" w:rsidRDefault="00942AEC">
      <w:pPr>
        <w:rPr>
          <w:rFonts w:ascii="Arial" w:hAnsi="Arial" w:cs="Arial"/>
        </w:rPr>
      </w:pPr>
      <w:r>
        <w:rPr>
          <w:rFonts w:ascii="Arial" w:hAnsi="Arial" w:cs="Arial"/>
        </w:rPr>
        <w:t>Existing Members---9 Hours</w:t>
      </w:r>
    </w:p>
    <w:p w:rsidR="00942AEC" w:rsidRDefault="00942AEC">
      <w:pPr>
        <w:rPr>
          <w:rFonts w:ascii="Arial" w:hAnsi="Arial" w:cs="Arial"/>
        </w:rPr>
      </w:pPr>
      <w:r>
        <w:rPr>
          <w:rFonts w:ascii="Arial" w:hAnsi="Arial" w:cs="Arial"/>
        </w:rPr>
        <w:t>New members must have 3 hours of Financial Governance Training offered only by Georgia Department of Education.  I’</w:t>
      </w:r>
      <w:r w:rsidR="0026208D">
        <w:rPr>
          <w:rFonts w:ascii="Arial" w:hAnsi="Arial" w:cs="Arial"/>
        </w:rPr>
        <w:t>ve requested dates/times, locations</w:t>
      </w:r>
      <w:r>
        <w:rPr>
          <w:rFonts w:ascii="Arial" w:hAnsi="Arial" w:cs="Arial"/>
        </w:rPr>
        <w:t xml:space="preserve"> and possibly an online version. </w:t>
      </w:r>
    </w:p>
    <w:p w:rsidR="008662F2" w:rsidRDefault="00942AEC" w:rsidP="008662F2">
      <w:pPr>
        <w:rPr>
          <w:rFonts w:ascii="Arial" w:hAnsi="Arial" w:cs="Arial"/>
        </w:rPr>
      </w:pPr>
      <w:r>
        <w:rPr>
          <w:rFonts w:ascii="Arial" w:hAnsi="Arial" w:cs="Arial"/>
        </w:rPr>
        <w:tab/>
        <w:t>The following will need this:</w:t>
      </w:r>
    </w:p>
    <w:p w:rsidR="00942AEC" w:rsidRPr="008662F2" w:rsidRDefault="00942AEC" w:rsidP="008662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662F2">
        <w:rPr>
          <w:rFonts w:ascii="Arial" w:hAnsi="Arial" w:cs="Arial"/>
        </w:rPr>
        <w:t>Jermaine King</w:t>
      </w:r>
    </w:p>
    <w:p w:rsidR="00942AEC" w:rsidRDefault="00942AEC" w:rsidP="00942A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Rashelle</w:t>
      </w:r>
      <w:proofErr w:type="spellEnd"/>
      <w:r>
        <w:rPr>
          <w:rFonts w:ascii="Arial" w:hAnsi="Arial" w:cs="Arial"/>
        </w:rPr>
        <w:t xml:space="preserve"> Beasley</w:t>
      </w:r>
    </w:p>
    <w:p w:rsidR="00942AEC" w:rsidRDefault="00942AEC" w:rsidP="00942A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Shanetta</w:t>
      </w:r>
      <w:proofErr w:type="spellEnd"/>
      <w:r>
        <w:rPr>
          <w:rFonts w:ascii="Arial" w:hAnsi="Arial" w:cs="Arial"/>
        </w:rPr>
        <w:t xml:space="preserve"> Davis</w:t>
      </w:r>
    </w:p>
    <w:p w:rsidR="00942AEC" w:rsidRPr="00942AEC" w:rsidRDefault="00942AEC" w:rsidP="00942A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Kate Von </w:t>
      </w:r>
      <w:proofErr w:type="spellStart"/>
      <w:r>
        <w:rPr>
          <w:rFonts w:ascii="Arial" w:hAnsi="Arial" w:cs="Arial"/>
        </w:rPr>
        <w:t>Glahn</w:t>
      </w:r>
      <w:proofErr w:type="spellEnd"/>
    </w:p>
    <w:p w:rsidR="00384476" w:rsidRDefault="00384476">
      <w:pPr>
        <w:rPr>
          <w:rFonts w:ascii="Arial" w:hAnsi="Arial" w:cs="Arial"/>
          <w:b/>
          <w:u w:val="single"/>
        </w:rPr>
      </w:pPr>
      <w:r w:rsidRPr="00384476">
        <w:rPr>
          <w:rFonts w:ascii="Arial" w:hAnsi="Arial" w:cs="Arial"/>
          <w:b/>
          <w:u w:val="single"/>
        </w:rPr>
        <w:t>Code of Ethics and Conflict of Interest Statements</w:t>
      </w:r>
    </w:p>
    <w:p w:rsidR="00A26C2E" w:rsidRPr="00A26C2E" w:rsidRDefault="00A26C2E">
      <w:pPr>
        <w:rPr>
          <w:rFonts w:ascii="Arial" w:hAnsi="Arial" w:cs="Arial"/>
        </w:rPr>
      </w:pPr>
      <w:r w:rsidRPr="00A26C2E">
        <w:rPr>
          <w:rFonts w:ascii="Arial" w:hAnsi="Arial" w:cs="Arial"/>
        </w:rPr>
        <w:t xml:space="preserve">Signed forms still needed from Kitty Beasley and Jermaine King. </w:t>
      </w:r>
    </w:p>
    <w:p w:rsidR="008662F2" w:rsidRDefault="008662F2">
      <w:pPr>
        <w:rPr>
          <w:rFonts w:ascii="Arial" w:hAnsi="Arial" w:cs="Arial"/>
        </w:rPr>
      </w:pPr>
    </w:p>
    <w:p w:rsidR="008662F2" w:rsidRDefault="008662F2">
      <w:pPr>
        <w:rPr>
          <w:rFonts w:ascii="Arial" w:hAnsi="Arial" w:cs="Arial"/>
        </w:rPr>
      </w:pPr>
    </w:p>
    <w:p w:rsidR="00384476" w:rsidRDefault="00384476">
      <w:pPr>
        <w:rPr>
          <w:rFonts w:ascii="Arial" w:hAnsi="Arial" w:cs="Arial"/>
        </w:rPr>
      </w:pPr>
    </w:p>
    <w:p w:rsidR="008662F2" w:rsidRPr="00942AEC" w:rsidRDefault="008662F2">
      <w:pPr>
        <w:rPr>
          <w:rFonts w:ascii="Arial" w:hAnsi="Arial" w:cs="Arial"/>
        </w:rPr>
      </w:pPr>
    </w:p>
    <w:sectPr w:rsidR="008662F2" w:rsidRPr="00942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15841"/>
    <w:multiLevelType w:val="hybridMultilevel"/>
    <w:tmpl w:val="BF5E2706"/>
    <w:lvl w:ilvl="0" w:tplc="2B664DB6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EC"/>
    <w:rsid w:val="000C46CF"/>
    <w:rsid w:val="0026208D"/>
    <w:rsid w:val="00384476"/>
    <w:rsid w:val="00794021"/>
    <w:rsid w:val="007E5A7D"/>
    <w:rsid w:val="008662F2"/>
    <w:rsid w:val="00942AEC"/>
    <w:rsid w:val="00A26C2E"/>
    <w:rsid w:val="00B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3E9E0-903F-4A50-BF9E-15960D74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LYNN PINSON</cp:lastModifiedBy>
  <cp:revision>2</cp:revision>
  <dcterms:created xsi:type="dcterms:W3CDTF">2020-05-21T16:31:00Z</dcterms:created>
  <dcterms:modified xsi:type="dcterms:W3CDTF">2020-05-21T16:31:00Z</dcterms:modified>
</cp:coreProperties>
</file>