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4125F7" w:rsidP="004125F7">
      <w:pPr>
        <w:jc w:val="center"/>
        <w:rPr>
          <w:b/>
          <w:sz w:val="28"/>
          <w:szCs w:val="28"/>
        </w:rPr>
      </w:pPr>
      <w:r>
        <w:rPr>
          <w:b/>
          <w:sz w:val="28"/>
          <w:szCs w:val="28"/>
        </w:rPr>
        <w:t>OFBGM® Monthly Business Brief (BB) Dot COM</w:t>
      </w:r>
    </w:p>
    <w:p w:rsidR="004125F7" w:rsidRDefault="004125F7" w:rsidP="004125F7">
      <w:pPr>
        <w:jc w:val="center"/>
        <w:rPr>
          <w:b/>
          <w:sz w:val="28"/>
          <w:szCs w:val="28"/>
        </w:rPr>
      </w:pPr>
      <w:r>
        <w:rPr>
          <w:b/>
          <w:sz w:val="28"/>
          <w:szCs w:val="28"/>
        </w:rPr>
        <w:t>32 June 2015 BB Copyright © 2015 OFBGM.  All rights reserved.</w:t>
      </w:r>
    </w:p>
    <w:p w:rsidR="004125F7" w:rsidRDefault="004125F7" w:rsidP="004125F7">
      <w:pPr>
        <w:jc w:val="center"/>
        <w:rPr>
          <w:b/>
          <w:sz w:val="28"/>
          <w:szCs w:val="28"/>
        </w:rPr>
      </w:pPr>
    </w:p>
    <w:p w:rsidR="004125F7" w:rsidRDefault="004125F7" w:rsidP="004125F7">
      <w:pPr>
        <w:rPr>
          <w:sz w:val="28"/>
          <w:szCs w:val="28"/>
        </w:rPr>
      </w:pPr>
      <w:r>
        <w:rPr>
          <w:sz w:val="28"/>
          <w:szCs w:val="28"/>
        </w:rPr>
        <w:t xml:space="preserve">OFBGM® Annual WCOG BB Bible book schedule for June 2015 will be: 23 June 7 Je &amp; La; 24 June 14 </w:t>
      </w:r>
      <w:r w:rsidR="00F01D04">
        <w:rPr>
          <w:sz w:val="28"/>
          <w:szCs w:val="28"/>
        </w:rPr>
        <w:t xml:space="preserve">Ez; 25 June 21 Da; 26 June 28 Ho, Joel, &amp; Am.  This month BB includes the rest of the OT Major Prophets which started last month with the book of Is.  Along with these five Major Prophets OT books are the 12 Minor Prophets OT books that we will devote next month’s BB, God willing.  These OT 17 </w:t>
      </w:r>
      <w:r w:rsidR="00FA4E79">
        <w:rPr>
          <w:sz w:val="28"/>
          <w:szCs w:val="28"/>
        </w:rPr>
        <w:t xml:space="preserve">Bible </w:t>
      </w:r>
      <w:r w:rsidR="00F01D04">
        <w:rPr>
          <w:sz w:val="28"/>
          <w:szCs w:val="28"/>
        </w:rPr>
        <w:t xml:space="preserve">books declares our Godhead’s heart for His </w:t>
      </w:r>
      <w:r w:rsidR="003420A8">
        <w:rPr>
          <w:sz w:val="28"/>
          <w:szCs w:val="28"/>
        </w:rPr>
        <w:t>remnant people starting in the sovereign nation of Israel and ending with the nation of Judah in their own land never to be a sovereign nation again (not counting the rebellion described in the book of Da).  These 17 OT Bible books declare the fulfillment of De28 where God’s people as a whole nation total</w:t>
      </w:r>
      <w:r w:rsidR="003574B3">
        <w:rPr>
          <w:sz w:val="28"/>
          <w:szCs w:val="28"/>
        </w:rPr>
        <w:t>ly</w:t>
      </w:r>
      <w:r w:rsidR="003420A8">
        <w:rPr>
          <w:sz w:val="28"/>
          <w:szCs w:val="28"/>
        </w:rPr>
        <w:t xml:space="preserve"> rebelled against God </w:t>
      </w:r>
      <w:r w:rsidR="006F78ED">
        <w:rPr>
          <w:sz w:val="28"/>
          <w:szCs w:val="28"/>
        </w:rPr>
        <w:t>&amp;</w:t>
      </w:r>
      <w:r w:rsidR="003420A8">
        <w:rPr>
          <w:sz w:val="28"/>
          <w:szCs w:val="28"/>
        </w:rPr>
        <w:t xml:space="preserve"> left the</w:t>
      </w:r>
      <w:r w:rsidR="006F78ED">
        <w:rPr>
          <w:sz w:val="28"/>
          <w:szCs w:val="28"/>
        </w:rPr>
        <w:t xml:space="preserve"> eternal</w:t>
      </w:r>
      <w:r w:rsidR="003420A8">
        <w:rPr>
          <w:sz w:val="28"/>
          <w:szCs w:val="28"/>
        </w:rPr>
        <w:t xml:space="preserve"> land (Je)!</w:t>
      </w:r>
    </w:p>
    <w:p w:rsidR="00FA4E79" w:rsidRDefault="00FA4E79" w:rsidP="004125F7">
      <w:pPr>
        <w:rPr>
          <w:sz w:val="28"/>
          <w:szCs w:val="28"/>
        </w:rPr>
      </w:pPr>
    </w:p>
    <w:p w:rsidR="00B03BDE" w:rsidRDefault="00FA4E79" w:rsidP="004125F7">
      <w:pPr>
        <w:rPr>
          <w:sz w:val="28"/>
          <w:szCs w:val="28"/>
        </w:rPr>
      </w:pPr>
      <w:r>
        <w:rPr>
          <w:sz w:val="28"/>
          <w:szCs w:val="28"/>
        </w:rPr>
        <w:t xml:space="preserve">These 17 OT Bible books shares God’s heart for His people where He kept talking and telling them the results of their sins if they continued in them.  In fact, God gave them big revelation during this time of what the final outcome would be if they would not quit hurting their selves and others </w:t>
      </w:r>
      <w:r w:rsidR="001E393E">
        <w:rPr>
          <w:sz w:val="28"/>
          <w:szCs w:val="28"/>
        </w:rPr>
        <w:t>by</w:t>
      </w:r>
      <w:r>
        <w:rPr>
          <w:sz w:val="28"/>
          <w:szCs w:val="28"/>
        </w:rPr>
        <w:t xml:space="preserve"> walking in their sins.</w:t>
      </w:r>
      <w:r w:rsidR="001E393E">
        <w:rPr>
          <w:sz w:val="28"/>
          <w:szCs w:val="28"/>
        </w:rPr>
        <w:t xml:space="preserve">  The sovereign nation of Israel due to their continued sins would become a Bible</w:t>
      </w:r>
      <w:r w:rsidR="003E1CC5">
        <w:rPr>
          <w:sz w:val="28"/>
          <w:szCs w:val="28"/>
        </w:rPr>
        <w:t xml:space="preserve"> physical land</w:t>
      </w:r>
      <w:r w:rsidR="001E393E">
        <w:rPr>
          <w:sz w:val="28"/>
          <w:szCs w:val="28"/>
        </w:rPr>
        <w:t xml:space="preserve"> nation </w:t>
      </w:r>
      <w:r w:rsidR="00B03BDE">
        <w:rPr>
          <w:sz w:val="28"/>
          <w:szCs w:val="28"/>
        </w:rPr>
        <w:t xml:space="preserve">no </w:t>
      </w:r>
      <w:r w:rsidR="001E393E">
        <w:rPr>
          <w:sz w:val="28"/>
          <w:szCs w:val="28"/>
        </w:rPr>
        <w:t xml:space="preserve">more as shown in these OT Bible books where the empire of Assyrians would take their nation sovereignty away forever as a </w:t>
      </w:r>
      <w:r w:rsidR="00B03BDE">
        <w:rPr>
          <w:sz w:val="28"/>
          <w:szCs w:val="28"/>
        </w:rPr>
        <w:t>“</w:t>
      </w:r>
      <w:r w:rsidR="001E393E">
        <w:rPr>
          <w:sz w:val="28"/>
          <w:szCs w:val="28"/>
        </w:rPr>
        <w:t>Bible</w:t>
      </w:r>
      <w:r w:rsidR="00B03BDE">
        <w:rPr>
          <w:sz w:val="28"/>
          <w:szCs w:val="28"/>
        </w:rPr>
        <w:t>”</w:t>
      </w:r>
      <w:r w:rsidR="001E393E">
        <w:rPr>
          <w:sz w:val="28"/>
          <w:szCs w:val="28"/>
        </w:rPr>
        <w:t xml:space="preserve"> </w:t>
      </w:r>
      <w:r w:rsidR="00AB3E69">
        <w:rPr>
          <w:sz w:val="28"/>
          <w:szCs w:val="28"/>
        </w:rPr>
        <w:t xml:space="preserve">physical </w:t>
      </w:r>
      <w:r w:rsidR="003E1CC5">
        <w:rPr>
          <w:sz w:val="28"/>
          <w:szCs w:val="28"/>
        </w:rPr>
        <w:t xml:space="preserve">sovereign land </w:t>
      </w:r>
      <w:r w:rsidR="001E393E">
        <w:rPr>
          <w:sz w:val="28"/>
          <w:szCs w:val="28"/>
        </w:rPr>
        <w:t xml:space="preserve">nation as also portrayed in Da2.  These books revealed that the sovereign nation of Judah would replace the sovereign nation of Israel during this time </w:t>
      </w:r>
      <w:r w:rsidR="00B03BDE">
        <w:rPr>
          <w:sz w:val="28"/>
          <w:szCs w:val="28"/>
        </w:rPr>
        <w:t>to bring the seed, Jesus</w:t>
      </w:r>
      <w:r w:rsidR="003E1CC5">
        <w:rPr>
          <w:sz w:val="28"/>
          <w:szCs w:val="28"/>
        </w:rPr>
        <w:t xml:space="preserve"> the NT Head of His global body- Israel His family, church or assembly, and kingdom on earth/Ga6:14-18; Js1</w:t>
      </w:r>
      <w:r w:rsidR="00A1394D">
        <w:rPr>
          <w:sz w:val="28"/>
          <w:szCs w:val="28"/>
        </w:rPr>
        <w:t>:1-6; Re7; etc.!</w:t>
      </w:r>
    </w:p>
    <w:p w:rsidR="00B03BDE" w:rsidRDefault="00B03BDE" w:rsidP="004125F7">
      <w:pPr>
        <w:rPr>
          <w:sz w:val="28"/>
          <w:szCs w:val="28"/>
        </w:rPr>
      </w:pPr>
    </w:p>
    <w:p w:rsidR="00D91D96" w:rsidRDefault="00B03BDE" w:rsidP="004125F7">
      <w:pPr>
        <w:rPr>
          <w:sz w:val="28"/>
          <w:szCs w:val="28"/>
        </w:rPr>
      </w:pPr>
      <w:r>
        <w:rPr>
          <w:sz w:val="28"/>
          <w:szCs w:val="28"/>
        </w:rPr>
        <w:t xml:space="preserve">After these Bible books share how the sovereign nation of Judah took the place of the sovereign nation of Israel, this month’s BB of the OT Major Prophets Bible books of Je, La, Ez, and Da share that God’s </w:t>
      </w:r>
      <w:r w:rsidR="003574B3">
        <w:rPr>
          <w:sz w:val="28"/>
          <w:szCs w:val="28"/>
        </w:rPr>
        <w:t xml:space="preserve">people </w:t>
      </w:r>
      <w:r>
        <w:rPr>
          <w:sz w:val="28"/>
          <w:szCs w:val="28"/>
        </w:rPr>
        <w:t xml:space="preserve">still didn’t learn their lessons from the nation of Israel and also fulfilled God’s OT prophecy.  </w:t>
      </w:r>
      <w:r w:rsidR="003574B3">
        <w:rPr>
          <w:sz w:val="28"/>
          <w:szCs w:val="28"/>
        </w:rPr>
        <w:t xml:space="preserve">Our Godhead knows man’s hearts and that without Jesus mankind would be doom from His awesome presence forever!  During this month BB we see now people from the previous sovereign nation of Israel moved to the sovereign Bible nation of Judah to worship and obey God while some of the poor would continue to travel to Judah </w:t>
      </w:r>
      <w:r w:rsidR="00D91D96">
        <w:rPr>
          <w:sz w:val="28"/>
          <w:szCs w:val="28"/>
        </w:rPr>
        <w:t>for Jerusalem OT worship of God even to the day of our incarnate Jesus.</w:t>
      </w:r>
    </w:p>
    <w:p w:rsidR="00D91D96" w:rsidRDefault="00D91D96" w:rsidP="004125F7">
      <w:pPr>
        <w:rPr>
          <w:sz w:val="28"/>
          <w:szCs w:val="28"/>
        </w:rPr>
      </w:pPr>
    </w:p>
    <w:p w:rsidR="00D91D96" w:rsidRDefault="00D91D96" w:rsidP="004125F7">
      <w:pPr>
        <w:rPr>
          <w:sz w:val="28"/>
          <w:szCs w:val="28"/>
        </w:rPr>
      </w:pPr>
      <w:r>
        <w:rPr>
          <w:sz w:val="28"/>
          <w:szCs w:val="28"/>
        </w:rPr>
        <w:lastRenderedPageBreak/>
        <w:t>OFGBM Spirit Gold: Our Godhead is omniscient in all aspects of knowledge including knowing the end from the beginning as proved by Bible prophecy.  However, know there is a big difference in knowing and causing things to happen.</w:t>
      </w:r>
    </w:p>
    <w:p w:rsidR="00D16C64" w:rsidRDefault="00D91D96" w:rsidP="004125F7">
      <w:pPr>
        <w:rPr>
          <w:sz w:val="28"/>
          <w:szCs w:val="28"/>
        </w:rPr>
      </w:pPr>
      <w:r>
        <w:rPr>
          <w:sz w:val="28"/>
          <w:szCs w:val="28"/>
        </w:rPr>
        <w:t xml:space="preserve">As we read and study this month’s BB schedule we see that without Jesus the OT seed/Ga3:16, 24, 29 that </w:t>
      </w:r>
      <w:r w:rsidR="003221F8">
        <w:rPr>
          <w:sz w:val="28"/>
          <w:szCs w:val="28"/>
        </w:rPr>
        <w:t xml:space="preserve">mankind is hopeless (our own lives are also a testimony to this fact without our Jesus).  The Bible book of Je reveals that every person even the poorest </w:t>
      </w:r>
      <w:r w:rsidR="00D16C64">
        <w:rPr>
          <w:sz w:val="28"/>
          <w:szCs w:val="28"/>
        </w:rPr>
        <w:t>that</w:t>
      </w:r>
      <w:r w:rsidR="003221F8">
        <w:rPr>
          <w:sz w:val="28"/>
          <w:szCs w:val="28"/>
        </w:rPr>
        <w:t xml:space="preserve"> usually remain during these empires times of reigns per Da2 on the earth left the land of the sovereign nation of Judah</w:t>
      </w:r>
      <w:r w:rsidR="00A1394D">
        <w:rPr>
          <w:sz w:val="28"/>
          <w:szCs w:val="28"/>
        </w:rPr>
        <w:t xml:space="preserve"> (to Egypt/Je)</w:t>
      </w:r>
      <w:r w:rsidR="003221F8">
        <w:rPr>
          <w:sz w:val="28"/>
          <w:szCs w:val="28"/>
        </w:rPr>
        <w:t xml:space="preserve"> by the Babylonian take-over per Da2 prophecy.  When the Da2 prophecy took place with the empire of the Babylonians, then the sovereign Bible nation of Judah never </w:t>
      </w:r>
      <w:r w:rsidR="00D16C64">
        <w:rPr>
          <w:sz w:val="28"/>
          <w:szCs w:val="28"/>
        </w:rPr>
        <w:t>was a Bible reality again because Jesus the rock or stone became the mountain of Heaven which was the very pattern of the entire OT things, places, events, people, animal sacrifices, ceremonies, fe</w:t>
      </w:r>
      <w:r w:rsidR="00AB3E69">
        <w:rPr>
          <w:sz w:val="28"/>
          <w:szCs w:val="28"/>
        </w:rPr>
        <w:t>a</w:t>
      </w:r>
      <w:r w:rsidR="00D16C64">
        <w:rPr>
          <w:sz w:val="28"/>
          <w:szCs w:val="28"/>
        </w:rPr>
        <w:t xml:space="preserve">sts, priesthood, and kings!  </w:t>
      </w:r>
    </w:p>
    <w:p w:rsidR="00D16C64" w:rsidRDefault="00D16C64" w:rsidP="004125F7">
      <w:pPr>
        <w:rPr>
          <w:sz w:val="28"/>
          <w:szCs w:val="28"/>
        </w:rPr>
      </w:pPr>
    </w:p>
    <w:p w:rsidR="001C09CB" w:rsidRDefault="00D16C64" w:rsidP="004125F7">
      <w:pPr>
        <w:rPr>
          <w:sz w:val="28"/>
          <w:szCs w:val="28"/>
        </w:rPr>
      </w:pPr>
      <w:r>
        <w:rPr>
          <w:sz w:val="28"/>
          <w:szCs w:val="28"/>
        </w:rPr>
        <w:t>Realize the fulfillment of the prophecy of De28 that God’s people, the sovereign nation of Judah, left the promise land even down to the very last poorest person as plainly revealed in this BB of the book of Je</w:t>
      </w:r>
      <w:r w:rsidR="001867BE">
        <w:rPr>
          <w:sz w:val="28"/>
          <w:szCs w:val="28"/>
        </w:rPr>
        <w:t xml:space="preserve"> to never be God’s sovereign Bible nation again per Da2 because Jesus NT Heaven would become God’s mountain in Heaven per Heb12:22-29/Heb8, 9:13, 24!  The entire OT contents only pointed to Jesus the seed/Ge3:14-15</w:t>
      </w:r>
      <w:r w:rsidR="00A1394D">
        <w:rPr>
          <w:sz w:val="28"/>
          <w:szCs w:val="28"/>
        </w:rPr>
        <w:t>, 12</w:t>
      </w:r>
      <w:r w:rsidR="001867BE">
        <w:rPr>
          <w:sz w:val="28"/>
          <w:szCs w:val="28"/>
        </w:rPr>
        <w:t xml:space="preserve">/Jn5:39/Ga3:16, 24, 29/Heb8, 9:12, 24 and that the shadow or OT physical types all only pointed to the Heavenly pattern of Heaven our Godhead’s from everlasting to everlasting abode, dwelling, temple, </w:t>
      </w:r>
      <w:r w:rsidR="001C09CB">
        <w:rPr>
          <w:sz w:val="28"/>
          <w:szCs w:val="28"/>
        </w:rPr>
        <w:t>throne, glory land, or home of His Spirit invisibility where our faith only can become sight.</w:t>
      </w:r>
    </w:p>
    <w:p w:rsidR="001C09CB" w:rsidRDefault="001C09CB" w:rsidP="004125F7">
      <w:pPr>
        <w:rPr>
          <w:sz w:val="28"/>
          <w:szCs w:val="28"/>
        </w:rPr>
      </w:pPr>
    </w:p>
    <w:p w:rsidR="00D91D96" w:rsidRDefault="001C09CB" w:rsidP="004125F7">
      <w:pPr>
        <w:rPr>
          <w:sz w:val="28"/>
          <w:szCs w:val="28"/>
        </w:rPr>
      </w:pPr>
      <w:r>
        <w:rPr>
          <w:sz w:val="28"/>
          <w:szCs w:val="28"/>
        </w:rPr>
        <w:t>Wow, the entire OT words of Jesus Himself find their place in His eternity of Heaven because once the nation of Israel fulfilled God’s prophecy of owning all the land by tributary thru the King of Solomon then the prophecy of De28 kicked in and the seed of Jesus became a reality!</w:t>
      </w:r>
      <w:r w:rsidR="001867BE">
        <w:rPr>
          <w:sz w:val="28"/>
          <w:szCs w:val="28"/>
        </w:rPr>
        <w:t xml:space="preserve"> </w:t>
      </w:r>
      <w:r w:rsidR="00D16C64">
        <w:rPr>
          <w:sz w:val="28"/>
          <w:szCs w:val="28"/>
        </w:rPr>
        <w:t xml:space="preserve">  </w:t>
      </w:r>
      <w:r w:rsidR="00206BBC">
        <w:rPr>
          <w:sz w:val="28"/>
          <w:szCs w:val="28"/>
        </w:rPr>
        <w:t xml:space="preserve">OFBGM Spirit Gold: Every Word of Jesus in the Bible was placed there by the same authorship of God the Holy Spirit inspiration to Bible prophets so OFBGM encourages all to read the entire Bible by the theme and big picture of the entire Bible and that is our Lord Jesus Christ!  </w:t>
      </w:r>
      <w:r w:rsidR="00D16C64">
        <w:rPr>
          <w:sz w:val="28"/>
          <w:szCs w:val="28"/>
        </w:rPr>
        <w:t xml:space="preserve"> </w:t>
      </w:r>
    </w:p>
    <w:p w:rsidR="00206BBC" w:rsidRDefault="00206BBC" w:rsidP="004125F7">
      <w:pPr>
        <w:rPr>
          <w:sz w:val="28"/>
          <w:szCs w:val="28"/>
        </w:rPr>
      </w:pPr>
    </w:p>
    <w:p w:rsidR="00B44ED5" w:rsidRDefault="00206BBC" w:rsidP="003B74DA">
      <w:pPr>
        <w:rPr>
          <w:sz w:val="28"/>
          <w:szCs w:val="28"/>
        </w:rPr>
      </w:pPr>
      <w:r>
        <w:rPr>
          <w:sz w:val="28"/>
          <w:szCs w:val="28"/>
        </w:rPr>
        <w:t xml:space="preserve">When the </w:t>
      </w:r>
      <w:r w:rsidR="003B44A5">
        <w:rPr>
          <w:sz w:val="28"/>
          <w:szCs w:val="28"/>
        </w:rPr>
        <w:t>h</w:t>
      </w:r>
      <w:r>
        <w:rPr>
          <w:sz w:val="28"/>
          <w:szCs w:val="28"/>
        </w:rPr>
        <w:t xml:space="preserve">ead of Gold took over the sovereign Bible nation of Judah they never more </w:t>
      </w:r>
      <w:r w:rsidR="00974C46">
        <w:rPr>
          <w:sz w:val="28"/>
          <w:szCs w:val="28"/>
        </w:rPr>
        <w:t>was</w:t>
      </w:r>
      <w:r>
        <w:rPr>
          <w:sz w:val="28"/>
          <w:szCs w:val="28"/>
        </w:rPr>
        <w:t xml:space="preserve"> a sovereign Bible nation (Da shares their rebellions) because their Bible’s purpose was to introduce Jesus to mankind of all times.  So when Jesus became our incarnate Word of God, all the maps only </w:t>
      </w:r>
      <w:r w:rsidR="003B74DA">
        <w:rPr>
          <w:sz w:val="28"/>
          <w:szCs w:val="28"/>
        </w:rPr>
        <w:t xml:space="preserve">showed the nation of Judah and not the sovereign Bible </w:t>
      </w:r>
      <w:r w:rsidR="002E057D">
        <w:rPr>
          <w:sz w:val="28"/>
          <w:szCs w:val="28"/>
        </w:rPr>
        <w:t xml:space="preserve">physical </w:t>
      </w:r>
      <w:r w:rsidR="003B74DA">
        <w:rPr>
          <w:sz w:val="28"/>
          <w:szCs w:val="28"/>
        </w:rPr>
        <w:t xml:space="preserve">nation of Israel because they had left the </w:t>
      </w:r>
      <w:r w:rsidR="003B74DA">
        <w:rPr>
          <w:sz w:val="28"/>
          <w:szCs w:val="28"/>
        </w:rPr>
        <w:lastRenderedPageBreak/>
        <w:t>stage of human history many years prior.  In fact, when the nation of Judah returned home the main purpose was to introduce the OT seed of Jesus!   Again, it was never about the OT physical shadows or types of Jesus but</w:t>
      </w:r>
      <w:r w:rsidR="00B44ED5">
        <w:rPr>
          <w:sz w:val="28"/>
          <w:szCs w:val="28"/>
        </w:rPr>
        <w:t xml:space="preserve"> about</w:t>
      </w:r>
      <w:r w:rsidR="003B74DA">
        <w:rPr>
          <w:sz w:val="28"/>
          <w:szCs w:val="28"/>
        </w:rPr>
        <w:t xml:space="preserve"> </w:t>
      </w:r>
      <w:r w:rsidR="00974C46">
        <w:rPr>
          <w:sz w:val="28"/>
          <w:szCs w:val="28"/>
        </w:rPr>
        <w:t xml:space="preserve">the </w:t>
      </w:r>
      <w:r w:rsidR="00B44ED5">
        <w:rPr>
          <w:sz w:val="28"/>
          <w:szCs w:val="28"/>
        </w:rPr>
        <w:t xml:space="preserve">OT &amp; </w:t>
      </w:r>
      <w:r w:rsidR="00974C46">
        <w:rPr>
          <w:sz w:val="28"/>
          <w:szCs w:val="28"/>
        </w:rPr>
        <w:t>NT King of Heaven, Jesus, and His eternal dwelling place: Heaven or the kingdom of Heaven</w:t>
      </w:r>
      <w:r w:rsidR="00B44ED5">
        <w:rPr>
          <w:sz w:val="28"/>
          <w:szCs w:val="28"/>
        </w:rPr>
        <w:t xml:space="preserve"> and the Kingdom of God</w:t>
      </w:r>
      <w:r w:rsidR="00974C46">
        <w:rPr>
          <w:sz w:val="28"/>
          <w:szCs w:val="28"/>
        </w:rPr>
        <w:t xml:space="preserve">.  The Bible reveals our Godhead and His eternal abode of Heaven, His Spirit of invisibility omnipresent temple and throne.  The OT Bible promises, prophecies, and shadows </w:t>
      </w:r>
      <w:r w:rsidR="00B44ED5">
        <w:rPr>
          <w:sz w:val="28"/>
          <w:szCs w:val="28"/>
        </w:rPr>
        <w:t xml:space="preserve">were eternal because they pertain to the seed, Jesus, inside Abraham (Ge12:1-3) and </w:t>
      </w:r>
      <w:r w:rsidR="002E057D">
        <w:rPr>
          <w:sz w:val="28"/>
          <w:szCs w:val="28"/>
        </w:rPr>
        <w:t>Jesus</w:t>
      </w:r>
      <w:r w:rsidR="00B44ED5">
        <w:rPr>
          <w:sz w:val="28"/>
          <w:szCs w:val="28"/>
        </w:rPr>
        <w:t xml:space="preserve"> OT seed line (OFBGM declares how the seed line provided the womb of the tribe of Judah from which Jesus came thru and was born) Who overcame the</w:t>
      </w:r>
      <w:r w:rsidR="00702550">
        <w:rPr>
          <w:sz w:val="28"/>
          <w:szCs w:val="28"/>
        </w:rPr>
        <w:t xml:space="preserve"> sins of His</w:t>
      </w:r>
      <w:r w:rsidR="00B44ED5">
        <w:rPr>
          <w:sz w:val="28"/>
          <w:szCs w:val="28"/>
        </w:rPr>
        <w:t xml:space="preserve"> people of the OT making their prophecies/De28</w:t>
      </w:r>
      <w:r w:rsidR="002E057D">
        <w:rPr>
          <w:sz w:val="28"/>
          <w:szCs w:val="28"/>
        </w:rPr>
        <w:t>/Ge3:14-15, Ge12:1-3/Ga3:16, 24, 29</w:t>
      </w:r>
      <w:r w:rsidR="00B44ED5">
        <w:rPr>
          <w:sz w:val="28"/>
          <w:szCs w:val="28"/>
        </w:rPr>
        <w:t xml:space="preserve"> true and fulfilled and making the seed prophecy Thru them eternal</w:t>
      </w:r>
      <w:r w:rsidR="003B44A5">
        <w:rPr>
          <w:sz w:val="28"/>
          <w:szCs w:val="28"/>
        </w:rPr>
        <w:t>/Heb8, 9:12, 24/Jn14:1-f/Jn20</w:t>
      </w:r>
      <w:r w:rsidR="00B44ED5">
        <w:rPr>
          <w:sz w:val="28"/>
          <w:szCs w:val="28"/>
        </w:rPr>
        <w:t xml:space="preserve"> in Jesus NT Kin</w:t>
      </w:r>
      <w:r w:rsidR="00702550">
        <w:rPr>
          <w:sz w:val="28"/>
          <w:szCs w:val="28"/>
        </w:rPr>
        <w:t>gdom of God or Kingdom of Heaven, our Godhead’s abode.</w:t>
      </w:r>
      <w:r w:rsidR="00B44ED5">
        <w:rPr>
          <w:sz w:val="28"/>
          <w:szCs w:val="28"/>
        </w:rPr>
        <w:t xml:space="preserve">  </w:t>
      </w:r>
    </w:p>
    <w:p w:rsidR="00B80ED8" w:rsidRDefault="00B80ED8" w:rsidP="003B74DA">
      <w:pPr>
        <w:rPr>
          <w:sz w:val="28"/>
          <w:szCs w:val="28"/>
        </w:rPr>
      </w:pPr>
    </w:p>
    <w:p w:rsidR="00A0107B" w:rsidRDefault="00B80ED8" w:rsidP="003B74DA">
      <w:pPr>
        <w:rPr>
          <w:sz w:val="28"/>
          <w:szCs w:val="28"/>
        </w:rPr>
      </w:pPr>
      <w:r>
        <w:rPr>
          <w:sz w:val="28"/>
          <w:szCs w:val="28"/>
        </w:rPr>
        <w:t>OFBGM Spirit Gold: every word of God in His OT was about the eternity of Jesus/Jn5:39/Lk24/Heb8, 9:12, 24 and His eternal abode called Heaven.  OFBGM Spirit Gold: Our Godhead is eternal and omnipresent Spirit which means His own eternal dwelling place of Heaven is from Himself because our Godhead is the infinite source of all physical and Spirit paradigms, reality, and substance.</w:t>
      </w:r>
      <w:r w:rsidR="00DB62AA">
        <w:rPr>
          <w:sz w:val="28"/>
          <w:szCs w:val="28"/>
        </w:rPr>
        <w:t xml:space="preserve">  OFBGM Spirit Gold: the entire OT words were about the temporary OT Temple and it’s furniture, land promise (This BB shared how after fulfilling OT prophecy and taking the physical land they disobeyed God and every Jew/Je left the </w:t>
      </w:r>
      <w:r w:rsidR="00DB62AA" w:rsidRPr="002E057D">
        <w:rPr>
          <w:sz w:val="28"/>
          <w:szCs w:val="28"/>
          <w:u w:val="single"/>
        </w:rPr>
        <w:t xml:space="preserve">eternal </w:t>
      </w:r>
      <w:r w:rsidR="00DB62AA">
        <w:rPr>
          <w:sz w:val="28"/>
          <w:szCs w:val="28"/>
        </w:rPr>
        <w:t xml:space="preserve">physical land promise because of sin fulfilling that the eternal physical land promise was temporary which prophesied and </w:t>
      </w:r>
      <w:r w:rsidR="00527E7D">
        <w:rPr>
          <w:sz w:val="28"/>
          <w:szCs w:val="28"/>
        </w:rPr>
        <w:t>pointed</w:t>
      </w:r>
      <w:r w:rsidR="00DB62AA">
        <w:rPr>
          <w:sz w:val="28"/>
          <w:szCs w:val="28"/>
        </w:rPr>
        <w:t xml:space="preserve"> </w:t>
      </w:r>
      <w:r w:rsidR="00527E7D">
        <w:rPr>
          <w:sz w:val="28"/>
          <w:szCs w:val="28"/>
        </w:rPr>
        <w:t>to</w:t>
      </w:r>
      <w:r w:rsidR="00DB62AA">
        <w:rPr>
          <w:sz w:val="28"/>
          <w:szCs w:val="28"/>
        </w:rPr>
        <w:t xml:space="preserve"> Jesus NT eternal Spirit glory land of Heaven</w:t>
      </w:r>
      <w:r w:rsidR="00527E7D">
        <w:rPr>
          <w:sz w:val="28"/>
          <w:szCs w:val="28"/>
        </w:rPr>
        <w:t xml:space="preserve"> for our eternal land country/He11:16).  OFBGM Spirit Gold: Jesus can only be High Priest In Heaven’s invisibility/1Ti1:17/Heb8, 9:12, 24 as the second member of the Godhead by His Asc. in Jn20:17 because in the flesh Jesus cannot be the High Priest because He is of the tribe of Judah not Levi!  OFBGM Spirit Gold: don’t allow any man or preacher to make the OT physical </w:t>
      </w:r>
      <w:r w:rsidR="00A0107B">
        <w:rPr>
          <w:sz w:val="28"/>
          <w:szCs w:val="28"/>
        </w:rPr>
        <w:t>types</w:t>
      </w:r>
      <w:r w:rsidR="00702550">
        <w:rPr>
          <w:sz w:val="28"/>
          <w:szCs w:val="28"/>
        </w:rPr>
        <w:t xml:space="preserve"> or shadow</w:t>
      </w:r>
      <w:r w:rsidR="00A0107B">
        <w:rPr>
          <w:sz w:val="28"/>
          <w:szCs w:val="28"/>
        </w:rPr>
        <w:t>s</w:t>
      </w:r>
      <w:r w:rsidR="00527E7D">
        <w:rPr>
          <w:sz w:val="28"/>
          <w:szCs w:val="28"/>
        </w:rPr>
        <w:t>, animal sacrifice</w:t>
      </w:r>
      <w:r w:rsidR="00C93BA0">
        <w:rPr>
          <w:sz w:val="28"/>
          <w:szCs w:val="28"/>
        </w:rPr>
        <w:t xml:space="preserve">s, OT temple, priesthood, kings, feasts, etc. </w:t>
      </w:r>
      <w:r w:rsidR="00702550">
        <w:rPr>
          <w:sz w:val="28"/>
          <w:szCs w:val="28"/>
        </w:rPr>
        <w:t xml:space="preserve">the </w:t>
      </w:r>
      <w:r w:rsidR="00A0107B">
        <w:rPr>
          <w:sz w:val="28"/>
          <w:szCs w:val="28"/>
        </w:rPr>
        <w:t xml:space="preserve">very </w:t>
      </w:r>
      <w:r w:rsidR="00702550">
        <w:rPr>
          <w:sz w:val="28"/>
          <w:szCs w:val="28"/>
        </w:rPr>
        <w:t xml:space="preserve">spirit pattern, Jesus &amp; Heaven, </w:t>
      </w:r>
      <w:r w:rsidR="00C93BA0">
        <w:rPr>
          <w:sz w:val="28"/>
          <w:szCs w:val="28"/>
        </w:rPr>
        <w:t>because they all pointed to Jesus</w:t>
      </w:r>
      <w:r w:rsidR="006F78ED">
        <w:rPr>
          <w:sz w:val="28"/>
          <w:szCs w:val="28"/>
        </w:rPr>
        <w:t xml:space="preserve"> the King</w:t>
      </w:r>
      <w:r w:rsidR="00C93BA0">
        <w:rPr>
          <w:sz w:val="28"/>
          <w:szCs w:val="28"/>
        </w:rPr>
        <w:t xml:space="preserve"> and His OT </w:t>
      </w:r>
      <w:r w:rsidR="00702550">
        <w:rPr>
          <w:sz w:val="28"/>
          <w:szCs w:val="28"/>
        </w:rPr>
        <w:t>&amp;</w:t>
      </w:r>
      <w:r w:rsidR="00C93BA0">
        <w:rPr>
          <w:sz w:val="28"/>
          <w:szCs w:val="28"/>
        </w:rPr>
        <w:t xml:space="preserve"> NT eternal Spirit home of Heaven!</w:t>
      </w:r>
      <w:r w:rsidR="00DB62AA">
        <w:rPr>
          <w:sz w:val="28"/>
          <w:szCs w:val="28"/>
        </w:rPr>
        <w:t xml:space="preserve"> </w:t>
      </w:r>
      <w:r w:rsidR="00A0107B">
        <w:rPr>
          <w:sz w:val="28"/>
          <w:szCs w:val="28"/>
        </w:rPr>
        <w:t xml:space="preserve">  Jesus has always been the 2</w:t>
      </w:r>
      <w:r w:rsidR="00A0107B" w:rsidRPr="00A0107B">
        <w:rPr>
          <w:sz w:val="28"/>
          <w:szCs w:val="28"/>
          <w:vertAlign w:val="superscript"/>
        </w:rPr>
        <w:t>nd</w:t>
      </w:r>
      <w:r w:rsidR="00A0107B">
        <w:rPr>
          <w:sz w:val="28"/>
          <w:szCs w:val="28"/>
        </w:rPr>
        <w:t xml:space="preserve"> member of the Godhead, our Heaven’s King in the OT and NT and even as a man for 33 years when He brought Heaven or the Kingdom down to earth as our earthly and universe King as a man per Mt and the NT to become the NT King, High Priest, and Lamb of God for mankind of all times in His NT body and blood precious sacrifice </w:t>
      </w:r>
    </w:p>
    <w:p w:rsidR="00B80ED8" w:rsidRPr="006F78ED" w:rsidRDefault="00A0107B" w:rsidP="003B74DA">
      <w:pPr>
        <w:rPr>
          <w:sz w:val="28"/>
          <w:szCs w:val="28"/>
        </w:rPr>
      </w:pPr>
      <w:r>
        <w:rPr>
          <w:sz w:val="28"/>
          <w:szCs w:val="28"/>
        </w:rPr>
        <w:lastRenderedPageBreak/>
        <w:t>Who forgives all the OT and NT/Heb9:15</w:t>
      </w:r>
      <w:r w:rsidR="00D42003">
        <w:rPr>
          <w:sz w:val="28"/>
          <w:szCs w:val="28"/>
        </w:rPr>
        <w:t>-24</w:t>
      </w:r>
      <w:r w:rsidR="006F78ED">
        <w:rPr>
          <w:sz w:val="28"/>
          <w:szCs w:val="28"/>
        </w:rPr>
        <w:t>, 10:4</w:t>
      </w:r>
      <w:r w:rsidR="00D42003">
        <w:rPr>
          <w:sz w:val="28"/>
          <w:szCs w:val="28"/>
        </w:rPr>
        <w:t xml:space="preserve"> sins only in His Spirit infinite Heaven/Heb8, 9:12, 25/1Ti1:17/Col1:15/Heb11:27/Ro1:20/Lk24:39/1Co15:44, 47-  50/Heb1:3/Js2:26, 2Co5:6-8</w:t>
      </w:r>
      <w:r w:rsidR="001C76C7">
        <w:rPr>
          <w:sz w:val="28"/>
          <w:szCs w:val="28"/>
        </w:rPr>
        <w:t>, Lk16, 2Co4:18/1Pe1:4/Jn20:17, Jn2:19-21, Jn8:58, Jn1</w:t>
      </w:r>
      <w:r w:rsidR="006F78ED">
        <w:rPr>
          <w:sz w:val="28"/>
          <w:szCs w:val="28"/>
        </w:rPr>
        <w:t>4</w:t>
      </w:r>
      <w:r w:rsidR="001C76C7">
        <w:rPr>
          <w:sz w:val="28"/>
          <w:szCs w:val="28"/>
        </w:rPr>
        <w:t xml:space="preserve">:1-9, Heb8, 9:12, 24, Re21:1-22:21/etc. (to allow our Godhead to reveal His  Spirit dwelling place called Heaven see: </w:t>
      </w:r>
      <w:r w:rsidR="00747C5A" w:rsidRPr="006F78ED">
        <w:rPr>
          <w:sz w:val="28"/>
          <w:szCs w:val="28"/>
        </w:rPr>
        <w:t>OFBGM INVISIBILITY OF OUR ONE SPIRIT</w:t>
      </w:r>
      <w:r w:rsidR="006F78ED">
        <w:rPr>
          <w:sz w:val="28"/>
          <w:szCs w:val="28"/>
        </w:rPr>
        <w:t xml:space="preserve"> GODHEAD found in </w:t>
      </w:r>
      <w:hyperlink r:id="rId6" w:history="1">
        <w:r w:rsidR="006F78ED" w:rsidRPr="00E63892">
          <w:rPr>
            <w:rStyle w:val="Hyperlink"/>
            <w:sz w:val="28"/>
            <w:szCs w:val="28"/>
          </w:rPr>
          <w:t>www.ofbgm.org</w:t>
        </w:r>
      </w:hyperlink>
      <w:r w:rsidR="006F78ED">
        <w:rPr>
          <w:sz w:val="28"/>
          <w:szCs w:val="28"/>
        </w:rPr>
        <w:t xml:space="preserve"> under the </w:t>
      </w:r>
      <w:r w:rsidR="006F78ED" w:rsidRPr="006F78ED">
        <w:rPr>
          <w:sz w:val="28"/>
          <w:szCs w:val="28"/>
          <w:u w:val="single"/>
        </w:rPr>
        <w:t>store</w:t>
      </w:r>
      <w:r w:rsidR="006F78ED">
        <w:rPr>
          <w:sz w:val="28"/>
          <w:szCs w:val="28"/>
        </w:rPr>
        <w:t xml:space="preserve"> link on top of each Web page).</w:t>
      </w:r>
      <w:bookmarkStart w:id="0" w:name="_GoBack"/>
      <w:bookmarkEnd w:id="0"/>
    </w:p>
    <w:sectPr w:rsidR="00B80ED8" w:rsidRPr="006F7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F7"/>
    <w:rsid w:val="00142621"/>
    <w:rsid w:val="001867BE"/>
    <w:rsid w:val="001C09CB"/>
    <w:rsid w:val="001C76C7"/>
    <w:rsid w:val="001E393E"/>
    <w:rsid w:val="00206BBC"/>
    <w:rsid w:val="002E057D"/>
    <w:rsid w:val="003221F8"/>
    <w:rsid w:val="003420A8"/>
    <w:rsid w:val="003574B3"/>
    <w:rsid w:val="003B44A5"/>
    <w:rsid w:val="003B74DA"/>
    <w:rsid w:val="003E1CC5"/>
    <w:rsid w:val="004125F7"/>
    <w:rsid w:val="00527E7D"/>
    <w:rsid w:val="006548A8"/>
    <w:rsid w:val="006F78ED"/>
    <w:rsid w:val="00702550"/>
    <w:rsid w:val="00747C5A"/>
    <w:rsid w:val="00846923"/>
    <w:rsid w:val="00947847"/>
    <w:rsid w:val="00974C46"/>
    <w:rsid w:val="00A0107B"/>
    <w:rsid w:val="00A1394D"/>
    <w:rsid w:val="00AB3E69"/>
    <w:rsid w:val="00B03BDE"/>
    <w:rsid w:val="00B44ED5"/>
    <w:rsid w:val="00B80ED8"/>
    <w:rsid w:val="00C93BA0"/>
    <w:rsid w:val="00D16C64"/>
    <w:rsid w:val="00D42003"/>
    <w:rsid w:val="00D91D96"/>
    <w:rsid w:val="00DB62AA"/>
    <w:rsid w:val="00F01D04"/>
    <w:rsid w:val="00FA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8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bg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7EE8-E2A2-4C5A-AD5F-BD7CE54D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cp:lastPrinted>2015-05-03T15:24:00Z</cp:lastPrinted>
  <dcterms:created xsi:type="dcterms:W3CDTF">2015-05-03T12:10:00Z</dcterms:created>
  <dcterms:modified xsi:type="dcterms:W3CDTF">2015-05-04T18:33:00Z</dcterms:modified>
</cp:coreProperties>
</file>