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28CCA848" w14:textId="4D5B4358" w:rsidR="00A3209F" w:rsidRPr="00A3209F" w:rsidRDefault="00A3209F" w:rsidP="00A32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09F">
        <w:rPr>
          <w:rFonts w:ascii="Times New Roman" w:hAnsi="Times New Roman" w:cs="Times New Roman"/>
          <w:b/>
          <w:bCs/>
          <w:sz w:val="28"/>
          <w:szCs w:val="28"/>
        </w:rPr>
        <w:t>Curriculum Guide for Educators and Librarians</w:t>
      </w:r>
      <w:r w:rsidRPr="00A3209F">
        <w:rPr>
          <w:rFonts w:ascii="Times New Roman" w:hAnsi="Times New Roman" w:cs="Times New Roman"/>
          <w:b/>
          <w:bCs/>
          <w:sz w:val="28"/>
          <w:szCs w:val="28"/>
        </w:rPr>
        <w:t xml:space="preserve">: The </w:t>
      </w:r>
      <w:proofErr w:type="spellStart"/>
      <w:r w:rsidRPr="00A3209F">
        <w:rPr>
          <w:rFonts w:ascii="Times New Roman" w:hAnsi="Times New Roman" w:cs="Times New Roman"/>
          <w:b/>
          <w:bCs/>
          <w:sz w:val="28"/>
          <w:szCs w:val="28"/>
        </w:rPr>
        <w:t>Ghostlight</w:t>
      </w:r>
      <w:proofErr w:type="spellEnd"/>
      <w:r w:rsidRPr="00A3209F">
        <w:rPr>
          <w:rFonts w:ascii="Times New Roman" w:hAnsi="Times New Roman" w:cs="Times New Roman"/>
          <w:b/>
          <w:bCs/>
          <w:sz w:val="28"/>
          <w:szCs w:val="28"/>
        </w:rPr>
        <w:t xml:space="preserve"> Theater</w:t>
      </w:r>
    </w:p>
    <w:p w14:paraId="6B85D1D3" w14:textId="3519848F" w:rsidR="00A3209F" w:rsidRPr="00A3209F" w:rsidRDefault="00A3209F" w:rsidP="00A32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09F">
        <w:rPr>
          <w:rFonts w:ascii="Times New Roman" w:hAnsi="Times New Roman" w:cs="Times New Roman"/>
          <w:b/>
          <w:bCs/>
          <w:sz w:val="28"/>
          <w:szCs w:val="28"/>
        </w:rPr>
        <w:t>The Haunted Chronicles</w:t>
      </w:r>
    </w:p>
    <w:p w14:paraId="0DC2C74B" w14:textId="6DEA8FE1" w:rsidR="00A3209F" w:rsidRPr="00A3209F" w:rsidRDefault="00A3209F" w:rsidP="00A320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09F">
        <w:rPr>
          <w:rFonts w:ascii="Times New Roman" w:hAnsi="Times New Roman" w:cs="Times New Roman"/>
          <w:b/>
          <w:bCs/>
          <w:sz w:val="28"/>
          <w:szCs w:val="28"/>
        </w:rPr>
        <w:t>Age Level: 9-13</w:t>
      </w:r>
    </w:p>
    <w:p w14:paraId="4E609691" w14:textId="5A9E92E3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br/>
      </w:r>
      <w:r w:rsidRPr="00A3209F">
        <w:rPr>
          <w:rFonts w:ascii="Times New Roman" w:hAnsi="Times New Roman" w:cs="Times New Roman"/>
          <w:b/>
          <w:bCs/>
        </w:rPr>
        <w:t>Subjects</w:t>
      </w:r>
      <w:r w:rsidRPr="00A3209F">
        <w:rPr>
          <w:rFonts w:ascii="Times New Roman" w:hAnsi="Times New Roman" w:cs="Times New Roman"/>
        </w:rPr>
        <w:t>: English Language Arts, Creative Writing, Drama, Visual Arts, and History</w:t>
      </w:r>
    </w:p>
    <w:p w14:paraId="6A7D234C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5A80DEBC">
          <v:rect id="_x0000_i1091" style="width:0;height:1.5pt" o:hralign="center" o:hrstd="t" o:hr="t" fillcolor="#a0a0a0" stroked="f"/>
        </w:pict>
      </w:r>
    </w:p>
    <w:p w14:paraId="5DC006A8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Guide Overview</w:t>
      </w:r>
    </w:p>
    <w:p w14:paraId="2ACC3206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 xml:space="preserve">This curriculum is designed to help educators and librarians engage students with </w:t>
      </w:r>
      <w:r w:rsidRPr="00A3209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3209F">
        <w:rPr>
          <w:rFonts w:ascii="Times New Roman" w:hAnsi="Times New Roman" w:cs="Times New Roman"/>
          <w:i/>
          <w:iCs/>
        </w:rPr>
        <w:t>Ghostlight</w:t>
      </w:r>
      <w:proofErr w:type="spellEnd"/>
      <w:r w:rsidRPr="00A3209F">
        <w:rPr>
          <w:rFonts w:ascii="Times New Roman" w:hAnsi="Times New Roman" w:cs="Times New Roman"/>
          <w:i/>
          <w:iCs/>
        </w:rPr>
        <w:t xml:space="preserve"> Theater</w:t>
      </w:r>
      <w:r w:rsidRPr="00A3209F">
        <w:rPr>
          <w:rFonts w:ascii="Times New Roman" w:hAnsi="Times New Roman" w:cs="Times New Roman"/>
        </w:rPr>
        <w:t>. The guide emphasizes reading comprehension, creative expression, critical thinking, and group activities. It incorporates discussion questions, cross-curricular activities, and project ideas to bring the story to life.</w:t>
      </w:r>
    </w:p>
    <w:p w14:paraId="76A7E598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1CEDB967">
          <v:rect id="_x0000_i1092" style="width:0;height:1.5pt" o:hralign="center" o:hrstd="t" o:hr="t" fillcolor="#a0a0a0" stroked="f"/>
        </w:pict>
      </w:r>
    </w:p>
    <w:p w14:paraId="221FFB1F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Curriculum Goals</w:t>
      </w:r>
    </w:p>
    <w:p w14:paraId="3FF19453" w14:textId="77777777" w:rsidR="00A3209F" w:rsidRPr="00A3209F" w:rsidRDefault="00A3209F" w:rsidP="00A3209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Develop reading comprehension and analytical skills.</w:t>
      </w:r>
    </w:p>
    <w:p w14:paraId="31D4199B" w14:textId="77777777" w:rsidR="00A3209F" w:rsidRPr="00A3209F" w:rsidRDefault="00A3209F" w:rsidP="00A3209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Explore themes like courage, identity, and facing the unknown.</w:t>
      </w:r>
    </w:p>
    <w:p w14:paraId="30E726E7" w14:textId="77777777" w:rsidR="00A3209F" w:rsidRPr="00A3209F" w:rsidRDefault="00A3209F" w:rsidP="00A3209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Introduce literary elements such as foreshadowing, symbolism, and narrative structure.</w:t>
      </w:r>
    </w:p>
    <w:p w14:paraId="2ECC2C5C" w14:textId="77777777" w:rsidR="00A3209F" w:rsidRPr="00A3209F" w:rsidRDefault="00A3209F" w:rsidP="00A3209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Foster creativity through writing, drama, and art projects.</w:t>
      </w:r>
    </w:p>
    <w:p w14:paraId="69CE80FD" w14:textId="77777777" w:rsidR="00A3209F" w:rsidRPr="00A3209F" w:rsidRDefault="00A3209F" w:rsidP="00A3209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Encourage teamwork through collaborative group activities.</w:t>
      </w:r>
    </w:p>
    <w:p w14:paraId="32375343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66EE557E">
          <v:rect id="_x0000_i1093" style="width:0;height:1.5pt" o:hralign="center" o:hrstd="t" o:hr="t" fillcolor="#a0a0a0" stroked="f"/>
        </w:pict>
      </w:r>
    </w:p>
    <w:p w14:paraId="0F81F3A8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Week-by-Week Breakdown</w:t>
      </w:r>
    </w:p>
    <w:p w14:paraId="076D1DFF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 xml:space="preserve">Week 1: Introduction to </w:t>
      </w:r>
      <w:r w:rsidRPr="00A3209F">
        <w:rPr>
          <w:rFonts w:ascii="Times New Roman" w:hAnsi="Times New Roman" w:cs="Times New Roman"/>
          <w:b/>
          <w:bCs/>
          <w:i/>
          <w:iCs/>
        </w:rPr>
        <w:t xml:space="preserve">The </w:t>
      </w:r>
      <w:proofErr w:type="spellStart"/>
      <w:r w:rsidRPr="00A3209F">
        <w:rPr>
          <w:rFonts w:ascii="Times New Roman" w:hAnsi="Times New Roman" w:cs="Times New Roman"/>
          <w:b/>
          <w:bCs/>
          <w:i/>
          <w:iCs/>
        </w:rPr>
        <w:t>Ghostlight</w:t>
      </w:r>
      <w:proofErr w:type="spellEnd"/>
      <w:r w:rsidRPr="00A3209F">
        <w:rPr>
          <w:rFonts w:ascii="Times New Roman" w:hAnsi="Times New Roman" w:cs="Times New Roman"/>
          <w:b/>
          <w:bCs/>
          <w:i/>
          <w:iCs/>
        </w:rPr>
        <w:t xml:space="preserve"> Theater</w:t>
      </w:r>
    </w:p>
    <w:p w14:paraId="00246854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Focus</w:t>
      </w:r>
      <w:r w:rsidRPr="00A3209F">
        <w:rPr>
          <w:rFonts w:ascii="Times New Roman" w:hAnsi="Times New Roman" w:cs="Times New Roman"/>
        </w:rPr>
        <w:t>: Engaging with the setting, characters, and initial mystery.</w:t>
      </w:r>
    </w:p>
    <w:p w14:paraId="0FC303D5" w14:textId="77777777" w:rsidR="00A3209F" w:rsidRPr="00A3209F" w:rsidRDefault="00A3209F" w:rsidP="00A3209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Activities</w:t>
      </w:r>
      <w:r w:rsidRPr="00A3209F">
        <w:rPr>
          <w:rFonts w:ascii="Times New Roman" w:hAnsi="Times New Roman" w:cs="Times New Roman"/>
        </w:rPr>
        <w:t>:</w:t>
      </w:r>
    </w:p>
    <w:p w14:paraId="4776C764" w14:textId="77777777" w:rsidR="00A3209F" w:rsidRPr="00A3209F" w:rsidRDefault="00A3209F" w:rsidP="00A3209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Read-Aloud</w:t>
      </w:r>
      <w:r w:rsidRPr="00A3209F">
        <w:rPr>
          <w:rFonts w:ascii="Times New Roman" w:hAnsi="Times New Roman" w:cs="Times New Roman"/>
        </w:rPr>
        <w:t>: Read Chapter 1 (</w:t>
      </w:r>
      <w:r w:rsidRPr="00A3209F">
        <w:rPr>
          <w:rFonts w:ascii="Times New Roman" w:hAnsi="Times New Roman" w:cs="Times New Roman"/>
          <w:i/>
          <w:iCs/>
        </w:rPr>
        <w:t>The Forgotten Ticket</w:t>
      </w:r>
      <w:r w:rsidRPr="00A3209F">
        <w:rPr>
          <w:rFonts w:ascii="Times New Roman" w:hAnsi="Times New Roman" w:cs="Times New Roman"/>
        </w:rPr>
        <w:t>) as a group. Discuss the role of curiosity in Wesley’s actions.</w:t>
      </w:r>
    </w:p>
    <w:p w14:paraId="32CC1456" w14:textId="77777777" w:rsidR="00A3209F" w:rsidRPr="00A3209F" w:rsidRDefault="00A3209F" w:rsidP="00A3209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Discussion Questions</w:t>
      </w:r>
      <w:r w:rsidRPr="00A3209F">
        <w:rPr>
          <w:rFonts w:ascii="Times New Roman" w:hAnsi="Times New Roman" w:cs="Times New Roman"/>
        </w:rPr>
        <w:t xml:space="preserve">: </w:t>
      </w:r>
    </w:p>
    <w:p w14:paraId="5A34FE75" w14:textId="77777777" w:rsidR="00A3209F" w:rsidRPr="00A3209F" w:rsidRDefault="00A3209F" w:rsidP="00A3209F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What does the ticket symbolize for Wesley?</w:t>
      </w:r>
    </w:p>
    <w:p w14:paraId="3E12B8D4" w14:textId="77777777" w:rsidR="00A3209F" w:rsidRPr="00A3209F" w:rsidRDefault="00A3209F" w:rsidP="00A3209F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How does the setting of the attic create a sense of mystery?</w:t>
      </w:r>
    </w:p>
    <w:p w14:paraId="6F496D30" w14:textId="77777777" w:rsidR="00A3209F" w:rsidRPr="00A3209F" w:rsidRDefault="00A3209F" w:rsidP="00A3209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lastRenderedPageBreak/>
        <w:t>Creative Writing</w:t>
      </w:r>
      <w:r w:rsidRPr="00A3209F">
        <w:rPr>
          <w:rFonts w:ascii="Times New Roman" w:hAnsi="Times New Roman" w:cs="Times New Roman"/>
        </w:rPr>
        <w:t>: Students write a short story about an object they found that led to an unexpected adventure.</w:t>
      </w:r>
    </w:p>
    <w:p w14:paraId="6EEEB1E9" w14:textId="77777777" w:rsidR="00A3209F" w:rsidRPr="00A3209F" w:rsidRDefault="00A3209F" w:rsidP="00A3209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Cross-Curricular</w:t>
      </w:r>
      <w:r w:rsidRPr="00A3209F">
        <w:rPr>
          <w:rFonts w:ascii="Times New Roman" w:hAnsi="Times New Roman" w:cs="Times New Roman"/>
        </w:rPr>
        <w:t>:</w:t>
      </w:r>
    </w:p>
    <w:p w14:paraId="562C3200" w14:textId="77777777" w:rsidR="00A3209F" w:rsidRPr="00A3209F" w:rsidRDefault="00A3209F" w:rsidP="00A3209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Art</w:t>
      </w:r>
      <w:r w:rsidRPr="00A3209F">
        <w:rPr>
          <w:rFonts w:ascii="Times New Roman" w:hAnsi="Times New Roman" w:cs="Times New Roman"/>
        </w:rPr>
        <w:t xml:space="preserve">: Draw </w:t>
      </w:r>
      <w:r w:rsidRPr="00A3209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3209F">
        <w:rPr>
          <w:rFonts w:ascii="Times New Roman" w:hAnsi="Times New Roman" w:cs="Times New Roman"/>
          <w:i/>
          <w:iCs/>
        </w:rPr>
        <w:t>Ghostlight</w:t>
      </w:r>
      <w:proofErr w:type="spellEnd"/>
      <w:r w:rsidRPr="00A3209F">
        <w:rPr>
          <w:rFonts w:ascii="Times New Roman" w:hAnsi="Times New Roman" w:cs="Times New Roman"/>
          <w:i/>
          <w:iCs/>
        </w:rPr>
        <w:t xml:space="preserve"> Theater</w:t>
      </w:r>
      <w:r w:rsidRPr="00A3209F">
        <w:rPr>
          <w:rFonts w:ascii="Times New Roman" w:hAnsi="Times New Roman" w:cs="Times New Roman"/>
        </w:rPr>
        <w:t xml:space="preserve"> based on its description in the book.</w:t>
      </w:r>
    </w:p>
    <w:p w14:paraId="78871BAA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6052C200">
          <v:rect id="_x0000_i1094" style="width:0;height:1.5pt" o:hralign="center" o:hrstd="t" o:hr="t" fillcolor="#a0a0a0" stroked="f"/>
        </w:pict>
      </w:r>
    </w:p>
    <w:p w14:paraId="723D37A6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Week 2: Themes of Fear and Identity</w:t>
      </w:r>
    </w:p>
    <w:p w14:paraId="318CD4EA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Focus</w:t>
      </w:r>
      <w:r w:rsidRPr="00A3209F">
        <w:rPr>
          <w:rFonts w:ascii="Times New Roman" w:hAnsi="Times New Roman" w:cs="Times New Roman"/>
        </w:rPr>
        <w:t>: Analyzing how Wesley reacts to the supernatural and explores his past.</w:t>
      </w:r>
    </w:p>
    <w:p w14:paraId="02D0E75C" w14:textId="77777777" w:rsidR="00A3209F" w:rsidRPr="00A3209F" w:rsidRDefault="00A3209F" w:rsidP="00A3209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Activities</w:t>
      </w:r>
      <w:r w:rsidRPr="00A3209F">
        <w:rPr>
          <w:rFonts w:ascii="Times New Roman" w:hAnsi="Times New Roman" w:cs="Times New Roman"/>
        </w:rPr>
        <w:t>:</w:t>
      </w:r>
    </w:p>
    <w:p w14:paraId="23485970" w14:textId="77777777" w:rsidR="00A3209F" w:rsidRPr="00A3209F" w:rsidRDefault="00A3209F" w:rsidP="00A3209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Reading</w:t>
      </w:r>
      <w:r w:rsidRPr="00A3209F">
        <w:rPr>
          <w:rFonts w:ascii="Times New Roman" w:hAnsi="Times New Roman" w:cs="Times New Roman"/>
        </w:rPr>
        <w:t>: Chapters 2-4 (</w:t>
      </w:r>
      <w:r w:rsidRPr="00A3209F">
        <w:rPr>
          <w:rFonts w:ascii="Times New Roman" w:hAnsi="Times New Roman" w:cs="Times New Roman"/>
          <w:i/>
          <w:iCs/>
        </w:rPr>
        <w:t>Curtain Rises</w:t>
      </w:r>
      <w:r w:rsidRPr="00A3209F">
        <w:rPr>
          <w:rFonts w:ascii="Times New Roman" w:hAnsi="Times New Roman" w:cs="Times New Roman"/>
        </w:rPr>
        <w:t xml:space="preserve"> to </w:t>
      </w:r>
      <w:r w:rsidRPr="00A3209F">
        <w:rPr>
          <w:rFonts w:ascii="Times New Roman" w:hAnsi="Times New Roman" w:cs="Times New Roman"/>
          <w:i/>
          <w:iCs/>
        </w:rPr>
        <w:t>The Ghostly Troupe</w:t>
      </w:r>
      <w:r w:rsidRPr="00A3209F">
        <w:rPr>
          <w:rFonts w:ascii="Times New Roman" w:hAnsi="Times New Roman" w:cs="Times New Roman"/>
        </w:rPr>
        <w:t>).</w:t>
      </w:r>
    </w:p>
    <w:p w14:paraId="299BED31" w14:textId="77777777" w:rsidR="00A3209F" w:rsidRPr="00A3209F" w:rsidRDefault="00A3209F" w:rsidP="00A3209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Discussion Questions</w:t>
      </w:r>
      <w:r w:rsidRPr="00A3209F">
        <w:rPr>
          <w:rFonts w:ascii="Times New Roman" w:hAnsi="Times New Roman" w:cs="Times New Roman"/>
        </w:rPr>
        <w:t xml:space="preserve">: </w:t>
      </w:r>
    </w:p>
    <w:p w14:paraId="5DE73090" w14:textId="77777777" w:rsidR="00A3209F" w:rsidRPr="00A3209F" w:rsidRDefault="00A3209F" w:rsidP="00A3209F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How does the ghostly troupe reflect Wesley’s own fears?</w:t>
      </w:r>
    </w:p>
    <w:p w14:paraId="093EF442" w14:textId="77777777" w:rsidR="00A3209F" w:rsidRPr="00A3209F" w:rsidRDefault="00A3209F" w:rsidP="00A3209F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What do the performances reveal about the theater’s curse?</w:t>
      </w:r>
    </w:p>
    <w:p w14:paraId="4F2D49B0" w14:textId="77777777" w:rsidR="00A3209F" w:rsidRPr="00A3209F" w:rsidRDefault="00A3209F" w:rsidP="00A3209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Drama Exercise</w:t>
      </w:r>
      <w:r w:rsidRPr="00A3209F">
        <w:rPr>
          <w:rFonts w:ascii="Times New Roman" w:hAnsi="Times New Roman" w:cs="Times New Roman"/>
        </w:rPr>
        <w:t xml:space="preserve">: Students act out a scene from </w:t>
      </w:r>
      <w:r w:rsidRPr="00A3209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3209F">
        <w:rPr>
          <w:rFonts w:ascii="Times New Roman" w:hAnsi="Times New Roman" w:cs="Times New Roman"/>
          <w:i/>
          <w:iCs/>
        </w:rPr>
        <w:t>Ghostlight</w:t>
      </w:r>
      <w:proofErr w:type="spellEnd"/>
      <w:r w:rsidRPr="00A3209F">
        <w:rPr>
          <w:rFonts w:ascii="Times New Roman" w:hAnsi="Times New Roman" w:cs="Times New Roman"/>
          <w:i/>
          <w:iCs/>
        </w:rPr>
        <w:t xml:space="preserve"> Theater</w:t>
      </w:r>
      <w:r w:rsidRPr="00A3209F">
        <w:rPr>
          <w:rFonts w:ascii="Times New Roman" w:hAnsi="Times New Roman" w:cs="Times New Roman"/>
        </w:rPr>
        <w:t xml:space="preserve"> to explore how emotions and body language enhance storytelling.</w:t>
      </w:r>
    </w:p>
    <w:p w14:paraId="1770CA3E" w14:textId="77777777" w:rsidR="00A3209F" w:rsidRPr="00A3209F" w:rsidRDefault="00A3209F" w:rsidP="00A3209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Cross-Curricular</w:t>
      </w:r>
      <w:r w:rsidRPr="00A3209F">
        <w:rPr>
          <w:rFonts w:ascii="Times New Roman" w:hAnsi="Times New Roman" w:cs="Times New Roman"/>
        </w:rPr>
        <w:t>:</w:t>
      </w:r>
    </w:p>
    <w:p w14:paraId="5D0B762D" w14:textId="77777777" w:rsidR="00A3209F" w:rsidRPr="00A3209F" w:rsidRDefault="00A3209F" w:rsidP="00A3209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Social Studies</w:t>
      </w:r>
      <w:r w:rsidRPr="00A3209F">
        <w:rPr>
          <w:rFonts w:ascii="Times New Roman" w:hAnsi="Times New Roman" w:cs="Times New Roman"/>
        </w:rPr>
        <w:t>: Research the history of ghost lights and superstitions in theaters.</w:t>
      </w:r>
    </w:p>
    <w:p w14:paraId="1BC18B65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61E9642C">
          <v:rect id="_x0000_i1095" style="width:0;height:1.5pt" o:hralign="center" o:hrstd="t" o:hr="t" fillcolor="#a0a0a0" stroked="f"/>
        </w:pict>
      </w:r>
    </w:p>
    <w:p w14:paraId="6B0D5C82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Week 3: Facing Challenges and Rewriting the Script</w:t>
      </w:r>
    </w:p>
    <w:p w14:paraId="7AA2D79E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Focus</w:t>
      </w:r>
      <w:r w:rsidRPr="00A3209F">
        <w:rPr>
          <w:rFonts w:ascii="Times New Roman" w:hAnsi="Times New Roman" w:cs="Times New Roman"/>
        </w:rPr>
        <w:t>: Problem-solving and narrative structure.</w:t>
      </w:r>
    </w:p>
    <w:p w14:paraId="5436B3EB" w14:textId="77777777" w:rsidR="00A3209F" w:rsidRPr="00A3209F" w:rsidRDefault="00A3209F" w:rsidP="00A3209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Activities</w:t>
      </w:r>
      <w:r w:rsidRPr="00A3209F">
        <w:rPr>
          <w:rFonts w:ascii="Times New Roman" w:hAnsi="Times New Roman" w:cs="Times New Roman"/>
        </w:rPr>
        <w:t>:</w:t>
      </w:r>
    </w:p>
    <w:p w14:paraId="51A13163" w14:textId="77777777" w:rsidR="00A3209F" w:rsidRPr="00A3209F" w:rsidRDefault="00A3209F" w:rsidP="00A3209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Reading</w:t>
      </w:r>
      <w:r w:rsidRPr="00A3209F">
        <w:rPr>
          <w:rFonts w:ascii="Times New Roman" w:hAnsi="Times New Roman" w:cs="Times New Roman"/>
        </w:rPr>
        <w:t>: Chapters 5-7 (</w:t>
      </w:r>
      <w:r w:rsidRPr="00A3209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3209F">
        <w:rPr>
          <w:rFonts w:ascii="Times New Roman" w:hAnsi="Times New Roman" w:cs="Times New Roman"/>
          <w:i/>
          <w:iCs/>
        </w:rPr>
        <w:t>Ghostlight’s</w:t>
      </w:r>
      <w:proofErr w:type="spellEnd"/>
      <w:r w:rsidRPr="00A3209F">
        <w:rPr>
          <w:rFonts w:ascii="Times New Roman" w:hAnsi="Times New Roman" w:cs="Times New Roman"/>
          <w:i/>
          <w:iCs/>
        </w:rPr>
        <w:t xml:space="preserve"> Curse</w:t>
      </w:r>
      <w:r w:rsidRPr="00A3209F">
        <w:rPr>
          <w:rFonts w:ascii="Times New Roman" w:hAnsi="Times New Roman" w:cs="Times New Roman"/>
        </w:rPr>
        <w:t xml:space="preserve"> to </w:t>
      </w:r>
      <w:r w:rsidRPr="00A3209F">
        <w:rPr>
          <w:rFonts w:ascii="Times New Roman" w:hAnsi="Times New Roman" w:cs="Times New Roman"/>
          <w:i/>
          <w:iCs/>
        </w:rPr>
        <w:t>The Theater’s Trap</w:t>
      </w:r>
      <w:r w:rsidRPr="00A3209F">
        <w:rPr>
          <w:rFonts w:ascii="Times New Roman" w:hAnsi="Times New Roman" w:cs="Times New Roman"/>
        </w:rPr>
        <w:t>).</w:t>
      </w:r>
    </w:p>
    <w:p w14:paraId="2FF075D6" w14:textId="77777777" w:rsidR="00A3209F" w:rsidRPr="00A3209F" w:rsidRDefault="00A3209F" w:rsidP="00A3209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Discussion Questions</w:t>
      </w:r>
      <w:r w:rsidRPr="00A3209F">
        <w:rPr>
          <w:rFonts w:ascii="Times New Roman" w:hAnsi="Times New Roman" w:cs="Times New Roman"/>
        </w:rPr>
        <w:t xml:space="preserve">: </w:t>
      </w:r>
    </w:p>
    <w:p w14:paraId="36E56889" w14:textId="77777777" w:rsidR="00A3209F" w:rsidRPr="00A3209F" w:rsidRDefault="00A3209F" w:rsidP="00A3209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How does Wesley’s attempt to rewrite the script change the theater’s power?</w:t>
      </w:r>
    </w:p>
    <w:p w14:paraId="19E828C9" w14:textId="77777777" w:rsidR="00A3209F" w:rsidRPr="00A3209F" w:rsidRDefault="00A3209F" w:rsidP="00A3209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What does the theater symbolize in the story?</w:t>
      </w:r>
    </w:p>
    <w:p w14:paraId="7A7178C3" w14:textId="77777777" w:rsidR="00A3209F" w:rsidRPr="00A3209F" w:rsidRDefault="00A3209F" w:rsidP="00A3209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Group Project</w:t>
      </w:r>
      <w:r w:rsidRPr="00A3209F">
        <w:rPr>
          <w:rFonts w:ascii="Times New Roman" w:hAnsi="Times New Roman" w:cs="Times New Roman"/>
        </w:rPr>
        <w:t>: Rewrite a scene from the book with a different ending. Present it to the class.</w:t>
      </w:r>
    </w:p>
    <w:p w14:paraId="6E32D78F" w14:textId="77777777" w:rsidR="00A3209F" w:rsidRPr="00A3209F" w:rsidRDefault="00A3209F" w:rsidP="00A3209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Cross-Curricular</w:t>
      </w:r>
      <w:r w:rsidRPr="00A3209F">
        <w:rPr>
          <w:rFonts w:ascii="Times New Roman" w:hAnsi="Times New Roman" w:cs="Times New Roman"/>
        </w:rPr>
        <w:t>:</w:t>
      </w:r>
    </w:p>
    <w:p w14:paraId="2F847991" w14:textId="77777777" w:rsidR="00A3209F" w:rsidRPr="00A3209F" w:rsidRDefault="00A3209F" w:rsidP="00A3209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lastRenderedPageBreak/>
        <w:t>Creative Writing</w:t>
      </w:r>
      <w:r w:rsidRPr="00A3209F">
        <w:rPr>
          <w:rFonts w:ascii="Times New Roman" w:hAnsi="Times New Roman" w:cs="Times New Roman"/>
        </w:rPr>
        <w:t>: Write a scene where a new character tries to escape the theater.</w:t>
      </w:r>
    </w:p>
    <w:p w14:paraId="083889D1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51B4D495">
          <v:rect id="_x0000_i1096" style="width:0;height:1.5pt" o:hralign="center" o:hrstd="t" o:hr="t" fillcolor="#a0a0a0" stroked="f"/>
        </w:pict>
      </w:r>
    </w:p>
    <w:p w14:paraId="7C0BDE1B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Week 4: Resolution and Reflection</w:t>
      </w:r>
    </w:p>
    <w:p w14:paraId="6E54A113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Focus</w:t>
      </w:r>
      <w:r w:rsidRPr="00A3209F">
        <w:rPr>
          <w:rFonts w:ascii="Times New Roman" w:hAnsi="Times New Roman" w:cs="Times New Roman"/>
        </w:rPr>
        <w:t>: Understanding the climax, resolution, and moral of the story.</w:t>
      </w:r>
    </w:p>
    <w:p w14:paraId="3FB44C11" w14:textId="77777777" w:rsidR="00A3209F" w:rsidRPr="00A3209F" w:rsidRDefault="00A3209F" w:rsidP="00A3209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Activities</w:t>
      </w:r>
      <w:r w:rsidRPr="00A3209F">
        <w:rPr>
          <w:rFonts w:ascii="Times New Roman" w:hAnsi="Times New Roman" w:cs="Times New Roman"/>
        </w:rPr>
        <w:t>:</w:t>
      </w:r>
    </w:p>
    <w:p w14:paraId="02D6ECE4" w14:textId="77777777" w:rsidR="00A3209F" w:rsidRPr="00A3209F" w:rsidRDefault="00A3209F" w:rsidP="00A3209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Reading</w:t>
      </w:r>
      <w:r w:rsidRPr="00A3209F">
        <w:rPr>
          <w:rFonts w:ascii="Times New Roman" w:hAnsi="Times New Roman" w:cs="Times New Roman"/>
        </w:rPr>
        <w:t>: Chapters 8-10 (</w:t>
      </w:r>
      <w:r w:rsidRPr="00A3209F">
        <w:rPr>
          <w:rFonts w:ascii="Times New Roman" w:hAnsi="Times New Roman" w:cs="Times New Roman"/>
          <w:i/>
          <w:iCs/>
        </w:rPr>
        <w:t>Striking a Deal</w:t>
      </w:r>
      <w:r w:rsidRPr="00A3209F">
        <w:rPr>
          <w:rFonts w:ascii="Times New Roman" w:hAnsi="Times New Roman" w:cs="Times New Roman"/>
        </w:rPr>
        <w:t xml:space="preserve"> to </w:t>
      </w:r>
      <w:r w:rsidRPr="00A3209F">
        <w:rPr>
          <w:rFonts w:ascii="Times New Roman" w:hAnsi="Times New Roman" w:cs="Times New Roman"/>
          <w:i/>
          <w:iCs/>
        </w:rPr>
        <w:t>The Escape</w:t>
      </w:r>
      <w:r w:rsidRPr="00A3209F">
        <w:rPr>
          <w:rFonts w:ascii="Times New Roman" w:hAnsi="Times New Roman" w:cs="Times New Roman"/>
        </w:rPr>
        <w:t>) and the Epilogue (</w:t>
      </w:r>
      <w:r w:rsidRPr="00A3209F">
        <w:rPr>
          <w:rFonts w:ascii="Times New Roman" w:hAnsi="Times New Roman" w:cs="Times New Roman"/>
          <w:i/>
          <w:iCs/>
        </w:rPr>
        <w:t>The Final Echo</w:t>
      </w:r>
      <w:r w:rsidRPr="00A3209F">
        <w:rPr>
          <w:rFonts w:ascii="Times New Roman" w:hAnsi="Times New Roman" w:cs="Times New Roman"/>
        </w:rPr>
        <w:t>).</w:t>
      </w:r>
    </w:p>
    <w:p w14:paraId="0A4A8999" w14:textId="77777777" w:rsidR="00A3209F" w:rsidRPr="00A3209F" w:rsidRDefault="00A3209F" w:rsidP="00A3209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Discussion Questions</w:t>
      </w:r>
      <w:r w:rsidRPr="00A3209F">
        <w:rPr>
          <w:rFonts w:ascii="Times New Roman" w:hAnsi="Times New Roman" w:cs="Times New Roman"/>
        </w:rPr>
        <w:t xml:space="preserve">: </w:t>
      </w:r>
    </w:p>
    <w:p w14:paraId="688D70D9" w14:textId="77777777" w:rsidR="00A3209F" w:rsidRPr="00A3209F" w:rsidRDefault="00A3209F" w:rsidP="00A3209F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What sacrifices does Wesley make to escape?</w:t>
      </w:r>
    </w:p>
    <w:p w14:paraId="152F237F" w14:textId="77777777" w:rsidR="00A3209F" w:rsidRPr="00A3209F" w:rsidRDefault="00A3209F" w:rsidP="00A3209F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What does the epilogue suggest about the nature of the theater’s curse?</w:t>
      </w:r>
    </w:p>
    <w:p w14:paraId="4C716E31" w14:textId="77777777" w:rsidR="00A3209F" w:rsidRPr="00A3209F" w:rsidRDefault="00A3209F" w:rsidP="00A3209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Creative Writing</w:t>
      </w:r>
      <w:r w:rsidRPr="00A3209F">
        <w:rPr>
          <w:rFonts w:ascii="Times New Roman" w:hAnsi="Times New Roman" w:cs="Times New Roman"/>
        </w:rPr>
        <w:t>: Students write an alternative epilogue or a “new play” for the Twilight Playhouse.</w:t>
      </w:r>
    </w:p>
    <w:p w14:paraId="369D2A57" w14:textId="77777777" w:rsidR="00A3209F" w:rsidRPr="00A3209F" w:rsidRDefault="00A3209F" w:rsidP="00A3209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Cross-Curricular</w:t>
      </w:r>
      <w:r w:rsidRPr="00A3209F">
        <w:rPr>
          <w:rFonts w:ascii="Times New Roman" w:hAnsi="Times New Roman" w:cs="Times New Roman"/>
        </w:rPr>
        <w:t>:</w:t>
      </w:r>
    </w:p>
    <w:p w14:paraId="466E0B98" w14:textId="77777777" w:rsidR="00A3209F" w:rsidRPr="00A3209F" w:rsidRDefault="00A3209F" w:rsidP="00A3209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Visual Arts</w:t>
      </w:r>
      <w:r w:rsidRPr="00A3209F">
        <w:rPr>
          <w:rFonts w:ascii="Times New Roman" w:hAnsi="Times New Roman" w:cs="Times New Roman"/>
        </w:rPr>
        <w:t xml:space="preserve">: Create a poster for </w:t>
      </w:r>
      <w:r w:rsidRPr="00A3209F">
        <w:rPr>
          <w:rFonts w:ascii="Times New Roman" w:hAnsi="Times New Roman" w:cs="Times New Roman"/>
          <w:i/>
          <w:iCs/>
        </w:rPr>
        <w:t>The Twilight Playhouse</w:t>
      </w:r>
      <w:r w:rsidRPr="00A3209F">
        <w:rPr>
          <w:rFonts w:ascii="Times New Roman" w:hAnsi="Times New Roman" w:cs="Times New Roman"/>
        </w:rPr>
        <w:t>.</w:t>
      </w:r>
    </w:p>
    <w:p w14:paraId="06BFA4B5" w14:textId="77777777" w:rsidR="00A3209F" w:rsidRPr="00A3209F" w:rsidRDefault="00A3209F" w:rsidP="00A3209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Technology</w:t>
      </w:r>
      <w:r w:rsidRPr="00A3209F">
        <w:rPr>
          <w:rFonts w:ascii="Times New Roman" w:hAnsi="Times New Roman" w:cs="Times New Roman"/>
        </w:rPr>
        <w:t>: Design a digital flyer or website page for the theater.</w:t>
      </w:r>
    </w:p>
    <w:p w14:paraId="011E691B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214C47D9">
          <v:rect id="_x0000_i1097" style="width:0;height:1.5pt" o:hralign="center" o:hrstd="t" o:hr="t" fillcolor="#a0a0a0" stroked="f"/>
        </w:pict>
      </w:r>
    </w:p>
    <w:p w14:paraId="06B2F0E0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Additional Resources and Activities</w:t>
      </w:r>
    </w:p>
    <w:p w14:paraId="19CF8078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Comprehension and Analysis</w:t>
      </w:r>
    </w:p>
    <w:p w14:paraId="48803853" w14:textId="77777777" w:rsidR="00A3209F" w:rsidRPr="00A3209F" w:rsidRDefault="00A3209F" w:rsidP="00A3209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Literary Elements</w:t>
      </w:r>
      <w:r w:rsidRPr="00A3209F">
        <w:rPr>
          <w:rFonts w:ascii="Times New Roman" w:hAnsi="Times New Roman" w:cs="Times New Roman"/>
        </w:rPr>
        <w:t>:</w:t>
      </w:r>
    </w:p>
    <w:p w14:paraId="79FD973C" w14:textId="77777777" w:rsidR="00A3209F" w:rsidRPr="00A3209F" w:rsidRDefault="00A3209F" w:rsidP="00A3209F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Identify foreshadowing in Wesley’s discovery of the ticket.</w:t>
      </w:r>
    </w:p>
    <w:p w14:paraId="109FE178" w14:textId="77777777" w:rsidR="00A3209F" w:rsidRPr="00A3209F" w:rsidRDefault="00A3209F" w:rsidP="00A3209F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Discuss the symbolism of the ghost light and its connection to the curse.</w:t>
      </w:r>
    </w:p>
    <w:p w14:paraId="6099780E" w14:textId="77777777" w:rsidR="00A3209F" w:rsidRPr="00A3209F" w:rsidRDefault="00A3209F" w:rsidP="00A3209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Vocabulary</w:t>
      </w:r>
      <w:r w:rsidRPr="00A3209F">
        <w:rPr>
          <w:rFonts w:ascii="Times New Roman" w:hAnsi="Times New Roman" w:cs="Times New Roman"/>
        </w:rPr>
        <w:t>:</w:t>
      </w:r>
    </w:p>
    <w:p w14:paraId="7A9FAB84" w14:textId="77777777" w:rsidR="00A3209F" w:rsidRPr="00A3209F" w:rsidRDefault="00A3209F" w:rsidP="00A3209F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Create a glossary of theater terms and supernatural vocabulary (e.g., “ghost light,” “marquee,” “troupe”).</w:t>
      </w:r>
    </w:p>
    <w:p w14:paraId="5A83DF83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Group Activities</w:t>
      </w:r>
    </w:p>
    <w:p w14:paraId="10228879" w14:textId="77777777" w:rsidR="00A3209F" w:rsidRPr="00A3209F" w:rsidRDefault="00A3209F" w:rsidP="00A3209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Escape Room Design</w:t>
      </w:r>
      <w:r w:rsidRPr="00A3209F">
        <w:rPr>
          <w:rFonts w:ascii="Times New Roman" w:hAnsi="Times New Roman" w:cs="Times New Roman"/>
        </w:rPr>
        <w:t xml:space="preserve">: Students create their own puzzles and riddles based on </w:t>
      </w:r>
      <w:r w:rsidRPr="00A3209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3209F">
        <w:rPr>
          <w:rFonts w:ascii="Times New Roman" w:hAnsi="Times New Roman" w:cs="Times New Roman"/>
          <w:i/>
          <w:iCs/>
        </w:rPr>
        <w:t>Ghostlight</w:t>
      </w:r>
      <w:proofErr w:type="spellEnd"/>
      <w:r w:rsidRPr="00A3209F">
        <w:rPr>
          <w:rFonts w:ascii="Times New Roman" w:hAnsi="Times New Roman" w:cs="Times New Roman"/>
          <w:i/>
          <w:iCs/>
        </w:rPr>
        <w:t xml:space="preserve"> Theater</w:t>
      </w:r>
      <w:r w:rsidRPr="00A3209F">
        <w:rPr>
          <w:rFonts w:ascii="Times New Roman" w:hAnsi="Times New Roman" w:cs="Times New Roman"/>
        </w:rPr>
        <w:t>.</w:t>
      </w:r>
    </w:p>
    <w:p w14:paraId="17DA424E" w14:textId="77777777" w:rsidR="00A3209F" w:rsidRPr="00A3209F" w:rsidRDefault="00A3209F" w:rsidP="00A3209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Debate</w:t>
      </w:r>
      <w:r w:rsidRPr="00A3209F">
        <w:rPr>
          <w:rFonts w:ascii="Times New Roman" w:hAnsi="Times New Roman" w:cs="Times New Roman"/>
        </w:rPr>
        <w:t>: Split into teams to argue whether Wesley made the right choice in breaking the ghost light.</w:t>
      </w:r>
    </w:p>
    <w:p w14:paraId="2B2E7497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lastRenderedPageBreak/>
        <w:t>Creative Projects</w:t>
      </w:r>
    </w:p>
    <w:p w14:paraId="303B9EEC" w14:textId="77777777" w:rsidR="00A3209F" w:rsidRPr="00A3209F" w:rsidRDefault="00A3209F" w:rsidP="00A3209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Playwriting</w:t>
      </w:r>
      <w:r w:rsidRPr="00A3209F">
        <w:rPr>
          <w:rFonts w:ascii="Times New Roman" w:hAnsi="Times New Roman" w:cs="Times New Roman"/>
        </w:rPr>
        <w:t>: Students write a one-act play inspired by the book’s themes.</w:t>
      </w:r>
    </w:p>
    <w:p w14:paraId="7A4C83F2" w14:textId="77777777" w:rsidR="00A3209F" w:rsidRPr="00A3209F" w:rsidRDefault="00A3209F" w:rsidP="00A3209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Character Diaries</w:t>
      </w:r>
      <w:r w:rsidRPr="00A3209F">
        <w:rPr>
          <w:rFonts w:ascii="Times New Roman" w:hAnsi="Times New Roman" w:cs="Times New Roman"/>
        </w:rPr>
        <w:t>: Students create journal entries as if they were Wesley or one of the ghostly actors.</w:t>
      </w:r>
    </w:p>
    <w:p w14:paraId="646ECE4D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066D2302">
          <v:rect id="_x0000_i1098" style="width:0;height:1.5pt" o:hralign="center" o:hrstd="t" o:hr="t" fillcolor="#a0a0a0" stroked="f"/>
        </w:pict>
      </w:r>
    </w:p>
    <w:p w14:paraId="09ED55B0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Assessment Tools</w:t>
      </w:r>
    </w:p>
    <w:p w14:paraId="70FD021F" w14:textId="77777777" w:rsidR="00A3209F" w:rsidRPr="00A3209F" w:rsidRDefault="00A3209F" w:rsidP="00A3209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Quizzes</w:t>
      </w:r>
      <w:r w:rsidRPr="00A3209F">
        <w:rPr>
          <w:rFonts w:ascii="Times New Roman" w:hAnsi="Times New Roman" w:cs="Times New Roman"/>
        </w:rPr>
        <w:t>: Create multiple-choice and short-answer questions for each chapter.</w:t>
      </w:r>
    </w:p>
    <w:p w14:paraId="35476084" w14:textId="77777777" w:rsidR="00A3209F" w:rsidRPr="00A3209F" w:rsidRDefault="00A3209F" w:rsidP="00A3209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Creative Portfolio</w:t>
      </w:r>
      <w:r w:rsidRPr="00A3209F">
        <w:rPr>
          <w:rFonts w:ascii="Times New Roman" w:hAnsi="Times New Roman" w:cs="Times New Roman"/>
        </w:rPr>
        <w:t>: Assess students on their creative writing, art, or performance projects.</w:t>
      </w:r>
    </w:p>
    <w:p w14:paraId="0E4E682C" w14:textId="77777777" w:rsidR="00A3209F" w:rsidRPr="00A3209F" w:rsidRDefault="00A3209F" w:rsidP="00A3209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Presentation Rubric</w:t>
      </w:r>
      <w:r w:rsidRPr="00A3209F">
        <w:rPr>
          <w:rFonts w:ascii="Times New Roman" w:hAnsi="Times New Roman" w:cs="Times New Roman"/>
        </w:rPr>
        <w:t>: Grade group presentations on rewritten scenes or debates.</w:t>
      </w:r>
    </w:p>
    <w:p w14:paraId="70FF06A5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23E4A8AB">
          <v:rect id="_x0000_i1099" style="width:0;height:1.5pt" o:hralign="center" o:hrstd="t" o:hr="t" fillcolor="#a0a0a0" stroked="f"/>
        </w:pict>
      </w:r>
    </w:p>
    <w:p w14:paraId="02AEDDA8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Fun Fact Guide</w:t>
      </w:r>
    </w:p>
    <w:p w14:paraId="097A374C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Provide students with the following bonus content:</w:t>
      </w:r>
    </w:p>
    <w:p w14:paraId="30A81A1B" w14:textId="77777777" w:rsidR="00A3209F" w:rsidRPr="00A3209F" w:rsidRDefault="00A3209F" w:rsidP="00A3209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The history of ghost lights in real theaters.</w:t>
      </w:r>
    </w:p>
    <w:p w14:paraId="3BFE50D2" w14:textId="77777777" w:rsidR="00A3209F" w:rsidRPr="00A3209F" w:rsidRDefault="00A3209F" w:rsidP="00A3209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Famous haunted theaters around the world.</w:t>
      </w:r>
    </w:p>
    <w:p w14:paraId="266F5CC6" w14:textId="77777777" w:rsidR="00A3209F" w:rsidRPr="00A3209F" w:rsidRDefault="00A3209F" w:rsidP="00A3209F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t>Superstitions and traditions in the performing arts.</w:t>
      </w:r>
    </w:p>
    <w:p w14:paraId="1946D6DF" w14:textId="77777777" w:rsidR="00A3209F" w:rsidRPr="00A3209F" w:rsidRDefault="00A3209F" w:rsidP="00A3209F">
      <w:p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</w:rPr>
        <w:pict w14:anchorId="162770A8">
          <v:rect id="_x0000_i1100" style="width:0;height:1.5pt" o:hralign="center" o:hrstd="t" o:hr="t" fillcolor="#a0a0a0" stroked="f"/>
        </w:pict>
      </w:r>
    </w:p>
    <w:p w14:paraId="4DADF2AA" w14:textId="77777777" w:rsidR="00A3209F" w:rsidRPr="00A3209F" w:rsidRDefault="00A3209F" w:rsidP="00A3209F">
      <w:pPr>
        <w:rPr>
          <w:rFonts w:ascii="Times New Roman" w:hAnsi="Times New Roman" w:cs="Times New Roman"/>
          <w:b/>
          <w:bCs/>
        </w:rPr>
      </w:pPr>
      <w:r w:rsidRPr="00A3209F">
        <w:rPr>
          <w:rFonts w:ascii="Times New Roman" w:hAnsi="Times New Roman" w:cs="Times New Roman"/>
          <w:b/>
          <w:bCs/>
        </w:rPr>
        <w:t>Extensions for Advanced Learners</w:t>
      </w:r>
    </w:p>
    <w:p w14:paraId="254352CE" w14:textId="77777777" w:rsidR="00A3209F" w:rsidRPr="00A3209F" w:rsidRDefault="00A3209F" w:rsidP="00A3209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Comparative Literature</w:t>
      </w:r>
      <w:r w:rsidRPr="00A3209F">
        <w:rPr>
          <w:rFonts w:ascii="Times New Roman" w:hAnsi="Times New Roman" w:cs="Times New Roman"/>
        </w:rPr>
        <w:t xml:space="preserve">: Compare </w:t>
      </w:r>
      <w:r w:rsidRPr="00A3209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3209F">
        <w:rPr>
          <w:rFonts w:ascii="Times New Roman" w:hAnsi="Times New Roman" w:cs="Times New Roman"/>
          <w:i/>
          <w:iCs/>
        </w:rPr>
        <w:t>Ghostlight</w:t>
      </w:r>
      <w:proofErr w:type="spellEnd"/>
      <w:r w:rsidRPr="00A3209F">
        <w:rPr>
          <w:rFonts w:ascii="Times New Roman" w:hAnsi="Times New Roman" w:cs="Times New Roman"/>
          <w:i/>
          <w:iCs/>
        </w:rPr>
        <w:t xml:space="preserve"> Theater</w:t>
      </w:r>
      <w:r w:rsidRPr="00A3209F">
        <w:rPr>
          <w:rFonts w:ascii="Times New Roman" w:hAnsi="Times New Roman" w:cs="Times New Roman"/>
        </w:rPr>
        <w:t xml:space="preserve"> with other books or stories featuring haunted settings.</w:t>
      </w:r>
    </w:p>
    <w:p w14:paraId="22CC63A8" w14:textId="77777777" w:rsidR="00A3209F" w:rsidRPr="00A3209F" w:rsidRDefault="00A3209F" w:rsidP="00A3209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Historical Connection</w:t>
      </w:r>
      <w:r w:rsidRPr="00A3209F">
        <w:rPr>
          <w:rFonts w:ascii="Times New Roman" w:hAnsi="Times New Roman" w:cs="Times New Roman"/>
        </w:rPr>
        <w:t>: Research theater disasters (e.g., fires, tragedies) and connect them to the story’s themes.</w:t>
      </w:r>
    </w:p>
    <w:p w14:paraId="1617EE10" w14:textId="77777777" w:rsidR="00A3209F" w:rsidRPr="00A3209F" w:rsidRDefault="00A3209F" w:rsidP="00A3209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3209F">
        <w:rPr>
          <w:rFonts w:ascii="Times New Roman" w:hAnsi="Times New Roman" w:cs="Times New Roman"/>
          <w:b/>
          <w:bCs/>
        </w:rPr>
        <w:t>Film Adaptation</w:t>
      </w:r>
      <w:r w:rsidRPr="00A3209F">
        <w:rPr>
          <w:rFonts w:ascii="Times New Roman" w:hAnsi="Times New Roman" w:cs="Times New Roman"/>
        </w:rPr>
        <w:t xml:space="preserve">: Storyboard </w:t>
      </w:r>
      <w:proofErr w:type="gramStart"/>
      <w:r w:rsidRPr="00A3209F">
        <w:rPr>
          <w:rFonts w:ascii="Times New Roman" w:hAnsi="Times New Roman" w:cs="Times New Roman"/>
        </w:rPr>
        <w:t>a trailer</w:t>
      </w:r>
      <w:proofErr w:type="gramEnd"/>
      <w:r w:rsidRPr="00A3209F">
        <w:rPr>
          <w:rFonts w:ascii="Times New Roman" w:hAnsi="Times New Roman" w:cs="Times New Roman"/>
        </w:rPr>
        <w:t xml:space="preserve"> for </w:t>
      </w:r>
      <w:r w:rsidRPr="00A3209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3209F">
        <w:rPr>
          <w:rFonts w:ascii="Times New Roman" w:hAnsi="Times New Roman" w:cs="Times New Roman"/>
          <w:i/>
          <w:iCs/>
        </w:rPr>
        <w:t>Ghostlight</w:t>
      </w:r>
      <w:proofErr w:type="spellEnd"/>
      <w:r w:rsidRPr="00A3209F">
        <w:rPr>
          <w:rFonts w:ascii="Times New Roman" w:hAnsi="Times New Roman" w:cs="Times New Roman"/>
          <w:i/>
          <w:iCs/>
        </w:rPr>
        <w:t xml:space="preserve"> Theater</w:t>
      </w:r>
      <w:r w:rsidRPr="00A3209F">
        <w:rPr>
          <w:rFonts w:ascii="Times New Roman" w:hAnsi="Times New Roman" w:cs="Times New Roman"/>
        </w:rPr>
        <w:t>.</w:t>
      </w:r>
    </w:p>
    <w:p w14:paraId="720D46AB" w14:textId="77777777" w:rsidR="00A3209F" w:rsidRPr="00A3209F" w:rsidRDefault="00A3209F">
      <w:pPr>
        <w:rPr>
          <w:rFonts w:ascii="Times New Roman" w:hAnsi="Times New Roman" w:cs="Times New Roman"/>
        </w:rPr>
      </w:pPr>
    </w:p>
    <w:sectPr w:rsidR="00A3209F" w:rsidRPr="00A3209F" w:rsidSect="00A3209F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5E2B"/>
    <w:multiLevelType w:val="multilevel"/>
    <w:tmpl w:val="D52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8489E"/>
    <w:multiLevelType w:val="multilevel"/>
    <w:tmpl w:val="5430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91695"/>
    <w:multiLevelType w:val="multilevel"/>
    <w:tmpl w:val="0B82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C7478"/>
    <w:multiLevelType w:val="multilevel"/>
    <w:tmpl w:val="BCE6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C583F"/>
    <w:multiLevelType w:val="multilevel"/>
    <w:tmpl w:val="47DA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C288A"/>
    <w:multiLevelType w:val="multilevel"/>
    <w:tmpl w:val="028A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90DD4"/>
    <w:multiLevelType w:val="multilevel"/>
    <w:tmpl w:val="790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006AA"/>
    <w:multiLevelType w:val="multilevel"/>
    <w:tmpl w:val="C20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52EEA"/>
    <w:multiLevelType w:val="multilevel"/>
    <w:tmpl w:val="2AA6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66DF5"/>
    <w:multiLevelType w:val="multilevel"/>
    <w:tmpl w:val="5CF6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D095A"/>
    <w:multiLevelType w:val="multilevel"/>
    <w:tmpl w:val="D098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A86582"/>
    <w:multiLevelType w:val="multilevel"/>
    <w:tmpl w:val="CDD6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976197">
    <w:abstractNumId w:val="10"/>
  </w:num>
  <w:num w:numId="2" w16cid:durableId="726413264">
    <w:abstractNumId w:val="5"/>
  </w:num>
  <w:num w:numId="3" w16cid:durableId="1746033075">
    <w:abstractNumId w:val="8"/>
  </w:num>
  <w:num w:numId="4" w16cid:durableId="2107143167">
    <w:abstractNumId w:val="6"/>
  </w:num>
  <w:num w:numId="5" w16cid:durableId="623542264">
    <w:abstractNumId w:val="4"/>
  </w:num>
  <w:num w:numId="6" w16cid:durableId="851602330">
    <w:abstractNumId w:val="0"/>
  </w:num>
  <w:num w:numId="7" w16cid:durableId="2024356825">
    <w:abstractNumId w:val="1"/>
  </w:num>
  <w:num w:numId="8" w16cid:durableId="696656228">
    <w:abstractNumId w:val="3"/>
  </w:num>
  <w:num w:numId="9" w16cid:durableId="720515955">
    <w:abstractNumId w:val="2"/>
  </w:num>
  <w:num w:numId="10" w16cid:durableId="2143620192">
    <w:abstractNumId w:val="9"/>
  </w:num>
  <w:num w:numId="11" w16cid:durableId="1087573298">
    <w:abstractNumId w:val="11"/>
  </w:num>
  <w:num w:numId="12" w16cid:durableId="1743523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9F"/>
    <w:rsid w:val="00801FA2"/>
    <w:rsid w:val="00A3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227F15D"/>
  <w15:chartTrackingRefBased/>
  <w15:docId w15:val="{5AADB238-1477-4672-8088-5C4C43B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09F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09F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09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09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09F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09F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09F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09F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09F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09F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09F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09F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2025-01-01T16:02:00Z</dcterms:created>
  <dcterms:modified xsi:type="dcterms:W3CDTF">2025-01-01T16:05:00Z</dcterms:modified>
</cp:coreProperties>
</file>